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111B8" w14:textId="77777777" w:rsidR="00664909" w:rsidRPr="00664909" w:rsidRDefault="00664909" w:rsidP="00664909">
      <w:pPr>
        <w:spacing w:after="0" w:line="259" w:lineRule="auto"/>
        <w:jc w:val="center"/>
        <w:rPr>
          <w:rFonts w:ascii="Times New Roman" w:eastAsia="SimSun" w:hAnsi="Times New Roman" w:cs="Times New Roman"/>
          <w:bCs/>
          <w:kern w:val="0"/>
          <w:sz w:val="22"/>
          <w:szCs w:val="22"/>
          <w14:ligatures w14:val="none"/>
        </w:rPr>
      </w:pPr>
      <w:bookmarkStart w:id="0" w:name="_Hlk189205574"/>
      <w:r w:rsidRPr="00664909">
        <w:rPr>
          <w:rFonts w:ascii="Times New Roman" w:eastAsia="SimSun" w:hAnsi="Times New Roman" w:cs="Times New Roman"/>
          <w:bCs/>
          <w:kern w:val="0"/>
          <w:sz w:val="22"/>
          <w:szCs w:val="22"/>
          <w14:ligatures w14:val="none"/>
        </w:rPr>
        <w:t xml:space="preserve">ҚОСТАНАЙ ОБЛЫСЫ ӘКІМДІГІ БІЛІМ БАСҚАРМАСЫНЫҢ </w:t>
      </w:r>
    </w:p>
    <w:p w14:paraId="4FA1A0E0" w14:textId="77777777" w:rsidR="00664909" w:rsidRPr="00664909" w:rsidRDefault="00664909" w:rsidP="00664909">
      <w:pPr>
        <w:spacing w:after="0" w:line="259" w:lineRule="auto"/>
        <w:jc w:val="center"/>
        <w:rPr>
          <w:rFonts w:ascii="Times New Roman" w:eastAsia="SimSun" w:hAnsi="Times New Roman" w:cs="Times New Roman"/>
          <w:bCs/>
          <w:kern w:val="0"/>
          <w:sz w:val="22"/>
          <w:szCs w:val="22"/>
          <w14:ligatures w14:val="none"/>
        </w:rPr>
      </w:pPr>
      <w:r w:rsidRPr="00664909">
        <w:rPr>
          <w:rFonts w:ascii="Times New Roman" w:eastAsia="SimSun" w:hAnsi="Times New Roman" w:cs="Times New Roman"/>
          <w:bCs/>
          <w:kern w:val="0"/>
          <w:sz w:val="22"/>
          <w:szCs w:val="22"/>
          <w14:ligatures w14:val="none"/>
        </w:rPr>
        <w:t xml:space="preserve">«ҚОСТАНАЙ АУДАНЫ БІЛІМ БӨЛІМІНІҢ </w:t>
      </w:r>
    </w:p>
    <w:p w14:paraId="06A593D6" w14:textId="77777777" w:rsidR="00664909" w:rsidRPr="00664909" w:rsidRDefault="00664909" w:rsidP="00664909">
      <w:pPr>
        <w:spacing w:after="0" w:line="259" w:lineRule="auto"/>
        <w:jc w:val="center"/>
        <w:rPr>
          <w:rFonts w:ascii="Times New Roman" w:eastAsia="SimSun" w:hAnsi="Times New Roman" w:cs="Times New Roman"/>
          <w:bCs/>
          <w:kern w:val="0"/>
          <w:sz w:val="22"/>
          <w:szCs w:val="22"/>
          <w14:ligatures w14:val="none"/>
        </w:rPr>
      </w:pPr>
      <w:r w:rsidRPr="00664909">
        <w:rPr>
          <w:rFonts w:ascii="Times New Roman" w:eastAsia="SimSun" w:hAnsi="Times New Roman" w:cs="Times New Roman"/>
          <w:bCs/>
          <w:kern w:val="0"/>
          <w:sz w:val="22"/>
          <w:szCs w:val="22"/>
          <w14:ligatures w14:val="none"/>
        </w:rPr>
        <w:t xml:space="preserve">АЛЕКСАНДРОВ ЖАЛПЫ БІЛІМ БЕРЕТІН МЕКТЕБІ» </w:t>
      </w:r>
    </w:p>
    <w:p w14:paraId="19251FC8" w14:textId="77777777" w:rsidR="00664909" w:rsidRPr="00664909" w:rsidRDefault="00664909" w:rsidP="00664909">
      <w:pPr>
        <w:spacing w:after="0" w:line="259" w:lineRule="auto"/>
        <w:jc w:val="center"/>
        <w:rPr>
          <w:rFonts w:ascii="Times New Roman" w:eastAsia="SimSun" w:hAnsi="Times New Roman" w:cs="Times New Roman"/>
          <w:bCs/>
          <w:kern w:val="0"/>
          <w:sz w:val="22"/>
          <w:szCs w:val="22"/>
          <w14:ligatures w14:val="none"/>
        </w:rPr>
      </w:pPr>
      <w:r w:rsidRPr="00664909">
        <w:rPr>
          <w:rFonts w:ascii="Times New Roman" w:eastAsia="SimSun" w:hAnsi="Times New Roman" w:cs="Times New Roman"/>
          <w:bCs/>
          <w:kern w:val="0"/>
          <w:sz w:val="22"/>
          <w:szCs w:val="22"/>
          <w14:ligatures w14:val="none"/>
        </w:rPr>
        <w:t>КОММУНАЛДЫҚ МЕМЛЕКЕТТІК МЕКЕМЕСІ</w:t>
      </w:r>
    </w:p>
    <w:p w14:paraId="4041077C" w14:textId="77777777" w:rsidR="00664909" w:rsidRPr="00664909" w:rsidRDefault="00664909" w:rsidP="00664909">
      <w:pPr>
        <w:widowControl w:val="0"/>
        <w:autoSpaceDE w:val="0"/>
        <w:autoSpaceDN w:val="0"/>
        <w:spacing w:before="8" w:after="0" w:line="240" w:lineRule="auto"/>
        <w:ind w:left="312"/>
        <w:rPr>
          <w:rFonts w:ascii="Times New Roman" w:eastAsia="Times New Roman" w:hAnsi="Times New Roman" w:cs="Times New Roman"/>
          <w:bCs/>
          <w:kern w:val="0"/>
          <w:sz w:val="23"/>
          <w:lang w:val="kk-KZ"/>
          <w14:ligatures w14:val="none"/>
        </w:rPr>
      </w:pPr>
    </w:p>
    <w:p w14:paraId="19C8F2FF" w14:textId="77777777" w:rsidR="00664909" w:rsidRPr="00664909" w:rsidRDefault="00664909" w:rsidP="00664909">
      <w:pPr>
        <w:spacing w:after="0" w:line="252" w:lineRule="exact"/>
        <w:ind w:left="2330" w:right="2297"/>
        <w:jc w:val="center"/>
        <w:rPr>
          <w:rFonts w:ascii="Times New Roman" w:eastAsia="SimSun" w:hAnsi="Times New Roman" w:cs="Times New Roman"/>
          <w:kern w:val="0"/>
          <w:sz w:val="22"/>
          <w:szCs w:val="22"/>
          <w14:ligatures w14:val="none"/>
        </w:rPr>
      </w:pPr>
      <w:r w:rsidRPr="00664909">
        <w:rPr>
          <w:rFonts w:ascii="Times New Roman" w:eastAsia="SimSun" w:hAnsi="Times New Roman" w:cs="Times New Roman"/>
          <w:spacing w:val="-1"/>
          <w:kern w:val="0"/>
          <w:sz w:val="22"/>
          <w:szCs w:val="22"/>
          <w14:ligatures w14:val="none"/>
        </w:rPr>
        <w:t>КОММУНАЛЬНОЕ</w:t>
      </w:r>
      <w:r w:rsidRPr="00664909">
        <w:rPr>
          <w:rFonts w:ascii="Times New Roman" w:eastAsia="SimSun" w:hAnsi="Times New Roman" w:cs="Times New Roman"/>
          <w:spacing w:val="-12"/>
          <w:kern w:val="0"/>
          <w:sz w:val="22"/>
          <w:szCs w:val="22"/>
          <w14:ligatures w14:val="none"/>
        </w:rPr>
        <w:t xml:space="preserve"> </w:t>
      </w:r>
      <w:r w:rsidRPr="00664909">
        <w:rPr>
          <w:rFonts w:ascii="Times New Roman" w:eastAsia="SimSun" w:hAnsi="Times New Roman" w:cs="Times New Roman"/>
          <w:kern w:val="0"/>
          <w:sz w:val="22"/>
          <w:szCs w:val="22"/>
          <w14:ligatures w14:val="none"/>
        </w:rPr>
        <w:t>ГОСУДАРСТВЕННОЕ</w:t>
      </w:r>
      <w:r w:rsidRPr="00664909">
        <w:rPr>
          <w:rFonts w:ascii="Times New Roman" w:eastAsia="SimSun" w:hAnsi="Times New Roman" w:cs="Times New Roman"/>
          <w:spacing w:val="-9"/>
          <w:kern w:val="0"/>
          <w:sz w:val="22"/>
          <w:szCs w:val="22"/>
          <w14:ligatures w14:val="none"/>
        </w:rPr>
        <w:t xml:space="preserve"> </w:t>
      </w:r>
      <w:r w:rsidRPr="00664909">
        <w:rPr>
          <w:rFonts w:ascii="Times New Roman" w:eastAsia="SimSun" w:hAnsi="Times New Roman" w:cs="Times New Roman"/>
          <w:kern w:val="0"/>
          <w:sz w:val="22"/>
          <w:szCs w:val="22"/>
          <w14:ligatures w14:val="none"/>
        </w:rPr>
        <w:t>УЧРЕЖДЕНИЕ</w:t>
      </w:r>
    </w:p>
    <w:p w14:paraId="4D1ED709" w14:textId="77777777" w:rsidR="00664909" w:rsidRPr="00664909" w:rsidRDefault="00664909" w:rsidP="00664909">
      <w:pPr>
        <w:spacing w:after="0" w:line="256" w:lineRule="auto"/>
        <w:ind w:left="2330" w:right="2294"/>
        <w:jc w:val="center"/>
        <w:rPr>
          <w:rFonts w:ascii="Times New Roman" w:eastAsia="SimSun" w:hAnsi="Times New Roman" w:cs="Times New Roman"/>
          <w:kern w:val="0"/>
          <w:sz w:val="22"/>
          <w:szCs w:val="22"/>
          <w14:ligatures w14:val="none"/>
        </w:rPr>
      </w:pPr>
      <w:r w:rsidRPr="00664909">
        <w:rPr>
          <w:rFonts w:ascii="Times New Roman" w:eastAsia="SimSun" w:hAnsi="Times New Roman" w:cs="Times New Roman"/>
          <w:kern w:val="0"/>
          <w:sz w:val="22"/>
          <w:szCs w:val="22"/>
          <w14:ligatures w14:val="none"/>
        </w:rPr>
        <w:t>«АЛЕКСАНДРОВСКАЯ ОБЩЕОБРАЗОВАТЕЛЬНАЯ</w:t>
      </w:r>
      <w:r w:rsidRPr="00664909">
        <w:rPr>
          <w:rFonts w:ascii="Times New Roman" w:eastAsia="SimSun" w:hAnsi="Times New Roman" w:cs="Times New Roman"/>
          <w:spacing w:val="1"/>
          <w:kern w:val="0"/>
          <w:sz w:val="22"/>
          <w:szCs w:val="22"/>
          <w14:ligatures w14:val="none"/>
        </w:rPr>
        <w:t xml:space="preserve"> </w:t>
      </w:r>
      <w:r w:rsidRPr="00664909">
        <w:rPr>
          <w:rFonts w:ascii="Times New Roman" w:eastAsia="SimSun" w:hAnsi="Times New Roman" w:cs="Times New Roman"/>
          <w:kern w:val="0"/>
          <w:sz w:val="22"/>
          <w:szCs w:val="22"/>
          <w14:ligatures w14:val="none"/>
        </w:rPr>
        <w:t>ШКОЛА ОТДЕЛА</w:t>
      </w:r>
      <w:r w:rsidRPr="00664909">
        <w:rPr>
          <w:rFonts w:ascii="Times New Roman" w:eastAsia="SimSun" w:hAnsi="Times New Roman" w:cs="Times New Roman"/>
          <w:spacing w:val="-52"/>
          <w:kern w:val="0"/>
          <w:sz w:val="22"/>
          <w:szCs w:val="22"/>
          <w14:ligatures w14:val="none"/>
        </w:rPr>
        <w:t xml:space="preserve"> </w:t>
      </w:r>
      <w:r w:rsidRPr="00664909">
        <w:rPr>
          <w:rFonts w:ascii="Times New Roman" w:eastAsia="SimSun" w:hAnsi="Times New Roman" w:cs="Times New Roman"/>
          <w:kern w:val="0"/>
          <w:sz w:val="22"/>
          <w:szCs w:val="22"/>
          <w14:ligatures w14:val="none"/>
        </w:rPr>
        <w:t>ОБРАЗОВАНИЯ</w:t>
      </w:r>
      <w:r w:rsidRPr="00664909">
        <w:rPr>
          <w:rFonts w:ascii="Times New Roman" w:eastAsia="SimSun" w:hAnsi="Times New Roman" w:cs="Times New Roman"/>
          <w:spacing w:val="-1"/>
          <w:kern w:val="0"/>
          <w:sz w:val="22"/>
          <w:szCs w:val="22"/>
          <w14:ligatures w14:val="none"/>
        </w:rPr>
        <w:t xml:space="preserve"> </w:t>
      </w:r>
      <w:r w:rsidRPr="00664909">
        <w:rPr>
          <w:rFonts w:ascii="Times New Roman" w:eastAsia="SimSun" w:hAnsi="Times New Roman" w:cs="Times New Roman"/>
          <w:kern w:val="0"/>
          <w:sz w:val="22"/>
          <w:szCs w:val="22"/>
          <w14:ligatures w14:val="none"/>
        </w:rPr>
        <w:t>КОСТАНАЙСКОГО</w:t>
      </w:r>
      <w:r w:rsidRPr="00664909">
        <w:rPr>
          <w:rFonts w:ascii="Times New Roman" w:eastAsia="SimSun" w:hAnsi="Times New Roman" w:cs="Times New Roman"/>
          <w:spacing w:val="-6"/>
          <w:kern w:val="0"/>
          <w:sz w:val="22"/>
          <w:szCs w:val="22"/>
          <w14:ligatures w14:val="none"/>
        </w:rPr>
        <w:t xml:space="preserve"> </w:t>
      </w:r>
      <w:r w:rsidRPr="00664909">
        <w:rPr>
          <w:rFonts w:ascii="Times New Roman" w:eastAsia="SimSun" w:hAnsi="Times New Roman" w:cs="Times New Roman"/>
          <w:kern w:val="0"/>
          <w:sz w:val="22"/>
          <w:szCs w:val="22"/>
          <w14:ligatures w14:val="none"/>
        </w:rPr>
        <w:t>РАЙОНА»</w:t>
      </w:r>
    </w:p>
    <w:p w14:paraId="332C492A" w14:textId="77777777" w:rsidR="00664909" w:rsidRPr="00664909" w:rsidRDefault="00664909" w:rsidP="00664909">
      <w:pPr>
        <w:spacing w:after="0" w:line="252" w:lineRule="exact"/>
        <w:ind w:left="2330" w:right="2299"/>
        <w:jc w:val="center"/>
        <w:rPr>
          <w:rFonts w:ascii="Times New Roman" w:eastAsia="SimSun" w:hAnsi="Times New Roman" w:cs="Times New Roman"/>
          <w:kern w:val="0"/>
          <w:sz w:val="22"/>
          <w:szCs w:val="22"/>
          <w14:ligatures w14:val="none"/>
        </w:rPr>
      </w:pPr>
      <w:r w:rsidRPr="00664909">
        <w:rPr>
          <w:rFonts w:ascii="Times New Roman" w:eastAsia="SimSun" w:hAnsi="Times New Roman" w:cs="Times New Roman"/>
          <w:kern w:val="0"/>
          <w:sz w:val="22"/>
          <w:szCs w:val="22"/>
          <w14:ligatures w14:val="none"/>
        </w:rPr>
        <w:t>УПРАВЛЕНИЯ</w:t>
      </w:r>
      <w:r w:rsidRPr="00664909">
        <w:rPr>
          <w:rFonts w:ascii="Times New Roman" w:eastAsia="SimSun" w:hAnsi="Times New Roman" w:cs="Times New Roman"/>
          <w:spacing w:val="-8"/>
          <w:kern w:val="0"/>
          <w:sz w:val="22"/>
          <w:szCs w:val="22"/>
          <w14:ligatures w14:val="none"/>
        </w:rPr>
        <w:t xml:space="preserve"> </w:t>
      </w:r>
      <w:r w:rsidRPr="00664909">
        <w:rPr>
          <w:rFonts w:ascii="Times New Roman" w:eastAsia="SimSun" w:hAnsi="Times New Roman" w:cs="Times New Roman"/>
          <w:kern w:val="0"/>
          <w:sz w:val="22"/>
          <w:szCs w:val="22"/>
          <w14:ligatures w14:val="none"/>
        </w:rPr>
        <w:t>ОБРАЗОВАНИЯ</w:t>
      </w:r>
      <w:r w:rsidRPr="00664909">
        <w:rPr>
          <w:rFonts w:ascii="Times New Roman" w:eastAsia="SimSun" w:hAnsi="Times New Roman" w:cs="Times New Roman"/>
          <w:spacing w:val="-4"/>
          <w:kern w:val="0"/>
          <w:sz w:val="22"/>
          <w:szCs w:val="22"/>
          <w14:ligatures w14:val="none"/>
        </w:rPr>
        <w:t xml:space="preserve"> </w:t>
      </w:r>
      <w:r w:rsidRPr="00664909">
        <w:rPr>
          <w:rFonts w:ascii="Times New Roman" w:eastAsia="SimSun" w:hAnsi="Times New Roman" w:cs="Times New Roman"/>
          <w:kern w:val="0"/>
          <w:sz w:val="22"/>
          <w:szCs w:val="22"/>
          <w14:ligatures w14:val="none"/>
        </w:rPr>
        <w:t>АКИМАТА</w:t>
      </w:r>
      <w:r w:rsidRPr="00664909">
        <w:rPr>
          <w:rFonts w:ascii="Times New Roman" w:eastAsia="SimSun" w:hAnsi="Times New Roman" w:cs="Times New Roman"/>
          <w:spacing w:val="-14"/>
          <w:kern w:val="0"/>
          <w:sz w:val="22"/>
          <w:szCs w:val="22"/>
          <w14:ligatures w14:val="none"/>
        </w:rPr>
        <w:t xml:space="preserve"> </w:t>
      </w:r>
      <w:r w:rsidRPr="00664909">
        <w:rPr>
          <w:rFonts w:ascii="Times New Roman" w:eastAsia="SimSun" w:hAnsi="Times New Roman" w:cs="Times New Roman"/>
          <w:kern w:val="0"/>
          <w:sz w:val="22"/>
          <w:szCs w:val="22"/>
          <w14:ligatures w14:val="none"/>
        </w:rPr>
        <w:t>КОСТАНАЙСКОЙ</w:t>
      </w:r>
      <w:r w:rsidRPr="00664909">
        <w:rPr>
          <w:rFonts w:ascii="Times New Roman" w:eastAsia="SimSun" w:hAnsi="Times New Roman" w:cs="Times New Roman"/>
          <w:spacing w:val="-9"/>
          <w:kern w:val="0"/>
          <w:sz w:val="22"/>
          <w:szCs w:val="22"/>
          <w14:ligatures w14:val="none"/>
        </w:rPr>
        <w:t xml:space="preserve"> </w:t>
      </w:r>
      <w:r w:rsidRPr="00664909">
        <w:rPr>
          <w:rFonts w:ascii="Times New Roman" w:eastAsia="SimSun" w:hAnsi="Times New Roman" w:cs="Times New Roman"/>
          <w:kern w:val="0"/>
          <w:sz w:val="22"/>
          <w:szCs w:val="22"/>
          <w14:ligatures w14:val="none"/>
        </w:rPr>
        <w:t>ОБЛАСТИ</w:t>
      </w:r>
    </w:p>
    <w:bookmarkEnd w:id="0"/>
    <w:p w14:paraId="44FFA261" w14:textId="77777777" w:rsidR="00664909" w:rsidRPr="00664909" w:rsidRDefault="00664909" w:rsidP="00664909">
      <w:pPr>
        <w:widowControl w:val="0"/>
        <w:autoSpaceDE w:val="0"/>
        <w:autoSpaceDN w:val="0"/>
        <w:spacing w:after="0" w:line="240" w:lineRule="auto"/>
        <w:ind w:left="312"/>
        <w:rPr>
          <w:rFonts w:ascii="Times New Roman" w:eastAsia="Times New Roman" w:hAnsi="Times New Roman" w:cs="Times New Roman"/>
          <w:kern w:val="0"/>
          <w:lang w:val="kk-KZ"/>
          <w14:ligatures w14:val="none"/>
        </w:rPr>
      </w:pPr>
    </w:p>
    <w:p w14:paraId="1E054014" w14:textId="77777777" w:rsidR="00664909" w:rsidRPr="00664909" w:rsidRDefault="00664909" w:rsidP="00664909">
      <w:pPr>
        <w:widowControl w:val="0"/>
        <w:autoSpaceDE w:val="0"/>
        <w:autoSpaceDN w:val="0"/>
        <w:spacing w:after="0" w:line="240" w:lineRule="auto"/>
        <w:ind w:left="312"/>
        <w:rPr>
          <w:rFonts w:ascii="Times New Roman" w:eastAsia="Times New Roman" w:hAnsi="Times New Roman" w:cs="Times New Roman"/>
          <w:kern w:val="0"/>
          <w:lang w:val="kk-KZ"/>
          <w14:ligatures w14:val="none"/>
        </w:rPr>
      </w:pPr>
    </w:p>
    <w:p w14:paraId="4A77F4C4" w14:textId="77777777" w:rsidR="00664909" w:rsidRPr="00664909" w:rsidRDefault="00664909" w:rsidP="00664909">
      <w:pPr>
        <w:widowControl w:val="0"/>
        <w:autoSpaceDE w:val="0"/>
        <w:autoSpaceDN w:val="0"/>
        <w:spacing w:after="0" w:line="240" w:lineRule="auto"/>
        <w:ind w:left="312"/>
        <w:rPr>
          <w:rFonts w:ascii="Times New Roman" w:eastAsia="Times New Roman" w:hAnsi="Times New Roman" w:cs="Times New Roman"/>
          <w:kern w:val="0"/>
          <w:lang w:val="kk-KZ"/>
          <w14:ligatures w14:val="none"/>
        </w:rPr>
      </w:pPr>
    </w:p>
    <w:p w14:paraId="76F5D133" w14:textId="77777777" w:rsidR="00664909" w:rsidRPr="00664909" w:rsidRDefault="00664909" w:rsidP="00664909">
      <w:pPr>
        <w:widowControl w:val="0"/>
        <w:autoSpaceDE w:val="0"/>
        <w:autoSpaceDN w:val="0"/>
        <w:spacing w:after="0" w:line="240" w:lineRule="auto"/>
        <w:ind w:left="312"/>
        <w:rPr>
          <w:rFonts w:ascii="Times New Roman" w:eastAsia="Times New Roman" w:hAnsi="Times New Roman" w:cs="Times New Roman"/>
          <w:kern w:val="0"/>
          <w:lang w:val="kk-KZ"/>
          <w14:ligatures w14:val="none"/>
        </w:rPr>
      </w:pPr>
    </w:p>
    <w:p w14:paraId="4F67951A" w14:textId="77777777" w:rsidR="00664909" w:rsidRPr="00664909" w:rsidRDefault="00664909" w:rsidP="00664909">
      <w:pPr>
        <w:widowControl w:val="0"/>
        <w:autoSpaceDE w:val="0"/>
        <w:autoSpaceDN w:val="0"/>
        <w:spacing w:after="0" w:line="240" w:lineRule="auto"/>
        <w:ind w:left="312"/>
        <w:rPr>
          <w:rFonts w:ascii="Times New Roman" w:eastAsia="Times New Roman" w:hAnsi="Times New Roman" w:cs="Times New Roman"/>
          <w:kern w:val="0"/>
          <w:lang w:val="kk-KZ"/>
          <w14:ligatures w14:val="none"/>
        </w:rPr>
      </w:pPr>
    </w:p>
    <w:p w14:paraId="53CFDEC9" w14:textId="77777777" w:rsidR="00664909" w:rsidRPr="00664909" w:rsidRDefault="00664909" w:rsidP="00664909">
      <w:pPr>
        <w:widowControl w:val="0"/>
        <w:autoSpaceDE w:val="0"/>
        <w:autoSpaceDN w:val="0"/>
        <w:spacing w:after="0" w:line="240" w:lineRule="auto"/>
        <w:ind w:left="312"/>
        <w:rPr>
          <w:rFonts w:ascii="Times New Roman" w:eastAsia="Times New Roman" w:hAnsi="Times New Roman" w:cs="Times New Roman"/>
          <w:kern w:val="0"/>
          <w:lang w:val="kk-KZ"/>
          <w14:ligatures w14:val="none"/>
        </w:rPr>
      </w:pPr>
    </w:p>
    <w:p w14:paraId="68A2A4C7" w14:textId="77777777" w:rsidR="00664909" w:rsidRPr="00664909" w:rsidRDefault="00664909" w:rsidP="00664909">
      <w:pPr>
        <w:widowControl w:val="0"/>
        <w:autoSpaceDE w:val="0"/>
        <w:autoSpaceDN w:val="0"/>
        <w:spacing w:before="6" w:after="0" w:line="240" w:lineRule="auto"/>
        <w:ind w:left="312"/>
        <w:rPr>
          <w:rFonts w:ascii="Times New Roman" w:eastAsia="Times New Roman" w:hAnsi="Times New Roman" w:cs="Times New Roman"/>
          <w:kern w:val="0"/>
          <w:sz w:val="20"/>
          <w:lang w:val="kk-KZ"/>
          <w14:ligatures w14:val="none"/>
        </w:rPr>
      </w:pPr>
    </w:p>
    <w:p w14:paraId="42984561" w14:textId="77777777" w:rsidR="00664909" w:rsidRPr="00664909" w:rsidRDefault="00664909" w:rsidP="00664909">
      <w:pPr>
        <w:spacing w:line="398" w:lineRule="auto"/>
        <w:ind w:left="2330" w:right="2289"/>
        <w:jc w:val="center"/>
        <w:rPr>
          <w:rFonts w:ascii="Times New Roman" w:eastAsia="SimSun" w:hAnsi="Times New Roman" w:cs="Times New Roman"/>
          <w:b/>
          <w:kern w:val="0"/>
          <w:sz w:val="36"/>
          <w:szCs w:val="22"/>
          <w14:ligatures w14:val="none"/>
        </w:rPr>
      </w:pPr>
      <w:bookmarkStart w:id="1" w:name="_Hlk189205586"/>
      <w:r w:rsidRPr="00664909">
        <w:rPr>
          <w:rFonts w:ascii="Times New Roman" w:eastAsia="SimSun" w:hAnsi="Times New Roman" w:cs="Times New Roman"/>
          <w:b/>
          <w:kern w:val="0"/>
          <w:sz w:val="36"/>
          <w:szCs w:val="22"/>
          <w14:ligatures w14:val="none"/>
        </w:rPr>
        <w:t>МЕКТЕПТІҢ ӨЗІН - ӨЗІ БАҒАЛАУ</w:t>
      </w:r>
      <w:r w:rsidRPr="00664909">
        <w:rPr>
          <w:rFonts w:ascii="Times New Roman" w:eastAsia="SimSun" w:hAnsi="Times New Roman" w:cs="Times New Roman"/>
          <w:b/>
          <w:spacing w:val="-87"/>
          <w:kern w:val="0"/>
          <w:sz w:val="36"/>
          <w:szCs w:val="22"/>
          <w14:ligatures w14:val="none"/>
        </w:rPr>
        <w:t xml:space="preserve"> </w:t>
      </w:r>
      <w:r w:rsidRPr="00664909">
        <w:rPr>
          <w:rFonts w:ascii="Times New Roman" w:eastAsia="SimSun" w:hAnsi="Times New Roman" w:cs="Times New Roman"/>
          <w:b/>
          <w:spacing w:val="-87"/>
          <w:kern w:val="0"/>
          <w:sz w:val="36"/>
          <w:szCs w:val="22"/>
          <w:lang w:val="kk-KZ"/>
          <w14:ligatures w14:val="none"/>
        </w:rPr>
        <w:t xml:space="preserve">                                                      </w:t>
      </w:r>
      <w:r w:rsidRPr="00664909">
        <w:rPr>
          <w:rFonts w:ascii="Times New Roman" w:eastAsia="SimSun" w:hAnsi="Times New Roman" w:cs="Times New Roman"/>
          <w:b/>
          <w:kern w:val="0"/>
          <w:sz w:val="36"/>
          <w:szCs w:val="22"/>
          <w14:ligatures w14:val="none"/>
        </w:rPr>
        <w:t>МАТЕРИАЛДАРЫ</w:t>
      </w:r>
    </w:p>
    <w:p w14:paraId="66AA60F8" w14:textId="77777777" w:rsidR="00664909" w:rsidRPr="00664909" w:rsidRDefault="00664909" w:rsidP="00664909">
      <w:pPr>
        <w:widowControl w:val="0"/>
        <w:autoSpaceDE w:val="0"/>
        <w:autoSpaceDN w:val="0"/>
        <w:spacing w:before="11" w:after="0" w:line="240" w:lineRule="auto"/>
        <w:ind w:left="312"/>
        <w:rPr>
          <w:rFonts w:ascii="Times New Roman" w:eastAsia="Times New Roman" w:hAnsi="Times New Roman" w:cs="Times New Roman"/>
          <w:b/>
          <w:kern w:val="0"/>
          <w:sz w:val="35"/>
          <w:lang w:val="kk-KZ"/>
          <w14:ligatures w14:val="none"/>
        </w:rPr>
      </w:pPr>
    </w:p>
    <w:p w14:paraId="3156F5EB" w14:textId="77777777" w:rsidR="00664909" w:rsidRPr="00664909" w:rsidRDefault="00664909" w:rsidP="00664909">
      <w:pPr>
        <w:spacing w:line="259" w:lineRule="auto"/>
        <w:ind w:left="2330" w:right="2299"/>
        <w:jc w:val="center"/>
        <w:rPr>
          <w:rFonts w:ascii="Times New Roman" w:eastAsia="SimSun" w:hAnsi="Times New Roman" w:cs="Times New Roman"/>
          <w:b/>
          <w:kern w:val="0"/>
          <w:sz w:val="36"/>
          <w:szCs w:val="22"/>
          <w14:ligatures w14:val="none"/>
        </w:rPr>
      </w:pPr>
      <w:r w:rsidRPr="00664909">
        <w:rPr>
          <w:rFonts w:ascii="Times New Roman" w:eastAsia="SimSun" w:hAnsi="Times New Roman" w:cs="Times New Roman"/>
          <w:b/>
          <w:kern w:val="0"/>
          <w:sz w:val="36"/>
          <w:szCs w:val="22"/>
          <w14:ligatures w14:val="none"/>
        </w:rPr>
        <w:t>МАТЕРИАЛЫ</w:t>
      </w:r>
    </w:p>
    <w:p w14:paraId="7024FA75" w14:textId="77777777" w:rsidR="00664909" w:rsidRPr="00664909" w:rsidRDefault="00664909" w:rsidP="00664909">
      <w:pPr>
        <w:spacing w:before="203" w:line="259" w:lineRule="auto"/>
        <w:ind w:left="2330" w:right="2291"/>
        <w:jc w:val="center"/>
        <w:rPr>
          <w:rFonts w:ascii="Times New Roman" w:eastAsia="SimSun" w:hAnsi="Times New Roman" w:cs="Times New Roman"/>
          <w:b/>
          <w:kern w:val="0"/>
          <w:sz w:val="36"/>
          <w:szCs w:val="22"/>
          <w14:ligatures w14:val="none"/>
        </w:rPr>
      </w:pPr>
      <w:r w:rsidRPr="00664909">
        <w:rPr>
          <w:rFonts w:ascii="Times New Roman" w:eastAsia="SimSun" w:hAnsi="Times New Roman" w:cs="Times New Roman"/>
          <w:b/>
          <w:kern w:val="0"/>
          <w:sz w:val="36"/>
          <w:szCs w:val="22"/>
          <w14:ligatures w14:val="none"/>
        </w:rPr>
        <w:t>САМООЦЕНКИ</w:t>
      </w:r>
      <w:r w:rsidRPr="00664909">
        <w:rPr>
          <w:rFonts w:ascii="Times New Roman" w:eastAsia="SimSun" w:hAnsi="Times New Roman" w:cs="Times New Roman"/>
          <w:b/>
          <w:spacing w:val="-16"/>
          <w:kern w:val="0"/>
          <w:sz w:val="36"/>
          <w:szCs w:val="22"/>
          <w14:ligatures w14:val="none"/>
        </w:rPr>
        <w:t xml:space="preserve"> </w:t>
      </w:r>
      <w:r w:rsidRPr="00664909">
        <w:rPr>
          <w:rFonts w:ascii="Times New Roman" w:eastAsia="SimSun" w:hAnsi="Times New Roman" w:cs="Times New Roman"/>
          <w:b/>
          <w:kern w:val="0"/>
          <w:sz w:val="36"/>
          <w:szCs w:val="22"/>
          <w14:ligatures w14:val="none"/>
        </w:rPr>
        <w:t>ШКОЛЫ</w:t>
      </w:r>
      <w:bookmarkEnd w:id="1"/>
    </w:p>
    <w:p w14:paraId="55A93C49" w14:textId="77777777" w:rsidR="00664909" w:rsidRPr="00664909" w:rsidRDefault="00664909" w:rsidP="00664909">
      <w:pPr>
        <w:widowControl w:val="0"/>
        <w:autoSpaceDE w:val="0"/>
        <w:autoSpaceDN w:val="0"/>
        <w:spacing w:after="0" w:line="240" w:lineRule="auto"/>
        <w:ind w:left="312"/>
        <w:rPr>
          <w:rFonts w:ascii="Times New Roman" w:eastAsia="Times New Roman" w:hAnsi="Times New Roman" w:cs="Times New Roman"/>
          <w:b/>
          <w:kern w:val="0"/>
          <w:sz w:val="40"/>
          <w:lang w:val="kk-KZ"/>
          <w14:ligatures w14:val="none"/>
        </w:rPr>
      </w:pPr>
    </w:p>
    <w:p w14:paraId="587A9801" w14:textId="77777777" w:rsidR="00664909" w:rsidRPr="00664909" w:rsidRDefault="00664909" w:rsidP="00664909">
      <w:pPr>
        <w:widowControl w:val="0"/>
        <w:autoSpaceDE w:val="0"/>
        <w:autoSpaceDN w:val="0"/>
        <w:spacing w:after="0" w:line="240" w:lineRule="auto"/>
        <w:ind w:left="312"/>
        <w:rPr>
          <w:rFonts w:ascii="Times New Roman" w:eastAsia="Times New Roman" w:hAnsi="Times New Roman" w:cs="Times New Roman"/>
          <w:b/>
          <w:kern w:val="0"/>
          <w:sz w:val="40"/>
          <w:lang w:val="kk-KZ"/>
          <w14:ligatures w14:val="none"/>
        </w:rPr>
      </w:pPr>
    </w:p>
    <w:p w14:paraId="7226563F" w14:textId="77777777" w:rsidR="00664909" w:rsidRPr="00664909" w:rsidRDefault="00664909" w:rsidP="00664909">
      <w:pPr>
        <w:widowControl w:val="0"/>
        <w:autoSpaceDE w:val="0"/>
        <w:autoSpaceDN w:val="0"/>
        <w:spacing w:after="0" w:line="240" w:lineRule="auto"/>
        <w:ind w:left="312"/>
        <w:rPr>
          <w:rFonts w:ascii="Times New Roman" w:eastAsia="Times New Roman" w:hAnsi="Times New Roman" w:cs="Times New Roman"/>
          <w:b/>
          <w:kern w:val="0"/>
          <w:sz w:val="40"/>
          <w:lang w:val="kk-KZ"/>
          <w14:ligatures w14:val="none"/>
        </w:rPr>
      </w:pPr>
    </w:p>
    <w:p w14:paraId="43C7A0B4" w14:textId="77777777" w:rsidR="00664909" w:rsidRPr="00664909" w:rsidRDefault="00664909" w:rsidP="00664909">
      <w:pPr>
        <w:widowControl w:val="0"/>
        <w:autoSpaceDE w:val="0"/>
        <w:autoSpaceDN w:val="0"/>
        <w:spacing w:after="0" w:line="240" w:lineRule="auto"/>
        <w:ind w:left="312"/>
        <w:rPr>
          <w:rFonts w:ascii="Times New Roman" w:eastAsia="Times New Roman" w:hAnsi="Times New Roman" w:cs="Times New Roman"/>
          <w:b/>
          <w:kern w:val="0"/>
          <w:sz w:val="40"/>
          <w:lang w:val="kk-KZ"/>
          <w14:ligatures w14:val="none"/>
        </w:rPr>
      </w:pPr>
    </w:p>
    <w:p w14:paraId="5C6CEFEE" w14:textId="77777777" w:rsidR="00664909" w:rsidRPr="00664909" w:rsidRDefault="00664909" w:rsidP="00664909">
      <w:pPr>
        <w:widowControl w:val="0"/>
        <w:autoSpaceDE w:val="0"/>
        <w:autoSpaceDN w:val="0"/>
        <w:spacing w:after="0" w:line="240" w:lineRule="auto"/>
        <w:ind w:left="312"/>
        <w:rPr>
          <w:rFonts w:ascii="Times New Roman" w:eastAsia="Times New Roman" w:hAnsi="Times New Roman" w:cs="Times New Roman"/>
          <w:b/>
          <w:kern w:val="0"/>
          <w:sz w:val="40"/>
          <w:lang w:val="kk-KZ"/>
          <w14:ligatures w14:val="none"/>
        </w:rPr>
      </w:pPr>
    </w:p>
    <w:p w14:paraId="5A3D75CB" w14:textId="77777777" w:rsidR="00664909" w:rsidRPr="00664909" w:rsidRDefault="00664909" w:rsidP="00664909">
      <w:pPr>
        <w:widowControl w:val="0"/>
        <w:autoSpaceDE w:val="0"/>
        <w:autoSpaceDN w:val="0"/>
        <w:spacing w:after="0" w:line="240" w:lineRule="auto"/>
        <w:ind w:left="312"/>
        <w:rPr>
          <w:rFonts w:ascii="Times New Roman" w:eastAsia="Times New Roman" w:hAnsi="Times New Roman" w:cs="Times New Roman"/>
          <w:b/>
          <w:kern w:val="0"/>
          <w:sz w:val="40"/>
          <w:lang w:val="kk-KZ"/>
          <w14:ligatures w14:val="none"/>
        </w:rPr>
      </w:pPr>
    </w:p>
    <w:p w14:paraId="02DCE203" w14:textId="77777777" w:rsidR="00664909" w:rsidRPr="00664909" w:rsidRDefault="00664909" w:rsidP="00664909">
      <w:pPr>
        <w:widowControl w:val="0"/>
        <w:autoSpaceDE w:val="0"/>
        <w:autoSpaceDN w:val="0"/>
        <w:spacing w:after="0" w:line="240" w:lineRule="auto"/>
        <w:ind w:left="312"/>
        <w:rPr>
          <w:rFonts w:ascii="Times New Roman" w:eastAsia="Times New Roman" w:hAnsi="Times New Roman" w:cs="Times New Roman"/>
          <w:b/>
          <w:kern w:val="0"/>
          <w:sz w:val="40"/>
          <w:lang w:val="kk-KZ"/>
          <w14:ligatures w14:val="none"/>
        </w:rPr>
      </w:pPr>
    </w:p>
    <w:p w14:paraId="6ED74AD4" w14:textId="77777777" w:rsidR="00664909" w:rsidRPr="00664909" w:rsidRDefault="00664909" w:rsidP="00664909">
      <w:pPr>
        <w:widowControl w:val="0"/>
        <w:autoSpaceDE w:val="0"/>
        <w:autoSpaceDN w:val="0"/>
        <w:spacing w:after="0" w:line="240" w:lineRule="auto"/>
        <w:ind w:left="312"/>
        <w:rPr>
          <w:rFonts w:ascii="Times New Roman" w:eastAsia="Times New Roman" w:hAnsi="Times New Roman" w:cs="Times New Roman"/>
          <w:b/>
          <w:kern w:val="0"/>
          <w:sz w:val="40"/>
          <w:lang w:val="kk-KZ"/>
          <w14:ligatures w14:val="none"/>
        </w:rPr>
      </w:pPr>
    </w:p>
    <w:p w14:paraId="545E9AA2" w14:textId="77777777" w:rsidR="00664909" w:rsidRPr="00664909" w:rsidRDefault="00664909" w:rsidP="00664909">
      <w:pPr>
        <w:widowControl w:val="0"/>
        <w:autoSpaceDE w:val="0"/>
        <w:autoSpaceDN w:val="0"/>
        <w:spacing w:after="0" w:line="240" w:lineRule="auto"/>
        <w:ind w:left="312"/>
        <w:rPr>
          <w:rFonts w:ascii="Times New Roman" w:eastAsia="Times New Roman" w:hAnsi="Times New Roman" w:cs="Times New Roman"/>
          <w:b/>
          <w:kern w:val="0"/>
          <w:sz w:val="40"/>
          <w:lang w:val="kk-KZ"/>
          <w14:ligatures w14:val="none"/>
        </w:rPr>
      </w:pPr>
    </w:p>
    <w:p w14:paraId="762E9A0F" w14:textId="77777777" w:rsidR="00664909" w:rsidRDefault="00664909" w:rsidP="00664909">
      <w:pPr>
        <w:widowControl w:val="0"/>
        <w:autoSpaceDE w:val="0"/>
        <w:autoSpaceDN w:val="0"/>
        <w:spacing w:before="5" w:after="0" w:line="240" w:lineRule="auto"/>
        <w:ind w:left="312"/>
        <w:rPr>
          <w:rFonts w:ascii="Times New Roman" w:eastAsia="Times New Roman" w:hAnsi="Times New Roman" w:cs="Times New Roman"/>
          <w:b/>
          <w:kern w:val="0"/>
          <w:sz w:val="35"/>
          <w:lang w:val="kk-KZ"/>
          <w14:ligatures w14:val="none"/>
        </w:rPr>
      </w:pPr>
    </w:p>
    <w:p w14:paraId="7960911C" w14:textId="77777777" w:rsidR="00626D70" w:rsidRDefault="00626D70" w:rsidP="00664909">
      <w:pPr>
        <w:widowControl w:val="0"/>
        <w:autoSpaceDE w:val="0"/>
        <w:autoSpaceDN w:val="0"/>
        <w:spacing w:before="5" w:after="0" w:line="240" w:lineRule="auto"/>
        <w:ind w:left="312"/>
        <w:rPr>
          <w:rFonts w:ascii="Times New Roman" w:eastAsia="Times New Roman" w:hAnsi="Times New Roman" w:cs="Times New Roman"/>
          <w:b/>
          <w:kern w:val="0"/>
          <w:sz w:val="35"/>
          <w:lang w:val="kk-KZ"/>
          <w14:ligatures w14:val="none"/>
        </w:rPr>
      </w:pPr>
    </w:p>
    <w:p w14:paraId="411320BF" w14:textId="77777777" w:rsidR="00626D70" w:rsidRPr="00664909" w:rsidRDefault="00626D70" w:rsidP="00664909">
      <w:pPr>
        <w:widowControl w:val="0"/>
        <w:autoSpaceDE w:val="0"/>
        <w:autoSpaceDN w:val="0"/>
        <w:spacing w:before="5" w:after="0" w:line="240" w:lineRule="auto"/>
        <w:ind w:left="312"/>
        <w:rPr>
          <w:rFonts w:ascii="Times New Roman" w:eastAsia="Times New Roman" w:hAnsi="Times New Roman" w:cs="Times New Roman"/>
          <w:b/>
          <w:kern w:val="0"/>
          <w:sz w:val="35"/>
          <w:lang w:val="kk-KZ"/>
          <w14:ligatures w14:val="none"/>
        </w:rPr>
      </w:pPr>
    </w:p>
    <w:p w14:paraId="74D933BF" w14:textId="77777777" w:rsidR="00664909" w:rsidRPr="00664909" w:rsidRDefault="00664909" w:rsidP="00664909">
      <w:pPr>
        <w:spacing w:line="259" w:lineRule="auto"/>
        <w:ind w:left="2330" w:right="2293"/>
        <w:jc w:val="center"/>
        <w:rPr>
          <w:rFonts w:ascii="Times New Roman" w:eastAsia="SimSun" w:hAnsi="Times New Roman" w:cs="Times New Roman"/>
          <w:b/>
          <w:kern w:val="0"/>
          <w:szCs w:val="22"/>
          <w14:ligatures w14:val="none"/>
        </w:rPr>
      </w:pPr>
      <w:bookmarkStart w:id="2" w:name="село_ВЛАДЫКИНКА"/>
      <w:bookmarkStart w:id="3" w:name="_Hlk189205611"/>
      <w:bookmarkEnd w:id="2"/>
      <w:r w:rsidRPr="00664909">
        <w:rPr>
          <w:rFonts w:ascii="Times New Roman" w:eastAsia="SimSun" w:hAnsi="Times New Roman" w:cs="Times New Roman"/>
          <w:b/>
          <w:kern w:val="0"/>
          <w:szCs w:val="22"/>
          <w14:ligatures w14:val="none"/>
        </w:rPr>
        <w:t>село</w:t>
      </w:r>
      <w:r w:rsidRPr="00664909">
        <w:rPr>
          <w:rFonts w:ascii="Times New Roman" w:eastAsia="SimSun" w:hAnsi="Times New Roman" w:cs="Times New Roman"/>
          <w:b/>
          <w:spacing w:val="-5"/>
          <w:kern w:val="0"/>
          <w:szCs w:val="22"/>
          <w14:ligatures w14:val="none"/>
        </w:rPr>
        <w:t xml:space="preserve"> </w:t>
      </w:r>
      <w:r w:rsidRPr="00664909">
        <w:rPr>
          <w:rFonts w:ascii="Times New Roman" w:eastAsia="SimSun" w:hAnsi="Times New Roman" w:cs="Times New Roman"/>
          <w:b/>
          <w:kern w:val="0"/>
          <w:szCs w:val="22"/>
          <w14:ligatures w14:val="none"/>
        </w:rPr>
        <w:t>АЛЕКСАНДРОВКА</w:t>
      </w:r>
    </w:p>
    <w:p w14:paraId="1D5344B6" w14:textId="77777777" w:rsidR="00626D70" w:rsidRDefault="00664909" w:rsidP="00664909">
      <w:pPr>
        <w:spacing w:after="0" w:line="240" w:lineRule="auto"/>
        <w:jc w:val="center"/>
        <w:rPr>
          <w:rFonts w:ascii="Times New Roman" w:eastAsia="SimSun" w:hAnsi="Times New Roman" w:cs="Times New Roman"/>
          <w:b/>
          <w:kern w:val="0"/>
          <w:szCs w:val="22"/>
          <w14:ligatures w14:val="none"/>
        </w:rPr>
      </w:pPr>
      <w:r w:rsidRPr="00664909">
        <w:rPr>
          <w:rFonts w:ascii="Times New Roman" w:eastAsia="SimSun" w:hAnsi="Times New Roman" w:cs="Times New Roman"/>
          <w:b/>
          <w:kern w:val="0"/>
          <w:szCs w:val="22"/>
          <w14:ligatures w14:val="none"/>
        </w:rPr>
        <w:t>2025</w:t>
      </w:r>
      <w:r w:rsidRPr="00664909">
        <w:rPr>
          <w:rFonts w:ascii="Times New Roman" w:eastAsia="SimSun" w:hAnsi="Times New Roman" w:cs="Times New Roman"/>
          <w:b/>
          <w:spacing w:val="1"/>
          <w:kern w:val="0"/>
          <w:szCs w:val="22"/>
          <w14:ligatures w14:val="none"/>
        </w:rPr>
        <w:t xml:space="preserve"> </w:t>
      </w:r>
      <w:r w:rsidRPr="00664909">
        <w:rPr>
          <w:rFonts w:ascii="Times New Roman" w:eastAsia="SimSun" w:hAnsi="Times New Roman" w:cs="Times New Roman"/>
          <w:b/>
          <w:kern w:val="0"/>
          <w:szCs w:val="22"/>
          <w14:ligatures w14:val="none"/>
        </w:rPr>
        <w:t>год</w:t>
      </w:r>
      <w:bookmarkEnd w:id="3"/>
    </w:p>
    <w:p w14:paraId="23E71500" w14:textId="05204D2C" w:rsidR="00664909" w:rsidRPr="00664909" w:rsidRDefault="00664909" w:rsidP="00626D70">
      <w:pPr>
        <w:spacing w:after="0" w:line="240" w:lineRule="auto"/>
        <w:jc w:val="both"/>
        <w:rPr>
          <w:rFonts w:ascii="Times New Roman" w:eastAsia="SimSun" w:hAnsi="Times New Roman" w:cs="Times New Roman"/>
          <w:kern w:val="0"/>
          <w:sz w:val="28"/>
          <w:szCs w:val="28"/>
          <w14:ligatures w14:val="none"/>
        </w:rPr>
      </w:pPr>
      <w:r>
        <w:rPr>
          <w:rFonts w:ascii="Times New Roman" w:eastAsia="SimSun" w:hAnsi="Times New Roman" w:cs="Times New Roman"/>
          <w:b/>
          <w:kern w:val="0"/>
          <w:sz w:val="28"/>
          <w:szCs w:val="28"/>
          <w14:ligatures w14:val="none"/>
        </w:rPr>
        <w:lastRenderedPageBreak/>
        <w:t xml:space="preserve"> </w:t>
      </w:r>
      <w:r w:rsidRPr="00664909">
        <w:rPr>
          <w:rFonts w:ascii="Times New Roman" w:eastAsia="SimSun" w:hAnsi="Times New Roman" w:cs="Times New Roman"/>
          <w:kern w:val="0"/>
          <w:sz w:val="28"/>
          <w:szCs w:val="28"/>
          <w14:ligatures w14:val="none"/>
        </w:rPr>
        <w:t>Критерии оценки организаций образований, реализующих общеобразовательные учебные программы начального, основного среднего и общего среднего образования у</w:t>
      </w:r>
      <w:r w:rsidRPr="00664909">
        <w:rPr>
          <w:rFonts w:ascii="Times New Roman" w:eastAsia="SimSun" w:hAnsi="Times New Roman" w:cs="Times New Roman"/>
          <w:kern w:val="0"/>
          <w:sz w:val="28"/>
          <w:szCs w:val="28"/>
          <w:lang w:val="kk-KZ"/>
          <w14:ligatures w14:val="none"/>
        </w:rPr>
        <w:t>довлетворенности предоставляемыми образовательными услугам</w:t>
      </w:r>
      <w:r w:rsidRPr="00664909">
        <w:rPr>
          <w:rFonts w:ascii="Times New Roman" w:eastAsia="SimSun" w:hAnsi="Times New Roman" w:cs="Times New Roman"/>
          <w:kern w:val="0"/>
          <w:sz w:val="28"/>
          <w:szCs w:val="28"/>
          <w14:ligatures w14:val="none"/>
        </w:rPr>
        <w:t>и</w:t>
      </w:r>
    </w:p>
    <w:p w14:paraId="731D75F7" w14:textId="77777777" w:rsidR="00664909" w:rsidRPr="00664909" w:rsidRDefault="00664909" w:rsidP="00664909">
      <w:pPr>
        <w:spacing w:after="0" w:line="240" w:lineRule="auto"/>
        <w:jc w:val="both"/>
        <w:rPr>
          <w:rFonts w:ascii="Times New Roman" w:eastAsia="SimSun" w:hAnsi="Times New Roman" w:cs="Times New Roman"/>
          <w:kern w:val="0"/>
          <w:sz w:val="28"/>
          <w:szCs w:val="28"/>
          <w14:ligatures w14:val="none"/>
        </w:rPr>
      </w:pPr>
    </w:p>
    <w:p w14:paraId="4C43842F" w14:textId="77777777" w:rsidR="00664909" w:rsidRPr="00664909" w:rsidRDefault="00664909" w:rsidP="00664909">
      <w:pPr>
        <w:spacing w:after="0" w:line="240" w:lineRule="auto"/>
        <w:jc w:val="both"/>
        <w:rPr>
          <w:rFonts w:ascii="Times New Roman" w:eastAsia="SimSun" w:hAnsi="Times New Roman" w:cs="Times New Roman"/>
          <w:kern w:val="0"/>
          <w:sz w:val="28"/>
          <w:szCs w:val="28"/>
          <w14:ligatures w14:val="none"/>
        </w:rPr>
      </w:pPr>
      <w:r w:rsidRPr="00664909">
        <w:rPr>
          <w:rFonts w:ascii="Times New Roman" w:eastAsia="SimSun" w:hAnsi="Times New Roman" w:cs="Times New Roman"/>
          <w:b/>
          <w:kern w:val="0"/>
          <w:sz w:val="28"/>
          <w:szCs w:val="28"/>
          <w:u w:val="single"/>
          <w14:ligatures w14:val="none"/>
        </w:rPr>
        <w:t>Раздел 1. Общая характеристика организаций образования</w:t>
      </w:r>
    </w:p>
    <w:p w14:paraId="5532D7DD" w14:textId="77777777" w:rsidR="00664909" w:rsidRPr="00664909" w:rsidRDefault="00664909" w:rsidP="00664909">
      <w:pPr>
        <w:keepNext/>
        <w:tabs>
          <w:tab w:val="left" w:pos="1934"/>
          <w:tab w:val="left" w:pos="4224"/>
          <w:tab w:val="left" w:pos="6320"/>
        </w:tabs>
        <w:spacing w:after="60" w:line="319" w:lineRule="exact"/>
        <w:jc w:val="both"/>
        <w:outlineLvl w:val="0"/>
        <w:rPr>
          <w:rFonts w:ascii="Times New Roman" w:eastAsia="Times New Roman" w:hAnsi="Times New Roman" w:cs="Times New Roman"/>
          <w:kern w:val="32"/>
          <w:sz w:val="28"/>
          <w:szCs w:val="28"/>
          <w14:ligatures w14:val="none"/>
        </w:rPr>
      </w:pPr>
      <w:r w:rsidRPr="00664909">
        <w:rPr>
          <w:rFonts w:ascii="Times New Roman" w:eastAsia="Times New Roman" w:hAnsi="Times New Roman" w:cs="Times New Roman"/>
          <w:b/>
          <w:bCs/>
          <w:kern w:val="32"/>
          <w:sz w:val="28"/>
          <w:szCs w:val="28"/>
          <w14:ligatures w14:val="none"/>
        </w:rPr>
        <w:t xml:space="preserve">Полное наименование организации образования: </w:t>
      </w:r>
      <w:r w:rsidRPr="00664909">
        <w:rPr>
          <w:rFonts w:ascii="Times New Roman" w:eastAsia="Times New Roman" w:hAnsi="Times New Roman" w:cs="Times New Roman"/>
          <w:kern w:val="32"/>
          <w:sz w:val="28"/>
          <w:szCs w:val="28"/>
          <w14:ligatures w14:val="none"/>
        </w:rPr>
        <w:t>Коммунальное государственное учреждение</w:t>
      </w:r>
      <w:r w:rsidRPr="00664909">
        <w:rPr>
          <w:rFonts w:ascii="Times New Roman" w:eastAsia="Times New Roman" w:hAnsi="Times New Roman" w:cs="Times New Roman"/>
          <w:spacing w:val="-4"/>
          <w:kern w:val="32"/>
          <w:sz w:val="28"/>
          <w:szCs w:val="28"/>
          <w14:ligatures w14:val="none"/>
        </w:rPr>
        <w:t xml:space="preserve"> </w:t>
      </w:r>
      <w:r w:rsidRPr="00664909">
        <w:rPr>
          <w:rFonts w:ascii="Times New Roman" w:eastAsia="Times New Roman" w:hAnsi="Times New Roman" w:cs="Times New Roman"/>
          <w:kern w:val="32"/>
          <w:sz w:val="28"/>
          <w:szCs w:val="28"/>
          <w14:ligatures w14:val="none"/>
        </w:rPr>
        <w:t>«Александровская общеобразовательная</w:t>
      </w:r>
      <w:r w:rsidRPr="00664909">
        <w:rPr>
          <w:rFonts w:ascii="Times New Roman" w:eastAsia="Times New Roman" w:hAnsi="Times New Roman" w:cs="Times New Roman"/>
          <w:spacing w:val="-5"/>
          <w:kern w:val="32"/>
          <w:sz w:val="28"/>
          <w:szCs w:val="28"/>
          <w14:ligatures w14:val="none"/>
        </w:rPr>
        <w:t xml:space="preserve"> </w:t>
      </w:r>
      <w:r w:rsidRPr="00664909">
        <w:rPr>
          <w:rFonts w:ascii="Times New Roman" w:eastAsia="Times New Roman" w:hAnsi="Times New Roman" w:cs="Times New Roman"/>
          <w:kern w:val="32"/>
          <w:sz w:val="28"/>
          <w:szCs w:val="28"/>
          <w14:ligatures w14:val="none"/>
        </w:rPr>
        <w:t>школа</w:t>
      </w:r>
      <w:r w:rsidRPr="00664909">
        <w:rPr>
          <w:rFonts w:ascii="Times New Roman" w:eastAsia="Times New Roman" w:hAnsi="Times New Roman" w:cs="Times New Roman"/>
          <w:spacing w:val="-4"/>
          <w:kern w:val="32"/>
          <w:sz w:val="28"/>
          <w:szCs w:val="28"/>
          <w14:ligatures w14:val="none"/>
        </w:rPr>
        <w:t xml:space="preserve"> </w:t>
      </w:r>
      <w:r w:rsidRPr="00664909">
        <w:rPr>
          <w:rFonts w:ascii="Times New Roman" w:eastAsia="Times New Roman" w:hAnsi="Times New Roman" w:cs="Times New Roman"/>
          <w:kern w:val="32"/>
          <w:sz w:val="28"/>
          <w:szCs w:val="28"/>
          <w14:ligatures w14:val="none"/>
        </w:rPr>
        <w:t>отдела</w:t>
      </w:r>
      <w:r w:rsidRPr="00664909">
        <w:rPr>
          <w:rFonts w:ascii="Times New Roman" w:eastAsia="Times New Roman" w:hAnsi="Times New Roman" w:cs="Times New Roman"/>
          <w:spacing w:val="-5"/>
          <w:kern w:val="32"/>
          <w:sz w:val="28"/>
          <w:szCs w:val="28"/>
          <w14:ligatures w14:val="none"/>
        </w:rPr>
        <w:t xml:space="preserve"> </w:t>
      </w:r>
      <w:r w:rsidRPr="00664909">
        <w:rPr>
          <w:rFonts w:ascii="Times New Roman" w:eastAsia="Times New Roman" w:hAnsi="Times New Roman" w:cs="Times New Roman"/>
          <w:kern w:val="32"/>
          <w:sz w:val="28"/>
          <w:szCs w:val="28"/>
          <w14:ligatures w14:val="none"/>
        </w:rPr>
        <w:t>образования Костанайского района»</w:t>
      </w:r>
      <w:r w:rsidRPr="00664909">
        <w:rPr>
          <w:rFonts w:ascii="Times New Roman" w:eastAsia="Times New Roman" w:hAnsi="Times New Roman" w:cs="Times New Roman"/>
          <w:spacing w:val="-67"/>
          <w:kern w:val="32"/>
          <w:sz w:val="28"/>
          <w:szCs w:val="28"/>
          <w14:ligatures w14:val="none"/>
        </w:rPr>
        <w:t xml:space="preserve"> </w:t>
      </w:r>
      <w:r w:rsidRPr="00664909">
        <w:rPr>
          <w:rFonts w:ascii="Times New Roman" w:eastAsia="Times New Roman" w:hAnsi="Times New Roman" w:cs="Times New Roman"/>
          <w:kern w:val="32"/>
          <w:sz w:val="28"/>
          <w:szCs w:val="28"/>
          <w14:ligatures w14:val="none"/>
        </w:rPr>
        <w:t>Управления</w:t>
      </w:r>
      <w:r w:rsidRPr="00664909">
        <w:rPr>
          <w:rFonts w:ascii="Times New Roman" w:eastAsia="Times New Roman" w:hAnsi="Times New Roman" w:cs="Times New Roman"/>
          <w:spacing w:val="-4"/>
          <w:kern w:val="32"/>
          <w:sz w:val="28"/>
          <w:szCs w:val="28"/>
          <w14:ligatures w14:val="none"/>
        </w:rPr>
        <w:t xml:space="preserve"> </w:t>
      </w:r>
      <w:r w:rsidRPr="00664909">
        <w:rPr>
          <w:rFonts w:ascii="Times New Roman" w:eastAsia="Times New Roman" w:hAnsi="Times New Roman" w:cs="Times New Roman"/>
          <w:kern w:val="32"/>
          <w:sz w:val="28"/>
          <w:szCs w:val="28"/>
          <w14:ligatures w14:val="none"/>
        </w:rPr>
        <w:t>образования</w:t>
      </w:r>
      <w:r w:rsidRPr="00664909">
        <w:rPr>
          <w:rFonts w:ascii="Times New Roman" w:eastAsia="Times New Roman" w:hAnsi="Times New Roman" w:cs="Times New Roman"/>
          <w:spacing w:val="7"/>
          <w:kern w:val="32"/>
          <w:sz w:val="28"/>
          <w:szCs w:val="28"/>
          <w14:ligatures w14:val="none"/>
        </w:rPr>
        <w:t xml:space="preserve"> </w:t>
      </w:r>
      <w:r w:rsidRPr="00664909">
        <w:rPr>
          <w:rFonts w:ascii="Times New Roman" w:eastAsia="Times New Roman" w:hAnsi="Times New Roman" w:cs="Times New Roman"/>
          <w:kern w:val="32"/>
          <w:sz w:val="28"/>
          <w:szCs w:val="28"/>
          <w14:ligatures w14:val="none"/>
        </w:rPr>
        <w:t>акимата Костанайской области</w:t>
      </w:r>
    </w:p>
    <w:p w14:paraId="1A901C7E" w14:textId="77777777" w:rsidR="00664909" w:rsidRPr="00664909" w:rsidRDefault="00664909" w:rsidP="00664909">
      <w:pPr>
        <w:widowControl w:val="0"/>
        <w:autoSpaceDE w:val="0"/>
        <w:autoSpaceDN w:val="0"/>
        <w:spacing w:after="0" w:line="240" w:lineRule="auto"/>
        <w:jc w:val="both"/>
        <w:rPr>
          <w:rFonts w:ascii="Times New Roman" w:eastAsia="Times New Roman" w:hAnsi="Times New Roman" w:cs="Times New Roman"/>
          <w:b/>
          <w:kern w:val="0"/>
          <w:sz w:val="28"/>
          <w:szCs w:val="28"/>
          <w14:ligatures w14:val="none"/>
        </w:rPr>
      </w:pPr>
    </w:p>
    <w:p w14:paraId="25A1D422" w14:textId="77777777" w:rsidR="00664909" w:rsidRPr="00664909" w:rsidRDefault="00664909" w:rsidP="00664909">
      <w:pPr>
        <w:widowControl w:val="0"/>
        <w:autoSpaceDE w:val="0"/>
        <w:autoSpaceDN w:val="0"/>
        <w:spacing w:after="0" w:line="240" w:lineRule="auto"/>
        <w:jc w:val="both"/>
        <w:rPr>
          <w:rFonts w:ascii="Times New Roman" w:eastAsia="Times New Roman" w:hAnsi="Times New Roman" w:cs="Times New Roman"/>
          <w:kern w:val="0"/>
          <w:sz w:val="28"/>
          <w:szCs w:val="28"/>
          <w14:ligatures w14:val="none"/>
        </w:rPr>
      </w:pPr>
      <w:r w:rsidRPr="00664909">
        <w:rPr>
          <w:rFonts w:ascii="Times New Roman" w:eastAsia="Times New Roman" w:hAnsi="Times New Roman" w:cs="Times New Roman"/>
          <w:b/>
          <w:kern w:val="0"/>
          <w:sz w:val="28"/>
          <w:szCs w:val="28"/>
          <w:lang w:val="kk-KZ"/>
          <w14:ligatures w14:val="none"/>
        </w:rPr>
        <w:t xml:space="preserve">Юридический адрес и адрес фактического местонахождения: </w:t>
      </w:r>
      <w:r w:rsidRPr="00664909">
        <w:rPr>
          <w:rFonts w:ascii="Times New Roman" w:eastAsia="Times New Roman" w:hAnsi="Times New Roman" w:cs="Times New Roman"/>
          <w:kern w:val="0"/>
          <w:sz w:val="28"/>
          <w:szCs w:val="28"/>
          <w14:ligatures w14:val="none"/>
        </w:rPr>
        <w:t xml:space="preserve"> </w:t>
      </w:r>
    </w:p>
    <w:p w14:paraId="4C53E555" w14:textId="77777777" w:rsidR="00664909" w:rsidRPr="00664909" w:rsidRDefault="00664909" w:rsidP="00664909">
      <w:pPr>
        <w:widowControl w:val="0"/>
        <w:autoSpaceDE w:val="0"/>
        <w:autoSpaceDN w:val="0"/>
        <w:spacing w:after="0" w:line="240" w:lineRule="auto"/>
        <w:jc w:val="both"/>
        <w:rPr>
          <w:rFonts w:ascii="Times New Roman" w:eastAsia="Times New Roman" w:hAnsi="Times New Roman" w:cs="Times New Roman"/>
          <w:kern w:val="0"/>
          <w:sz w:val="28"/>
          <w:szCs w:val="28"/>
          <w:lang w:val="kk-KZ"/>
          <w14:ligatures w14:val="none"/>
        </w:rPr>
      </w:pPr>
      <w:r w:rsidRPr="00664909">
        <w:rPr>
          <w:rFonts w:ascii="Times New Roman" w:eastAsia="Times New Roman" w:hAnsi="Times New Roman" w:cs="Times New Roman"/>
          <w:kern w:val="0"/>
          <w:sz w:val="28"/>
          <w:szCs w:val="28"/>
          <w14:ligatures w14:val="none"/>
        </w:rPr>
        <w:t xml:space="preserve">111101 </w:t>
      </w:r>
      <w:r w:rsidRPr="00664909">
        <w:rPr>
          <w:rFonts w:ascii="Times New Roman" w:eastAsia="Times New Roman" w:hAnsi="Times New Roman" w:cs="Times New Roman"/>
          <w:kern w:val="0"/>
          <w:sz w:val="28"/>
          <w:szCs w:val="28"/>
          <w:lang w:val="kk-KZ"/>
          <w14:ligatures w14:val="none"/>
        </w:rPr>
        <w:t>Республика</w:t>
      </w:r>
      <w:r w:rsidRPr="00664909">
        <w:rPr>
          <w:rFonts w:ascii="Times New Roman" w:eastAsia="Times New Roman" w:hAnsi="Times New Roman" w:cs="Times New Roman"/>
          <w:spacing w:val="-11"/>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Казахстан,</w:t>
      </w:r>
      <w:r w:rsidRPr="00664909">
        <w:rPr>
          <w:rFonts w:ascii="Times New Roman" w:eastAsia="Times New Roman" w:hAnsi="Times New Roman" w:cs="Times New Roman"/>
          <w:spacing w:val="-8"/>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Костанайская</w:t>
      </w:r>
      <w:r w:rsidRPr="00664909">
        <w:rPr>
          <w:rFonts w:ascii="Times New Roman" w:eastAsia="Times New Roman" w:hAnsi="Times New Roman" w:cs="Times New Roman"/>
          <w:spacing w:val="-6"/>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область,</w:t>
      </w:r>
      <w:r w:rsidRPr="00664909">
        <w:rPr>
          <w:rFonts w:ascii="Times New Roman" w:eastAsia="Times New Roman" w:hAnsi="Times New Roman" w:cs="Times New Roman"/>
          <w:spacing w:val="-9"/>
          <w:kern w:val="0"/>
          <w:sz w:val="28"/>
          <w:szCs w:val="28"/>
          <w:lang w:val="kk-KZ"/>
          <w14:ligatures w14:val="none"/>
        </w:rPr>
        <w:t xml:space="preserve"> </w:t>
      </w:r>
      <w:r w:rsidRPr="00664909">
        <w:rPr>
          <w:rFonts w:ascii="Times New Roman" w:eastAsia="Times New Roman" w:hAnsi="Times New Roman" w:cs="Times New Roman"/>
          <w:kern w:val="0"/>
          <w:sz w:val="28"/>
          <w:szCs w:val="28"/>
          <w14:ligatures w14:val="none"/>
        </w:rPr>
        <w:t>Костанайский</w:t>
      </w:r>
      <w:r w:rsidRPr="00664909">
        <w:rPr>
          <w:rFonts w:ascii="Times New Roman" w:eastAsia="Times New Roman" w:hAnsi="Times New Roman" w:cs="Times New Roman"/>
          <w:spacing w:val="-7"/>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район,</w:t>
      </w:r>
      <w:r w:rsidRPr="00664909">
        <w:rPr>
          <w:rFonts w:ascii="Times New Roman" w:eastAsia="Times New Roman" w:hAnsi="Times New Roman" w:cs="Times New Roman"/>
          <w:spacing w:val="-67"/>
          <w:kern w:val="0"/>
          <w:sz w:val="28"/>
          <w:szCs w:val="28"/>
          <w:lang w:val="kk-KZ"/>
          <w14:ligatures w14:val="none"/>
        </w:rPr>
        <w:t xml:space="preserve"> </w:t>
      </w:r>
      <w:r w:rsidRPr="00664909">
        <w:rPr>
          <w:rFonts w:ascii="Times New Roman" w:eastAsia="Times New Roman" w:hAnsi="Times New Roman" w:cs="Times New Roman"/>
          <w:kern w:val="0"/>
          <w:sz w:val="28"/>
          <w:szCs w:val="28"/>
          <w14:ligatures w14:val="none"/>
        </w:rPr>
        <w:t>Александровский</w:t>
      </w:r>
      <w:r w:rsidRPr="00664909">
        <w:rPr>
          <w:rFonts w:ascii="Times New Roman" w:eastAsia="Times New Roman" w:hAnsi="Times New Roman" w:cs="Times New Roman"/>
          <w:spacing w:val="68"/>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сельский</w:t>
      </w:r>
      <w:r w:rsidRPr="00664909">
        <w:rPr>
          <w:rFonts w:ascii="Times New Roman" w:eastAsia="Times New Roman" w:hAnsi="Times New Roman" w:cs="Times New Roman"/>
          <w:spacing w:val="-5"/>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округ,</w:t>
      </w:r>
      <w:r w:rsidRPr="00664909">
        <w:rPr>
          <w:rFonts w:ascii="Times New Roman" w:eastAsia="Times New Roman" w:hAnsi="Times New Roman" w:cs="Times New Roman"/>
          <w:spacing w:val="-1"/>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 xml:space="preserve">с. </w:t>
      </w:r>
      <w:r w:rsidRPr="00664909">
        <w:rPr>
          <w:rFonts w:ascii="Times New Roman" w:eastAsia="Times New Roman" w:hAnsi="Times New Roman" w:cs="Times New Roman"/>
          <w:kern w:val="0"/>
          <w:sz w:val="28"/>
          <w:szCs w:val="28"/>
          <w14:ligatures w14:val="none"/>
        </w:rPr>
        <w:t>Александровка</w:t>
      </w:r>
      <w:r w:rsidRPr="00664909">
        <w:rPr>
          <w:rFonts w:ascii="Times New Roman" w:eastAsia="Times New Roman" w:hAnsi="Times New Roman" w:cs="Times New Roman"/>
          <w:kern w:val="0"/>
          <w:sz w:val="28"/>
          <w:szCs w:val="28"/>
          <w:lang w:val="kk-KZ"/>
          <w14:ligatures w14:val="none"/>
        </w:rPr>
        <w:t>,</w:t>
      </w:r>
      <w:r w:rsidRPr="00664909">
        <w:rPr>
          <w:rFonts w:ascii="Times New Roman" w:eastAsia="Times New Roman" w:hAnsi="Times New Roman" w:cs="Times New Roman"/>
          <w:spacing w:val="3"/>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ул.Школьная,</w:t>
      </w:r>
      <w:r w:rsidRPr="00664909">
        <w:rPr>
          <w:rFonts w:ascii="Times New Roman" w:eastAsia="Times New Roman" w:hAnsi="Times New Roman" w:cs="Times New Roman"/>
          <w:kern w:val="0"/>
          <w:sz w:val="28"/>
          <w:szCs w:val="28"/>
          <w14:ligatures w14:val="none"/>
        </w:rPr>
        <w:t>6</w:t>
      </w:r>
      <w:r w:rsidRPr="00664909">
        <w:rPr>
          <w:rFonts w:ascii="Times New Roman" w:eastAsia="Times New Roman" w:hAnsi="Times New Roman" w:cs="Times New Roman"/>
          <w:kern w:val="0"/>
          <w:sz w:val="28"/>
          <w:szCs w:val="28"/>
          <w:lang w:val="kk-KZ"/>
          <w14:ligatures w14:val="none"/>
        </w:rPr>
        <w:t>.</w:t>
      </w:r>
    </w:p>
    <w:p w14:paraId="4991C492" w14:textId="77777777" w:rsidR="00664909" w:rsidRPr="00664909" w:rsidRDefault="00664909" w:rsidP="00664909">
      <w:pPr>
        <w:keepNext/>
        <w:spacing w:after="60" w:line="322" w:lineRule="exact"/>
        <w:jc w:val="both"/>
        <w:outlineLvl w:val="0"/>
        <w:rPr>
          <w:rFonts w:ascii="Times New Roman" w:eastAsia="Times New Roman" w:hAnsi="Times New Roman" w:cs="Times New Roman"/>
          <w:b/>
          <w:bCs/>
          <w:kern w:val="32"/>
          <w:sz w:val="28"/>
          <w:szCs w:val="28"/>
          <w14:ligatures w14:val="none"/>
        </w:rPr>
      </w:pPr>
    </w:p>
    <w:p w14:paraId="782EF4F2" w14:textId="77777777" w:rsidR="00664909" w:rsidRPr="00664909" w:rsidRDefault="00664909" w:rsidP="00664909">
      <w:pPr>
        <w:keepNext/>
        <w:spacing w:after="60" w:line="322" w:lineRule="exact"/>
        <w:outlineLvl w:val="0"/>
        <w:rPr>
          <w:rFonts w:ascii="Times New Roman" w:eastAsia="Times New Roman" w:hAnsi="Times New Roman" w:cs="Times New Roman"/>
          <w:b/>
          <w:bCs/>
          <w:kern w:val="32"/>
          <w:sz w:val="28"/>
          <w:szCs w:val="28"/>
          <w14:ligatures w14:val="none"/>
        </w:rPr>
      </w:pPr>
      <w:r w:rsidRPr="00664909">
        <w:rPr>
          <w:rFonts w:ascii="Times New Roman" w:eastAsia="Times New Roman" w:hAnsi="Times New Roman" w:cs="Times New Roman"/>
          <w:b/>
          <w:bCs/>
          <w:kern w:val="32"/>
          <w:sz w:val="28"/>
          <w:szCs w:val="28"/>
          <w14:ligatures w14:val="none"/>
        </w:rPr>
        <w:t>Контактные</w:t>
      </w:r>
      <w:r w:rsidRPr="00664909">
        <w:rPr>
          <w:rFonts w:ascii="Times New Roman" w:eastAsia="Times New Roman" w:hAnsi="Times New Roman" w:cs="Times New Roman"/>
          <w:b/>
          <w:bCs/>
          <w:spacing w:val="-12"/>
          <w:kern w:val="32"/>
          <w:sz w:val="28"/>
          <w:szCs w:val="28"/>
          <w14:ligatures w14:val="none"/>
        </w:rPr>
        <w:t xml:space="preserve"> </w:t>
      </w:r>
      <w:r w:rsidRPr="00664909">
        <w:rPr>
          <w:rFonts w:ascii="Times New Roman" w:eastAsia="Times New Roman" w:hAnsi="Times New Roman" w:cs="Times New Roman"/>
          <w:b/>
          <w:bCs/>
          <w:kern w:val="32"/>
          <w:sz w:val="28"/>
          <w:szCs w:val="28"/>
          <w14:ligatures w14:val="none"/>
        </w:rPr>
        <w:t>данные</w:t>
      </w:r>
      <w:r w:rsidRPr="00664909">
        <w:rPr>
          <w:rFonts w:ascii="Times New Roman" w:eastAsia="Times New Roman" w:hAnsi="Times New Roman" w:cs="Times New Roman"/>
          <w:b/>
          <w:bCs/>
          <w:spacing w:val="-13"/>
          <w:kern w:val="32"/>
          <w:sz w:val="28"/>
          <w:szCs w:val="28"/>
          <w14:ligatures w14:val="none"/>
        </w:rPr>
        <w:t xml:space="preserve"> </w:t>
      </w:r>
      <w:r w:rsidRPr="00664909">
        <w:rPr>
          <w:rFonts w:ascii="Times New Roman" w:eastAsia="Times New Roman" w:hAnsi="Times New Roman" w:cs="Times New Roman"/>
          <w:b/>
          <w:bCs/>
          <w:kern w:val="32"/>
          <w:sz w:val="28"/>
          <w:szCs w:val="28"/>
          <w14:ligatures w14:val="none"/>
        </w:rPr>
        <w:t>юридического</w:t>
      </w:r>
      <w:r w:rsidRPr="00664909">
        <w:rPr>
          <w:rFonts w:ascii="Times New Roman" w:eastAsia="Times New Roman" w:hAnsi="Times New Roman" w:cs="Times New Roman"/>
          <w:b/>
          <w:bCs/>
          <w:spacing w:val="-15"/>
          <w:kern w:val="32"/>
          <w:sz w:val="28"/>
          <w:szCs w:val="28"/>
          <w14:ligatures w14:val="none"/>
        </w:rPr>
        <w:t xml:space="preserve"> </w:t>
      </w:r>
      <w:r w:rsidRPr="00664909">
        <w:rPr>
          <w:rFonts w:ascii="Times New Roman" w:eastAsia="Times New Roman" w:hAnsi="Times New Roman" w:cs="Times New Roman"/>
          <w:b/>
          <w:bCs/>
          <w:kern w:val="32"/>
          <w:sz w:val="28"/>
          <w:szCs w:val="28"/>
          <w14:ligatures w14:val="none"/>
        </w:rPr>
        <w:t>лица:</w:t>
      </w:r>
    </w:p>
    <w:p w14:paraId="3C77D4EF" w14:textId="77777777" w:rsidR="00664909" w:rsidRPr="00664909" w:rsidRDefault="00664909" w:rsidP="00664909">
      <w:pPr>
        <w:spacing w:after="0" w:line="240" w:lineRule="auto"/>
        <w:rPr>
          <w:rFonts w:ascii="Times New Roman" w:eastAsia="SimSun" w:hAnsi="Times New Roman" w:cs="Times New Roman"/>
          <w:b/>
          <w:kern w:val="0"/>
          <w:sz w:val="28"/>
          <w:szCs w:val="28"/>
          <w14:ligatures w14:val="none"/>
        </w:rPr>
      </w:pPr>
      <w:r w:rsidRPr="00664909">
        <w:rPr>
          <w:rFonts w:ascii="Times New Roman" w:eastAsia="SimSun" w:hAnsi="Times New Roman" w:cs="Times New Roman"/>
          <w:spacing w:val="-1"/>
          <w:kern w:val="0"/>
          <w:sz w:val="28"/>
          <w:szCs w:val="28"/>
          <w14:ligatures w14:val="none"/>
        </w:rPr>
        <w:t xml:space="preserve">рабочий телефон: </w:t>
      </w:r>
      <w:r w:rsidRPr="00664909">
        <w:rPr>
          <w:rFonts w:ascii="Times New Roman" w:eastAsia="SimSun" w:hAnsi="Times New Roman" w:cs="Times New Roman"/>
          <w:b/>
          <w:spacing w:val="-1"/>
          <w:kern w:val="0"/>
          <w:sz w:val="28"/>
          <w:szCs w:val="28"/>
          <w14:ligatures w14:val="none"/>
        </w:rPr>
        <w:t xml:space="preserve">8(71455) </w:t>
      </w:r>
      <w:r w:rsidRPr="00664909">
        <w:rPr>
          <w:rFonts w:ascii="Times New Roman" w:eastAsia="SimSun" w:hAnsi="Times New Roman" w:cs="Times New Roman"/>
          <w:b/>
          <w:kern w:val="0"/>
          <w:sz w:val="28"/>
          <w:szCs w:val="28"/>
          <w14:ligatures w14:val="none"/>
        </w:rPr>
        <w:t>68-4-47,</w:t>
      </w:r>
    </w:p>
    <w:p w14:paraId="5C30B9C0" w14:textId="77777777" w:rsidR="00664909" w:rsidRPr="00664909" w:rsidRDefault="00664909" w:rsidP="00664909">
      <w:pPr>
        <w:spacing w:after="0" w:line="240" w:lineRule="auto"/>
        <w:rPr>
          <w:rFonts w:ascii="Times New Roman" w:eastAsia="SimSun" w:hAnsi="Times New Roman" w:cs="Times New Roman"/>
          <w:kern w:val="0"/>
          <w:sz w:val="28"/>
          <w:szCs w:val="28"/>
          <w:lang w:val="en-US"/>
          <w14:ligatures w14:val="none"/>
        </w:rPr>
      </w:pPr>
      <w:r w:rsidRPr="00664909">
        <w:rPr>
          <w:rFonts w:ascii="Times New Roman" w:eastAsia="SimSun" w:hAnsi="Times New Roman" w:cs="Times New Roman"/>
          <w:kern w:val="0"/>
          <w:sz w:val="28"/>
          <w:szCs w:val="28"/>
          <w:lang w:val="en-US"/>
          <w14:ligatures w14:val="none"/>
        </w:rPr>
        <w:t xml:space="preserve">e-mai: </w:t>
      </w:r>
      <w:hyperlink r:id="rId7" w:history="1">
        <w:r w:rsidRPr="00664909">
          <w:rPr>
            <w:rFonts w:ascii="Times New Roman" w:eastAsia="SimSun" w:hAnsi="Times New Roman" w:cs="Times New Roman"/>
            <w:color w:val="0563C1"/>
            <w:kern w:val="0"/>
            <w:sz w:val="28"/>
            <w:szCs w:val="28"/>
            <w:u w:val="single"/>
            <w:lang w:val="en-US"/>
            <w14:ligatures w14:val="none"/>
          </w:rPr>
          <w:t>info@aleksandr-mektep.edu.kz</w:t>
        </w:r>
      </w:hyperlink>
      <w:r w:rsidRPr="00664909">
        <w:rPr>
          <w:rFonts w:ascii="Times New Roman" w:eastAsia="SimSun" w:hAnsi="Times New Roman" w:cs="Times New Roman"/>
          <w:kern w:val="0"/>
          <w:sz w:val="28"/>
          <w:szCs w:val="28"/>
          <w:lang w:val="en-US"/>
          <w14:ligatures w14:val="none"/>
        </w:rPr>
        <w:t xml:space="preserve"> </w:t>
      </w:r>
    </w:p>
    <w:p w14:paraId="5452EE4A" w14:textId="77777777" w:rsidR="00664909" w:rsidRPr="00664909" w:rsidRDefault="00664909" w:rsidP="00664909">
      <w:pPr>
        <w:spacing w:after="0" w:line="240" w:lineRule="auto"/>
        <w:rPr>
          <w:rFonts w:ascii="Times New Roman" w:eastAsia="SimSun" w:hAnsi="Times New Roman" w:cs="Times New Roman"/>
          <w:b/>
          <w:kern w:val="0"/>
          <w:sz w:val="28"/>
          <w:szCs w:val="28"/>
          <w14:ligatures w14:val="none"/>
        </w:rPr>
      </w:pPr>
      <w:r w:rsidRPr="00664909">
        <w:rPr>
          <w:rFonts w:ascii="Times New Roman" w:eastAsia="SimSun" w:hAnsi="Times New Roman" w:cs="Times New Roman"/>
          <w:b/>
          <w:spacing w:val="-1"/>
          <w:kern w:val="0"/>
          <w:sz w:val="28"/>
          <w:szCs w:val="28"/>
          <w14:ligatures w14:val="none"/>
        </w:rPr>
        <w:t xml:space="preserve">Контактные данные </w:t>
      </w:r>
      <w:r w:rsidRPr="00664909">
        <w:rPr>
          <w:rFonts w:ascii="Times New Roman" w:eastAsia="SimSun" w:hAnsi="Times New Roman" w:cs="Times New Roman"/>
          <w:b/>
          <w:kern w:val="0"/>
          <w:sz w:val="28"/>
          <w:szCs w:val="28"/>
          <w14:ligatures w14:val="none"/>
        </w:rPr>
        <w:t>представителя юридического лица:</w:t>
      </w:r>
    </w:p>
    <w:p w14:paraId="0C8C6A2C" w14:textId="77777777" w:rsidR="00664909" w:rsidRPr="00664909" w:rsidRDefault="00664909" w:rsidP="00664909">
      <w:pPr>
        <w:spacing w:after="0" w:line="240" w:lineRule="auto"/>
        <w:jc w:val="both"/>
        <w:rPr>
          <w:rFonts w:ascii="Times New Roman" w:eastAsia="SimSun" w:hAnsi="Times New Roman" w:cs="Times New Roman"/>
          <w:kern w:val="0"/>
          <w:sz w:val="28"/>
          <w:szCs w:val="28"/>
          <w14:ligatures w14:val="none"/>
        </w:rPr>
      </w:pPr>
      <w:r w:rsidRPr="00664909">
        <w:rPr>
          <w:rFonts w:ascii="Times New Roman" w:eastAsia="SimSun" w:hAnsi="Times New Roman" w:cs="Times New Roman"/>
          <w:kern w:val="0"/>
          <w:sz w:val="28"/>
          <w:szCs w:val="28"/>
          <w14:ligatures w14:val="none"/>
        </w:rPr>
        <w:t>Руководитель КГУ «Александровская общеобразовательная школа отдела образования Костанайского района» Управления образования акимата Костанайской области</w:t>
      </w:r>
      <w:r w:rsidRPr="00664909">
        <w:rPr>
          <w:rFonts w:ascii="Times New Roman" w:eastAsia="SimSun" w:hAnsi="Times New Roman" w:cs="Times New Roman"/>
          <w:b/>
          <w:spacing w:val="1"/>
          <w:kern w:val="0"/>
          <w:sz w:val="28"/>
          <w:szCs w:val="28"/>
          <w14:ligatures w14:val="none"/>
        </w:rPr>
        <w:t xml:space="preserve"> </w:t>
      </w:r>
      <w:r w:rsidRPr="00664909">
        <w:rPr>
          <w:rFonts w:ascii="Times New Roman" w:eastAsia="SimSun" w:hAnsi="Times New Roman" w:cs="Times New Roman"/>
          <w:kern w:val="0"/>
          <w:sz w:val="28"/>
          <w:szCs w:val="28"/>
          <w14:ligatures w14:val="none"/>
        </w:rPr>
        <w:t>Бегайдарова Гульнара Алибаевна</w:t>
      </w:r>
      <w:r w:rsidRPr="00664909">
        <w:rPr>
          <w:rFonts w:ascii="Times New Roman" w:eastAsia="SimSun" w:hAnsi="Times New Roman" w:cs="Times New Roman"/>
          <w:spacing w:val="1"/>
          <w:kern w:val="0"/>
          <w:sz w:val="28"/>
          <w:szCs w:val="28"/>
          <w14:ligatures w14:val="none"/>
        </w:rPr>
        <w:t xml:space="preserve"> назначена приказом </w:t>
      </w:r>
      <w:r w:rsidRPr="00664909">
        <w:rPr>
          <w:rFonts w:ascii="Times New Roman" w:eastAsia="SimSun" w:hAnsi="Times New Roman" w:cs="Times New Roman"/>
          <w:kern w:val="0"/>
          <w:sz w:val="28"/>
          <w:szCs w:val="28"/>
          <w14:ligatures w14:val="none"/>
        </w:rPr>
        <w:t xml:space="preserve">ГУ «Отдел образования Костанайского района» № 403 12.10.2023 года. </w:t>
      </w:r>
    </w:p>
    <w:p w14:paraId="01D1D2EF" w14:textId="77777777" w:rsidR="00664909" w:rsidRPr="00664909" w:rsidRDefault="00664909" w:rsidP="00664909">
      <w:pPr>
        <w:spacing w:after="0" w:line="240" w:lineRule="auto"/>
        <w:jc w:val="both"/>
        <w:rPr>
          <w:rFonts w:ascii="Times New Roman" w:eastAsia="SimSun" w:hAnsi="Times New Roman" w:cs="Times New Roman"/>
          <w:kern w:val="0"/>
          <w:sz w:val="28"/>
          <w:szCs w:val="28"/>
          <w14:ligatures w14:val="none"/>
        </w:rPr>
      </w:pPr>
      <w:r w:rsidRPr="00664909">
        <w:rPr>
          <w:rFonts w:ascii="Times New Roman" w:eastAsia="SimSun" w:hAnsi="Times New Roman" w:cs="Times New Roman"/>
          <w:kern w:val="0"/>
          <w:sz w:val="28"/>
          <w:szCs w:val="28"/>
          <w14:ligatures w14:val="none"/>
        </w:rPr>
        <w:t>Телефон: 87478194260   e-mail:</w:t>
      </w:r>
      <w:r w:rsidRPr="00664909">
        <w:rPr>
          <w:rFonts w:ascii="Times New Roman" w:eastAsia="SimSun" w:hAnsi="Times New Roman" w:cs="Times New Roman"/>
          <w:spacing w:val="70"/>
          <w:kern w:val="0"/>
          <w:sz w:val="28"/>
          <w:szCs w:val="28"/>
          <w14:ligatures w14:val="none"/>
        </w:rPr>
        <w:t xml:space="preserve"> </w:t>
      </w:r>
      <w:hyperlink r:id="rId8" w:history="1">
        <w:r w:rsidRPr="00664909">
          <w:rPr>
            <w:rFonts w:ascii="Times New Roman" w:eastAsia="SimSun" w:hAnsi="Times New Roman" w:cs="Times New Roman"/>
            <w:color w:val="0563C1"/>
            <w:kern w:val="0"/>
            <w:sz w:val="28"/>
            <w:szCs w:val="28"/>
            <w:u w:val="single"/>
            <w:lang w:val="en-US"/>
            <w14:ligatures w14:val="none"/>
          </w:rPr>
          <w:t>begai</w:t>
        </w:r>
        <w:r w:rsidRPr="00664909">
          <w:rPr>
            <w:rFonts w:ascii="Times New Roman" w:eastAsia="SimSun" w:hAnsi="Times New Roman" w:cs="Times New Roman"/>
            <w:color w:val="0563C1"/>
            <w:kern w:val="0"/>
            <w:sz w:val="28"/>
            <w:szCs w:val="28"/>
            <w:u w:val="single"/>
            <w14:ligatures w14:val="none"/>
          </w:rPr>
          <w:t>25121982@</w:t>
        </w:r>
        <w:r w:rsidRPr="00664909">
          <w:rPr>
            <w:rFonts w:ascii="Times New Roman" w:eastAsia="SimSun" w:hAnsi="Times New Roman" w:cs="Times New Roman"/>
            <w:color w:val="0563C1"/>
            <w:kern w:val="0"/>
            <w:sz w:val="28"/>
            <w:szCs w:val="28"/>
            <w:u w:val="single"/>
            <w:lang w:val="en-US"/>
            <w14:ligatures w14:val="none"/>
          </w:rPr>
          <w:t>bk</w:t>
        </w:r>
        <w:r w:rsidRPr="00664909">
          <w:rPr>
            <w:rFonts w:ascii="Times New Roman" w:eastAsia="SimSun" w:hAnsi="Times New Roman" w:cs="Times New Roman"/>
            <w:color w:val="0563C1"/>
            <w:kern w:val="0"/>
            <w:sz w:val="28"/>
            <w:szCs w:val="28"/>
            <w:u w:val="single"/>
            <w14:ligatures w14:val="none"/>
          </w:rPr>
          <w:t>.</w:t>
        </w:r>
        <w:r w:rsidRPr="00664909">
          <w:rPr>
            <w:rFonts w:ascii="Times New Roman" w:eastAsia="SimSun" w:hAnsi="Times New Roman" w:cs="Times New Roman"/>
            <w:color w:val="0563C1"/>
            <w:kern w:val="0"/>
            <w:sz w:val="28"/>
            <w:szCs w:val="28"/>
            <w:u w:val="single"/>
            <w:lang w:val="en-US"/>
            <w14:ligatures w14:val="none"/>
          </w:rPr>
          <w:t>ru</w:t>
        </w:r>
      </w:hyperlink>
    </w:p>
    <w:p w14:paraId="6995D019" w14:textId="77777777" w:rsidR="00664909" w:rsidRPr="00664909" w:rsidRDefault="00664909" w:rsidP="00664909">
      <w:pPr>
        <w:tabs>
          <w:tab w:val="left" w:pos="284"/>
        </w:tabs>
        <w:spacing w:line="259" w:lineRule="auto"/>
        <w:rPr>
          <w:rFonts w:ascii="Times New Roman" w:eastAsia="SimSun" w:hAnsi="Times New Roman" w:cs="Times New Roman"/>
          <w:kern w:val="0"/>
          <w:sz w:val="28"/>
          <w:szCs w:val="28"/>
          <w14:ligatures w14:val="none"/>
        </w:rPr>
      </w:pPr>
      <w:r w:rsidRPr="00664909">
        <w:rPr>
          <w:rFonts w:ascii="Times New Roman" w:eastAsia="SimSun" w:hAnsi="Times New Roman" w:cs="Times New Roman"/>
          <w:b/>
          <w:kern w:val="0"/>
          <w:sz w:val="28"/>
          <w:szCs w:val="28"/>
          <w14:ligatures w14:val="none"/>
        </w:rPr>
        <w:t>1.</w:t>
      </w:r>
      <w:r w:rsidRPr="00664909">
        <w:rPr>
          <w:rFonts w:ascii="Times New Roman" w:eastAsia="SimSun" w:hAnsi="Times New Roman" w:cs="Times New Roman"/>
          <w:b/>
          <w:kern w:val="0"/>
          <w:sz w:val="28"/>
          <w:szCs w:val="28"/>
          <w14:ligatures w14:val="none"/>
        </w:rPr>
        <w:tab/>
        <w:t>Фактически</w:t>
      </w:r>
      <w:r w:rsidRPr="00664909">
        <w:rPr>
          <w:rFonts w:ascii="Times New Roman" w:eastAsia="SimSun" w:hAnsi="Times New Roman" w:cs="Times New Roman"/>
          <w:b/>
          <w:spacing w:val="6"/>
          <w:kern w:val="0"/>
          <w:sz w:val="28"/>
          <w:szCs w:val="28"/>
          <w14:ligatures w14:val="none"/>
        </w:rPr>
        <w:t xml:space="preserve"> </w:t>
      </w:r>
      <w:r w:rsidRPr="00664909">
        <w:rPr>
          <w:rFonts w:ascii="Times New Roman" w:eastAsia="SimSun" w:hAnsi="Times New Roman" w:cs="Times New Roman"/>
          <w:b/>
          <w:kern w:val="0"/>
          <w:sz w:val="28"/>
          <w:szCs w:val="28"/>
          <w14:ligatures w14:val="none"/>
        </w:rPr>
        <w:t>занято</w:t>
      </w:r>
      <w:r w:rsidRPr="00664909">
        <w:rPr>
          <w:rFonts w:ascii="Times New Roman" w:eastAsia="SimSun" w:hAnsi="Times New Roman" w:cs="Times New Roman"/>
          <w:b/>
          <w:spacing w:val="11"/>
          <w:kern w:val="0"/>
          <w:sz w:val="28"/>
          <w:szCs w:val="28"/>
          <w14:ligatures w14:val="none"/>
        </w:rPr>
        <w:t xml:space="preserve"> </w:t>
      </w:r>
      <w:r w:rsidRPr="00664909">
        <w:rPr>
          <w:rFonts w:ascii="Times New Roman" w:eastAsia="SimSun" w:hAnsi="Times New Roman" w:cs="Times New Roman"/>
          <w:b/>
          <w:kern w:val="0"/>
          <w:sz w:val="28"/>
          <w:szCs w:val="28"/>
          <w14:ligatures w14:val="none"/>
        </w:rPr>
        <w:t>мест</w:t>
      </w:r>
      <w:r w:rsidRPr="00664909">
        <w:rPr>
          <w:rFonts w:ascii="Times New Roman" w:eastAsia="SimSun" w:hAnsi="Times New Roman" w:cs="Times New Roman"/>
          <w:kern w:val="0"/>
          <w:sz w:val="28"/>
          <w:szCs w:val="28"/>
          <w14:ligatures w14:val="none"/>
        </w:rPr>
        <w:t>:</w:t>
      </w:r>
      <w:r w:rsidRPr="00664909">
        <w:rPr>
          <w:rFonts w:ascii="Times New Roman" w:eastAsia="SimSun" w:hAnsi="Times New Roman" w:cs="Times New Roman"/>
          <w:spacing w:val="43"/>
          <w:kern w:val="0"/>
          <w:sz w:val="28"/>
          <w:szCs w:val="28"/>
          <w14:ligatures w14:val="none"/>
        </w:rPr>
        <w:t xml:space="preserve"> </w:t>
      </w:r>
      <w:r w:rsidRPr="00664909">
        <w:rPr>
          <w:rFonts w:ascii="Times New Roman" w:eastAsia="SimSun" w:hAnsi="Times New Roman" w:cs="Times New Roman"/>
          <w:kern w:val="0"/>
          <w:sz w:val="28"/>
          <w:szCs w:val="28"/>
          <w14:ligatures w14:val="none"/>
        </w:rPr>
        <w:t>188</w:t>
      </w:r>
      <w:r w:rsidRPr="00664909">
        <w:rPr>
          <w:rFonts w:ascii="Times New Roman" w:eastAsia="SimSun" w:hAnsi="Times New Roman" w:cs="Times New Roman"/>
          <w:spacing w:val="54"/>
          <w:kern w:val="0"/>
          <w:sz w:val="28"/>
          <w:szCs w:val="28"/>
          <w14:ligatures w14:val="none"/>
        </w:rPr>
        <w:t xml:space="preserve"> </w:t>
      </w:r>
      <w:r w:rsidRPr="00664909">
        <w:rPr>
          <w:rFonts w:ascii="Times New Roman" w:eastAsia="SimSun" w:hAnsi="Times New Roman" w:cs="Times New Roman"/>
          <w:kern w:val="0"/>
          <w:sz w:val="28"/>
          <w:szCs w:val="28"/>
          <w14:ligatures w14:val="none"/>
        </w:rPr>
        <w:t>(из</w:t>
      </w:r>
      <w:r w:rsidRPr="00664909">
        <w:rPr>
          <w:rFonts w:ascii="Times New Roman" w:eastAsia="SimSun" w:hAnsi="Times New Roman" w:cs="Times New Roman"/>
          <w:spacing w:val="10"/>
          <w:kern w:val="0"/>
          <w:sz w:val="28"/>
          <w:szCs w:val="28"/>
          <w14:ligatures w14:val="none"/>
        </w:rPr>
        <w:t xml:space="preserve"> </w:t>
      </w:r>
      <w:r w:rsidRPr="00664909">
        <w:rPr>
          <w:rFonts w:ascii="Times New Roman" w:eastAsia="SimSun" w:hAnsi="Times New Roman" w:cs="Times New Roman"/>
          <w:kern w:val="0"/>
          <w:sz w:val="28"/>
          <w:szCs w:val="28"/>
          <w14:ligatures w14:val="none"/>
        </w:rPr>
        <w:t>них</w:t>
      </w:r>
      <w:r w:rsidRPr="00664909">
        <w:rPr>
          <w:rFonts w:ascii="Times New Roman" w:eastAsia="SimSun" w:hAnsi="Times New Roman" w:cs="Times New Roman"/>
          <w:spacing w:val="7"/>
          <w:kern w:val="0"/>
          <w:sz w:val="28"/>
          <w:szCs w:val="28"/>
          <w14:ligatures w14:val="none"/>
        </w:rPr>
        <w:t xml:space="preserve"> </w:t>
      </w:r>
      <w:r w:rsidRPr="00664909">
        <w:rPr>
          <w:rFonts w:ascii="Times New Roman" w:eastAsia="SimSun" w:hAnsi="Times New Roman" w:cs="Times New Roman"/>
          <w:kern w:val="0"/>
          <w:sz w:val="28"/>
          <w:szCs w:val="28"/>
          <w14:ligatures w14:val="none"/>
        </w:rPr>
        <w:t>КПП</w:t>
      </w:r>
      <w:r w:rsidRPr="00664909">
        <w:rPr>
          <w:rFonts w:ascii="Times New Roman" w:eastAsia="SimSun" w:hAnsi="Times New Roman" w:cs="Times New Roman"/>
          <w:spacing w:val="6"/>
          <w:kern w:val="0"/>
          <w:sz w:val="28"/>
          <w:szCs w:val="28"/>
          <w14:ligatures w14:val="none"/>
        </w:rPr>
        <w:t xml:space="preserve"> </w:t>
      </w:r>
      <w:r w:rsidRPr="00664909">
        <w:rPr>
          <w:rFonts w:ascii="Times New Roman" w:eastAsia="SimSun" w:hAnsi="Times New Roman" w:cs="Times New Roman"/>
          <w:kern w:val="0"/>
          <w:sz w:val="28"/>
          <w:szCs w:val="28"/>
          <w14:ligatures w14:val="none"/>
        </w:rPr>
        <w:t>–</w:t>
      </w:r>
      <w:r w:rsidRPr="00664909">
        <w:rPr>
          <w:rFonts w:ascii="Times New Roman" w:eastAsia="SimSun" w:hAnsi="Times New Roman" w:cs="Times New Roman"/>
          <w:spacing w:val="11"/>
          <w:kern w:val="0"/>
          <w:sz w:val="28"/>
          <w:szCs w:val="28"/>
          <w14:ligatures w14:val="none"/>
        </w:rPr>
        <w:t xml:space="preserve"> 11 </w:t>
      </w:r>
      <w:r w:rsidRPr="00664909">
        <w:rPr>
          <w:rFonts w:ascii="Times New Roman" w:eastAsia="SimSun" w:hAnsi="Times New Roman" w:cs="Times New Roman"/>
          <w:kern w:val="0"/>
          <w:sz w:val="28"/>
          <w:szCs w:val="28"/>
          <w14:ligatures w14:val="none"/>
        </w:rPr>
        <w:t>человек,</w:t>
      </w:r>
      <w:r w:rsidRPr="00664909">
        <w:rPr>
          <w:rFonts w:ascii="Times New Roman" w:eastAsia="SimSun" w:hAnsi="Times New Roman" w:cs="Times New Roman"/>
          <w:spacing w:val="8"/>
          <w:kern w:val="0"/>
          <w:sz w:val="28"/>
          <w:szCs w:val="28"/>
          <w14:ligatures w14:val="none"/>
        </w:rPr>
        <w:t xml:space="preserve"> </w:t>
      </w:r>
      <w:r w:rsidRPr="00664909">
        <w:rPr>
          <w:rFonts w:ascii="Times New Roman" w:eastAsia="SimSun" w:hAnsi="Times New Roman" w:cs="Times New Roman"/>
          <w:kern w:val="0"/>
          <w:sz w:val="28"/>
          <w:szCs w:val="28"/>
          <w14:ligatures w14:val="none"/>
        </w:rPr>
        <w:t>мини-центр -</w:t>
      </w:r>
      <w:r w:rsidRPr="00664909">
        <w:rPr>
          <w:rFonts w:ascii="Times New Roman" w:eastAsia="SimSun" w:hAnsi="Times New Roman" w:cs="Times New Roman"/>
          <w:spacing w:val="-3"/>
          <w:kern w:val="0"/>
          <w:sz w:val="28"/>
          <w:szCs w:val="28"/>
          <w14:ligatures w14:val="none"/>
        </w:rPr>
        <w:t xml:space="preserve"> </w:t>
      </w:r>
      <w:r w:rsidRPr="00664909">
        <w:rPr>
          <w:rFonts w:ascii="Times New Roman" w:eastAsia="SimSun" w:hAnsi="Times New Roman" w:cs="Times New Roman"/>
          <w:kern w:val="0"/>
          <w:sz w:val="28"/>
          <w:szCs w:val="28"/>
          <w14:ligatures w14:val="none"/>
        </w:rPr>
        <w:t>15</w:t>
      </w:r>
      <w:r w:rsidRPr="00664909">
        <w:rPr>
          <w:rFonts w:ascii="Times New Roman" w:eastAsia="SimSun" w:hAnsi="Times New Roman" w:cs="Times New Roman"/>
          <w:spacing w:val="-3"/>
          <w:kern w:val="0"/>
          <w:sz w:val="28"/>
          <w:szCs w:val="28"/>
          <w14:ligatures w14:val="none"/>
        </w:rPr>
        <w:t xml:space="preserve"> </w:t>
      </w:r>
      <w:r w:rsidRPr="00664909">
        <w:rPr>
          <w:rFonts w:ascii="Times New Roman" w:eastAsia="SimSun" w:hAnsi="Times New Roman" w:cs="Times New Roman"/>
          <w:kern w:val="0"/>
          <w:sz w:val="28"/>
          <w:szCs w:val="28"/>
          <w14:ligatures w14:val="none"/>
        </w:rPr>
        <w:t>воспитанников,</w:t>
      </w:r>
      <w:r w:rsidRPr="00664909">
        <w:rPr>
          <w:rFonts w:ascii="Times New Roman" w:eastAsia="SimSun" w:hAnsi="Times New Roman" w:cs="Times New Roman"/>
          <w:spacing w:val="-4"/>
          <w:kern w:val="0"/>
          <w:sz w:val="28"/>
          <w:szCs w:val="28"/>
          <w14:ligatures w14:val="none"/>
        </w:rPr>
        <w:t xml:space="preserve"> </w:t>
      </w:r>
      <w:r w:rsidRPr="00664909">
        <w:rPr>
          <w:rFonts w:ascii="Times New Roman" w:eastAsia="SimSun" w:hAnsi="Times New Roman" w:cs="Times New Roman"/>
          <w:kern w:val="0"/>
          <w:sz w:val="28"/>
          <w:szCs w:val="28"/>
          <w14:ligatures w14:val="none"/>
        </w:rPr>
        <w:t>162</w:t>
      </w:r>
      <w:r w:rsidRPr="00664909">
        <w:rPr>
          <w:rFonts w:ascii="Times New Roman" w:eastAsia="SimSun" w:hAnsi="Times New Roman" w:cs="Times New Roman"/>
          <w:spacing w:val="57"/>
          <w:kern w:val="0"/>
          <w:sz w:val="28"/>
          <w:szCs w:val="28"/>
          <w14:ligatures w14:val="none"/>
        </w:rPr>
        <w:t xml:space="preserve"> </w:t>
      </w:r>
      <w:r w:rsidRPr="00664909">
        <w:rPr>
          <w:rFonts w:ascii="Times New Roman" w:eastAsia="SimSun" w:hAnsi="Times New Roman" w:cs="Times New Roman"/>
          <w:kern w:val="0"/>
          <w:sz w:val="28"/>
          <w:szCs w:val="28"/>
          <w14:ligatures w14:val="none"/>
        </w:rPr>
        <w:t>обучающихся</w:t>
      </w:r>
      <w:r w:rsidRPr="00664909">
        <w:rPr>
          <w:rFonts w:ascii="Times New Roman" w:eastAsia="SimSun" w:hAnsi="Times New Roman" w:cs="Times New Roman"/>
          <w:spacing w:val="-10"/>
          <w:kern w:val="0"/>
          <w:sz w:val="28"/>
          <w:szCs w:val="28"/>
          <w14:ligatures w14:val="none"/>
        </w:rPr>
        <w:t xml:space="preserve"> </w:t>
      </w:r>
      <w:r w:rsidRPr="00664909">
        <w:rPr>
          <w:rFonts w:ascii="Times New Roman" w:eastAsia="SimSun" w:hAnsi="Times New Roman" w:cs="Times New Roman"/>
          <w:kern w:val="0"/>
          <w:sz w:val="28"/>
          <w:szCs w:val="28"/>
          <w14:ligatures w14:val="none"/>
        </w:rPr>
        <w:t>1-11</w:t>
      </w:r>
      <w:r w:rsidRPr="00664909">
        <w:rPr>
          <w:rFonts w:ascii="Times New Roman" w:eastAsia="SimSun" w:hAnsi="Times New Roman" w:cs="Times New Roman"/>
          <w:spacing w:val="-3"/>
          <w:kern w:val="0"/>
          <w:sz w:val="28"/>
          <w:szCs w:val="28"/>
          <w14:ligatures w14:val="none"/>
        </w:rPr>
        <w:t xml:space="preserve"> </w:t>
      </w:r>
      <w:r w:rsidRPr="00664909">
        <w:rPr>
          <w:rFonts w:ascii="Times New Roman" w:eastAsia="SimSun" w:hAnsi="Times New Roman" w:cs="Times New Roman"/>
          <w:kern w:val="0"/>
          <w:sz w:val="28"/>
          <w:szCs w:val="28"/>
          <w14:ligatures w14:val="none"/>
        </w:rPr>
        <w:t>классов)</w:t>
      </w:r>
    </w:p>
    <w:p w14:paraId="335D2E8B" w14:textId="77777777" w:rsidR="00664909" w:rsidRPr="00664909" w:rsidRDefault="00664909" w:rsidP="00664909">
      <w:pPr>
        <w:spacing w:after="0" w:line="240" w:lineRule="auto"/>
        <w:jc w:val="both"/>
        <w:rPr>
          <w:rFonts w:ascii="Times New Roman" w:eastAsia="SimSun" w:hAnsi="Times New Roman" w:cs="Times New Roman"/>
          <w:b/>
          <w:kern w:val="0"/>
          <w:sz w:val="28"/>
          <w:szCs w:val="28"/>
          <w14:ligatures w14:val="none"/>
        </w:rPr>
      </w:pPr>
      <w:r w:rsidRPr="00664909">
        <w:rPr>
          <w:rFonts w:ascii="Times New Roman" w:eastAsia="SimSun" w:hAnsi="Times New Roman" w:cs="Times New Roman"/>
          <w:b/>
          <w:kern w:val="0"/>
          <w:sz w:val="28"/>
          <w:szCs w:val="28"/>
          <w14:ligatures w14:val="none"/>
        </w:rPr>
        <w:t>Правоустанавливающие и учредительные документы:</w:t>
      </w:r>
      <w:r w:rsidRPr="00664909">
        <w:rPr>
          <w:rFonts w:ascii="Times New Roman" w:eastAsia="SimSun" w:hAnsi="Times New Roman" w:cs="Times New Roman"/>
          <w:kern w:val="0"/>
          <w:sz w:val="28"/>
          <w:szCs w:val="28"/>
          <w14:ligatures w14:val="none"/>
        </w:rPr>
        <w:t xml:space="preserve"> Справка о государственной перерегистрации юридического лица, выданная Департаментом юстиции Костанайской области, дата перерегистрации – 18.01.2021 года, БИН 970140002013.</w:t>
      </w:r>
    </w:p>
    <w:p w14:paraId="18CF64B6" w14:textId="77777777" w:rsidR="00664909" w:rsidRPr="00664909" w:rsidRDefault="00664909" w:rsidP="00664909">
      <w:pPr>
        <w:widowControl w:val="0"/>
        <w:autoSpaceDE w:val="0"/>
        <w:autoSpaceDN w:val="0"/>
        <w:spacing w:after="0" w:line="240" w:lineRule="auto"/>
        <w:ind w:firstLine="708"/>
        <w:jc w:val="both"/>
        <w:rPr>
          <w:rFonts w:ascii="Times New Roman" w:eastAsia="Times New Roman" w:hAnsi="Times New Roman" w:cs="Times New Roman"/>
          <w:kern w:val="0"/>
          <w:sz w:val="28"/>
          <w:szCs w:val="28"/>
          <w:lang w:val="kk-KZ"/>
          <w14:ligatures w14:val="none"/>
        </w:rPr>
      </w:pPr>
      <w:r w:rsidRPr="00664909">
        <w:rPr>
          <w:rFonts w:ascii="Times New Roman" w:eastAsia="Times New Roman" w:hAnsi="Times New Roman" w:cs="Times New Roman"/>
          <w:kern w:val="0"/>
          <w:sz w:val="28"/>
          <w:szCs w:val="28"/>
          <w:lang w:val="kk-KZ"/>
          <w14:ligatures w14:val="none"/>
        </w:rPr>
        <w:t>Работа</w:t>
      </w:r>
      <w:r w:rsidRPr="00664909">
        <w:rPr>
          <w:rFonts w:ascii="Times New Roman" w:eastAsia="Times New Roman" w:hAnsi="Times New Roman" w:cs="Times New Roman"/>
          <w:spacing w:val="4"/>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школы</w:t>
      </w:r>
      <w:r w:rsidRPr="00664909">
        <w:rPr>
          <w:rFonts w:ascii="Times New Roman" w:eastAsia="Times New Roman" w:hAnsi="Times New Roman" w:cs="Times New Roman"/>
          <w:spacing w:val="6"/>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проводится</w:t>
      </w:r>
      <w:r w:rsidRPr="00664909">
        <w:rPr>
          <w:rFonts w:ascii="Times New Roman" w:eastAsia="Times New Roman" w:hAnsi="Times New Roman" w:cs="Times New Roman"/>
          <w:spacing w:val="5"/>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в</w:t>
      </w:r>
      <w:r w:rsidRPr="00664909">
        <w:rPr>
          <w:rFonts w:ascii="Times New Roman" w:eastAsia="Times New Roman" w:hAnsi="Times New Roman" w:cs="Times New Roman"/>
          <w:spacing w:val="4"/>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соответствии</w:t>
      </w:r>
      <w:r w:rsidRPr="00664909">
        <w:rPr>
          <w:rFonts w:ascii="Times New Roman" w:eastAsia="Times New Roman" w:hAnsi="Times New Roman" w:cs="Times New Roman"/>
          <w:spacing w:val="5"/>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с</w:t>
      </w:r>
      <w:r w:rsidRPr="00664909">
        <w:rPr>
          <w:rFonts w:ascii="Times New Roman" w:eastAsia="Times New Roman" w:hAnsi="Times New Roman" w:cs="Times New Roman"/>
          <w:spacing w:val="4"/>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государственной</w:t>
      </w:r>
      <w:r w:rsidRPr="00664909">
        <w:rPr>
          <w:rFonts w:ascii="Times New Roman" w:eastAsia="Times New Roman" w:hAnsi="Times New Roman" w:cs="Times New Roman"/>
          <w:spacing w:val="8"/>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лицензией</w:t>
      </w:r>
    </w:p>
    <w:p w14:paraId="67576844" w14:textId="77777777" w:rsidR="00664909" w:rsidRPr="00664909" w:rsidRDefault="00664909" w:rsidP="00664909">
      <w:pPr>
        <w:widowControl w:val="0"/>
        <w:tabs>
          <w:tab w:val="left" w:pos="8171"/>
        </w:tabs>
        <w:autoSpaceDE w:val="0"/>
        <w:autoSpaceDN w:val="0"/>
        <w:spacing w:after="0" w:line="240" w:lineRule="auto"/>
        <w:jc w:val="both"/>
        <w:rPr>
          <w:rFonts w:ascii="Times New Roman" w:eastAsia="Times New Roman" w:hAnsi="Times New Roman" w:cs="Times New Roman"/>
          <w:kern w:val="0"/>
          <w:sz w:val="28"/>
          <w:szCs w:val="28"/>
          <w:lang w:val="kk-KZ"/>
          <w14:ligatures w14:val="none"/>
        </w:rPr>
      </w:pPr>
      <w:r w:rsidRPr="00664909">
        <w:rPr>
          <w:rFonts w:ascii="Times New Roman" w:eastAsia="Times New Roman" w:hAnsi="Times New Roman" w:cs="Times New Roman"/>
          <w:kern w:val="0"/>
          <w:sz w:val="28"/>
          <w:szCs w:val="28"/>
          <w:lang w:val="kk-KZ"/>
          <w14:ligatures w14:val="none"/>
        </w:rPr>
        <w:t>№</w:t>
      </w:r>
      <w:r w:rsidRPr="00664909">
        <w:rPr>
          <w:rFonts w:ascii="Times New Roman" w:eastAsia="Times New Roman" w:hAnsi="Times New Roman" w:cs="Times New Roman"/>
          <w:spacing w:val="-7"/>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KZ</w:t>
      </w:r>
      <w:r w:rsidRPr="00664909">
        <w:rPr>
          <w:rFonts w:ascii="Times New Roman" w:eastAsia="Times New Roman" w:hAnsi="Times New Roman" w:cs="Times New Roman"/>
          <w:kern w:val="0"/>
          <w:sz w:val="28"/>
          <w:szCs w:val="28"/>
          <w14:ligatures w14:val="none"/>
        </w:rPr>
        <w:t>38</w:t>
      </w:r>
      <w:r w:rsidRPr="00664909">
        <w:rPr>
          <w:rFonts w:ascii="Times New Roman" w:eastAsia="Times New Roman" w:hAnsi="Times New Roman" w:cs="Times New Roman"/>
          <w:kern w:val="0"/>
          <w:sz w:val="28"/>
          <w:szCs w:val="28"/>
          <w:lang w:val="kk-KZ"/>
          <w14:ligatures w14:val="none"/>
        </w:rPr>
        <w:t>LAA000</w:t>
      </w:r>
      <w:r w:rsidRPr="00664909">
        <w:rPr>
          <w:rFonts w:ascii="Times New Roman" w:eastAsia="Times New Roman" w:hAnsi="Times New Roman" w:cs="Times New Roman"/>
          <w:kern w:val="0"/>
          <w:sz w:val="28"/>
          <w:szCs w:val="28"/>
          <w14:ligatures w14:val="none"/>
        </w:rPr>
        <w:t>17559</w:t>
      </w:r>
      <w:r w:rsidRPr="00664909">
        <w:rPr>
          <w:rFonts w:ascii="Times New Roman" w:eastAsia="Times New Roman" w:hAnsi="Times New Roman" w:cs="Times New Roman"/>
          <w:kern w:val="0"/>
          <w:sz w:val="28"/>
          <w:szCs w:val="28"/>
          <w:lang w:val="kk-KZ"/>
          <w14:ligatures w14:val="none"/>
        </w:rPr>
        <w:t>,</w:t>
      </w:r>
      <w:r w:rsidRPr="00664909">
        <w:rPr>
          <w:rFonts w:ascii="Times New Roman" w:eastAsia="Times New Roman" w:hAnsi="Times New Roman" w:cs="Times New Roman"/>
          <w:spacing w:val="-8"/>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выданной</w:t>
      </w:r>
      <w:r w:rsidRPr="00664909">
        <w:rPr>
          <w:rFonts w:ascii="Times New Roman" w:eastAsia="Times New Roman" w:hAnsi="Times New Roman" w:cs="Times New Roman"/>
          <w:spacing w:val="-8"/>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Государственным</w:t>
      </w:r>
      <w:r w:rsidRPr="00664909">
        <w:rPr>
          <w:rFonts w:ascii="Times New Roman" w:eastAsia="Times New Roman" w:hAnsi="Times New Roman" w:cs="Times New Roman"/>
          <w:kern w:val="0"/>
          <w:sz w:val="28"/>
          <w:szCs w:val="28"/>
          <w14:ligatures w14:val="none"/>
        </w:rPr>
        <w:t xml:space="preserve"> </w:t>
      </w:r>
      <w:r w:rsidRPr="00664909">
        <w:rPr>
          <w:rFonts w:ascii="Times New Roman" w:eastAsia="Times New Roman" w:hAnsi="Times New Roman" w:cs="Times New Roman"/>
          <w:kern w:val="0"/>
          <w:sz w:val="28"/>
          <w:szCs w:val="28"/>
          <w:lang w:val="kk-KZ"/>
          <w14:ligatures w14:val="none"/>
        </w:rPr>
        <w:t>учреждением</w:t>
      </w:r>
      <w:r w:rsidRPr="00664909">
        <w:rPr>
          <w:rFonts w:ascii="Times New Roman" w:eastAsia="Times New Roman" w:hAnsi="Times New Roman" w:cs="Times New Roman"/>
          <w:kern w:val="0"/>
          <w:sz w:val="28"/>
          <w:szCs w:val="28"/>
          <w14:ligatures w14:val="none"/>
        </w:rPr>
        <w:t xml:space="preserve"> </w:t>
      </w:r>
      <w:r w:rsidRPr="00664909">
        <w:rPr>
          <w:rFonts w:ascii="Times New Roman" w:eastAsia="Times New Roman" w:hAnsi="Times New Roman" w:cs="Times New Roman"/>
          <w:kern w:val="0"/>
          <w:sz w:val="28"/>
          <w:szCs w:val="28"/>
          <w:lang w:val="kk-KZ"/>
          <w14:ligatures w14:val="none"/>
        </w:rPr>
        <w:t xml:space="preserve">«Департамент по </w:t>
      </w:r>
      <w:r w:rsidRPr="00664909">
        <w:rPr>
          <w:rFonts w:ascii="Times New Roman" w:eastAsia="Times New Roman" w:hAnsi="Times New Roman" w:cs="Times New Roman"/>
          <w:kern w:val="0"/>
          <w:sz w:val="28"/>
          <w:szCs w:val="28"/>
          <w14:ligatures w14:val="none"/>
        </w:rPr>
        <w:t>контролю</w:t>
      </w:r>
      <w:r w:rsidRPr="00664909">
        <w:rPr>
          <w:rFonts w:ascii="Times New Roman" w:eastAsia="Times New Roman" w:hAnsi="Times New Roman" w:cs="Times New Roman"/>
          <w:kern w:val="0"/>
          <w:sz w:val="28"/>
          <w:szCs w:val="28"/>
          <w:lang w:val="kk-KZ"/>
          <w14:ligatures w14:val="none"/>
        </w:rPr>
        <w:t xml:space="preserve"> в сфере образования Костанайской</w:t>
      </w:r>
      <w:r w:rsidRPr="00664909">
        <w:rPr>
          <w:rFonts w:ascii="Times New Roman" w:eastAsia="Times New Roman" w:hAnsi="Times New Roman" w:cs="Times New Roman"/>
          <w:spacing w:val="1"/>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области</w:t>
      </w:r>
      <w:r w:rsidRPr="00664909">
        <w:rPr>
          <w:rFonts w:ascii="Times New Roman" w:eastAsia="Times New Roman" w:hAnsi="Times New Roman" w:cs="Times New Roman"/>
          <w:spacing w:val="1"/>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Комитета</w:t>
      </w:r>
      <w:r w:rsidRPr="00664909">
        <w:rPr>
          <w:rFonts w:ascii="Times New Roman" w:eastAsia="Times New Roman" w:hAnsi="Times New Roman" w:cs="Times New Roman"/>
          <w:spacing w:val="1"/>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 xml:space="preserve">по </w:t>
      </w:r>
      <w:r w:rsidRPr="00664909">
        <w:rPr>
          <w:rFonts w:ascii="Times New Roman" w:eastAsia="Times New Roman" w:hAnsi="Times New Roman" w:cs="Times New Roman"/>
          <w:kern w:val="0"/>
          <w:sz w:val="28"/>
          <w:szCs w:val="28"/>
          <w14:ligatures w14:val="none"/>
        </w:rPr>
        <w:t>контролю</w:t>
      </w:r>
      <w:r w:rsidRPr="00664909">
        <w:rPr>
          <w:rFonts w:ascii="Times New Roman" w:eastAsia="Times New Roman" w:hAnsi="Times New Roman" w:cs="Times New Roman"/>
          <w:spacing w:val="1"/>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в</w:t>
      </w:r>
      <w:r w:rsidRPr="00664909">
        <w:rPr>
          <w:rFonts w:ascii="Times New Roman" w:eastAsia="Times New Roman" w:hAnsi="Times New Roman" w:cs="Times New Roman"/>
          <w:spacing w:val="1"/>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сфере</w:t>
      </w:r>
      <w:r w:rsidRPr="00664909">
        <w:rPr>
          <w:rFonts w:ascii="Times New Roman" w:eastAsia="Times New Roman" w:hAnsi="Times New Roman" w:cs="Times New Roman"/>
          <w:spacing w:val="1"/>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образования</w:t>
      </w:r>
      <w:r w:rsidRPr="00664909">
        <w:rPr>
          <w:rFonts w:ascii="Times New Roman" w:eastAsia="Times New Roman" w:hAnsi="Times New Roman" w:cs="Times New Roman"/>
          <w:kern w:val="0"/>
          <w:sz w:val="28"/>
          <w:szCs w:val="28"/>
          <w14:ligatures w14:val="none"/>
        </w:rPr>
        <w:t xml:space="preserve"> и науки Министерства образования и науки Республики Казахстан</w:t>
      </w:r>
      <w:r w:rsidRPr="00664909">
        <w:rPr>
          <w:rFonts w:ascii="Times New Roman" w:eastAsia="Times New Roman" w:hAnsi="Times New Roman" w:cs="Times New Roman"/>
          <w:kern w:val="0"/>
          <w:sz w:val="28"/>
          <w:szCs w:val="28"/>
          <w:lang w:val="kk-KZ"/>
          <w14:ligatures w14:val="none"/>
        </w:rPr>
        <w:t>» от</w:t>
      </w:r>
      <w:r w:rsidRPr="00664909">
        <w:rPr>
          <w:rFonts w:ascii="Times New Roman" w:eastAsia="Times New Roman" w:hAnsi="Times New Roman" w:cs="Times New Roman"/>
          <w:spacing w:val="1"/>
          <w:kern w:val="0"/>
          <w:sz w:val="28"/>
          <w:szCs w:val="28"/>
          <w:lang w:val="kk-KZ"/>
          <w14:ligatures w14:val="none"/>
        </w:rPr>
        <w:t xml:space="preserve"> </w:t>
      </w:r>
      <w:r w:rsidRPr="00664909">
        <w:rPr>
          <w:rFonts w:ascii="Times New Roman" w:eastAsia="Times New Roman" w:hAnsi="Times New Roman" w:cs="Times New Roman"/>
          <w:kern w:val="0"/>
          <w:sz w:val="28"/>
          <w:szCs w:val="28"/>
          <w14:ligatures w14:val="none"/>
        </w:rPr>
        <w:t>18</w:t>
      </w:r>
      <w:r w:rsidRPr="00664909">
        <w:rPr>
          <w:rFonts w:ascii="Times New Roman" w:eastAsia="Times New Roman" w:hAnsi="Times New Roman" w:cs="Times New Roman"/>
          <w:spacing w:val="1"/>
          <w:kern w:val="0"/>
          <w:sz w:val="28"/>
          <w:szCs w:val="28"/>
          <w:lang w:val="kk-KZ"/>
          <w14:ligatures w14:val="none"/>
        </w:rPr>
        <w:t xml:space="preserve"> </w:t>
      </w:r>
      <w:r w:rsidRPr="00664909">
        <w:rPr>
          <w:rFonts w:ascii="Times New Roman" w:eastAsia="Times New Roman" w:hAnsi="Times New Roman" w:cs="Times New Roman"/>
          <w:kern w:val="0"/>
          <w:sz w:val="28"/>
          <w:szCs w:val="28"/>
          <w14:ligatures w14:val="none"/>
        </w:rPr>
        <w:t>декабря</w:t>
      </w:r>
      <w:r w:rsidRPr="00664909">
        <w:rPr>
          <w:rFonts w:ascii="Times New Roman" w:eastAsia="Times New Roman" w:hAnsi="Times New Roman" w:cs="Times New Roman"/>
          <w:spacing w:val="39"/>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20</w:t>
      </w:r>
      <w:r w:rsidRPr="00664909">
        <w:rPr>
          <w:rFonts w:ascii="Times New Roman" w:eastAsia="Times New Roman" w:hAnsi="Times New Roman" w:cs="Times New Roman"/>
          <w:kern w:val="0"/>
          <w:sz w:val="28"/>
          <w:szCs w:val="28"/>
          <w14:ligatures w14:val="none"/>
        </w:rPr>
        <w:t>19</w:t>
      </w:r>
      <w:r w:rsidRPr="00664909">
        <w:rPr>
          <w:rFonts w:ascii="Times New Roman" w:eastAsia="Times New Roman" w:hAnsi="Times New Roman" w:cs="Times New Roman"/>
          <w:spacing w:val="1"/>
          <w:kern w:val="0"/>
          <w:sz w:val="28"/>
          <w:szCs w:val="28"/>
          <w:lang w:val="kk-KZ"/>
          <w14:ligatures w14:val="none"/>
        </w:rPr>
        <w:t xml:space="preserve"> </w:t>
      </w:r>
      <w:r w:rsidRPr="00664909">
        <w:rPr>
          <w:rFonts w:ascii="Times New Roman" w:eastAsia="Times New Roman" w:hAnsi="Times New Roman" w:cs="Times New Roman"/>
          <w:kern w:val="0"/>
          <w:sz w:val="28"/>
          <w:szCs w:val="28"/>
          <w:lang w:val="kk-KZ"/>
          <w14:ligatures w14:val="none"/>
        </w:rPr>
        <w:t>года.</w:t>
      </w:r>
      <w:r w:rsidRPr="00664909">
        <w:rPr>
          <w:rFonts w:ascii="Times New Roman" w:eastAsia="Times New Roman" w:hAnsi="Times New Roman" w:cs="Times New Roman"/>
          <w:kern w:val="0"/>
          <w:sz w:val="28"/>
          <w:szCs w:val="28"/>
          <w14:ligatures w14:val="none"/>
        </w:rPr>
        <w:t xml:space="preserve"> </w:t>
      </w:r>
      <w:r w:rsidRPr="00664909">
        <w:rPr>
          <w:rFonts w:ascii="Times New Roman" w:eastAsia="Times New Roman" w:hAnsi="Times New Roman" w:cs="Times New Roman"/>
          <w:kern w:val="0"/>
          <w:sz w:val="28"/>
          <w:szCs w:val="28"/>
          <w:lang w:val="kk-KZ"/>
          <w14:ligatures w14:val="none"/>
        </w:rPr>
        <w:t>(приложение Учредительные документы).</w:t>
      </w:r>
    </w:p>
    <w:p w14:paraId="1F47E3DA" w14:textId="77777777" w:rsidR="00664909" w:rsidRPr="00664909" w:rsidRDefault="00664909" w:rsidP="00664909">
      <w:pPr>
        <w:spacing w:after="0" w:line="240" w:lineRule="auto"/>
        <w:jc w:val="both"/>
        <w:rPr>
          <w:rFonts w:ascii="Times New Roman" w:eastAsia="SimSun" w:hAnsi="Times New Roman" w:cs="Times New Roman"/>
          <w:b/>
          <w:kern w:val="0"/>
          <w:sz w:val="28"/>
          <w:szCs w:val="28"/>
          <w14:ligatures w14:val="none"/>
        </w:rPr>
      </w:pPr>
      <w:r w:rsidRPr="00664909">
        <w:rPr>
          <w:rFonts w:ascii="Times New Roman" w:eastAsia="SimSun" w:hAnsi="Times New Roman" w:cs="Times New Roman"/>
          <w:b/>
          <w:kern w:val="0"/>
          <w:sz w:val="28"/>
          <w:szCs w:val="28"/>
          <w14:ligatures w14:val="none"/>
        </w:rPr>
        <w:t xml:space="preserve">Разрешительные документы: </w:t>
      </w:r>
    </w:p>
    <w:p w14:paraId="23FCF24C" w14:textId="77777777" w:rsidR="00664909" w:rsidRPr="00664909" w:rsidRDefault="00664909" w:rsidP="00664909">
      <w:pPr>
        <w:spacing w:line="276" w:lineRule="auto"/>
        <w:jc w:val="both"/>
        <w:rPr>
          <w:rFonts w:ascii="Times New Roman" w:eastAsia="Calibri" w:hAnsi="Times New Roman" w:cs="Times New Roman"/>
          <w:kern w:val="0"/>
          <w:sz w:val="28"/>
          <w:szCs w:val="28"/>
          <w14:ligatures w14:val="none"/>
        </w:rPr>
      </w:pPr>
      <w:r w:rsidRPr="00664909">
        <w:rPr>
          <w:rFonts w:ascii="Times New Roman" w:eastAsia="SimSun" w:hAnsi="Times New Roman" w:cs="Times New Roman"/>
          <w:color w:val="000000"/>
          <w:kern w:val="0"/>
          <w:sz w:val="28"/>
          <w:szCs w:val="28"/>
          <w14:ligatures w14:val="none"/>
        </w:rPr>
        <w:t>Уведомление о начале или прекращении деятельности в сфере дошкольного воспитания обучени</w:t>
      </w:r>
      <w:r w:rsidRPr="00664909">
        <w:rPr>
          <w:rFonts w:ascii="Times New Roman" w:eastAsia="SimSun" w:hAnsi="Times New Roman" w:cs="Times New Roman"/>
          <w:color w:val="000000"/>
          <w:kern w:val="0"/>
          <w:sz w:val="28"/>
          <w:szCs w:val="28"/>
          <w:lang w:val="kk-KZ"/>
          <w14:ligatures w14:val="none"/>
        </w:rPr>
        <w:t>я. Л</w:t>
      </w:r>
      <w:r w:rsidRPr="00664909">
        <w:rPr>
          <w:rFonts w:ascii="Times New Roman" w:eastAsia="Calibri" w:hAnsi="Times New Roman" w:cs="Times New Roman"/>
          <w:kern w:val="0"/>
          <w:sz w:val="28"/>
          <w:szCs w:val="28"/>
          <w14:ligatures w14:val="none"/>
        </w:rPr>
        <w:t xml:space="preserve">ицензия на осуществление образовательной деятельности № </w:t>
      </w:r>
      <w:r w:rsidRPr="00664909">
        <w:rPr>
          <w:rFonts w:ascii="Times New Roman" w:eastAsia="SimSun" w:hAnsi="Times New Roman" w:cs="Times New Roman"/>
          <w:kern w:val="0"/>
          <w:sz w:val="28"/>
          <w:szCs w:val="28"/>
          <w14:ligatures w14:val="none"/>
        </w:rPr>
        <w:t xml:space="preserve">KZ38LAA00017559 </w:t>
      </w:r>
      <w:r w:rsidRPr="00664909">
        <w:rPr>
          <w:rFonts w:ascii="Times New Roman" w:eastAsia="Calibri" w:hAnsi="Times New Roman" w:cs="Times New Roman"/>
          <w:kern w:val="0"/>
          <w:sz w:val="28"/>
          <w:szCs w:val="28"/>
          <w14:ligatures w14:val="none"/>
        </w:rPr>
        <w:t>от 18.12.2019 г., дата первоначальной выдачи 25.04.2012г.</w:t>
      </w:r>
      <w:r w:rsidRPr="00664909">
        <w:rPr>
          <w:rFonts w:ascii="Times New Roman" w:eastAsia="Calibri" w:hAnsi="Times New Roman" w:cs="Times New Roman"/>
          <w:kern w:val="0"/>
          <w:sz w:val="22"/>
          <w:szCs w:val="22"/>
          <w14:ligatures w14:val="none"/>
        </w:rPr>
        <w:t xml:space="preserve"> </w:t>
      </w:r>
      <w:r w:rsidRPr="00664909">
        <w:rPr>
          <w:rFonts w:ascii="Times New Roman" w:eastAsia="Calibri" w:hAnsi="Times New Roman" w:cs="Times New Roman"/>
          <w:kern w:val="0"/>
          <w:sz w:val="28"/>
          <w:szCs w:val="28"/>
          <w14:ligatures w14:val="none"/>
        </w:rPr>
        <w:t xml:space="preserve">Справка об отсутствии (наличии) недвижимого имущества №101000100989422 от 22.01.2025 года о регистрации права на недвижимое имущество по </w:t>
      </w:r>
      <w:r w:rsidRPr="00664909">
        <w:rPr>
          <w:rFonts w:ascii="Times New Roman" w:eastAsia="Times New Roman" w:hAnsi="Times New Roman" w:cs="Times New Roman"/>
          <w:kern w:val="0"/>
          <w:sz w:val="28"/>
          <w:szCs w:val="28"/>
          <w14:ligatures w14:val="none"/>
        </w:rPr>
        <w:t xml:space="preserve">Костанайская область, Костанайский район, село </w:t>
      </w:r>
      <w:r w:rsidRPr="00664909">
        <w:rPr>
          <w:rFonts w:ascii="Times New Roman" w:eastAsia="Times New Roman" w:hAnsi="Times New Roman" w:cs="Times New Roman"/>
          <w:kern w:val="0"/>
          <w:sz w:val="28"/>
          <w:szCs w:val="28"/>
          <w:lang w:val="kk-KZ"/>
          <w14:ligatures w14:val="none"/>
        </w:rPr>
        <w:t>Александровка</w:t>
      </w:r>
      <w:r w:rsidRPr="00664909">
        <w:rPr>
          <w:rFonts w:ascii="Times New Roman" w:eastAsia="Times New Roman" w:hAnsi="Times New Roman" w:cs="Times New Roman"/>
          <w:kern w:val="0"/>
          <w:sz w:val="28"/>
          <w:szCs w:val="28"/>
          <w14:ligatures w14:val="none"/>
        </w:rPr>
        <w:t>, улица</w:t>
      </w:r>
      <w:r w:rsidRPr="00664909">
        <w:rPr>
          <w:rFonts w:ascii="Times New Roman" w:eastAsia="Times New Roman" w:hAnsi="Times New Roman" w:cs="Times New Roman"/>
          <w:kern w:val="0"/>
          <w:sz w:val="28"/>
          <w:szCs w:val="28"/>
          <w:lang w:val="kk-KZ"/>
          <w14:ligatures w14:val="none"/>
        </w:rPr>
        <w:t xml:space="preserve"> Школьная</w:t>
      </w:r>
      <w:r w:rsidRPr="00664909">
        <w:rPr>
          <w:rFonts w:ascii="Times New Roman" w:eastAsia="Times New Roman" w:hAnsi="Times New Roman" w:cs="Times New Roman"/>
          <w:kern w:val="0"/>
          <w:sz w:val="28"/>
          <w:szCs w:val="28"/>
          <w14:ligatures w14:val="none"/>
        </w:rPr>
        <w:t>, здание 6</w:t>
      </w:r>
      <w:r w:rsidRPr="00664909">
        <w:rPr>
          <w:rFonts w:ascii="Times New Roman" w:eastAsia="Calibri" w:hAnsi="Times New Roman" w:cs="Times New Roman"/>
          <w:kern w:val="0"/>
          <w:sz w:val="28"/>
          <w:szCs w:val="28"/>
          <w14:ligatures w14:val="none"/>
        </w:rPr>
        <w:t>.</w:t>
      </w:r>
    </w:p>
    <w:p w14:paraId="6FD6AAED" w14:textId="77777777" w:rsidR="00664909" w:rsidRDefault="00664909" w:rsidP="00664909">
      <w:pPr>
        <w:spacing w:after="0" w:line="240" w:lineRule="auto"/>
        <w:jc w:val="center"/>
        <w:rPr>
          <w:rFonts w:ascii="Times New Roman" w:eastAsia="SimSun" w:hAnsi="Times New Roman" w:cs="Times New Roman"/>
          <w:b/>
          <w:kern w:val="0"/>
          <w:sz w:val="28"/>
          <w:szCs w:val="28"/>
          <w14:ligatures w14:val="none"/>
        </w:rPr>
      </w:pPr>
    </w:p>
    <w:p w14:paraId="22A2B339" w14:textId="022C12B7" w:rsidR="00664909" w:rsidRPr="00664909" w:rsidRDefault="00664909" w:rsidP="00664909">
      <w:pPr>
        <w:spacing w:after="0" w:line="240" w:lineRule="auto"/>
        <w:jc w:val="center"/>
        <w:rPr>
          <w:rFonts w:ascii="Times New Roman" w:eastAsia="SimSun" w:hAnsi="Times New Roman" w:cs="Times New Roman"/>
          <w:b/>
          <w:kern w:val="0"/>
          <w:sz w:val="28"/>
          <w:szCs w:val="28"/>
          <w14:ligatures w14:val="none"/>
        </w:rPr>
      </w:pPr>
      <w:r w:rsidRPr="00664909">
        <w:rPr>
          <w:rFonts w:ascii="Times New Roman" w:eastAsia="SimSun" w:hAnsi="Times New Roman" w:cs="Times New Roman"/>
          <w:b/>
          <w:kern w:val="0"/>
          <w:sz w:val="28"/>
          <w:szCs w:val="28"/>
          <w14:ligatures w14:val="none"/>
        </w:rPr>
        <w:lastRenderedPageBreak/>
        <w:t>Самооценка за 2024-2025 учебный год</w:t>
      </w:r>
    </w:p>
    <w:p w14:paraId="087ACEAC" w14:textId="77777777" w:rsidR="00664909" w:rsidRPr="00664909" w:rsidRDefault="00664909" w:rsidP="00664909">
      <w:pPr>
        <w:spacing w:after="0" w:line="240" w:lineRule="auto"/>
        <w:jc w:val="center"/>
        <w:rPr>
          <w:rFonts w:ascii="Times New Roman" w:eastAsia="SimSun" w:hAnsi="Times New Roman" w:cs="Times New Roman"/>
          <w:b/>
          <w:kern w:val="0"/>
          <w:sz w:val="28"/>
          <w:szCs w:val="28"/>
          <w:u w:val="single"/>
          <w14:ligatures w14:val="none"/>
        </w:rPr>
      </w:pPr>
    </w:p>
    <w:p w14:paraId="513856D1" w14:textId="334388F1" w:rsidR="00664909" w:rsidRPr="002A2CCA" w:rsidRDefault="00664909" w:rsidP="00664909">
      <w:pPr>
        <w:pStyle w:val="a7"/>
        <w:numPr>
          <w:ilvl w:val="0"/>
          <w:numId w:val="1"/>
        </w:numPr>
        <w:spacing w:line="259" w:lineRule="auto"/>
        <w:ind w:right="12"/>
        <w:rPr>
          <w:rFonts w:ascii="Times New Roman" w:eastAsia="SimSun" w:hAnsi="Times New Roman" w:cs="Times New Roman"/>
          <w:b/>
          <w:kern w:val="0"/>
          <w:sz w:val="28"/>
          <w:szCs w:val="28"/>
          <w14:ligatures w14:val="none"/>
        </w:rPr>
      </w:pPr>
      <w:r w:rsidRPr="002A2CCA">
        <w:rPr>
          <w:rFonts w:ascii="Times New Roman" w:eastAsia="SimSun" w:hAnsi="Times New Roman" w:cs="Times New Roman"/>
          <w:b/>
          <w:kern w:val="0"/>
          <w:sz w:val="28"/>
          <w:szCs w:val="28"/>
          <w14:ligatures w14:val="none"/>
        </w:rPr>
        <w:t xml:space="preserve">Анализ </w:t>
      </w:r>
      <w:r w:rsidR="002A2CCA" w:rsidRPr="002A2CCA">
        <w:rPr>
          <w:rFonts w:ascii="Times New Roman" w:eastAsia="SimSun" w:hAnsi="Times New Roman" w:cs="Times New Roman"/>
          <w:b/>
          <w:kern w:val="0"/>
          <w:sz w:val="28"/>
          <w:szCs w:val="28"/>
          <w14:ligatures w14:val="none"/>
        </w:rPr>
        <w:t>контингента</w:t>
      </w:r>
      <w:r w:rsidR="00626D70">
        <w:rPr>
          <w:rFonts w:ascii="Times New Roman" w:eastAsia="SimSun" w:hAnsi="Times New Roman" w:cs="Times New Roman"/>
          <w:b/>
          <w:kern w:val="0"/>
          <w:sz w:val="28"/>
          <w:szCs w:val="28"/>
          <w14:ligatures w14:val="none"/>
        </w:rPr>
        <w:t xml:space="preserve"> воспитанников и</w:t>
      </w:r>
      <w:r w:rsidR="002A2CCA" w:rsidRPr="002A2CCA">
        <w:rPr>
          <w:rFonts w:ascii="Times New Roman" w:eastAsia="SimSun" w:hAnsi="Times New Roman" w:cs="Times New Roman"/>
          <w:b/>
          <w:kern w:val="0"/>
          <w:sz w:val="28"/>
          <w:szCs w:val="28"/>
          <w14:ligatures w14:val="none"/>
        </w:rPr>
        <w:t xml:space="preserve"> обучающихся на конец 2024-2025 учебного года.</w:t>
      </w:r>
    </w:p>
    <w:p w14:paraId="7D644BD0" w14:textId="0D2615CD" w:rsidR="00626D70" w:rsidRPr="00626D70" w:rsidRDefault="00626D70" w:rsidP="00626D70">
      <w:pPr>
        <w:pStyle w:val="a7"/>
        <w:spacing w:line="259" w:lineRule="auto"/>
        <w:ind w:right="12" w:firstLine="696"/>
        <w:jc w:val="both"/>
        <w:rPr>
          <w:rFonts w:ascii="Times New Roman" w:eastAsia="SimSun" w:hAnsi="Times New Roman" w:cs="Times New Roman"/>
          <w:kern w:val="0"/>
          <w:sz w:val="28"/>
          <w:szCs w:val="28"/>
          <w14:ligatures w14:val="none"/>
        </w:rPr>
      </w:pPr>
      <w:r w:rsidRPr="00626D70">
        <w:rPr>
          <w:rFonts w:ascii="Times New Roman" w:eastAsia="SimSun" w:hAnsi="Times New Roman" w:cs="Times New Roman"/>
          <w:b/>
          <w:bCs/>
          <w:kern w:val="0"/>
          <w:sz w:val="28"/>
          <w:szCs w:val="28"/>
          <w14:ligatures w14:val="none"/>
        </w:rPr>
        <w:t>Контингент воспитанников</w:t>
      </w:r>
      <w:r w:rsidRPr="00626D70">
        <w:rPr>
          <w:rFonts w:ascii="Times New Roman" w:eastAsia="SimSun" w:hAnsi="Times New Roman" w:cs="Times New Roman"/>
          <w:kern w:val="0"/>
          <w:sz w:val="28"/>
          <w:szCs w:val="28"/>
          <w14:ligatures w14:val="none"/>
        </w:rPr>
        <w:t xml:space="preserve"> в мини-центре  «Айналайын» с полным днем пребывания при КГУ «Александровская ООШ» на начало 2024 – 2025 учебного года составил 15 человек, в декабре выбыл один ребенок, а в феврале прибыл один ребенок, поэтому на конец учебного года контингент воспитанников составил также 15 человек. Контингент детей класса предшкольной подготовки на начало года составил 9 человек, в течение года прибыло еще 2 детей, на конец учебного года контингент воспитанников КПП составил 11 человек. И мини-центр «Айналайын» и класс предшкольной подготовки с русским языком обучения.</w:t>
      </w:r>
    </w:p>
    <w:p w14:paraId="4B984219" w14:textId="67A1FF53" w:rsidR="00626D70" w:rsidRDefault="00626D70" w:rsidP="00626D70">
      <w:pPr>
        <w:pStyle w:val="a7"/>
        <w:spacing w:line="259" w:lineRule="auto"/>
        <w:ind w:right="12" w:firstLine="696"/>
        <w:jc w:val="both"/>
        <w:rPr>
          <w:rFonts w:ascii="Times New Roman" w:eastAsia="SimSun" w:hAnsi="Times New Roman" w:cs="Times New Roman"/>
          <w:kern w:val="0"/>
          <w:sz w:val="28"/>
          <w:szCs w:val="28"/>
          <w14:ligatures w14:val="none"/>
        </w:rPr>
      </w:pPr>
      <w:r w:rsidRPr="00626D70">
        <w:rPr>
          <w:rFonts w:ascii="Times New Roman" w:eastAsia="SimSun" w:hAnsi="Times New Roman" w:cs="Times New Roman"/>
          <w:kern w:val="0"/>
          <w:sz w:val="28"/>
          <w:szCs w:val="28"/>
          <w14:ligatures w14:val="none"/>
        </w:rPr>
        <w:t>Количество переведенных детей из средней группы в старшую составило 7 детей, количество</w:t>
      </w:r>
      <w:r w:rsidR="00793B73">
        <w:rPr>
          <w:rFonts w:ascii="Times New Roman" w:eastAsia="SimSun" w:hAnsi="Times New Roman" w:cs="Times New Roman"/>
          <w:kern w:val="0"/>
          <w:sz w:val="28"/>
          <w:szCs w:val="28"/>
          <w14:ligatures w14:val="none"/>
        </w:rPr>
        <w:t xml:space="preserve"> </w:t>
      </w:r>
      <w:proofErr w:type="gramStart"/>
      <w:r w:rsidRPr="00626D70">
        <w:rPr>
          <w:rFonts w:ascii="Times New Roman" w:eastAsia="SimSun" w:hAnsi="Times New Roman" w:cs="Times New Roman"/>
          <w:kern w:val="0"/>
          <w:sz w:val="28"/>
          <w:szCs w:val="28"/>
          <w14:ligatures w14:val="none"/>
        </w:rPr>
        <w:t>детей</w:t>
      </w:r>
      <w:proofErr w:type="gramEnd"/>
      <w:r w:rsidRPr="00626D70">
        <w:rPr>
          <w:rFonts w:ascii="Times New Roman" w:eastAsia="SimSun" w:hAnsi="Times New Roman" w:cs="Times New Roman"/>
          <w:kern w:val="0"/>
          <w:sz w:val="28"/>
          <w:szCs w:val="28"/>
          <w14:ligatures w14:val="none"/>
        </w:rPr>
        <w:t xml:space="preserve"> выпущенных из мини-центра – 7 детей, так как один ребенок остался на повторный курс (имеется справка ПМПК), количество детей нового набора планируется 7 детей. Из класса предшкольной подготовки выпустились все 11 ребят. Набор ребят в КПП на следующий год планируется 7 человек.</w:t>
      </w:r>
    </w:p>
    <w:p w14:paraId="20BD4158" w14:textId="7ED4FA6E" w:rsidR="008E0176" w:rsidRDefault="00664909" w:rsidP="00626D70">
      <w:pPr>
        <w:pStyle w:val="a7"/>
        <w:spacing w:line="259" w:lineRule="auto"/>
        <w:ind w:right="12"/>
        <w:rPr>
          <w:rFonts w:ascii="Times New Roman" w:eastAsia="SimSun" w:hAnsi="Times New Roman" w:cs="Times New Roman"/>
          <w:kern w:val="0"/>
          <w:sz w:val="28"/>
          <w:szCs w:val="28"/>
          <w14:ligatures w14:val="none"/>
        </w:rPr>
      </w:pPr>
      <w:r w:rsidRPr="00664909">
        <w:rPr>
          <w:rFonts w:ascii="Times New Roman" w:eastAsia="SimSun" w:hAnsi="Times New Roman" w:cs="Times New Roman"/>
          <w:b/>
          <w:bCs/>
          <w:kern w:val="0"/>
          <w:sz w:val="28"/>
          <w:szCs w:val="28"/>
          <w14:ligatures w14:val="none"/>
        </w:rPr>
        <w:t>Контингент обучающихся:</w:t>
      </w:r>
      <w:r w:rsidR="002A2CCA">
        <w:rPr>
          <w:rFonts w:ascii="Times New Roman" w:eastAsia="SimSun" w:hAnsi="Times New Roman" w:cs="Times New Roman"/>
          <w:kern w:val="0"/>
          <w:sz w:val="28"/>
          <w:szCs w:val="28"/>
          <w14:ligatures w14:val="none"/>
        </w:rPr>
        <w:t xml:space="preserve"> </w:t>
      </w:r>
    </w:p>
    <w:p w14:paraId="79B361E7" w14:textId="3C55B2D7" w:rsidR="00664909" w:rsidRPr="002A2CCA" w:rsidRDefault="008E0176" w:rsidP="00B4282D">
      <w:pPr>
        <w:pStyle w:val="a7"/>
        <w:spacing w:line="259" w:lineRule="auto"/>
        <w:ind w:right="12" w:firstLine="696"/>
        <w:jc w:val="both"/>
        <w:rPr>
          <w:rFonts w:ascii="Times New Roman" w:eastAsia="SimSun" w:hAnsi="Times New Roman" w:cs="Times New Roman"/>
          <w:kern w:val="0"/>
          <w:sz w:val="28"/>
          <w:szCs w:val="28"/>
          <w14:ligatures w14:val="none"/>
        </w:rPr>
      </w:pPr>
      <w:r>
        <w:rPr>
          <w:rFonts w:ascii="Times New Roman" w:eastAsia="SimSun" w:hAnsi="Times New Roman" w:cs="Times New Roman"/>
          <w:kern w:val="0"/>
          <w:sz w:val="28"/>
          <w:szCs w:val="28"/>
          <w14:ligatures w14:val="none"/>
        </w:rPr>
        <w:t>Н</w:t>
      </w:r>
      <w:r w:rsidR="002A2CCA">
        <w:rPr>
          <w:rFonts w:ascii="Times New Roman" w:eastAsia="SimSun" w:hAnsi="Times New Roman" w:cs="Times New Roman"/>
          <w:kern w:val="0"/>
          <w:sz w:val="28"/>
          <w:szCs w:val="28"/>
          <w14:ligatures w14:val="none"/>
        </w:rPr>
        <w:t xml:space="preserve">а начало учебного года контингент составлял 160 обучающихся с 1-11 классы. На конец 2024-2025 учебного года контингент составил 163 обучающихся.  Переведены с 1-4 классы в последующие классы 62 обучающихся.  По итогам Промежуточной аттестации 5-8, 10 классов переведены в последующие классы 69 обучающихся. Количество выпускников 9 класса – 20 обучающихся, из них на аттестат с Отличием закончила 1 ученица </w:t>
      </w:r>
      <w:r w:rsidR="00A138DB">
        <w:rPr>
          <w:rFonts w:ascii="Times New Roman" w:eastAsia="SimSun" w:hAnsi="Times New Roman" w:cs="Times New Roman"/>
          <w:kern w:val="0"/>
          <w:sz w:val="28"/>
          <w:szCs w:val="28"/>
          <w14:ligatures w14:val="none"/>
        </w:rPr>
        <w:t xml:space="preserve">- </w:t>
      </w:r>
      <w:r w:rsidR="002A2CCA">
        <w:rPr>
          <w:rFonts w:ascii="Times New Roman" w:eastAsia="SimSun" w:hAnsi="Times New Roman" w:cs="Times New Roman"/>
          <w:kern w:val="0"/>
          <w:sz w:val="28"/>
          <w:szCs w:val="28"/>
          <w14:ligatures w14:val="none"/>
        </w:rPr>
        <w:t xml:space="preserve">Нургожина Карина </w:t>
      </w:r>
      <w:r w:rsidR="00A138DB">
        <w:rPr>
          <w:rFonts w:ascii="Times New Roman" w:eastAsia="SimSun" w:hAnsi="Times New Roman" w:cs="Times New Roman"/>
          <w:kern w:val="0"/>
          <w:sz w:val="28"/>
          <w:szCs w:val="28"/>
          <w14:ligatures w14:val="none"/>
        </w:rPr>
        <w:t xml:space="preserve">Нуржановна. Количество выпускников 11 класса – 11 обучающихся, из них на аттестат с Отличием закончила 1 ученица – Джумадилова Эвелина Оразбековна. Количество освобождённых от Итоговой </w:t>
      </w:r>
      <w:proofErr w:type="gramStart"/>
      <w:r w:rsidR="00A138DB">
        <w:rPr>
          <w:rFonts w:ascii="Times New Roman" w:eastAsia="SimSun" w:hAnsi="Times New Roman" w:cs="Times New Roman"/>
          <w:kern w:val="0"/>
          <w:sz w:val="28"/>
          <w:szCs w:val="28"/>
          <w14:ligatures w14:val="none"/>
        </w:rPr>
        <w:t>аттестации  1</w:t>
      </w:r>
      <w:proofErr w:type="gramEnd"/>
      <w:r w:rsidR="00A138DB">
        <w:rPr>
          <w:rFonts w:ascii="Times New Roman" w:eastAsia="SimSun" w:hAnsi="Times New Roman" w:cs="Times New Roman"/>
          <w:kern w:val="0"/>
          <w:sz w:val="28"/>
          <w:szCs w:val="28"/>
          <w14:ligatures w14:val="none"/>
        </w:rPr>
        <w:t xml:space="preserve"> обучающийся 9 класса Адарченко Екатерина Витальевна (на основании справки ВКК).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
        <w:gridCol w:w="621"/>
        <w:gridCol w:w="842"/>
        <w:gridCol w:w="984"/>
        <w:gridCol w:w="842"/>
        <w:gridCol w:w="984"/>
        <w:gridCol w:w="842"/>
        <w:gridCol w:w="984"/>
        <w:gridCol w:w="498"/>
        <w:gridCol w:w="1006"/>
        <w:gridCol w:w="842"/>
        <w:gridCol w:w="984"/>
      </w:tblGrid>
      <w:tr w:rsidR="00664909" w:rsidRPr="00664909" w14:paraId="65D08241" w14:textId="77777777" w:rsidTr="008E0176">
        <w:tc>
          <w:tcPr>
            <w:tcW w:w="5000" w:type="pct"/>
            <w:gridSpan w:val="12"/>
            <w:shd w:val="clear" w:color="auto" w:fill="auto"/>
          </w:tcPr>
          <w:p w14:paraId="71BFCAB5"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
                <w:kern w:val="0"/>
                <w:sz w:val="20"/>
                <w14:ligatures w14:val="none"/>
              </w:rPr>
            </w:pPr>
            <w:bookmarkStart w:id="4" w:name="_Hlk189670691"/>
            <w:r w:rsidRPr="00664909">
              <w:rPr>
                <w:rFonts w:ascii="Times New Roman" w:eastAsia="Times New Roman" w:hAnsi="Times New Roman" w:cs="Times New Roman"/>
                <w:b/>
                <w:bCs/>
                <w:kern w:val="0"/>
                <w:lang w:val="kk-KZ"/>
                <w14:ligatures w14:val="none"/>
              </w:rPr>
              <w:t>Структура контингента обучающихся</w:t>
            </w:r>
          </w:p>
        </w:tc>
      </w:tr>
      <w:tr w:rsidR="00664909" w:rsidRPr="00664909" w14:paraId="65BFF30B" w14:textId="77777777" w:rsidTr="008E0176">
        <w:tc>
          <w:tcPr>
            <w:tcW w:w="203" w:type="pct"/>
            <w:vMerge w:val="restart"/>
            <w:shd w:val="clear" w:color="auto" w:fill="auto"/>
          </w:tcPr>
          <w:p w14:paraId="0B21E53D" w14:textId="77777777" w:rsidR="00664909" w:rsidRPr="00664909" w:rsidRDefault="00664909" w:rsidP="00664909">
            <w:pPr>
              <w:widowControl w:val="0"/>
              <w:autoSpaceDE w:val="0"/>
              <w:autoSpaceDN w:val="0"/>
              <w:spacing w:after="0" w:line="240" w:lineRule="auto"/>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w:t>
            </w:r>
          </w:p>
        </w:tc>
        <w:tc>
          <w:tcPr>
            <w:tcW w:w="357" w:type="pct"/>
            <w:vMerge w:val="restart"/>
            <w:shd w:val="clear" w:color="auto" w:fill="auto"/>
          </w:tcPr>
          <w:p w14:paraId="2E63FEAC" w14:textId="77777777" w:rsidR="00664909" w:rsidRPr="00664909" w:rsidRDefault="00664909" w:rsidP="00664909">
            <w:pPr>
              <w:widowControl w:val="0"/>
              <w:autoSpaceDE w:val="0"/>
              <w:autoSpaceDN w:val="0"/>
              <w:spacing w:after="0" w:line="240" w:lineRule="auto"/>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год</w:t>
            </w:r>
          </w:p>
        </w:tc>
        <w:tc>
          <w:tcPr>
            <w:tcW w:w="921" w:type="pct"/>
            <w:gridSpan w:val="2"/>
            <w:shd w:val="clear" w:color="auto" w:fill="auto"/>
          </w:tcPr>
          <w:p w14:paraId="4D2DD816"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Начальное образование</w:t>
            </w:r>
          </w:p>
        </w:tc>
        <w:tc>
          <w:tcPr>
            <w:tcW w:w="922" w:type="pct"/>
            <w:gridSpan w:val="2"/>
            <w:shd w:val="clear" w:color="auto" w:fill="auto"/>
          </w:tcPr>
          <w:p w14:paraId="72C7A865"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Основное образование</w:t>
            </w:r>
          </w:p>
        </w:tc>
        <w:tc>
          <w:tcPr>
            <w:tcW w:w="922" w:type="pct"/>
            <w:gridSpan w:val="2"/>
            <w:shd w:val="clear" w:color="auto" w:fill="auto"/>
          </w:tcPr>
          <w:p w14:paraId="709413D0"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Общее среднее</w:t>
            </w:r>
          </w:p>
        </w:tc>
        <w:tc>
          <w:tcPr>
            <w:tcW w:w="247" w:type="pct"/>
            <w:vMerge w:val="restart"/>
            <w:shd w:val="clear" w:color="auto" w:fill="auto"/>
          </w:tcPr>
          <w:p w14:paraId="7BC90CC4"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ООП</w:t>
            </w:r>
          </w:p>
        </w:tc>
        <w:tc>
          <w:tcPr>
            <w:tcW w:w="508" w:type="pct"/>
            <w:vMerge w:val="restart"/>
            <w:shd w:val="clear" w:color="auto" w:fill="auto"/>
          </w:tcPr>
          <w:p w14:paraId="6AFBC54B"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Обучающиеся на дому</w:t>
            </w:r>
          </w:p>
        </w:tc>
        <w:tc>
          <w:tcPr>
            <w:tcW w:w="920" w:type="pct"/>
            <w:gridSpan w:val="2"/>
            <w:shd w:val="clear" w:color="auto" w:fill="auto"/>
          </w:tcPr>
          <w:p w14:paraId="57CCC575" w14:textId="77777777" w:rsidR="00664909" w:rsidRPr="00664909" w:rsidRDefault="00664909" w:rsidP="00664909">
            <w:pPr>
              <w:widowControl w:val="0"/>
              <w:autoSpaceDE w:val="0"/>
              <w:autoSpaceDN w:val="0"/>
              <w:spacing w:after="0" w:line="240" w:lineRule="auto"/>
              <w:rPr>
                <w:rFonts w:ascii="Times New Roman" w:eastAsia="Times New Roman" w:hAnsi="Times New Roman" w:cs="Times New Roman"/>
                <w:bCs/>
                <w:kern w:val="0"/>
                <w:sz w:val="20"/>
                <w14:ligatures w14:val="none"/>
              </w:rPr>
            </w:pPr>
          </w:p>
        </w:tc>
      </w:tr>
      <w:tr w:rsidR="008E0176" w:rsidRPr="00664909" w14:paraId="6E954EC6" w14:textId="77777777" w:rsidTr="008E0176">
        <w:tc>
          <w:tcPr>
            <w:tcW w:w="203" w:type="pct"/>
            <w:vMerge/>
            <w:shd w:val="clear" w:color="auto" w:fill="auto"/>
          </w:tcPr>
          <w:p w14:paraId="0FDBC929" w14:textId="77777777" w:rsidR="00664909" w:rsidRPr="00664909" w:rsidRDefault="00664909" w:rsidP="00664909">
            <w:pPr>
              <w:widowControl w:val="0"/>
              <w:autoSpaceDE w:val="0"/>
              <w:autoSpaceDN w:val="0"/>
              <w:spacing w:after="0" w:line="240" w:lineRule="auto"/>
              <w:rPr>
                <w:rFonts w:ascii="Times New Roman" w:eastAsia="Times New Roman" w:hAnsi="Times New Roman" w:cs="Times New Roman"/>
                <w:bCs/>
                <w:kern w:val="0"/>
                <w:sz w:val="20"/>
                <w14:ligatures w14:val="none"/>
              </w:rPr>
            </w:pPr>
          </w:p>
        </w:tc>
        <w:tc>
          <w:tcPr>
            <w:tcW w:w="357" w:type="pct"/>
            <w:vMerge/>
            <w:shd w:val="clear" w:color="auto" w:fill="auto"/>
          </w:tcPr>
          <w:p w14:paraId="7DC0ED67" w14:textId="77777777" w:rsidR="00664909" w:rsidRPr="00664909" w:rsidRDefault="00664909" w:rsidP="00664909">
            <w:pPr>
              <w:widowControl w:val="0"/>
              <w:autoSpaceDE w:val="0"/>
              <w:autoSpaceDN w:val="0"/>
              <w:spacing w:after="0" w:line="240" w:lineRule="auto"/>
              <w:rPr>
                <w:rFonts w:ascii="Times New Roman" w:eastAsia="Times New Roman" w:hAnsi="Times New Roman" w:cs="Times New Roman"/>
                <w:bCs/>
                <w:kern w:val="0"/>
                <w:sz w:val="20"/>
                <w14:ligatures w14:val="none"/>
              </w:rPr>
            </w:pPr>
          </w:p>
        </w:tc>
        <w:tc>
          <w:tcPr>
            <w:tcW w:w="424" w:type="pct"/>
            <w:shd w:val="clear" w:color="auto" w:fill="auto"/>
          </w:tcPr>
          <w:p w14:paraId="6D607B81"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Общее количество классов</w:t>
            </w:r>
          </w:p>
        </w:tc>
        <w:tc>
          <w:tcPr>
            <w:tcW w:w="497" w:type="pct"/>
            <w:shd w:val="clear" w:color="auto" w:fill="auto"/>
          </w:tcPr>
          <w:p w14:paraId="296F0411"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Количество обучающихся</w:t>
            </w:r>
          </w:p>
        </w:tc>
        <w:tc>
          <w:tcPr>
            <w:tcW w:w="424" w:type="pct"/>
            <w:shd w:val="clear" w:color="auto" w:fill="auto"/>
          </w:tcPr>
          <w:p w14:paraId="22FBD1ED"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Общее количество классов</w:t>
            </w:r>
          </w:p>
        </w:tc>
        <w:tc>
          <w:tcPr>
            <w:tcW w:w="498" w:type="pct"/>
            <w:shd w:val="clear" w:color="auto" w:fill="auto"/>
          </w:tcPr>
          <w:p w14:paraId="31B12B18"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Количество обучающихся</w:t>
            </w:r>
          </w:p>
        </w:tc>
        <w:tc>
          <w:tcPr>
            <w:tcW w:w="424" w:type="pct"/>
            <w:shd w:val="clear" w:color="auto" w:fill="auto"/>
          </w:tcPr>
          <w:p w14:paraId="74CF01D2"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Общее количество классов</w:t>
            </w:r>
          </w:p>
        </w:tc>
        <w:tc>
          <w:tcPr>
            <w:tcW w:w="498" w:type="pct"/>
            <w:shd w:val="clear" w:color="auto" w:fill="auto"/>
          </w:tcPr>
          <w:p w14:paraId="4485C7C8"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Количество обучающихся</w:t>
            </w:r>
          </w:p>
        </w:tc>
        <w:tc>
          <w:tcPr>
            <w:tcW w:w="247" w:type="pct"/>
            <w:vMerge/>
            <w:shd w:val="clear" w:color="auto" w:fill="auto"/>
          </w:tcPr>
          <w:p w14:paraId="5B4E0C1C"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p>
        </w:tc>
        <w:tc>
          <w:tcPr>
            <w:tcW w:w="508" w:type="pct"/>
            <w:vMerge/>
            <w:shd w:val="clear" w:color="auto" w:fill="auto"/>
          </w:tcPr>
          <w:p w14:paraId="5C3380D0"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p>
        </w:tc>
        <w:tc>
          <w:tcPr>
            <w:tcW w:w="424" w:type="pct"/>
            <w:shd w:val="clear" w:color="auto" w:fill="auto"/>
          </w:tcPr>
          <w:p w14:paraId="3EE181F5"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Общее количество классов</w:t>
            </w:r>
          </w:p>
        </w:tc>
        <w:tc>
          <w:tcPr>
            <w:tcW w:w="496" w:type="pct"/>
            <w:shd w:val="clear" w:color="auto" w:fill="auto"/>
          </w:tcPr>
          <w:p w14:paraId="6C435809"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Количество обучающихся</w:t>
            </w:r>
          </w:p>
        </w:tc>
      </w:tr>
      <w:tr w:rsidR="008E0176" w:rsidRPr="00664909" w14:paraId="4FFFB81C" w14:textId="77777777" w:rsidTr="008E0176">
        <w:tc>
          <w:tcPr>
            <w:tcW w:w="203" w:type="pct"/>
            <w:shd w:val="clear" w:color="auto" w:fill="auto"/>
          </w:tcPr>
          <w:p w14:paraId="17761810" w14:textId="553ECB05" w:rsidR="00664909" w:rsidRPr="00664909" w:rsidRDefault="00A138DB" w:rsidP="00664909">
            <w:pPr>
              <w:widowControl w:val="0"/>
              <w:autoSpaceDE w:val="0"/>
              <w:autoSpaceDN w:val="0"/>
              <w:spacing w:after="0" w:line="240" w:lineRule="auto"/>
              <w:rPr>
                <w:rFonts w:ascii="Times New Roman" w:eastAsia="Times New Roman" w:hAnsi="Times New Roman" w:cs="Times New Roman"/>
                <w:bCs/>
                <w:kern w:val="0"/>
                <w:sz w:val="20"/>
                <w14:ligatures w14:val="none"/>
              </w:rPr>
            </w:pPr>
            <w:r>
              <w:rPr>
                <w:rFonts w:ascii="Times New Roman" w:eastAsia="Times New Roman" w:hAnsi="Times New Roman" w:cs="Times New Roman"/>
                <w:bCs/>
                <w:kern w:val="0"/>
                <w:sz w:val="20"/>
                <w14:ligatures w14:val="none"/>
              </w:rPr>
              <w:t>1</w:t>
            </w:r>
          </w:p>
        </w:tc>
        <w:tc>
          <w:tcPr>
            <w:tcW w:w="357" w:type="pct"/>
            <w:shd w:val="clear" w:color="auto" w:fill="auto"/>
          </w:tcPr>
          <w:p w14:paraId="2885E67F" w14:textId="3DFF1A8F" w:rsidR="00664909" w:rsidRPr="00664909" w:rsidRDefault="00A138DB" w:rsidP="00664909">
            <w:pPr>
              <w:widowControl w:val="0"/>
              <w:autoSpaceDE w:val="0"/>
              <w:autoSpaceDN w:val="0"/>
              <w:spacing w:after="0" w:line="240" w:lineRule="auto"/>
              <w:rPr>
                <w:rFonts w:ascii="Times New Roman" w:eastAsia="Times New Roman" w:hAnsi="Times New Roman" w:cs="Times New Roman"/>
                <w:bCs/>
                <w:kern w:val="0"/>
                <w:sz w:val="20"/>
                <w14:ligatures w14:val="none"/>
              </w:rPr>
            </w:pPr>
            <w:r>
              <w:rPr>
                <w:rFonts w:ascii="Times New Roman" w:eastAsia="Times New Roman" w:hAnsi="Times New Roman" w:cs="Times New Roman"/>
                <w:bCs/>
                <w:kern w:val="0"/>
                <w:sz w:val="20"/>
                <w14:ligatures w14:val="none"/>
              </w:rPr>
              <w:t xml:space="preserve">Начало </w:t>
            </w:r>
            <w:r w:rsidR="00664909" w:rsidRPr="00664909">
              <w:rPr>
                <w:rFonts w:ascii="Times New Roman" w:eastAsia="Times New Roman" w:hAnsi="Times New Roman" w:cs="Times New Roman"/>
                <w:bCs/>
                <w:kern w:val="0"/>
                <w:sz w:val="20"/>
                <w14:ligatures w14:val="none"/>
              </w:rPr>
              <w:t>2024-2025</w:t>
            </w:r>
            <w:r>
              <w:rPr>
                <w:rFonts w:ascii="Times New Roman" w:eastAsia="Times New Roman" w:hAnsi="Times New Roman" w:cs="Times New Roman"/>
                <w:bCs/>
                <w:kern w:val="0"/>
                <w:sz w:val="20"/>
                <w14:ligatures w14:val="none"/>
              </w:rPr>
              <w:t xml:space="preserve"> года</w:t>
            </w:r>
          </w:p>
        </w:tc>
        <w:tc>
          <w:tcPr>
            <w:tcW w:w="424" w:type="pct"/>
            <w:shd w:val="clear" w:color="auto" w:fill="auto"/>
          </w:tcPr>
          <w:p w14:paraId="33E850F5"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4</w:t>
            </w:r>
          </w:p>
        </w:tc>
        <w:tc>
          <w:tcPr>
            <w:tcW w:w="497" w:type="pct"/>
            <w:shd w:val="clear" w:color="auto" w:fill="auto"/>
          </w:tcPr>
          <w:p w14:paraId="72769108"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61</w:t>
            </w:r>
          </w:p>
        </w:tc>
        <w:tc>
          <w:tcPr>
            <w:tcW w:w="424" w:type="pct"/>
            <w:shd w:val="clear" w:color="auto" w:fill="auto"/>
          </w:tcPr>
          <w:p w14:paraId="49A6CB6E"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5</w:t>
            </w:r>
          </w:p>
        </w:tc>
        <w:tc>
          <w:tcPr>
            <w:tcW w:w="498" w:type="pct"/>
            <w:shd w:val="clear" w:color="auto" w:fill="auto"/>
          </w:tcPr>
          <w:p w14:paraId="1ED7079D"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Cs w:val="20"/>
                <w14:ligatures w14:val="none"/>
              </w:rPr>
              <w:t>84</w:t>
            </w:r>
          </w:p>
        </w:tc>
        <w:tc>
          <w:tcPr>
            <w:tcW w:w="424" w:type="pct"/>
            <w:shd w:val="clear" w:color="auto" w:fill="auto"/>
          </w:tcPr>
          <w:p w14:paraId="3A4BE4E8"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2</w:t>
            </w:r>
          </w:p>
        </w:tc>
        <w:tc>
          <w:tcPr>
            <w:tcW w:w="498" w:type="pct"/>
            <w:shd w:val="clear" w:color="auto" w:fill="auto"/>
          </w:tcPr>
          <w:p w14:paraId="0C996E14"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Cs w:val="20"/>
                <w14:ligatures w14:val="none"/>
              </w:rPr>
              <w:t>17</w:t>
            </w:r>
          </w:p>
        </w:tc>
        <w:tc>
          <w:tcPr>
            <w:tcW w:w="247" w:type="pct"/>
            <w:shd w:val="clear" w:color="auto" w:fill="auto"/>
          </w:tcPr>
          <w:p w14:paraId="7520A7EA"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6</w:t>
            </w:r>
          </w:p>
        </w:tc>
        <w:tc>
          <w:tcPr>
            <w:tcW w:w="508" w:type="pct"/>
            <w:shd w:val="clear" w:color="auto" w:fill="auto"/>
          </w:tcPr>
          <w:p w14:paraId="00D6B41F"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0</w:t>
            </w:r>
          </w:p>
        </w:tc>
        <w:tc>
          <w:tcPr>
            <w:tcW w:w="424" w:type="pct"/>
            <w:shd w:val="clear" w:color="auto" w:fill="auto"/>
          </w:tcPr>
          <w:p w14:paraId="47C8C355"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11</w:t>
            </w:r>
          </w:p>
        </w:tc>
        <w:tc>
          <w:tcPr>
            <w:tcW w:w="496" w:type="pct"/>
            <w:shd w:val="clear" w:color="auto" w:fill="auto"/>
          </w:tcPr>
          <w:p w14:paraId="7BFA64F3" w14:textId="77777777" w:rsidR="00664909" w:rsidRPr="00664909" w:rsidRDefault="00664909"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sidRPr="00664909">
              <w:rPr>
                <w:rFonts w:ascii="Times New Roman" w:eastAsia="Times New Roman" w:hAnsi="Times New Roman" w:cs="Times New Roman"/>
                <w:bCs/>
                <w:kern w:val="0"/>
                <w:sz w:val="20"/>
                <w14:ligatures w14:val="none"/>
              </w:rPr>
              <w:t>162</w:t>
            </w:r>
          </w:p>
        </w:tc>
      </w:tr>
      <w:tr w:rsidR="00A138DB" w:rsidRPr="00664909" w14:paraId="69413E27" w14:textId="77777777" w:rsidTr="008E0176">
        <w:tc>
          <w:tcPr>
            <w:tcW w:w="203" w:type="pct"/>
            <w:shd w:val="clear" w:color="auto" w:fill="auto"/>
          </w:tcPr>
          <w:p w14:paraId="2DBF04EA" w14:textId="06FA51C9" w:rsidR="00A138DB" w:rsidRDefault="00A138DB" w:rsidP="00664909">
            <w:pPr>
              <w:widowControl w:val="0"/>
              <w:autoSpaceDE w:val="0"/>
              <w:autoSpaceDN w:val="0"/>
              <w:spacing w:after="0" w:line="240" w:lineRule="auto"/>
              <w:rPr>
                <w:rFonts w:ascii="Times New Roman" w:eastAsia="Times New Roman" w:hAnsi="Times New Roman" w:cs="Times New Roman"/>
                <w:bCs/>
                <w:kern w:val="0"/>
                <w:sz w:val="20"/>
                <w14:ligatures w14:val="none"/>
              </w:rPr>
            </w:pPr>
            <w:r>
              <w:rPr>
                <w:rFonts w:ascii="Times New Roman" w:eastAsia="Times New Roman" w:hAnsi="Times New Roman" w:cs="Times New Roman"/>
                <w:bCs/>
                <w:kern w:val="0"/>
                <w:sz w:val="20"/>
                <w14:ligatures w14:val="none"/>
              </w:rPr>
              <w:t>2</w:t>
            </w:r>
          </w:p>
        </w:tc>
        <w:tc>
          <w:tcPr>
            <w:tcW w:w="357" w:type="pct"/>
            <w:shd w:val="clear" w:color="auto" w:fill="auto"/>
          </w:tcPr>
          <w:p w14:paraId="142C5915" w14:textId="0E5158F0" w:rsidR="00A138DB" w:rsidRPr="00664909" w:rsidRDefault="00A138DB" w:rsidP="00664909">
            <w:pPr>
              <w:widowControl w:val="0"/>
              <w:autoSpaceDE w:val="0"/>
              <w:autoSpaceDN w:val="0"/>
              <w:spacing w:after="0" w:line="240" w:lineRule="auto"/>
              <w:rPr>
                <w:rFonts w:ascii="Times New Roman" w:eastAsia="Times New Roman" w:hAnsi="Times New Roman" w:cs="Times New Roman"/>
                <w:bCs/>
                <w:kern w:val="0"/>
                <w:sz w:val="20"/>
                <w14:ligatures w14:val="none"/>
              </w:rPr>
            </w:pPr>
            <w:r>
              <w:rPr>
                <w:rFonts w:ascii="Times New Roman" w:eastAsia="Times New Roman" w:hAnsi="Times New Roman" w:cs="Times New Roman"/>
                <w:bCs/>
                <w:kern w:val="0"/>
                <w:sz w:val="20"/>
                <w14:ligatures w14:val="none"/>
              </w:rPr>
              <w:t>Кон</w:t>
            </w:r>
            <w:r>
              <w:rPr>
                <w:rFonts w:ascii="Times New Roman" w:eastAsia="Times New Roman" w:hAnsi="Times New Roman" w:cs="Times New Roman"/>
                <w:bCs/>
                <w:kern w:val="0"/>
                <w:sz w:val="20"/>
                <w14:ligatures w14:val="none"/>
              </w:rPr>
              <w:lastRenderedPageBreak/>
              <w:t>ец 2024-2025 года</w:t>
            </w:r>
          </w:p>
        </w:tc>
        <w:tc>
          <w:tcPr>
            <w:tcW w:w="424" w:type="pct"/>
            <w:shd w:val="clear" w:color="auto" w:fill="auto"/>
          </w:tcPr>
          <w:p w14:paraId="04622677" w14:textId="61CDA283" w:rsidR="00A138DB" w:rsidRPr="00664909" w:rsidRDefault="00A138DB"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Pr>
                <w:rFonts w:ascii="Times New Roman" w:eastAsia="Times New Roman" w:hAnsi="Times New Roman" w:cs="Times New Roman"/>
                <w:bCs/>
                <w:kern w:val="0"/>
                <w:sz w:val="20"/>
                <w14:ligatures w14:val="none"/>
              </w:rPr>
              <w:lastRenderedPageBreak/>
              <w:t>4</w:t>
            </w:r>
          </w:p>
        </w:tc>
        <w:tc>
          <w:tcPr>
            <w:tcW w:w="497" w:type="pct"/>
            <w:shd w:val="clear" w:color="auto" w:fill="auto"/>
          </w:tcPr>
          <w:p w14:paraId="446A60AC" w14:textId="43A9F292" w:rsidR="00A138DB" w:rsidRPr="00664909" w:rsidRDefault="00A138DB"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Pr>
                <w:rFonts w:ascii="Times New Roman" w:eastAsia="Times New Roman" w:hAnsi="Times New Roman" w:cs="Times New Roman"/>
                <w:bCs/>
                <w:kern w:val="0"/>
                <w:sz w:val="20"/>
                <w14:ligatures w14:val="none"/>
              </w:rPr>
              <w:t>62</w:t>
            </w:r>
          </w:p>
        </w:tc>
        <w:tc>
          <w:tcPr>
            <w:tcW w:w="424" w:type="pct"/>
            <w:shd w:val="clear" w:color="auto" w:fill="auto"/>
          </w:tcPr>
          <w:p w14:paraId="400B7E3A" w14:textId="69CB9883" w:rsidR="00A138DB" w:rsidRPr="00664909" w:rsidRDefault="00A138DB"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Pr>
                <w:rFonts w:ascii="Times New Roman" w:eastAsia="Times New Roman" w:hAnsi="Times New Roman" w:cs="Times New Roman"/>
                <w:bCs/>
                <w:kern w:val="0"/>
                <w:sz w:val="20"/>
                <w14:ligatures w14:val="none"/>
              </w:rPr>
              <w:t>5</w:t>
            </w:r>
          </w:p>
        </w:tc>
        <w:tc>
          <w:tcPr>
            <w:tcW w:w="498" w:type="pct"/>
            <w:shd w:val="clear" w:color="auto" w:fill="auto"/>
          </w:tcPr>
          <w:p w14:paraId="13F64573" w14:textId="14EFDE94" w:rsidR="00A138DB" w:rsidRPr="00664909" w:rsidRDefault="00A138DB" w:rsidP="00664909">
            <w:pPr>
              <w:widowControl w:val="0"/>
              <w:autoSpaceDE w:val="0"/>
              <w:autoSpaceDN w:val="0"/>
              <w:spacing w:after="0" w:line="240" w:lineRule="auto"/>
              <w:jc w:val="center"/>
              <w:rPr>
                <w:rFonts w:ascii="Times New Roman" w:eastAsia="Times New Roman" w:hAnsi="Times New Roman" w:cs="Times New Roman"/>
                <w:bCs/>
                <w:kern w:val="0"/>
                <w:szCs w:val="20"/>
                <w14:ligatures w14:val="none"/>
              </w:rPr>
            </w:pPr>
            <w:r>
              <w:rPr>
                <w:rFonts w:ascii="Times New Roman" w:eastAsia="Times New Roman" w:hAnsi="Times New Roman" w:cs="Times New Roman"/>
                <w:bCs/>
                <w:kern w:val="0"/>
                <w:szCs w:val="20"/>
                <w14:ligatures w14:val="none"/>
              </w:rPr>
              <w:t>84</w:t>
            </w:r>
          </w:p>
        </w:tc>
        <w:tc>
          <w:tcPr>
            <w:tcW w:w="424" w:type="pct"/>
            <w:shd w:val="clear" w:color="auto" w:fill="auto"/>
          </w:tcPr>
          <w:p w14:paraId="69D3001A" w14:textId="513A8A8A" w:rsidR="00A138DB" w:rsidRPr="00664909" w:rsidRDefault="00A138DB"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Pr>
                <w:rFonts w:ascii="Times New Roman" w:eastAsia="Times New Roman" w:hAnsi="Times New Roman" w:cs="Times New Roman"/>
                <w:bCs/>
                <w:kern w:val="0"/>
                <w:sz w:val="20"/>
                <w14:ligatures w14:val="none"/>
              </w:rPr>
              <w:t>2</w:t>
            </w:r>
          </w:p>
        </w:tc>
        <w:tc>
          <w:tcPr>
            <w:tcW w:w="498" w:type="pct"/>
            <w:shd w:val="clear" w:color="auto" w:fill="auto"/>
          </w:tcPr>
          <w:p w14:paraId="5EB7CF8B" w14:textId="63FDB5BE" w:rsidR="00A138DB" w:rsidRPr="00664909" w:rsidRDefault="00A138DB" w:rsidP="00664909">
            <w:pPr>
              <w:widowControl w:val="0"/>
              <w:autoSpaceDE w:val="0"/>
              <w:autoSpaceDN w:val="0"/>
              <w:spacing w:after="0" w:line="240" w:lineRule="auto"/>
              <w:jc w:val="center"/>
              <w:rPr>
                <w:rFonts w:ascii="Times New Roman" w:eastAsia="Times New Roman" w:hAnsi="Times New Roman" w:cs="Times New Roman"/>
                <w:bCs/>
                <w:kern w:val="0"/>
                <w:szCs w:val="20"/>
                <w14:ligatures w14:val="none"/>
              </w:rPr>
            </w:pPr>
            <w:r>
              <w:rPr>
                <w:rFonts w:ascii="Times New Roman" w:eastAsia="Times New Roman" w:hAnsi="Times New Roman" w:cs="Times New Roman"/>
                <w:bCs/>
                <w:kern w:val="0"/>
                <w:szCs w:val="20"/>
                <w14:ligatures w14:val="none"/>
              </w:rPr>
              <w:t>17</w:t>
            </w:r>
          </w:p>
        </w:tc>
        <w:tc>
          <w:tcPr>
            <w:tcW w:w="247" w:type="pct"/>
            <w:shd w:val="clear" w:color="auto" w:fill="auto"/>
          </w:tcPr>
          <w:p w14:paraId="4CA1E921" w14:textId="3721F93B" w:rsidR="00A138DB" w:rsidRPr="00664909" w:rsidRDefault="008E0176"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Pr>
                <w:rFonts w:ascii="Times New Roman" w:eastAsia="Times New Roman" w:hAnsi="Times New Roman" w:cs="Times New Roman"/>
                <w:bCs/>
                <w:kern w:val="0"/>
                <w:sz w:val="20"/>
                <w14:ligatures w14:val="none"/>
              </w:rPr>
              <w:t>6</w:t>
            </w:r>
          </w:p>
        </w:tc>
        <w:tc>
          <w:tcPr>
            <w:tcW w:w="508" w:type="pct"/>
            <w:shd w:val="clear" w:color="auto" w:fill="auto"/>
          </w:tcPr>
          <w:p w14:paraId="7A796476" w14:textId="2D632D52" w:rsidR="00A138DB" w:rsidRPr="00664909" w:rsidRDefault="008E0176"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Pr>
                <w:rFonts w:ascii="Times New Roman" w:eastAsia="Times New Roman" w:hAnsi="Times New Roman" w:cs="Times New Roman"/>
                <w:bCs/>
                <w:kern w:val="0"/>
                <w:sz w:val="20"/>
                <w14:ligatures w14:val="none"/>
              </w:rPr>
              <w:t>0</w:t>
            </w:r>
          </w:p>
        </w:tc>
        <w:tc>
          <w:tcPr>
            <w:tcW w:w="424" w:type="pct"/>
            <w:shd w:val="clear" w:color="auto" w:fill="auto"/>
          </w:tcPr>
          <w:p w14:paraId="1E0FFC07" w14:textId="17BBF5C6" w:rsidR="00A138DB" w:rsidRPr="00664909" w:rsidRDefault="008E0176"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Pr>
                <w:rFonts w:ascii="Times New Roman" w:eastAsia="Times New Roman" w:hAnsi="Times New Roman" w:cs="Times New Roman"/>
                <w:bCs/>
                <w:kern w:val="0"/>
                <w:sz w:val="20"/>
                <w14:ligatures w14:val="none"/>
              </w:rPr>
              <w:t>11</w:t>
            </w:r>
          </w:p>
        </w:tc>
        <w:tc>
          <w:tcPr>
            <w:tcW w:w="496" w:type="pct"/>
            <w:shd w:val="clear" w:color="auto" w:fill="auto"/>
          </w:tcPr>
          <w:p w14:paraId="66446771" w14:textId="0783147A" w:rsidR="00A138DB" w:rsidRPr="00664909" w:rsidRDefault="008E0176" w:rsidP="00664909">
            <w:pPr>
              <w:widowControl w:val="0"/>
              <w:autoSpaceDE w:val="0"/>
              <w:autoSpaceDN w:val="0"/>
              <w:spacing w:after="0" w:line="240" w:lineRule="auto"/>
              <w:jc w:val="center"/>
              <w:rPr>
                <w:rFonts w:ascii="Times New Roman" w:eastAsia="Times New Roman" w:hAnsi="Times New Roman" w:cs="Times New Roman"/>
                <w:bCs/>
                <w:kern w:val="0"/>
                <w:sz w:val="20"/>
                <w14:ligatures w14:val="none"/>
              </w:rPr>
            </w:pPr>
            <w:r>
              <w:rPr>
                <w:rFonts w:ascii="Times New Roman" w:eastAsia="Times New Roman" w:hAnsi="Times New Roman" w:cs="Times New Roman"/>
                <w:bCs/>
                <w:kern w:val="0"/>
                <w:sz w:val="20"/>
                <w14:ligatures w14:val="none"/>
              </w:rPr>
              <w:t>163</w:t>
            </w:r>
          </w:p>
        </w:tc>
      </w:tr>
      <w:bookmarkEnd w:id="4"/>
    </w:tbl>
    <w:p w14:paraId="2046F180" w14:textId="77777777" w:rsidR="00664909" w:rsidRPr="00664909" w:rsidRDefault="00664909" w:rsidP="00664909">
      <w:pPr>
        <w:widowControl w:val="0"/>
        <w:autoSpaceDE w:val="0"/>
        <w:autoSpaceDN w:val="0"/>
        <w:spacing w:before="1" w:after="0" w:line="240" w:lineRule="auto"/>
        <w:ind w:left="312"/>
        <w:rPr>
          <w:rFonts w:ascii="Times New Roman" w:eastAsia="Times New Roman" w:hAnsi="Times New Roman" w:cs="Times New Roman"/>
          <w:b/>
          <w:kern w:val="0"/>
          <w14:ligatures w14:val="none"/>
        </w:rPr>
      </w:pPr>
    </w:p>
    <w:p w14:paraId="1E130B78" w14:textId="3108135F" w:rsidR="00664909" w:rsidRPr="008E0176" w:rsidRDefault="008E0176" w:rsidP="008E0176">
      <w:pPr>
        <w:pStyle w:val="a7"/>
        <w:numPr>
          <w:ilvl w:val="0"/>
          <w:numId w:val="1"/>
        </w:numPr>
        <w:rPr>
          <w:rFonts w:ascii="Times New Roman" w:hAnsi="Times New Roman" w:cs="Times New Roman"/>
          <w:b/>
          <w:bCs/>
          <w:sz w:val="28"/>
          <w:szCs w:val="28"/>
        </w:rPr>
      </w:pPr>
      <w:r w:rsidRPr="008E0176">
        <w:rPr>
          <w:rFonts w:ascii="Times New Roman" w:hAnsi="Times New Roman" w:cs="Times New Roman"/>
          <w:b/>
          <w:bCs/>
          <w:sz w:val="28"/>
          <w:szCs w:val="28"/>
        </w:rPr>
        <w:t>Анализ кадрового потенциала</w:t>
      </w:r>
      <w:r w:rsidR="00626D70">
        <w:rPr>
          <w:rFonts w:ascii="Times New Roman" w:hAnsi="Times New Roman" w:cs="Times New Roman"/>
          <w:b/>
          <w:bCs/>
          <w:sz w:val="28"/>
          <w:szCs w:val="28"/>
        </w:rPr>
        <w:t>мини-центра:</w:t>
      </w:r>
    </w:p>
    <w:p w14:paraId="5DE92B58" w14:textId="77777777" w:rsidR="00626D70" w:rsidRPr="00626D70" w:rsidRDefault="00626D70" w:rsidP="00626D70">
      <w:pPr>
        <w:widowControl w:val="0"/>
        <w:shd w:val="clear" w:color="auto" w:fill="FFFFFF"/>
        <w:spacing w:after="0" w:line="240" w:lineRule="auto"/>
        <w:ind w:firstLine="360"/>
        <w:jc w:val="both"/>
        <w:rPr>
          <w:rFonts w:ascii="Times New Roman" w:eastAsia="Calibri" w:hAnsi="Times New Roman" w:cs="Times New Roman"/>
          <w:sz w:val="28"/>
          <w:szCs w:val="28"/>
        </w:rPr>
      </w:pPr>
      <w:r w:rsidRPr="00626D70">
        <w:rPr>
          <w:rFonts w:ascii="Times New Roman" w:eastAsia="Calibri" w:hAnsi="Times New Roman" w:cs="Times New Roman"/>
          <w:sz w:val="28"/>
          <w:szCs w:val="28"/>
        </w:rPr>
        <w:t>Качество образовательных услуг напрямую зависит от качественных характеристик педагогических кадров.</w:t>
      </w:r>
    </w:p>
    <w:p w14:paraId="5530BC96" w14:textId="77777777" w:rsidR="00626D70" w:rsidRPr="00626D70" w:rsidRDefault="00626D70" w:rsidP="00626D70">
      <w:pPr>
        <w:widowControl w:val="0"/>
        <w:shd w:val="clear" w:color="auto" w:fill="FFFFFF"/>
        <w:spacing w:after="0" w:line="240" w:lineRule="auto"/>
        <w:ind w:firstLine="360"/>
        <w:jc w:val="both"/>
        <w:rPr>
          <w:rFonts w:ascii="Times New Roman" w:eastAsia="Calibri" w:hAnsi="Times New Roman" w:cs="Times New Roman"/>
          <w:sz w:val="28"/>
          <w:szCs w:val="28"/>
        </w:rPr>
      </w:pPr>
      <w:r w:rsidRPr="00626D70">
        <w:rPr>
          <w:rFonts w:ascii="Times New Roman" w:eastAsia="Calibri" w:hAnsi="Times New Roman" w:cs="Times New Roman"/>
          <w:sz w:val="28"/>
          <w:szCs w:val="28"/>
        </w:rPr>
        <w:t>В предшкольном классе и дошкольном мини-центре с полным днем пребывания по штатному расписанию 5 единиц педагогов. Из них: 1 преподаватель казахского языка, 1 психолог, 1 воспитатель предшкольного класса и 2 воспитателя мини-центра с полным днем пребывания.</w:t>
      </w:r>
    </w:p>
    <w:p w14:paraId="49BFBCBB" w14:textId="77777777" w:rsidR="00626D70" w:rsidRPr="00626D70" w:rsidRDefault="00626D70" w:rsidP="00626D70">
      <w:pPr>
        <w:widowControl w:val="0"/>
        <w:shd w:val="clear" w:color="auto" w:fill="FFFFFF"/>
        <w:spacing w:after="0" w:line="240" w:lineRule="auto"/>
        <w:jc w:val="both"/>
        <w:rPr>
          <w:rFonts w:ascii="Times New Roman" w:eastAsia="Calibri" w:hAnsi="Times New Roman" w:cs="Times New Roman"/>
          <w:sz w:val="28"/>
          <w:szCs w:val="28"/>
        </w:rPr>
      </w:pPr>
      <w:r w:rsidRPr="00626D70">
        <w:rPr>
          <w:rFonts w:ascii="Times New Roman" w:eastAsia="Calibri" w:hAnsi="Times New Roman" w:cs="Times New Roman"/>
          <w:sz w:val="28"/>
          <w:szCs w:val="28"/>
        </w:rPr>
        <w:t xml:space="preserve">  </w:t>
      </w:r>
      <w:r w:rsidRPr="00626D70">
        <w:rPr>
          <w:rFonts w:ascii="Times New Roman" w:eastAsia="Calibri" w:hAnsi="Times New Roman" w:cs="Times New Roman"/>
          <w:sz w:val="28"/>
          <w:szCs w:val="28"/>
        </w:rPr>
        <w:tab/>
        <w:t xml:space="preserve"> </w:t>
      </w:r>
      <w:r w:rsidRPr="00626D70">
        <w:rPr>
          <w:rFonts w:ascii="Times New Roman" w:eastAsia="Calibri" w:hAnsi="Times New Roman" w:cs="Times New Roman"/>
          <w:b/>
          <w:sz w:val="28"/>
          <w:szCs w:val="28"/>
        </w:rPr>
        <w:t>Мананкова Ольга Александровна</w:t>
      </w:r>
      <w:r w:rsidRPr="00626D70">
        <w:rPr>
          <w:rFonts w:ascii="Times New Roman" w:eastAsia="Calibri" w:hAnsi="Times New Roman" w:cs="Times New Roman"/>
          <w:sz w:val="28"/>
          <w:szCs w:val="28"/>
        </w:rPr>
        <w:t xml:space="preserve"> - воспитатель</w:t>
      </w:r>
      <w:r w:rsidRPr="00626D70">
        <w:rPr>
          <w:rFonts w:ascii="Times New Roman" w:eastAsia="Calibri" w:hAnsi="Times New Roman" w:cs="Times New Roman"/>
          <w:sz w:val="28"/>
          <w:szCs w:val="28"/>
        </w:rPr>
        <w:tab/>
        <w:t xml:space="preserve">мини-центра с полным днем пребывания с русским языком </w:t>
      </w:r>
      <w:bookmarkStart w:id="5" w:name="_Hlk189405265"/>
      <w:bookmarkStart w:id="6" w:name="_Hlk189405764"/>
      <w:r w:rsidRPr="00626D70">
        <w:rPr>
          <w:rFonts w:ascii="Times New Roman" w:eastAsia="Calibri" w:hAnsi="Times New Roman" w:cs="Times New Roman"/>
          <w:sz w:val="28"/>
          <w:szCs w:val="28"/>
        </w:rPr>
        <w:t xml:space="preserve">обучения, имеет </w:t>
      </w:r>
      <w:proofErr w:type="gramStart"/>
      <w:r w:rsidRPr="00626D70">
        <w:rPr>
          <w:rFonts w:ascii="Times New Roman" w:eastAsia="Calibri" w:hAnsi="Times New Roman" w:cs="Times New Roman"/>
          <w:sz w:val="28"/>
          <w:szCs w:val="28"/>
        </w:rPr>
        <w:t>средне-специальное</w:t>
      </w:r>
      <w:proofErr w:type="gramEnd"/>
      <w:r w:rsidRPr="00626D70">
        <w:rPr>
          <w:rFonts w:ascii="Times New Roman" w:eastAsia="Calibri" w:hAnsi="Times New Roman" w:cs="Times New Roman"/>
          <w:sz w:val="28"/>
          <w:szCs w:val="28"/>
        </w:rPr>
        <w:t xml:space="preserve"> образование, по специальности «Образование детей до 10 лет» и квалификационную категорию – педагог-модератор, стаж 15 лет 9 мес.</w:t>
      </w:r>
    </w:p>
    <w:bookmarkEnd w:id="5"/>
    <w:bookmarkEnd w:id="6"/>
    <w:p w14:paraId="5BB81D89" w14:textId="77777777" w:rsidR="00626D70" w:rsidRPr="00626D70" w:rsidRDefault="00626D70" w:rsidP="00626D70">
      <w:pPr>
        <w:widowControl w:val="0"/>
        <w:shd w:val="clear" w:color="auto" w:fill="FFFFFF"/>
        <w:spacing w:after="0" w:line="240" w:lineRule="auto"/>
        <w:ind w:firstLine="708"/>
        <w:jc w:val="both"/>
        <w:rPr>
          <w:rFonts w:ascii="Times New Roman" w:eastAsia="Calibri" w:hAnsi="Times New Roman" w:cs="Times New Roman"/>
          <w:sz w:val="28"/>
          <w:szCs w:val="28"/>
        </w:rPr>
      </w:pPr>
      <w:r w:rsidRPr="00626D70">
        <w:rPr>
          <w:rFonts w:ascii="Times New Roman" w:eastAsia="Calibri" w:hAnsi="Times New Roman" w:cs="Times New Roman"/>
          <w:b/>
          <w:sz w:val="28"/>
          <w:szCs w:val="28"/>
        </w:rPr>
        <w:t>Велиева Антонина Александровна</w:t>
      </w:r>
      <w:r w:rsidRPr="00626D70">
        <w:rPr>
          <w:rFonts w:ascii="Times New Roman" w:eastAsia="Calibri" w:hAnsi="Times New Roman" w:cs="Times New Roman"/>
          <w:sz w:val="28"/>
          <w:szCs w:val="28"/>
        </w:rPr>
        <w:t xml:space="preserve"> – воспитатель мини-центра с полным днем пребывания с 1.09.2022 г), имеет высшее образование, </w:t>
      </w:r>
      <w:bookmarkStart w:id="7" w:name="_Hlk189652675"/>
      <w:r w:rsidRPr="00626D70">
        <w:rPr>
          <w:rFonts w:ascii="Times New Roman" w:eastAsia="Calibri" w:hAnsi="Times New Roman" w:cs="Times New Roman"/>
          <w:sz w:val="28"/>
          <w:szCs w:val="28"/>
        </w:rPr>
        <w:t xml:space="preserve">степень бакалавра образования по образовательной программе </w:t>
      </w:r>
      <w:bookmarkEnd w:id="7"/>
      <w:r w:rsidRPr="00626D70">
        <w:rPr>
          <w:rFonts w:ascii="Times New Roman" w:eastAsia="Calibri" w:hAnsi="Times New Roman" w:cs="Times New Roman"/>
          <w:sz w:val="28"/>
          <w:szCs w:val="28"/>
        </w:rPr>
        <w:t>«Дошкольное воспитание и обучение» и квалификационную категорию – педагог (тестирование НКТ от 07.07.2022г.), стаж 2 г 9 мес.</w:t>
      </w:r>
    </w:p>
    <w:p w14:paraId="4151F52C" w14:textId="77777777" w:rsidR="00626D70" w:rsidRPr="00626D70" w:rsidRDefault="00626D70" w:rsidP="00626D70">
      <w:pPr>
        <w:widowControl w:val="0"/>
        <w:shd w:val="clear" w:color="auto" w:fill="FFFFFF"/>
        <w:spacing w:after="0" w:line="240" w:lineRule="auto"/>
        <w:ind w:firstLine="708"/>
        <w:jc w:val="both"/>
        <w:rPr>
          <w:rFonts w:ascii="Times New Roman" w:eastAsia="Calibri" w:hAnsi="Times New Roman" w:cs="Times New Roman"/>
          <w:sz w:val="28"/>
          <w:szCs w:val="28"/>
        </w:rPr>
      </w:pPr>
      <w:r w:rsidRPr="00626D70">
        <w:rPr>
          <w:rFonts w:ascii="Times New Roman" w:eastAsia="Calibri" w:hAnsi="Times New Roman" w:cs="Times New Roman"/>
          <w:b/>
          <w:sz w:val="28"/>
          <w:szCs w:val="28"/>
        </w:rPr>
        <w:t>Килишбекова Елена Вячеславовна</w:t>
      </w:r>
      <w:r w:rsidRPr="00626D70">
        <w:rPr>
          <w:rFonts w:ascii="Times New Roman" w:eastAsia="Calibri" w:hAnsi="Times New Roman" w:cs="Times New Roman"/>
          <w:sz w:val="28"/>
          <w:szCs w:val="28"/>
        </w:rPr>
        <w:t xml:space="preserve"> – воспитатель предшкольного класса с 04.11.2024 г., имеет </w:t>
      </w:r>
      <w:proofErr w:type="gramStart"/>
      <w:r w:rsidRPr="00626D70">
        <w:rPr>
          <w:rFonts w:ascii="Times New Roman" w:eastAsia="Calibri" w:hAnsi="Times New Roman" w:cs="Times New Roman"/>
          <w:sz w:val="28"/>
          <w:szCs w:val="28"/>
        </w:rPr>
        <w:t>средне-специальное</w:t>
      </w:r>
      <w:proofErr w:type="gramEnd"/>
      <w:r w:rsidRPr="00626D70">
        <w:rPr>
          <w:rFonts w:ascii="Times New Roman" w:eastAsia="Calibri" w:hAnsi="Times New Roman" w:cs="Times New Roman"/>
          <w:sz w:val="28"/>
          <w:szCs w:val="28"/>
        </w:rPr>
        <w:t xml:space="preserve"> образование, по специальности «Дошкольное воспитание и обучение», без категории, стаж 7 мес.</w:t>
      </w:r>
    </w:p>
    <w:p w14:paraId="0037821D" w14:textId="77777777" w:rsidR="00626D70" w:rsidRPr="00626D70" w:rsidRDefault="00626D70" w:rsidP="00626D70">
      <w:pPr>
        <w:widowControl w:val="0"/>
        <w:shd w:val="clear" w:color="auto" w:fill="FFFFFF"/>
        <w:spacing w:after="0" w:line="240" w:lineRule="auto"/>
        <w:ind w:firstLine="708"/>
        <w:jc w:val="both"/>
        <w:rPr>
          <w:rFonts w:ascii="Times New Roman" w:eastAsia="Calibri" w:hAnsi="Times New Roman" w:cs="Times New Roman"/>
          <w:sz w:val="28"/>
          <w:szCs w:val="28"/>
        </w:rPr>
      </w:pPr>
      <w:r w:rsidRPr="00626D70">
        <w:rPr>
          <w:rFonts w:ascii="Times New Roman" w:eastAsia="Calibri" w:hAnsi="Times New Roman" w:cs="Times New Roman"/>
          <w:b/>
          <w:sz w:val="28"/>
          <w:szCs w:val="28"/>
          <w:lang w:val="kk-KZ"/>
        </w:rPr>
        <w:t>Қуанышбек Жанибек Бақытжанұлы</w:t>
      </w:r>
      <w:r w:rsidRPr="00626D70">
        <w:rPr>
          <w:rFonts w:ascii="Times New Roman" w:eastAsia="Calibri" w:hAnsi="Times New Roman" w:cs="Times New Roman"/>
          <w:sz w:val="28"/>
          <w:szCs w:val="28"/>
        </w:rPr>
        <w:t xml:space="preserve"> - учитель казахского языка в предшкольном классе и мини-центре с полным днем пребывания (работает с 03.</w:t>
      </w:r>
      <w:r w:rsidRPr="00626D70">
        <w:rPr>
          <w:rFonts w:ascii="Times New Roman" w:eastAsia="Calibri" w:hAnsi="Times New Roman" w:cs="Times New Roman"/>
          <w:sz w:val="28"/>
          <w:szCs w:val="28"/>
          <w:lang w:val="kk-KZ"/>
        </w:rPr>
        <w:t>02</w:t>
      </w:r>
      <w:r w:rsidRPr="00626D70">
        <w:rPr>
          <w:rFonts w:ascii="Times New Roman" w:eastAsia="Calibri" w:hAnsi="Times New Roman" w:cs="Times New Roman"/>
          <w:sz w:val="28"/>
          <w:szCs w:val="28"/>
        </w:rPr>
        <w:t>.202</w:t>
      </w:r>
      <w:r w:rsidRPr="00626D70">
        <w:rPr>
          <w:rFonts w:ascii="Times New Roman" w:eastAsia="Calibri" w:hAnsi="Times New Roman" w:cs="Times New Roman"/>
          <w:sz w:val="28"/>
          <w:szCs w:val="28"/>
          <w:lang w:val="kk-KZ"/>
        </w:rPr>
        <w:t>5</w:t>
      </w:r>
      <w:r w:rsidRPr="00626D70">
        <w:rPr>
          <w:rFonts w:ascii="Times New Roman" w:eastAsia="Calibri" w:hAnsi="Times New Roman" w:cs="Times New Roman"/>
          <w:sz w:val="28"/>
          <w:szCs w:val="28"/>
        </w:rPr>
        <w:t xml:space="preserve"> г.), </w:t>
      </w:r>
      <w:bookmarkStart w:id="8" w:name="_Hlk189406823"/>
      <w:r w:rsidRPr="00626D70">
        <w:rPr>
          <w:rFonts w:ascii="Times New Roman" w:eastAsia="Calibri" w:hAnsi="Times New Roman" w:cs="Times New Roman"/>
          <w:sz w:val="28"/>
          <w:szCs w:val="28"/>
        </w:rPr>
        <w:t>имеет высшее педагогическое образование, по специальности «Казахский язык и литература», квалификационная категория – педагог</w:t>
      </w:r>
      <w:r w:rsidRPr="00626D70">
        <w:rPr>
          <w:rFonts w:ascii="Times New Roman" w:eastAsia="Calibri" w:hAnsi="Times New Roman" w:cs="Times New Roman"/>
          <w:sz w:val="28"/>
          <w:szCs w:val="28"/>
          <w:lang w:val="kk-KZ"/>
        </w:rPr>
        <w:t>,</w:t>
      </w:r>
      <w:r w:rsidRPr="00626D70">
        <w:rPr>
          <w:rFonts w:ascii="Times New Roman" w:eastAsia="Calibri" w:hAnsi="Times New Roman" w:cs="Times New Roman"/>
          <w:sz w:val="28"/>
          <w:szCs w:val="28"/>
        </w:rPr>
        <w:t xml:space="preserve"> </w:t>
      </w:r>
      <w:proofErr w:type="gramStart"/>
      <w:r w:rsidRPr="00626D70">
        <w:rPr>
          <w:rFonts w:ascii="Times New Roman" w:eastAsia="Calibri" w:hAnsi="Times New Roman" w:cs="Times New Roman"/>
          <w:sz w:val="28"/>
          <w:szCs w:val="28"/>
        </w:rPr>
        <w:t xml:space="preserve">стаж  </w:t>
      </w:r>
      <w:r w:rsidRPr="00626D70">
        <w:rPr>
          <w:rFonts w:ascii="Times New Roman" w:eastAsia="Calibri" w:hAnsi="Times New Roman" w:cs="Times New Roman"/>
          <w:sz w:val="28"/>
          <w:szCs w:val="28"/>
          <w:lang w:val="kk-KZ"/>
        </w:rPr>
        <w:t>9</w:t>
      </w:r>
      <w:proofErr w:type="gramEnd"/>
      <w:r w:rsidRPr="00626D70">
        <w:rPr>
          <w:rFonts w:ascii="Times New Roman" w:eastAsia="Calibri" w:hAnsi="Times New Roman" w:cs="Times New Roman"/>
          <w:sz w:val="28"/>
          <w:szCs w:val="28"/>
          <w:lang w:val="kk-KZ"/>
        </w:rPr>
        <w:t xml:space="preserve"> мес</w:t>
      </w:r>
      <w:r w:rsidRPr="00626D70">
        <w:rPr>
          <w:rFonts w:ascii="Times New Roman" w:eastAsia="Calibri" w:hAnsi="Times New Roman" w:cs="Times New Roman"/>
          <w:sz w:val="28"/>
          <w:szCs w:val="28"/>
        </w:rPr>
        <w:t>.</w:t>
      </w:r>
    </w:p>
    <w:bookmarkEnd w:id="8"/>
    <w:p w14:paraId="6C873FF0" w14:textId="77777777" w:rsidR="00626D70" w:rsidRPr="00626D70" w:rsidRDefault="00626D70" w:rsidP="00626D70">
      <w:pPr>
        <w:widowControl w:val="0"/>
        <w:shd w:val="clear" w:color="auto" w:fill="FFFFFF"/>
        <w:spacing w:after="0" w:line="240" w:lineRule="auto"/>
        <w:ind w:firstLine="708"/>
        <w:jc w:val="both"/>
        <w:rPr>
          <w:rFonts w:ascii="Times New Roman" w:eastAsia="Calibri" w:hAnsi="Times New Roman" w:cs="Times New Roman"/>
          <w:sz w:val="28"/>
          <w:szCs w:val="28"/>
        </w:rPr>
      </w:pPr>
      <w:r w:rsidRPr="00626D70">
        <w:rPr>
          <w:rFonts w:ascii="Times New Roman" w:eastAsia="Calibri" w:hAnsi="Times New Roman" w:cs="Times New Roman"/>
          <w:b/>
          <w:sz w:val="28"/>
          <w:szCs w:val="28"/>
        </w:rPr>
        <w:t>Базаркина Ирина Викторовна</w:t>
      </w:r>
      <w:r w:rsidRPr="00626D70">
        <w:rPr>
          <w:rFonts w:ascii="Times New Roman" w:eastAsia="Calibri" w:hAnsi="Times New Roman" w:cs="Times New Roman"/>
          <w:sz w:val="28"/>
          <w:szCs w:val="28"/>
        </w:rPr>
        <w:t xml:space="preserve"> – психолог мини-центра «Айналайын» с полным днем пребывания и предшкольного класса, имеет высшее педагогическое образование, по специальности «Психология» и квалификационную категорию – педагог-исследователь, стаж 19 года.</w:t>
      </w:r>
    </w:p>
    <w:p w14:paraId="1BACDD3E" w14:textId="77777777" w:rsidR="00626D70" w:rsidRPr="00626D70" w:rsidRDefault="00626D70" w:rsidP="00626D70">
      <w:pPr>
        <w:widowControl w:val="0"/>
        <w:shd w:val="clear" w:color="auto" w:fill="FFFFFF"/>
        <w:spacing w:after="0" w:line="240" w:lineRule="auto"/>
        <w:ind w:firstLine="360"/>
        <w:jc w:val="both"/>
        <w:rPr>
          <w:rFonts w:ascii="Times New Roman" w:eastAsia="Calibri" w:hAnsi="Times New Roman" w:cs="Times New Roman"/>
          <w:sz w:val="28"/>
          <w:szCs w:val="28"/>
        </w:rPr>
      </w:pPr>
      <w:r w:rsidRPr="00626D70">
        <w:rPr>
          <w:rFonts w:ascii="Times New Roman" w:eastAsia="Calibri" w:hAnsi="Times New Roman" w:cs="Times New Roman"/>
          <w:sz w:val="28"/>
          <w:szCs w:val="28"/>
          <w:lang w:val="kk-KZ"/>
        </w:rPr>
        <w:t>2</w:t>
      </w:r>
      <w:r w:rsidRPr="00626D70">
        <w:rPr>
          <w:rFonts w:ascii="Times New Roman" w:eastAsia="Calibri" w:hAnsi="Times New Roman" w:cs="Times New Roman"/>
          <w:sz w:val="28"/>
          <w:szCs w:val="28"/>
        </w:rPr>
        <w:t xml:space="preserve"> педагога имеют квалификационную категорию, из них: педагог-модератор – 1, педагог-исследователь – </w:t>
      </w:r>
      <w:r w:rsidRPr="00626D70">
        <w:rPr>
          <w:rFonts w:ascii="Times New Roman" w:eastAsia="Calibri" w:hAnsi="Times New Roman" w:cs="Times New Roman"/>
          <w:sz w:val="28"/>
          <w:szCs w:val="28"/>
          <w:lang w:val="kk-KZ"/>
        </w:rPr>
        <w:t>1</w:t>
      </w:r>
      <w:r w:rsidRPr="00626D70">
        <w:rPr>
          <w:rFonts w:ascii="Times New Roman" w:eastAsia="Calibri" w:hAnsi="Times New Roman" w:cs="Times New Roman"/>
          <w:sz w:val="28"/>
          <w:szCs w:val="28"/>
        </w:rPr>
        <w:t xml:space="preserve">. </w:t>
      </w:r>
    </w:p>
    <w:p w14:paraId="51B0498C" w14:textId="77777777" w:rsidR="00626D70" w:rsidRPr="00626D70" w:rsidRDefault="00626D70" w:rsidP="00626D70">
      <w:pPr>
        <w:widowControl w:val="0"/>
        <w:shd w:val="clear" w:color="auto" w:fill="FFFFFF"/>
        <w:spacing w:after="0" w:line="240" w:lineRule="auto"/>
        <w:rPr>
          <w:rFonts w:ascii="Times New Roman" w:eastAsia="Calibri" w:hAnsi="Times New Roman" w:cs="Times New Roman"/>
          <w:b/>
          <w:sz w:val="28"/>
          <w:szCs w:val="28"/>
        </w:rPr>
      </w:pPr>
      <w:r w:rsidRPr="00626D70">
        <w:rPr>
          <w:rFonts w:ascii="Times New Roman" w:eastAsia="Calibri" w:hAnsi="Times New Roman" w:cs="Times New Roman"/>
          <w:b/>
          <w:sz w:val="28"/>
          <w:szCs w:val="28"/>
        </w:rPr>
        <w:t>Сведения</w:t>
      </w:r>
      <w:r w:rsidRPr="00626D70">
        <w:rPr>
          <w:rFonts w:ascii="Times New Roman" w:eastAsia="Calibri" w:hAnsi="Times New Roman" w:cs="Times New Roman"/>
          <w:sz w:val="28"/>
          <w:szCs w:val="28"/>
        </w:rPr>
        <w:t xml:space="preserve"> </w:t>
      </w:r>
      <w:r w:rsidRPr="00626D70">
        <w:rPr>
          <w:rFonts w:ascii="Times New Roman" w:eastAsia="Calibri" w:hAnsi="Times New Roman" w:cs="Times New Roman"/>
          <w:b/>
          <w:sz w:val="28"/>
          <w:szCs w:val="28"/>
        </w:rPr>
        <w:t>о педагогах, имеющих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w:t>
      </w:r>
    </w:p>
    <w:p w14:paraId="73025846" w14:textId="77777777" w:rsidR="00626D70" w:rsidRPr="00626D70" w:rsidRDefault="00626D70" w:rsidP="00626D70">
      <w:pPr>
        <w:widowControl w:val="0"/>
        <w:shd w:val="clear" w:color="auto" w:fill="FFFFFF"/>
        <w:spacing w:after="0" w:line="240" w:lineRule="auto"/>
        <w:ind w:firstLine="360"/>
        <w:jc w:val="both"/>
        <w:rPr>
          <w:rFonts w:ascii="Times New Roman" w:eastAsia="Calibri" w:hAnsi="Times New Roman" w:cs="Times New Roman"/>
          <w:sz w:val="28"/>
          <w:szCs w:val="28"/>
        </w:rPr>
      </w:pPr>
      <w:r w:rsidRPr="00626D70">
        <w:rPr>
          <w:rFonts w:ascii="Times New Roman" w:eastAsia="Calibri" w:hAnsi="Times New Roman" w:cs="Times New Roman"/>
          <w:sz w:val="28"/>
          <w:szCs w:val="28"/>
        </w:rPr>
        <w:t xml:space="preserve">В 2024-2025 учебном году </w:t>
      </w:r>
      <w:bookmarkStart w:id="9" w:name="_Hlk189409549"/>
      <w:r w:rsidRPr="00626D70">
        <w:rPr>
          <w:rFonts w:ascii="Times New Roman" w:eastAsia="Calibri" w:hAnsi="Times New Roman" w:cs="Times New Roman"/>
          <w:sz w:val="28"/>
          <w:szCs w:val="28"/>
        </w:rPr>
        <w:t>всего 5 педагогов, из них 3 имеют диплом об окончании высшего учебного заведения (воспитатель м\ц, психолог, казаховед) и 2 педагога работают со средним специальным образованием (воспитатель мини-центра с полным днем пребывания и воспитатель предшкольного класса).</w:t>
      </w:r>
      <w:bookmarkEnd w:id="9"/>
    </w:p>
    <w:p w14:paraId="3C015C28" w14:textId="77777777" w:rsidR="00626D70" w:rsidRPr="00626D70" w:rsidRDefault="00626D70" w:rsidP="00626D70">
      <w:pPr>
        <w:pStyle w:val="a7"/>
        <w:widowControl w:val="0"/>
        <w:numPr>
          <w:ilvl w:val="0"/>
          <w:numId w:val="1"/>
        </w:numPr>
        <w:shd w:val="clear" w:color="auto" w:fill="FFFFFF"/>
        <w:spacing w:after="0" w:line="240" w:lineRule="auto"/>
        <w:jc w:val="both"/>
        <w:rPr>
          <w:rFonts w:ascii="Times New Roman" w:eastAsia="Calibri" w:hAnsi="Times New Roman" w:cs="Times New Roman"/>
          <w:sz w:val="28"/>
          <w:szCs w:val="28"/>
        </w:rPr>
      </w:pPr>
    </w:p>
    <w:p w14:paraId="1B394592" w14:textId="77777777" w:rsidR="00626D70" w:rsidRPr="00626D70" w:rsidRDefault="00626D70" w:rsidP="00626D70">
      <w:pPr>
        <w:widowControl w:val="0"/>
        <w:autoSpaceDE w:val="0"/>
        <w:autoSpaceDN w:val="0"/>
        <w:spacing w:after="0" w:line="240" w:lineRule="auto"/>
        <w:ind w:left="360"/>
        <w:jc w:val="center"/>
        <w:outlineLvl w:val="1"/>
        <w:rPr>
          <w:rFonts w:ascii="Times New Roman" w:eastAsia="Times New Roman" w:hAnsi="Times New Roman" w:cs="Times New Roman"/>
          <w:b/>
          <w:bCs/>
          <w:iCs/>
          <w:sz w:val="28"/>
          <w:szCs w:val="28"/>
          <w:lang w:val="kk-KZ"/>
        </w:rPr>
      </w:pPr>
      <w:r w:rsidRPr="00626D70">
        <w:rPr>
          <w:rFonts w:ascii="Times New Roman" w:eastAsia="Times New Roman" w:hAnsi="Times New Roman" w:cs="Times New Roman"/>
          <w:b/>
          <w:bCs/>
          <w:iCs/>
          <w:sz w:val="28"/>
          <w:szCs w:val="28"/>
          <w:lang w:val="kk-KZ"/>
        </w:rPr>
        <w:t xml:space="preserve">Сведения о повышении/подтверждении уровня квалификационной </w:t>
      </w:r>
      <w:r w:rsidRPr="00626D70">
        <w:rPr>
          <w:rFonts w:ascii="Times New Roman" w:eastAsia="Times New Roman" w:hAnsi="Times New Roman" w:cs="Times New Roman"/>
          <w:b/>
          <w:bCs/>
          <w:iCs/>
          <w:sz w:val="28"/>
          <w:szCs w:val="28"/>
          <w:lang w:val="kk-KZ"/>
        </w:rPr>
        <w:lastRenderedPageBreak/>
        <w:t>категории педагогами</w:t>
      </w:r>
      <w:r w:rsidRPr="00626D70">
        <w:rPr>
          <w:rFonts w:ascii="Times New Roman" w:eastAsia="Times New Roman" w:hAnsi="Times New Roman" w:cs="Times New Roman"/>
          <w:b/>
          <w:bCs/>
          <w:iCs/>
          <w:spacing w:val="-57"/>
          <w:sz w:val="28"/>
          <w:szCs w:val="28"/>
          <w:lang w:val="kk-KZ"/>
        </w:rPr>
        <w:t xml:space="preserve"> </w:t>
      </w:r>
      <w:r w:rsidRPr="00626D70">
        <w:rPr>
          <w:rFonts w:ascii="Times New Roman" w:eastAsia="Times New Roman" w:hAnsi="Times New Roman" w:cs="Times New Roman"/>
          <w:b/>
          <w:bCs/>
          <w:iCs/>
          <w:spacing w:val="-57"/>
          <w:sz w:val="28"/>
          <w:szCs w:val="28"/>
        </w:rPr>
        <w:t xml:space="preserve">       </w:t>
      </w:r>
      <w:r w:rsidRPr="00626D70">
        <w:rPr>
          <w:rFonts w:ascii="Times New Roman" w:eastAsia="Times New Roman" w:hAnsi="Times New Roman" w:cs="Times New Roman"/>
          <w:b/>
          <w:bCs/>
          <w:iCs/>
          <w:sz w:val="28"/>
          <w:szCs w:val="28"/>
          <w:lang w:val="kk-KZ"/>
        </w:rPr>
        <w:t>не реже одного раза</w:t>
      </w:r>
      <w:r w:rsidRPr="00626D70">
        <w:rPr>
          <w:rFonts w:ascii="Times New Roman" w:eastAsia="Times New Roman" w:hAnsi="Times New Roman" w:cs="Times New Roman"/>
          <w:b/>
          <w:bCs/>
          <w:iCs/>
          <w:spacing w:val="-1"/>
          <w:sz w:val="28"/>
          <w:szCs w:val="28"/>
          <w:lang w:val="kk-KZ"/>
        </w:rPr>
        <w:t xml:space="preserve"> </w:t>
      </w:r>
      <w:r w:rsidRPr="00626D70">
        <w:rPr>
          <w:rFonts w:ascii="Times New Roman" w:eastAsia="Times New Roman" w:hAnsi="Times New Roman" w:cs="Times New Roman"/>
          <w:b/>
          <w:bCs/>
          <w:iCs/>
          <w:sz w:val="28"/>
          <w:szCs w:val="28"/>
          <w:lang w:val="kk-KZ"/>
        </w:rPr>
        <w:t>в пять</w:t>
      </w:r>
      <w:r w:rsidRPr="00626D70">
        <w:rPr>
          <w:rFonts w:ascii="Times New Roman" w:eastAsia="Times New Roman" w:hAnsi="Times New Roman" w:cs="Times New Roman"/>
          <w:b/>
          <w:bCs/>
          <w:iCs/>
          <w:spacing w:val="-2"/>
          <w:sz w:val="28"/>
          <w:szCs w:val="28"/>
          <w:lang w:val="kk-KZ"/>
        </w:rPr>
        <w:t xml:space="preserve"> </w:t>
      </w:r>
      <w:r w:rsidRPr="00626D70">
        <w:rPr>
          <w:rFonts w:ascii="Times New Roman" w:eastAsia="Times New Roman" w:hAnsi="Times New Roman" w:cs="Times New Roman"/>
          <w:b/>
          <w:bCs/>
          <w:iCs/>
          <w:sz w:val="28"/>
          <w:szCs w:val="28"/>
          <w:lang w:val="kk-KZ"/>
        </w:rPr>
        <w:t>лет</w:t>
      </w:r>
    </w:p>
    <w:p w14:paraId="7F2EC01C" w14:textId="77777777" w:rsidR="00626D70" w:rsidRPr="00626D70" w:rsidRDefault="00626D70" w:rsidP="00626D70">
      <w:pPr>
        <w:pStyle w:val="a7"/>
        <w:widowControl w:val="0"/>
        <w:numPr>
          <w:ilvl w:val="0"/>
          <w:numId w:val="1"/>
        </w:numPr>
        <w:autoSpaceDE w:val="0"/>
        <w:autoSpaceDN w:val="0"/>
        <w:spacing w:after="0" w:line="240" w:lineRule="auto"/>
        <w:jc w:val="both"/>
        <w:outlineLvl w:val="1"/>
        <w:rPr>
          <w:rFonts w:ascii="Times New Roman" w:eastAsia="Times New Roman" w:hAnsi="Times New Roman" w:cs="Times New Roman"/>
          <w:b/>
          <w:bCs/>
          <w:iCs/>
          <w:sz w:val="28"/>
          <w:szCs w:val="28"/>
          <w:lang w:val="kk-K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3"/>
        <w:gridCol w:w="1774"/>
        <w:gridCol w:w="1469"/>
        <w:gridCol w:w="1329"/>
        <w:gridCol w:w="1632"/>
        <w:gridCol w:w="1653"/>
        <w:gridCol w:w="1630"/>
      </w:tblGrid>
      <w:tr w:rsidR="00626D70" w:rsidRPr="00811474" w14:paraId="01225BB1" w14:textId="77777777" w:rsidTr="00EE456E">
        <w:trPr>
          <w:trHeight w:val="776"/>
        </w:trPr>
        <w:tc>
          <w:tcPr>
            <w:tcW w:w="145" w:type="pct"/>
            <w:shd w:val="clear" w:color="auto" w:fill="auto"/>
          </w:tcPr>
          <w:p w14:paraId="3F8CFCB7"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b/>
              </w:rPr>
            </w:pPr>
            <w:r w:rsidRPr="00811474">
              <w:rPr>
                <w:rFonts w:ascii="Times New Roman" w:eastAsia="Times New Roman" w:hAnsi="Times New Roman" w:cs="Times New Roman"/>
                <w:b/>
              </w:rPr>
              <w:t>№</w:t>
            </w:r>
          </w:p>
        </w:tc>
        <w:tc>
          <w:tcPr>
            <w:tcW w:w="908" w:type="pct"/>
            <w:shd w:val="clear" w:color="auto" w:fill="auto"/>
          </w:tcPr>
          <w:p w14:paraId="1EC7CCC7"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b/>
              </w:rPr>
            </w:pPr>
            <w:r w:rsidRPr="00811474">
              <w:rPr>
                <w:rFonts w:ascii="Times New Roman" w:eastAsia="Times New Roman" w:hAnsi="Times New Roman" w:cs="Times New Roman"/>
                <w:b/>
              </w:rPr>
              <w:t>ФИО</w:t>
            </w:r>
          </w:p>
        </w:tc>
        <w:tc>
          <w:tcPr>
            <w:tcW w:w="752" w:type="pct"/>
            <w:shd w:val="clear" w:color="auto" w:fill="auto"/>
          </w:tcPr>
          <w:p w14:paraId="7207AF07"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b/>
              </w:rPr>
            </w:pPr>
            <w:r w:rsidRPr="00811474">
              <w:rPr>
                <w:rFonts w:ascii="Times New Roman" w:eastAsia="Times New Roman" w:hAnsi="Times New Roman" w:cs="Times New Roman"/>
                <w:b/>
              </w:rPr>
              <w:t>должность</w:t>
            </w:r>
          </w:p>
        </w:tc>
        <w:tc>
          <w:tcPr>
            <w:tcW w:w="680" w:type="pct"/>
            <w:shd w:val="clear" w:color="auto" w:fill="auto"/>
          </w:tcPr>
          <w:p w14:paraId="2BD29D59"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b/>
                <w:spacing w:val="1"/>
              </w:rPr>
            </w:pPr>
            <w:r w:rsidRPr="00811474">
              <w:rPr>
                <w:rFonts w:ascii="Times New Roman" w:eastAsia="Times New Roman" w:hAnsi="Times New Roman" w:cs="Times New Roman"/>
                <w:b/>
              </w:rPr>
              <w:t xml:space="preserve"> Стаж в</w:t>
            </w:r>
            <w:r w:rsidRPr="00811474">
              <w:rPr>
                <w:rFonts w:ascii="Times New Roman" w:eastAsia="Times New Roman" w:hAnsi="Times New Roman" w:cs="Times New Roman"/>
                <w:b/>
                <w:spacing w:val="1"/>
              </w:rPr>
              <w:t xml:space="preserve"> </w:t>
            </w:r>
          </w:p>
          <w:p w14:paraId="49EB3846"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b/>
              </w:rPr>
            </w:pPr>
            <w:r w:rsidRPr="00811474">
              <w:rPr>
                <w:rFonts w:ascii="Times New Roman" w:eastAsia="Times New Roman" w:hAnsi="Times New Roman" w:cs="Times New Roman"/>
                <w:b/>
              </w:rPr>
              <w:t xml:space="preserve"> данной</w:t>
            </w:r>
            <w:r w:rsidRPr="00811474">
              <w:rPr>
                <w:rFonts w:ascii="Times New Roman" w:eastAsia="Times New Roman" w:hAnsi="Times New Roman" w:cs="Times New Roman"/>
                <w:b/>
                <w:spacing w:val="1"/>
              </w:rPr>
              <w:t xml:space="preserve">     </w:t>
            </w:r>
            <w:r w:rsidRPr="00811474">
              <w:rPr>
                <w:rFonts w:ascii="Times New Roman" w:eastAsia="Times New Roman" w:hAnsi="Times New Roman" w:cs="Times New Roman"/>
                <w:b/>
              </w:rPr>
              <w:t>должности</w:t>
            </w:r>
          </w:p>
        </w:tc>
        <w:tc>
          <w:tcPr>
            <w:tcW w:w="835" w:type="pct"/>
            <w:shd w:val="clear" w:color="auto" w:fill="auto"/>
          </w:tcPr>
          <w:p w14:paraId="5FDAA035"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b/>
              </w:rPr>
            </w:pPr>
            <w:r w:rsidRPr="00811474">
              <w:rPr>
                <w:rFonts w:ascii="Times New Roman" w:eastAsia="Times New Roman" w:hAnsi="Times New Roman" w:cs="Times New Roman"/>
                <w:b/>
              </w:rPr>
              <w:t xml:space="preserve"> Год   прохождения</w:t>
            </w:r>
            <w:r w:rsidRPr="00811474">
              <w:rPr>
                <w:rFonts w:ascii="Times New Roman" w:eastAsia="Times New Roman" w:hAnsi="Times New Roman" w:cs="Times New Roman"/>
                <w:b/>
                <w:spacing w:val="-42"/>
              </w:rPr>
              <w:t xml:space="preserve"> </w:t>
            </w:r>
            <w:r w:rsidRPr="00811474">
              <w:rPr>
                <w:rFonts w:ascii="Times New Roman" w:eastAsia="Times New Roman" w:hAnsi="Times New Roman" w:cs="Times New Roman"/>
                <w:b/>
              </w:rPr>
              <w:t>аттестации,</w:t>
            </w:r>
          </w:p>
          <w:p w14:paraId="6140F5BB"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b/>
              </w:rPr>
            </w:pPr>
            <w:r w:rsidRPr="00811474">
              <w:rPr>
                <w:rFonts w:ascii="Times New Roman" w:eastAsia="Times New Roman" w:hAnsi="Times New Roman" w:cs="Times New Roman"/>
                <w:b/>
              </w:rPr>
              <w:t>№ приказа</w:t>
            </w:r>
          </w:p>
        </w:tc>
        <w:tc>
          <w:tcPr>
            <w:tcW w:w="846" w:type="pct"/>
            <w:shd w:val="clear" w:color="auto" w:fill="auto"/>
          </w:tcPr>
          <w:p w14:paraId="141FF708"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b/>
              </w:rPr>
            </w:pPr>
            <w:r w:rsidRPr="00811474">
              <w:rPr>
                <w:rFonts w:ascii="Times New Roman" w:eastAsia="Times New Roman" w:hAnsi="Times New Roman" w:cs="Times New Roman"/>
                <w:b/>
              </w:rPr>
              <w:t>Категория</w:t>
            </w:r>
          </w:p>
        </w:tc>
        <w:tc>
          <w:tcPr>
            <w:tcW w:w="835" w:type="pct"/>
            <w:shd w:val="clear" w:color="auto" w:fill="auto"/>
          </w:tcPr>
          <w:p w14:paraId="29549732"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b/>
              </w:rPr>
            </w:pPr>
            <w:r w:rsidRPr="00811474">
              <w:rPr>
                <w:rFonts w:ascii="Times New Roman" w:eastAsia="Times New Roman" w:hAnsi="Times New Roman" w:cs="Times New Roman"/>
                <w:b/>
              </w:rPr>
              <w:t>Год</w:t>
            </w:r>
            <w:r w:rsidRPr="00811474">
              <w:rPr>
                <w:rFonts w:ascii="Times New Roman" w:eastAsia="Times New Roman" w:hAnsi="Times New Roman" w:cs="Times New Roman"/>
                <w:b/>
                <w:spacing w:val="1"/>
              </w:rPr>
              <w:t xml:space="preserve"> </w:t>
            </w:r>
            <w:r w:rsidRPr="00811474">
              <w:rPr>
                <w:rFonts w:ascii="Times New Roman" w:eastAsia="Times New Roman" w:hAnsi="Times New Roman" w:cs="Times New Roman"/>
                <w:b/>
              </w:rPr>
              <w:t>прохождения</w:t>
            </w:r>
            <w:r w:rsidRPr="00811474">
              <w:rPr>
                <w:rFonts w:ascii="Times New Roman" w:eastAsia="Times New Roman" w:hAnsi="Times New Roman" w:cs="Times New Roman"/>
                <w:b/>
                <w:spacing w:val="-43"/>
              </w:rPr>
              <w:t xml:space="preserve"> </w:t>
            </w:r>
            <w:r w:rsidRPr="00811474">
              <w:rPr>
                <w:rFonts w:ascii="Times New Roman" w:eastAsia="Times New Roman" w:hAnsi="Times New Roman" w:cs="Times New Roman"/>
                <w:b/>
              </w:rPr>
              <w:t>следующей</w:t>
            </w:r>
          </w:p>
          <w:p w14:paraId="2D390FDD"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b/>
              </w:rPr>
            </w:pPr>
            <w:r w:rsidRPr="00811474">
              <w:rPr>
                <w:rFonts w:ascii="Times New Roman" w:eastAsia="Times New Roman" w:hAnsi="Times New Roman" w:cs="Times New Roman"/>
                <w:b/>
              </w:rPr>
              <w:t>аттестации</w:t>
            </w:r>
          </w:p>
        </w:tc>
      </w:tr>
      <w:tr w:rsidR="00626D70" w:rsidRPr="00811474" w14:paraId="71DBDBAC" w14:textId="77777777" w:rsidTr="00EE456E">
        <w:trPr>
          <w:trHeight w:val="872"/>
        </w:trPr>
        <w:tc>
          <w:tcPr>
            <w:tcW w:w="145" w:type="pct"/>
            <w:shd w:val="clear" w:color="auto" w:fill="auto"/>
          </w:tcPr>
          <w:p w14:paraId="1E2456F1"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rPr>
            </w:pPr>
            <w:r w:rsidRPr="00811474">
              <w:rPr>
                <w:rFonts w:ascii="Times New Roman" w:eastAsia="Times New Roman" w:hAnsi="Times New Roman" w:cs="Times New Roman"/>
              </w:rPr>
              <w:t>1</w:t>
            </w:r>
          </w:p>
        </w:tc>
        <w:tc>
          <w:tcPr>
            <w:tcW w:w="908" w:type="pct"/>
            <w:shd w:val="clear" w:color="auto" w:fill="auto"/>
          </w:tcPr>
          <w:p w14:paraId="73281385"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rPr>
            </w:pPr>
            <w:r w:rsidRPr="00811474">
              <w:rPr>
                <w:rFonts w:ascii="Times New Roman" w:eastAsia="Times New Roman" w:hAnsi="Times New Roman" w:cs="Times New Roman"/>
              </w:rPr>
              <w:t xml:space="preserve">Мананкова </w:t>
            </w:r>
          </w:p>
          <w:p w14:paraId="6381D4F4"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rPr>
            </w:pPr>
            <w:r w:rsidRPr="00811474">
              <w:rPr>
                <w:rFonts w:ascii="Times New Roman" w:eastAsia="Times New Roman" w:hAnsi="Times New Roman" w:cs="Times New Roman"/>
              </w:rPr>
              <w:t>Ольга Александровна</w:t>
            </w:r>
          </w:p>
        </w:tc>
        <w:tc>
          <w:tcPr>
            <w:tcW w:w="752" w:type="pct"/>
            <w:shd w:val="clear" w:color="auto" w:fill="auto"/>
          </w:tcPr>
          <w:p w14:paraId="06D39200"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rPr>
            </w:pPr>
            <w:r w:rsidRPr="00811474">
              <w:rPr>
                <w:rFonts w:ascii="Times New Roman" w:eastAsia="Times New Roman" w:hAnsi="Times New Roman" w:cs="Times New Roman"/>
              </w:rPr>
              <w:t xml:space="preserve"> Воспитатель </w:t>
            </w:r>
          </w:p>
          <w:p w14:paraId="7D94B90D"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rPr>
            </w:pPr>
            <w:r w:rsidRPr="00811474">
              <w:rPr>
                <w:rFonts w:ascii="Times New Roman" w:eastAsia="Times New Roman" w:hAnsi="Times New Roman" w:cs="Times New Roman"/>
              </w:rPr>
              <w:t xml:space="preserve">  мини-центра</w:t>
            </w:r>
          </w:p>
        </w:tc>
        <w:tc>
          <w:tcPr>
            <w:tcW w:w="680" w:type="pct"/>
            <w:shd w:val="clear" w:color="auto" w:fill="auto"/>
          </w:tcPr>
          <w:p w14:paraId="4D8C2A9F"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rPr>
            </w:pPr>
            <w:r w:rsidRPr="00811474">
              <w:rPr>
                <w:rFonts w:ascii="Times New Roman" w:eastAsia="Times New Roman" w:hAnsi="Times New Roman" w:cs="Times New Roman"/>
              </w:rPr>
              <w:t xml:space="preserve">       1</w:t>
            </w:r>
            <w:r>
              <w:rPr>
                <w:rFonts w:ascii="Times New Roman" w:eastAsia="Times New Roman" w:hAnsi="Times New Roman" w:cs="Times New Roman"/>
              </w:rPr>
              <w:t>5</w:t>
            </w:r>
          </w:p>
        </w:tc>
        <w:tc>
          <w:tcPr>
            <w:tcW w:w="835" w:type="pct"/>
            <w:shd w:val="clear" w:color="auto" w:fill="auto"/>
          </w:tcPr>
          <w:p w14:paraId="154BFC31" w14:textId="77777777" w:rsidR="00626D70" w:rsidRPr="00811474" w:rsidRDefault="00626D70" w:rsidP="00EE456E">
            <w:pPr>
              <w:widowControl w:val="0"/>
              <w:autoSpaceDE w:val="0"/>
              <w:autoSpaceDN w:val="0"/>
              <w:spacing w:after="0" w:line="240" w:lineRule="auto"/>
              <w:contextualSpacing/>
              <w:jc w:val="both"/>
              <w:rPr>
                <w:rFonts w:ascii="Times New Roman" w:eastAsia="Times New Roman" w:hAnsi="Times New Roman" w:cs="Times New Roman"/>
              </w:rPr>
            </w:pPr>
            <w:r w:rsidRPr="00811474">
              <w:rPr>
                <w:rFonts w:ascii="Times New Roman" w:eastAsia="Times New Roman" w:hAnsi="Times New Roman" w:cs="Times New Roman"/>
              </w:rPr>
              <w:t>№ 183 от</w:t>
            </w:r>
            <w:r w:rsidRPr="00811474">
              <w:rPr>
                <w:rFonts w:ascii="Times New Roman" w:eastAsia="Times New Roman" w:hAnsi="Times New Roman" w:cs="Times New Roman"/>
                <w:spacing w:val="1"/>
              </w:rPr>
              <w:t xml:space="preserve"> </w:t>
            </w:r>
            <w:r w:rsidRPr="00811474">
              <w:rPr>
                <w:rFonts w:ascii="Times New Roman" w:eastAsia="Times New Roman" w:hAnsi="Times New Roman" w:cs="Times New Roman"/>
              </w:rPr>
              <w:t>23.12.2021</w:t>
            </w:r>
          </w:p>
        </w:tc>
        <w:tc>
          <w:tcPr>
            <w:tcW w:w="846" w:type="pct"/>
            <w:shd w:val="clear" w:color="auto" w:fill="auto"/>
          </w:tcPr>
          <w:p w14:paraId="1F16A2E5" w14:textId="77777777" w:rsidR="00626D70" w:rsidRPr="00811474" w:rsidRDefault="00626D70" w:rsidP="00EE456E">
            <w:pPr>
              <w:widowControl w:val="0"/>
              <w:autoSpaceDE w:val="0"/>
              <w:autoSpaceDN w:val="0"/>
              <w:spacing w:after="0" w:line="240" w:lineRule="auto"/>
              <w:contextualSpacing/>
              <w:jc w:val="both"/>
              <w:rPr>
                <w:rFonts w:ascii="Times New Roman" w:eastAsia="Times New Roman" w:hAnsi="Times New Roman" w:cs="Times New Roman"/>
              </w:rPr>
            </w:pPr>
            <w:r w:rsidRPr="00811474">
              <w:rPr>
                <w:rFonts w:ascii="Times New Roman" w:eastAsia="Times New Roman" w:hAnsi="Times New Roman" w:cs="Times New Roman"/>
                <w:spacing w:val="-1"/>
              </w:rPr>
              <w:t>Педагог-модератор</w:t>
            </w:r>
          </w:p>
        </w:tc>
        <w:tc>
          <w:tcPr>
            <w:tcW w:w="835" w:type="pct"/>
            <w:shd w:val="clear" w:color="auto" w:fill="auto"/>
          </w:tcPr>
          <w:p w14:paraId="4273DC6B"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rPr>
            </w:pPr>
            <w:r w:rsidRPr="00811474">
              <w:rPr>
                <w:rFonts w:ascii="Times New Roman" w:eastAsia="Times New Roman" w:hAnsi="Times New Roman" w:cs="Times New Roman"/>
              </w:rPr>
              <w:t xml:space="preserve">  2026 г.</w:t>
            </w:r>
          </w:p>
        </w:tc>
      </w:tr>
      <w:tr w:rsidR="00626D70" w:rsidRPr="00811474" w14:paraId="46BA1D29" w14:textId="77777777" w:rsidTr="00EE456E">
        <w:trPr>
          <w:trHeight w:val="872"/>
        </w:trPr>
        <w:tc>
          <w:tcPr>
            <w:tcW w:w="145" w:type="pct"/>
            <w:shd w:val="clear" w:color="auto" w:fill="auto"/>
          </w:tcPr>
          <w:p w14:paraId="1A87376B"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rPr>
            </w:pPr>
            <w:r w:rsidRPr="00811474">
              <w:rPr>
                <w:rFonts w:ascii="Times New Roman" w:eastAsia="Times New Roman" w:hAnsi="Times New Roman" w:cs="Times New Roman"/>
              </w:rPr>
              <w:t xml:space="preserve"> 2</w:t>
            </w:r>
          </w:p>
        </w:tc>
        <w:tc>
          <w:tcPr>
            <w:tcW w:w="908" w:type="pct"/>
            <w:shd w:val="clear" w:color="auto" w:fill="auto"/>
          </w:tcPr>
          <w:p w14:paraId="5065C6EE"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rPr>
            </w:pPr>
            <w:r w:rsidRPr="00811474">
              <w:rPr>
                <w:rFonts w:ascii="Times New Roman" w:eastAsia="Times New Roman" w:hAnsi="Times New Roman" w:cs="Times New Roman"/>
              </w:rPr>
              <w:t xml:space="preserve"> Базаркина </w:t>
            </w:r>
          </w:p>
          <w:p w14:paraId="6B8D881A"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rPr>
            </w:pPr>
            <w:r w:rsidRPr="00811474">
              <w:rPr>
                <w:rFonts w:ascii="Times New Roman" w:eastAsia="Times New Roman" w:hAnsi="Times New Roman" w:cs="Times New Roman"/>
              </w:rPr>
              <w:t>Ирина Викторовна</w:t>
            </w:r>
          </w:p>
        </w:tc>
        <w:tc>
          <w:tcPr>
            <w:tcW w:w="752" w:type="pct"/>
            <w:shd w:val="clear" w:color="auto" w:fill="auto"/>
          </w:tcPr>
          <w:p w14:paraId="2FAB4003"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rPr>
            </w:pPr>
            <w:r w:rsidRPr="00811474">
              <w:rPr>
                <w:rFonts w:ascii="Times New Roman" w:eastAsia="Times New Roman" w:hAnsi="Times New Roman" w:cs="Times New Roman"/>
              </w:rPr>
              <w:t xml:space="preserve"> Психолог</w:t>
            </w:r>
          </w:p>
        </w:tc>
        <w:tc>
          <w:tcPr>
            <w:tcW w:w="680" w:type="pct"/>
            <w:shd w:val="clear" w:color="auto" w:fill="auto"/>
          </w:tcPr>
          <w:p w14:paraId="57C38296"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rPr>
            </w:pPr>
            <w:r w:rsidRPr="00811474">
              <w:rPr>
                <w:rFonts w:ascii="Times New Roman" w:eastAsia="Times New Roman" w:hAnsi="Times New Roman" w:cs="Times New Roman"/>
              </w:rPr>
              <w:t xml:space="preserve">       </w:t>
            </w:r>
            <w:r>
              <w:rPr>
                <w:rFonts w:ascii="Times New Roman" w:eastAsia="Times New Roman" w:hAnsi="Times New Roman" w:cs="Times New Roman"/>
              </w:rPr>
              <w:t>19</w:t>
            </w:r>
          </w:p>
        </w:tc>
        <w:tc>
          <w:tcPr>
            <w:tcW w:w="835" w:type="pct"/>
            <w:shd w:val="clear" w:color="auto" w:fill="auto"/>
          </w:tcPr>
          <w:p w14:paraId="0275A9FC" w14:textId="77777777" w:rsidR="00626D70" w:rsidRPr="00811474" w:rsidRDefault="00626D70" w:rsidP="00EE456E">
            <w:pPr>
              <w:widowControl w:val="0"/>
              <w:autoSpaceDE w:val="0"/>
              <w:autoSpaceDN w:val="0"/>
              <w:spacing w:after="0" w:line="240" w:lineRule="auto"/>
              <w:contextualSpacing/>
              <w:jc w:val="both"/>
              <w:rPr>
                <w:rFonts w:ascii="Times New Roman" w:eastAsia="Times New Roman" w:hAnsi="Times New Roman" w:cs="Times New Roman"/>
              </w:rPr>
            </w:pPr>
            <w:r w:rsidRPr="00811474">
              <w:rPr>
                <w:rFonts w:ascii="Times New Roman" w:eastAsia="Times New Roman" w:hAnsi="Times New Roman" w:cs="Times New Roman"/>
              </w:rPr>
              <w:t xml:space="preserve"> № 567 от 15.12.2020 г.</w:t>
            </w:r>
          </w:p>
        </w:tc>
        <w:tc>
          <w:tcPr>
            <w:tcW w:w="846" w:type="pct"/>
            <w:shd w:val="clear" w:color="auto" w:fill="auto"/>
          </w:tcPr>
          <w:p w14:paraId="7706D4D4" w14:textId="77777777" w:rsidR="00626D70" w:rsidRPr="00811474" w:rsidRDefault="00626D70" w:rsidP="00EE456E">
            <w:pPr>
              <w:widowControl w:val="0"/>
              <w:autoSpaceDE w:val="0"/>
              <w:autoSpaceDN w:val="0"/>
              <w:spacing w:after="0" w:line="240" w:lineRule="auto"/>
              <w:contextualSpacing/>
              <w:jc w:val="both"/>
              <w:rPr>
                <w:rFonts w:ascii="Times New Roman" w:eastAsia="Times New Roman" w:hAnsi="Times New Roman" w:cs="Times New Roman"/>
                <w:spacing w:val="-1"/>
              </w:rPr>
            </w:pPr>
            <w:r w:rsidRPr="00811474">
              <w:rPr>
                <w:rFonts w:ascii="Times New Roman" w:eastAsia="Times New Roman" w:hAnsi="Times New Roman" w:cs="Times New Roman"/>
                <w:spacing w:val="-1"/>
              </w:rPr>
              <w:t xml:space="preserve"> Педагог-исследователь</w:t>
            </w:r>
          </w:p>
        </w:tc>
        <w:tc>
          <w:tcPr>
            <w:tcW w:w="835" w:type="pct"/>
            <w:shd w:val="clear" w:color="auto" w:fill="auto"/>
          </w:tcPr>
          <w:p w14:paraId="5C1FB045" w14:textId="77777777" w:rsidR="00626D70" w:rsidRPr="00811474" w:rsidRDefault="00626D70" w:rsidP="00EE456E">
            <w:pPr>
              <w:widowControl w:val="0"/>
              <w:autoSpaceDE w:val="0"/>
              <w:autoSpaceDN w:val="0"/>
              <w:spacing w:after="0" w:line="240" w:lineRule="auto"/>
              <w:ind w:right="-293"/>
              <w:contextualSpacing/>
              <w:jc w:val="both"/>
              <w:rPr>
                <w:rFonts w:ascii="Times New Roman" w:eastAsia="Times New Roman" w:hAnsi="Times New Roman" w:cs="Times New Roman"/>
              </w:rPr>
            </w:pPr>
            <w:r w:rsidRPr="00811474">
              <w:rPr>
                <w:rFonts w:ascii="Times New Roman" w:eastAsia="Times New Roman" w:hAnsi="Times New Roman" w:cs="Times New Roman"/>
              </w:rPr>
              <w:t xml:space="preserve"> 2026 г.</w:t>
            </w:r>
          </w:p>
        </w:tc>
      </w:tr>
    </w:tbl>
    <w:p w14:paraId="6CFD7C6B" w14:textId="77777777" w:rsidR="00626D70" w:rsidRPr="00626D70" w:rsidRDefault="00626D70" w:rsidP="00626D70">
      <w:pPr>
        <w:pStyle w:val="a7"/>
        <w:spacing w:after="0" w:line="240" w:lineRule="auto"/>
        <w:jc w:val="both"/>
        <w:rPr>
          <w:rFonts w:ascii="Times New Roman" w:eastAsia="Calibri" w:hAnsi="Times New Roman" w:cs="Times New Roman"/>
          <w:lang w:val="kk-KZ"/>
        </w:rPr>
      </w:pPr>
    </w:p>
    <w:tbl>
      <w:tblPr>
        <w:tblpPr w:leftFromText="180" w:rightFromText="180" w:vertAnchor="text" w:horzAnchor="margin" w:tblpXSpec="center" w:tblpY="237"/>
        <w:tblW w:w="9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1320"/>
        <w:gridCol w:w="1319"/>
        <w:gridCol w:w="1319"/>
        <w:gridCol w:w="1508"/>
        <w:gridCol w:w="1129"/>
        <w:gridCol w:w="2189"/>
      </w:tblGrid>
      <w:tr w:rsidR="00626D70" w:rsidRPr="00811474" w14:paraId="01EAA515" w14:textId="77777777" w:rsidTr="00EE456E">
        <w:trPr>
          <w:trHeight w:val="351"/>
        </w:trPr>
        <w:tc>
          <w:tcPr>
            <w:tcW w:w="946" w:type="dxa"/>
            <w:tcBorders>
              <w:top w:val="single" w:sz="4" w:space="0" w:color="000000"/>
              <w:left w:val="single" w:sz="4" w:space="0" w:color="000000"/>
              <w:bottom w:val="single" w:sz="4" w:space="0" w:color="000000"/>
              <w:right w:val="single" w:sz="4" w:space="0" w:color="000000"/>
            </w:tcBorders>
            <w:hideMark/>
          </w:tcPr>
          <w:p w14:paraId="539AFC7F" w14:textId="77777777" w:rsidR="00626D70" w:rsidRPr="00811474" w:rsidRDefault="00626D70" w:rsidP="00EE456E">
            <w:pPr>
              <w:spacing w:after="0" w:line="240" w:lineRule="auto"/>
              <w:contextualSpacing/>
              <w:jc w:val="center"/>
              <w:rPr>
                <w:rFonts w:ascii="Times New Roman" w:eastAsia="Calibri" w:hAnsi="Times New Roman" w:cs="Times New Roman"/>
              </w:rPr>
            </w:pPr>
            <w:r w:rsidRPr="00811474">
              <w:rPr>
                <w:rFonts w:ascii="Times New Roman" w:eastAsia="Calibri" w:hAnsi="Times New Roman" w:cs="Times New Roman"/>
              </w:rPr>
              <w:t>Всего педагогов</w:t>
            </w:r>
          </w:p>
        </w:tc>
        <w:tc>
          <w:tcPr>
            <w:tcW w:w="1320" w:type="dxa"/>
            <w:tcBorders>
              <w:top w:val="single" w:sz="4" w:space="0" w:color="000000"/>
              <w:left w:val="single" w:sz="4" w:space="0" w:color="000000"/>
              <w:bottom w:val="single" w:sz="4" w:space="0" w:color="000000"/>
              <w:right w:val="single" w:sz="4" w:space="0" w:color="000000"/>
            </w:tcBorders>
            <w:hideMark/>
          </w:tcPr>
          <w:p w14:paraId="7BD57611" w14:textId="77777777" w:rsidR="00626D70" w:rsidRPr="00811474" w:rsidRDefault="00626D70" w:rsidP="00EE456E">
            <w:pPr>
              <w:spacing w:after="0" w:line="240" w:lineRule="auto"/>
              <w:contextualSpacing/>
              <w:jc w:val="center"/>
              <w:rPr>
                <w:rFonts w:ascii="Times New Roman" w:eastAsia="Calibri" w:hAnsi="Times New Roman" w:cs="Times New Roman"/>
              </w:rPr>
            </w:pPr>
            <w:r w:rsidRPr="00811474">
              <w:rPr>
                <w:rFonts w:ascii="Times New Roman" w:eastAsia="Calibri" w:hAnsi="Times New Roman" w:cs="Times New Roman"/>
              </w:rPr>
              <w:t>Педагог-</w:t>
            </w:r>
            <w:r w:rsidRPr="00811474">
              <w:rPr>
                <w:rFonts w:ascii="Times New Roman" w:eastAsia="Calibri" w:hAnsi="Times New Roman" w:cs="Times New Roman"/>
                <w:spacing w:val="1"/>
              </w:rPr>
              <w:t xml:space="preserve"> </w:t>
            </w:r>
            <w:r w:rsidRPr="00811474">
              <w:rPr>
                <w:rFonts w:ascii="Times New Roman" w:eastAsia="Calibri" w:hAnsi="Times New Roman" w:cs="Times New Roman"/>
              </w:rPr>
              <w:t>исследователь</w:t>
            </w:r>
          </w:p>
        </w:tc>
        <w:tc>
          <w:tcPr>
            <w:tcW w:w="1319" w:type="dxa"/>
            <w:tcBorders>
              <w:top w:val="single" w:sz="4" w:space="0" w:color="000000"/>
              <w:left w:val="single" w:sz="4" w:space="0" w:color="000000"/>
              <w:bottom w:val="single" w:sz="4" w:space="0" w:color="000000"/>
              <w:right w:val="single" w:sz="4" w:space="0" w:color="000000"/>
            </w:tcBorders>
          </w:tcPr>
          <w:p w14:paraId="471F5386" w14:textId="77777777" w:rsidR="00626D70" w:rsidRPr="00811474" w:rsidRDefault="00626D70" w:rsidP="00EE456E">
            <w:pPr>
              <w:spacing w:after="0" w:line="240" w:lineRule="auto"/>
              <w:contextualSpacing/>
              <w:jc w:val="center"/>
              <w:rPr>
                <w:rFonts w:ascii="Times New Roman" w:eastAsia="Calibri" w:hAnsi="Times New Roman" w:cs="Times New Roman"/>
              </w:rPr>
            </w:pPr>
            <w:r w:rsidRPr="00811474">
              <w:rPr>
                <w:rFonts w:ascii="Times New Roman" w:eastAsia="Calibri" w:hAnsi="Times New Roman" w:cs="Times New Roman"/>
              </w:rPr>
              <w:t>Педагог-</w:t>
            </w:r>
            <w:r w:rsidRPr="00811474">
              <w:rPr>
                <w:rFonts w:ascii="Times New Roman" w:eastAsia="Calibri" w:hAnsi="Times New Roman" w:cs="Times New Roman"/>
                <w:spacing w:val="1"/>
              </w:rPr>
              <w:t xml:space="preserve"> </w:t>
            </w:r>
            <w:r w:rsidRPr="00811474">
              <w:rPr>
                <w:rFonts w:ascii="Times New Roman" w:eastAsia="Calibri" w:hAnsi="Times New Roman" w:cs="Times New Roman"/>
              </w:rPr>
              <w:t>эксперт</w:t>
            </w:r>
          </w:p>
        </w:tc>
        <w:tc>
          <w:tcPr>
            <w:tcW w:w="1319" w:type="dxa"/>
            <w:tcBorders>
              <w:top w:val="single" w:sz="4" w:space="0" w:color="000000"/>
              <w:left w:val="single" w:sz="4" w:space="0" w:color="000000"/>
              <w:bottom w:val="single" w:sz="4" w:space="0" w:color="000000"/>
              <w:right w:val="single" w:sz="4" w:space="0" w:color="000000"/>
            </w:tcBorders>
          </w:tcPr>
          <w:p w14:paraId="17D42482" w14:textId="77777777" w:rsidR="00626D70" w:rsidRPr="00811474" w:rsidRDefault="00626D70" w:rsidP="00EE456E">
            <w:pPr>
              <w:spacing w:after="0" w:line="240" w:lineRule="auto"/>
              <w:contextualSpacing/>
              <w:jc w:val="center"/>
              <w:rPr>
                <w:rFonts w:ascii="Times New Roman" w:eastAsia="Calibri" w:hAnsi="Times New Roman" w:cs="Times New Roman"/>
              </w:rPr>
            </w:pPr>
            <w:r w:rsidRPr="00811474">
              <w:rPr>
                <w:rFonts w:ascii="Times New Roman" w:eastAsia="Calibri" w:hAnsi="Times New Roman" w:cs="Times New Roman"/>
              </w:rPr>
              <w:t>Педагог-</w:t>
            </w:r>
            <w:r w:rsidRPr="00811474">
              <w:rPr>
                <w:rFonts w:ascii="Times New Roman" w:eastAsia="Calibri" w:hAnsi="Times New Roman" w:cs="Times New Roman"/>
                <w:spacing w:val="1"/>
              </w:rPr>
              <w:t xml:space="preserve"> </w:t>
            </w:r>
            <w:r w:rsidRPr="00811474">
              <w:rPr>
                <w:rFonts w:ascii="Times New Roman" w:eastAsia="Calibri" w:hAnsi="Times New Roman" w:cs="Times New Roman"/>
              </w:rPr>
              <w:t>модератор</w:t>
            </w:r>
          </w:p>
        </w:tc>
        <w:tc>
          <w:tcPr>
            <w:tcW w:w="1508" w:type="dxa"/>
            <w:tcBorders>
              <w:top w:val="single" w:sz="4" w:space="0" w:color="000000"/>
              <w:left w:val="single" w:sz="4" w:space="0" w:color="000000"/>
              <w:bottom w:val="single" w:sz="4" w:space="0" w:color="000000"/>
              <w:right w:val="single" w:sz="4" w:space="0" w:color="000000"/>
            </w:tcBorders>
          </w:tcPr>
          <w:p w14:paraId="40894720" w14:textId="77777777" w:rsidR="00626D70" w:rsidRPr="00811474" w:rsidRDefault="00626D70" w:rsidP="00EE456E">
            <w:pPr>
              <w:spacing w:after="0" w:line="240" w:lineRule="auto"/>
              <w:contextualSpacing/>
              <w:jc w:val="center"/>
              <w:rPr>
                <w:rFonts w:ascii="Times New Roman" w:eastAsia="Calibri" w:hAnsi="Times New Roman" w:cs="Times New Roman"/>
              </w:rPr>
            </w:pPr>
            <w:r w:rsidRPr="00811474">
              <w:rPr>
                <w:rFonts w:ascii="Times New Roman" w:eastAsia="Calibri" w:hAnsi="Times New Roman" w:cs="Times New Roman"/>
              </w:rPr>
              <w:t>педагог</w:t>
            </w:r>
          </w:p>
        </w:tc>
        <w:tc>
          <w:tcPr>
            <w:tcW w:w="1129" w:type="dxa"/>
            <w:tcBorders>
              <w:top w:val="single" w:sz="4" w:space="0" w:color="000000"/>
              <w:left w:val="single" w:sz="4" w:space="0" w:color="000000"/>
              <w:bottom w:val="single" w:sz="4" w:space="0" w:color="000000"/>
              <w:right w:val="single" w:sz="4" w:space="0" w:color="000000"/>
            </w:tcBorders>
            <w:hideMark/>
          </w:tcPr>
          <w:p w14:paraId="6D7A5D6E" w14:textId="77777777" w:rsidR="00626D70" w:rsidRPr="00811474" w:rsidRDefault="00626D70" w:rsidP="00EE456E">
            <w:pPr>
              <w:spacing w:after="0" w:line="240" w:lineRule="auto"/>
              <w:contextualSpacing/>
              <w:jc w:val="center"/>
              <w:rPr>
                <w:rFonts w:ascii="Times New Roman" w:eastAsia="Calibri" w:hAnsi="Times New Roman" w:cs="Times New Roman"/>
              </w:rPr>
            </w:pPr>
            <w:r w:rsidRPr="00811474">
              <w:rPr>
                <w:rFonts w:ascii="Times New Roman" w:eastAsia="Calibri" w:hAnsi="Times New Roman" w:cs="Times New Roman"/>
              </w:rPr>
              <w:t>б/к</w:t>
            </w:r>
          </w:p>
        </w:tc>
        <w:tc>
          <w:tcPr>
            <w:tcW w:w="2189" w:type="dxa"/>
            <w:tcBorders>
              <w:top w:val="single" w:sz="4" w:space="0" w:color="000000"/>
              <w:left w:val="single" w:sz="4" w:space="0" w:color="000000"/>
              <w:bottom w:val="single" w:sz="4" w:space="0" w:color="000000"/>
              <w:right w:val="single" w:sz="4" w:space="0" w:color="000000"/>
            </w:tcBorders>
            <w:hideMark/>
          </w:tcPr>
          <w:p w14:paraId="0A5F37C1" w14:textId="77777777" w:rsidR="00626D70" w:rsidRPr="00811474" w:rsidRDefault="00626D70" w:rsidP="00EE456E">
            <w:pPr>
              <w:spacing w:after="0" w:line="240" w:lineRule="auto"/>
              <w:contextualSpacing/>
              <w:jc w:val="center"/>
              <w:rPr>
                <w:rFonts w:ascii="Times New Roman" w:eastAsia="Calibri" w:hAnsi="Times New Roman" w:cs="Times New Roman"/>
              </w:rPr>
            </w:pPr>
            <w:r w:rsidRPr="00811474">
              <w:rPr>
                <w:rFonts w:ascii="Times New Roman" w:eastAsia="Calibri" w:hAnsi="Times New Roman" w:cs="Times New Roman"/>
              </w:rPr>
              <w:t>% (педагог-мастер, педагог-исследователь, педагог-</w:t>
            </w:r>
            <w:r w:rsidRPr="00811474">
              <w:rPr>
                <w:rFonts w:ascii="Times New Roman" w:eastAsia="Calibri" w:hAnsi="Times New Roman" w:cs="Times New Roman"/>
                <w:spacing w:val="1"/>
              </w:rPr>
              <w:t xml:space="preserve"> </w:t>
            </w:r>
            <w:r w:rsidRPr="00811474">
              <w:rPr>
                <w:rFonts w:ascii="Times New Roman" w:eastAsia="Calibri" w:hAnsi="Times New Roman" w:cs="Times New Roman"/>
                <w:spacing w:val="-1"/>
              </w:rPr>
              <w:t>эксперт, высшая, перв</w:t>
            </w:r>
            <w:r w:rsidRPr="00811474">
              <w:rPr>
                <w:rFonts w:ascii="Times New Roman" w:eastAsia="Calibri" w:hAnsi="Times New Roman" w:cs="Times New Roman"/>
              </w:rPr>
              <w:t>ая категория)</w:t>
            </w:r>
          </w:p>
        </w:tc>
      </w:tr>
      <w:tr w:rsidR="00626D70" w:rsidRPr="00811474" w14:paraId="36D357A9" w14:textId="77777777" w:rsidTr="00EE456E">
        <w:trPr>
          <w:trHeight w:val="215"/>
        </w:trPr>
        <w:tc>
          <w:tcPr>
            <w:tcW w:w="946" w:type="dxa"/>
            <w:shd w:val="clear" w:color="auto" w:fill="auto"/>
          </w:tcPr>
          <w:p w14:paraId="21CBD26D" w14:textId="77777777" w:rsidR="00626D70" w:rsidRPr="00811474" w:rsidRDefault="00626D70" w:rsidP="00EE456E">
            <w:pPr>
              <w:spacing w:after="0" w:line="240" w:lineRule="auto"/>
              <w:contextualSpacing/>
              <w:rPr>
                <w:rFonts w:ascii="Times New Roman" w:eastAsia="Calibri" w:hAnsi="Times New Roman" w:cs="Times New Roman"/>
              </w:rPr>
            </w:pPr>
            <w:r w:rsidRPr="00811474">
              <w:rPr>
                <w:rFonts w:ascii="Times New Roman" w:eastAsia="Calibri" w:hAnsi="Times New Roman" w:cs="Times New Roman"/>
              </w:rPr>
              <w:t>5</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14:paraId="23545121" w14:textId="77777777" w:rsidR="00626D70" w:rsidRPr="00811474" w:rsidRDefault="00626D70" w:rsidP="00EE456E">
            <w:pPr>
              <w:spacing w:after="0" w:line="240" w:lineRule="auto"/>
              <w:contextualSpacing/>
              <w:jc w:val="both"/>
              <w:rPr>
                <w:rFonts w:ascii="Times New Roman" w:eastAsia="Calibri" w:hAnsi="Times New Roman" w:cs="Times New Roman"/>
                <w:lang w:val="kk-KZ"/>
              </w:rPr>
            </w:pPr>
            <w:r w:rsidRPr="00811474">
              <w:rPr>
                <w:rFonts w:ascii="Times New Roman" w:eastAsia="Calibri" w:hAnsi="Times New Roman" w:cs="Times New Roman"/>
                <w:lang w:val="kk-KZ"/>
              </w:rPr>
              <w:t>1</w:t>
            </w:r>
          </w:p>
        </w:tc>
        <w:tc>
          <w:tcPr>
            <w:tcW w:w="1319" w:type="dxa"/>
            <w:tcBorders>
              <w:top w:val="single" w:sz="4" w:space="0" w:color="000000"/>
              <w:left w:val="single" w:sz="4" w:space="0" w:color="000000"/>
              <w:bottom w:val="single" w:sz="4" w:space="0" w:color="000000"/>
              <w:right w:val="single" w:sz="4" w:space="0" w:color="000000"/>
            </w:tcBorders>
            <w:shd w:val="clear" w:color="auto" w:fill="auto"/>
          </w:tcPr>
          <w:p w14:paraId="74B92BF0" w14:textId="77777777" w:rsidR="00626D70" w:rsidRPr="00811474" w:rsidRDefault="00626D70" w:rsidP="00EE456E">
            <w:pPr>
              <w:spacing w:after="0" w:line="240" w:lineRule="auto"/>
              <w:contextualSpacing/>
              <w:jc w:val="both"/>
              <w:rPr>
                <w:rFonts w:ascii="Times New Roman" w:eastAsia="Calibri" w:hAnsi="Times New Roman" w:cs="Times New Roman"/>
              </w:rPr>
            </w:pPr>
            <w:r w:rsidRPr="00811474">
              <w:rPr>
                <w:rFonts w:ascii="Times New Roman" w:eastAsia="Calibri" w:hAnsi="Times New Roman" w:cs="Times New Roman"/>
              </w:rPr>
              <w:t>0</w:t>
            </w:r>
          </w:p>
        </w:tc>
        <w:tc>
          <w:tcPr>
            <w:tcW w:w="1319" w:type="dxa"/>
            <w:tcBorders>
              <w:top w:val="single" w:sz="4" w:space="0" w:color="000000"/>
              <w:left w:val="single" w:sz="4" w:space="0" w:color="000000"/>
              <w:bottom w:val="single" w:sz="4" w:space="0" w:color="000000"/>
              <w:right w:val="single" w:sz="4" w:space="0" w:color="000000"/>
            </w:tcBorders>
            <w:shd w:val="clear" w:color="auto" w:fill="auto"/>
          </w:tcPr>
          <w:p w14:paraId="7ED784EE" w14:textId="77777777" w:rsidR="00626D70" w:rsidRPr="00811474" w:rsidRDefault="00626D70" w:rsidP="00EE456E">
            <w:pPr>
              <w:spacing w:after="0" w:line="240" w:lineRule="auto"/>
              <w:contextualSpacing/>
              <w:jc w:val="both"/>
              <w:rPr>
                <w:rFonts w:ascii="Times New Roman" w:eastAsia="Calibri" w:hAnsi="Times New Roman" w:cs="Times New Roman"/>
              </w:rPr>
            </w:pPr>
            <w:r w:rsidRPr="00811474">
              <w:rPr>
                <w:rFonts w:ascii="Times New Roman" w:eastAsia="Calibri" w:hAnsi="Times New Roman" w:cs="Times New Roman"/>
              </w:rPr>
              <w:t>1</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2D138A49" w14:textId="77777777" w:rsidR="00626D70" w:rsidRPr="00811474" w:rsidRDefault="00626D70" w:rsidP="00EE456E">
            <w:pPr>
              <w:spacing w:after="0" w:line="240" w:lineRule="auto"/>
              <w:contextualSpacing/>
              <w:jc w:val="both"/>
              <w:rPr>
                <w:rFonts w:ascii="Times New Roman" w:eastAsia="Calibri" w:hAnsi="Times New Roman" w:cs="Times New Roman"/>
                <w:lang w:val="kk-KZ"/>
              </w:rPr>
            </w:pPr>
            <w:r w:rsidRPr="00811474">
              <w:rPr>
                <w:rFonts w:ascii="Times New Roman" w:eastAsia="Calibri" w:hAnsi="Times New Roman" w:cs="Times New Roman"/>
                <w:lang w:val="kk-KZ"/>
              </w:rPr>
              <w:t>2</w:t>
            </w:r>
          </w:p>
        </w:tc>
        <w:tc>
          <w:tcPr>
            <w:tcW w:w="1129" w:type="dxa"/>
            <w:tcBorders>
              <w:top w:val="single" w:sz="4" w:space="0" w:color="000000"/>
              <w:left w:val="single" w:sz="4" w:space="0" w:color="000000"/>
              <w:bottom w:val="single" w:sz="4" w:space="0" w:color="000000"/>
              <w:right w:val="single" w:sz="4" w:space="0" w:color="000000"/>
            </w:tcBorders>
            <w:shd w:val="clear" w:color="auto" w:fill="auto"/>
          </w:tcPr>
          <w:p w14:paraId="61ACD4AE" w14:textId="77777777" w:rsidR="00626D70" w:rsidRPr="00811474" w:rsidRDefault="00626D70" w:rsidP="00EE456E">
            <w:pPr>
              <w:spacing w:after="0" w:line="240" w:lineRule="auto"/>
              <w:contextualSpacing/>
              <w:jc w:val="both"/>
              <w:rPr>
                <w:rFonts w:ascii="Times New Roman" w:eastAsia="Calibri" w:hAnsi="Times New Roman" w:cs="Times New Roman"/>
              </w:rPr>
            </w:pPr>
            <w:r w:rsidRPr="00811474">
              <w:rPr>
                <w:rFonts w:ascii="Times New Roman" w:eastAsia="Calibri" w:hAnsi="Times New Roman" w:cs="Times New Roman"/>
              </w:rPr>
              <w:t>1</w:t>
            </w:r>
          </w:p>
        </w:tc>
        <w:tc>
          <w:tcPr>
            <w:tcW w:w="2189" w:type="dxa"/>
            <w:tcBorders>
              <w:top w:val="single" w:sz="4" w:space="0" w:color="000000"/>
              <w:left w:val="single" w:sz="4" w:space="0" w:color="000000"/>
              <w:bottom w:val="single" w:sz="4" w:space="0" w:color="000000"/>
              <w:right w:val="single" w:sz="4" w:space="0" w:color="000000"/>
            </w:tcBorders>
            <w:shd w:val="clear" w:color="auto" w:fill="auto"/>
          </w:tcPr>
          <w:p w14:paraId="3E67FFF6" w14:textId="385E5353" w:rsidR="00626D70" w:rsidRPr="00626D70" w:rsidRDefault="00626D70" w:rsidP="00626D70">
            <w:pPr>
              <w:pStyle w:val="a7"/>
              <w:numPr>
                <w:ilvl w:val="0"/>
                <w:numId w:val="2"/>
              </w:numPr>
              <w:spacing w:after="0" w:line="240" w:lineRule="auto"/>
              <w:jc w:val="both"/>
              <w:rPr>
                <w:rFonts w:ascii="Times New Roman" w:eastAsia="Calibri" w:hAnsi="Times New Roman" w:cs="Times New Roman"/>
              </w:rPr>
            </w:pPr>
          </w:p>
        </w:tc>
      </w:tr>
    </w:tbl>
    <w:p w14:paraId="64D6B952" w14:textId="77777777" w:rsidR="00626D70" w:rsidRPr="00626D70" w:rsidRDefault="00626D70" w:rsidP="00626D70">
      <w:pPr>
        <w:pStyle w:val="a7"/>
        <w:spacing w:after="0" w:line="240" w:lineRule="auto"/>
        <w:jc w:val="both"/>
        <w:rPr>
          <w:rFonts w:ascii="Times New Roman" w:eastAsia="Calibri" w:hAnsi="Times New Roman" w:cs="Times New Roman"/>
          <w:lang w:val="kk-KZ"/>
        </w:rPr>
      </w:pPr>
    </w:p>
    <w:p w14:paraId="1C907135" w14:textId="77777777" w:rsidR="00626D70" w:rsidRPr="00626D70" w:rsidRDefault="00626D70" w:rsidP="00626D70">
      <w:pPr>
        <w:spacing w:after="0" w:line="240" w:lineRule="auto"/>
        <w:ind w:firstLine="360"/>
        <w:jc w:val="both"/>
        <w:rPr>
          <w:rFonts w:ascii="Times New Roman" w:eastAsia="Calibri" w:hAnsi="Times New Roman" w:cs="Times New Roman"/>
          <w:sz w:val="28"/>
          <w:szCs w:val="28"/>
        </w:rPr>
      </w:pPr>
      <w:r w:rsidRPr="00626D70">
        <w:rPr>
          <w:rFonts w:ascii="Times New Roman" w:eastAsia="Calibri" w:hAnsi="Times New Roman" w:cs="Times New Roman"/>
          <w:sz w:val="28"/>
          <w:szCs w:val="28"/>
        </w:rPr>
        <w:t xml:space="preserve">Анализ качественного и количественного состава педагогических кадров школы за данный учебный период показывает, что педагогический коллектив обладает удовлетворительным уровнем профессиональной компетентности для развития школы и в 2024-2025 качественный состав педагогов </w:t>
      </w:r>
      <w:proofErr w:type="gramStart"/>
      <w:r w:rsidRPr="00626D70">
        <w:rPr>
          <w:rFonts w:ascii="Times New Roman" w:eastAsia="Calibri" w:hAnsi="Times New Roman" w:cs="Times New Roman"/>
          <w:sz w:val="28"/>
          <w:szCs w:val="28"/>
        </w:rPr>
        <w:t>составляет  20</w:t>
      </w:r>
      <w:proofErr w:type="gramEnd"/>
      <w:r w:rsidRPr="00626D70">
        <w:rPr>
          <w:rFonts w:ascii="Times New Roman" w:eastAsia="Calibri" w:hAnsi="Times New Roman" w:cs="Times New Roman"/>
          <w:sz w:val="28"/>
          <w:szCs w:val="28"/>
        </w:rPr>
        <w:t>%.</w:t>
      </w:r>
    </w:p>
    <w:p w14:paraId="6C53BFBD" w14:textId="77777777" w:rsidR="00626D70" w:rsidRPr="00626D70" w:rsidRDefault="00626D70" w:rsidP="00626D70">
      <w:pPr>
        <w:widowControl w:val="0"/>
        <w:autoSpaceDE w:val="0"/>
        <w:autoSpaceDN w:val="0"/>
        <w:adjustRightInd w:val="0"/>
        <w:spacing w:after="0" w:line="240" w:lineRule="auto"/>
        <w:ind w:firstLine="360"/>
        <w:jc w:val="both"/>
        <w:rPr>
          <w:rFonts w:ascii="Times New Roman" w:eastAsia="Times New Roman" w:hAnsi="Times New Roman" w:cs="Times New Roman"/>
          <w:sz w:val="28"/>
          <w:szCs w:val="28"/>
          <w:lang w:eastAsia="ru-RU"/>
        </w:rPr>
      </w:pPr>
      <w:r w:rsidRPr="00626D70">
        <w:rPr>
          <w:rFonts w:ascii="Times New Roman" w:eastAsia="Times New Roman" w:hAnsi="Times New Roman" w:cs="Times New Roman"/>
          <w:sz w:val="28"/>
          <w:szCs w:val="28"/>
          <w:lang w:eastAsia="ru-RU"/>
        </w:rPr>
        <w:t>На аттестацию в 2025 году на категорию педагог-модератор подал один педагог из мини-центра: Велиева А.А.</w:t>
      </w:r>
    </w:p>
    <w:p w14:paraId="04DEFC3B" w14:textId="77777777" w:rsidR="00626D70" w:rsidRDefault="00626D70" w:rsidP="008E0176">
      <w:pPr>
        <w:ind w:left="360" w:firstLine="348"/>
        <w:jc w:val="both"/>
        <w:rPr>
          <w:rFonts w:ascii="Times New Roman" w:hAnsi="Times New Roman" w:cs="Times New Roman"/>
          <w:sz w:val="28"/>
          <w:szCs w:val="28"/>
        </w:rPr>
      </w:pPr>
    </w:p>
    <w:p w14:paraId="1CFED81C" w14:textId="5CA24A49" w:rsidR="008E0176" w:rsidRDefault="00626D70" w:rsidP="008E0176">
      <w:pPr>
        <w:ind w:left="360" w:firstLine="348"/>
        <w:jc w:val="both"/>
        <w:rPr>
          <w:rFonts w:ascii="Times New Roman" w:hAnsi="Times New Roman" w:cs="Times New Roman"/>
          <w:sz w:val="28"/>
          <w:szCs w:val="28"/>
        </w:rPr>
      </w:pPr>
      <w:r>
        <w:rPr>
          <w:rFonts w:ascii="Times New Roman" w:hAnsi="Times New Roman" w:cs="Times New Roman"/>
          <w:b/>
          <w:bCs/>
          <w:sz w:val="28"/>
          <w:szCs w:val="28"/>
        </w:rPr>
        <w:t xml:space="preserve">Анализ кадрового потенциала ОСО: </w:t>
      </w:r>
      <w:r w:rsidR="008E0176" w:rsidRPr="008E0176">
        <w:rPr>
          <w:rFonts w:ascii="Times New Roman" w:hAnsi="Times New Roman" w:cs="Times New Roman"/>
          <w:sz w:val="28"/>
          <w:szCs w:val="28"/>
        </w:rPr>
        <w:t>В   соответствии    со    штатным    расписанием,     утвержденным     КГУ «Александровская общеобразовательная школа отдела образования Костанайского района» Управления образования акимата Костанайской области, на 01 сентября 2025 года школа укомплектована педагогическими работниками: из них 2</w:t>
      </w:r>
      <w:r w:rsidR="00B4282D">
        <w:rPr>
          <w:rFonts w:ascii="Times New Roman" w:hAnsi="Times New Roman" w:cs="Times New Roman"/>
          <w:sz w:val="28"/>
          <w:szCs w:val="28"/>
        </w:rPr>
        <w:t>5</w:t>
      </w:r>
      <w:r w:rsidR="008E0176" w:rsidRPr="008E0176">
        <w:rPr>
          <w:rFonts w:ascii="Times New Roman" w:hAnsi="Times New Roman" w:cs="Times New Roman"/>
          <w:sz w:val="28"/>
          <w:szCs w:val="28"/>
        </w:rPr>
        <w:t xml:space="preserve"> штатных работников и 2 совместителя (Бектенбетов Р.Н.- учитель музыки, Нурпеисова Э.Г. – логопед) и административно –управленческим персоналом: руководитель школы – 1, заместитель руководителя по УВР – 1, заместитель руководителя по ВР -1, педагог - психолог -1, социальный педагог- 1, вожатая – 1 , библиотекарь-1.</w:t>
      </w:r>
    </w:p>
    <w:p w14:paraId="6D9D17EB" w14:textId="40111ECB" w:rsidR="003F1611" w:rsidRDefault="008E0176" w:rsidP="003F1611">
      <w:pPr>
        <w:ind w:left="360" w:firstLine="348"/>
        <w:jc w:val="both"/>
        <w:rPr>
          <w:rFonts w:ascii="Times New Roman" w:hAnsi="Times New Roman" w:cs="Times New Roman"/>
          <w:sz w:val="28"/>
          <w:szCs w:val="28"/>
        </w:rPr>
      </w:pPr>
      <w:r w:rsidRPr="008E0176">
        <w:rPr>
          <w:rFonts w:ascii="Times New Roman" w:eastAsia="SimSun" w:hAnsi="Times New Roman" w:cs="Times New Roman"/>
          <w:kern w:val="0"/>
          <w:sz w:val="28"/>
          <w:szCs w:val="28"/>
          <w14:ligatures w14:val="none"/>
        </w:rPr>
        <w:t>Образовательный уровень     педагогических     работников     характеризуется стабильно высокой долей педагогов с высшим образованием на 2024-2025 учебного года составляет 9</w:t>
      </w:r>
      <w:r w:rsidR="003F1611">
        <w:rPr>
          <w:rFonts w:ascii="Times New Roman" w:eastAsia="SimSun" w:hAnsi="Times New Roman" w:cs="Times New Roman"/>
          <w:kern w:val="0"/>
          <w:sz w:val="28"/>
          <w:szCs w:val="28"/>
          <w14:ligatures w14:val="none"/>
        </w:rPr>
        <w:t>6%</w:t>
      </w:r>
      <w:r w:rsidRPr="008E0176">
        <w:rPr>
          <w:rFonts w:ascii="Times New Roman" w:eastAsia="SimSun" w:hAnsi="Times New Roman" w:cs="Times New Roman"/>
          <w:kern w:val="0"/>
          <w:sz w:val="28"/>
          <w:szCs w:val="28"/>
          <w14:ligatures w14:val="none"/>
        </w:rPr>
        <w:t xml:space="preserve"> (учителя). Педагогический коллектив школы обладает достаточным потенциалом для реализации задач, обозначенных государственной политикой в области образования.</w:t>
      </w:r>
      <w:r w:rsidR="003F1611">
        <w:rPr>
          <w:rFonts w:ascii="Times New Roman" w:hAnsi="Times New Roman" w:cs="Times New Roman"/>
          <w:sz w:val="28"/>
          <w:szCs w:val="28"/>
        </w:rPr>
        <w:t xml:space="preserve"> Всего </w:t>
      </w:r>
      <w:r w:rsidR="003F1611" w:rsidRPr="003F1611">
        <w:rPr>
          <w:rFonts w:ascii="Times New Roman" w:eastAsia="SimSun" w:hAnsi="Times New Roman" w:cs="Times New Roman"/>
          <w:kern w:val="0"/>
          <w:sz w:val="28"/>
          <w:szCs w:val="28"/>
          <w14:ligatures w14:val="none"/>
        </w:rPr>
        <w:t>2</w:t>
      </w:r>
      <w:r w:rsidR="00B4282D">
        <w:rPr>
          <w:rFonts w:ascii="Times New Roman" w:eastAsia="SimSun" w:hAnsi="Times New Roman" w:cs="Times New Roman"/>
          <w:kern w:val="0"/>
          <w:sz w:val="28"/>
          <w:szCs w:val="28"/>
          <w14:ligatures w14:val="none"/>
        </w:rPr>
        <w:t>7</w:t>
      </w:r>
      <w:r w:rsidR="003F1611" w:rsidRPr="003F1611">
        <w:rPr>
          <w:rFonts w:ascii="Times New Roman" w:eastAsia="SimSun" w:hAnsi="Times New Roman" w:cs="Times New Roman"/>
          <w:kern w:val="0"/>
          <w:sz w:val="28"/>
          <w:szCs w:val="28"/>
          <w14:ligatures w14:val="none"/>
        </w:rPr>
        <w:t xml:space="preserve"> педагогов, из них 2</w:t>
      </w:r>
      <w:r w:rsidR="00B4282D">
        <w:rPr>
          <w:rFonts w:ascii="Times New Roman" w:eastAsia="SimSun" w:hAnsi="Times New Roman" w:cs="Times New Roman"/>
          <w:kern w:val="0"/>
          <w:sz w:val="28"/>
          <w:szCs w:val="28"/>
          <w14:ligatures w14:val="none"/>
        </w:rPr>
        <w:t>5</w:t>
      </w:r>
      <w:r w:rsidR="003F1611" w:rsidRPr="003F1611">
        <w:rPr>
          <w:rFonts w:ascii="Times New Roman" w:eastAsia="SimSun" w:hAnsi="Times New Roman" w:cs="Times New Roman"/>
          <w:kern w:val="0"/>
          <w:sz w:val="28"/>
          <w:szCs w:val="28"/>
          <w14:ligatures w14:val="none"/>
        </w:rPr>
        <w:t xml:space="preserve"> имеют дипломы об окончании высшего учебного </w:t>
      </w:r>
      <w:r w:rsidR="003F1611" w:rsidRPr="003F1611">
        <w:rPr>
          <w:rFonts w:ascii="Times New Roman" w:eastAsia="SimSun" w:hAnsi="Times New Roman" w:cs="Times New Roman"/>
          <w:kern w:val="0"/>
          <w:sz w:val="28"/>
          <w:szCs w:val="28"/>
          <w14:ligatures w14:val="none"/>
        </w:rPr>
        <w:lastRenderedPageBreak/>
        <w:t>заведения и диплом каждого полностью соответствует преподаваемым предметам. Также 1 педагог работают со средним специальным образованием: Кривоносова Екатерина Анатольевна –учитель художественного труда.</w:t>
      </w:r>
    </w:p>
    <w:p w14:paraId="203ED5CD" w14:textId="365FD431" w:rsidR="003F1611" w:rsidRPr="003F1611" w:rsidRDefault="003F1611" w:rsidP="003F1611">
      <w:pPr>
        <w:ind w:left="360" w:firstLine="348"/>
        <w:jc w:val="both"/>
        <w:rPr>
          <w:rFonts w:ascii="Times New Roman" w:hAnsi="Times New Roman" w:cs="Times New Roman"/>
          <w:sz w:val="28"/>
          <w:szCs w:val="28"/>
        </w:rPr>
      </w:pPr>
      <w:r w:rsidRPr="003F1611">
        <w:rPr>
          <w:rFonts w:ascii="Times New Roman" w:eastAsia="SimSun" w:hAnsi="Times New Roman" w:cs="Times New Roman"/>
          <w:b/>
          <w:kern w:val="0"/>
          <w:sz w:val="28"/>
          <w:szCs w:val="28"/>
          <w14:ligatures w14:val="none"/>
        </w:rPr>
        <w:t>Сведения о повышении/подтверждении уровня квалификационной категории педагогами не реже одного раза в пять лет</w:t>
      </w:r>
      <w:r w:rsidRPr="003F1611">
        <w:rPr>
          <w:rFonts w:ascii="Times New Roman" w:eastAsia="SimSun" w:hAnsi="Times New Roman" w:cs="Times New Roman"/>
          <w:b/>
          <w:kern w:val="0"/>
          <w:sz w:val="28"/>
          <w:szCs w:val="28"/>
          <w14:ligatures w14:val="none"/>
        </w:rPr>
        <w:br/>
      </w:r>
      <w:r w:rsidRPr="003F1611">
        <w:rPr>
          <w:rFonts w:ascii="Times New Roman" w:eastAsia="SimSun" w:hAnsi="Times New Roman" w:cs="Times New Roman"/>
          <w:kern w:val="0"/>
          <w:sz w:val="28"/>
          <w:szCs w:val="28"/>
          <w14:ligatures w14:val="none"/>
        </w:rPr>
        <w:t>В 2024-2025 учебном году всего педагогов - 2</w:t>
      </w:r>
      <w:r w:rsidR="00B4282D">
        <w:rPr>
          <w:rFonts w:ascii="Times New Roman" w:eastAsia="SimSun" w:hAnsi="Times New Roman" w:cs="Times New Roman"/>
          <w:kern w:val="0"/>
          <w:sz w:val="28"/>
          <w:szCs w:val="28"/>
          <w14:ligatures w14:val="none"/>
        </w:rPr>
        <w:t>7</w:t>
      </w:r>
      <w:r w:rsidRPr="003F1611">
        <w:rPr>
          <w:rFonts w:ascii="Times New Roman" w:eastAsia="SimSun" w:hAnsi="Times New Roman" w:cs="Times New Roman"/>
          <w:kern w:val="0"/>
          <w:sz w:val="28"/>
          <w:szCs w:val="28"/>
          <w14:ligatures w14:val="none"/>
        </w:rPr>
        <w:t>/2 совместителя/</w:t>
      </w:r>
    </w:p>
    <w:p w14:paraId="259CED2B" w14:textId="0D7726C5" w:rsidR="003F1611" w:rsidRPr="003F1611" w:rsidRDefault="003F1611" w:rsidP="00B4282D">
      <w:pPr>
        <w:spacing w:line="240" w:lineRule="auto"/>
        <w:rPr>
          <w:rFonts w:ascii="Times New Roman" w:eastAsia="SimSun" w:hAnsi="Times New Roman" w:cs="Times New Roman"/>
          <w:kern w:val="0"/>
          <w:sz w:val="28"/>
          <w:szCs w:val="28"/>
          <w14:ligatures w14:val="none"/>
        </w:rPr>
      </w:pPr>
      <w:r w:rsidRPr="003F1611">
        <w:rPr>
          <w:rFonts w:ascii="Times New Roman" w:eastAsia="SimSun" w:hAnsi="Times New Roman" w:cs="Times New Roman"/>
          <w:kern w:val="0"/>
          <w:sz w:val="28"/>
          <w:szCs w:val="28"/>
          <w14:ligatures w14:val="none"/>
        </w:rPr>
        <w:t>Доля педагогов-исследователей, педагогов-экспертов от общего числа педагогов всех уровней образования: 4</w:t>
      </w:r>
      <w:r w:rsidR="00B4282D">
        <w:rPr>
          <w:rFonts w:ascii="Times New Roman" w:eastAsia="SimSun" w:hAnsi="Times New Roman" w:cs="Times New Roman"/>
          <w:kern w:val="0"/>
          <w:sz w:val="28"/>
          <w:szCs w:val="28"/>
          <w14:ligatures w14:val="none"/>
        </w:rPr>
        <w:t>4</w:t>
      </w:r>
      <w:r w:rsidRPr="003F1611">
        <w:rPr>
          <w:rFonts w:ascii="Times New Roman" w:eastAsia="SimSun" w:hAnsi="Times New Roman" w:cs="Times New Roman"/>
          <w:kern w:val="0"/>
          <w:sz w:val="28"/>
          <w:szCs w:val="28"/>
          <w14:ligatures w14:val="none"/>
        </w:rPr>
        <w:t>%</w:t>
      </w:r>
    </w:p>
    <w:p w14:paraId="10436058" w14:textId="23DD26FF" w:rsidR="003F1611" w:rsidRPr="003F1611" w:rsidRDefault="003F1611" w:rsidP="00B4282D">
      <w:pPr>
        <w:spacing w:line="240" w:lineRule="auto"/>
        <w:rPr>
          <w:rFonts w:ascii="Times New Roman" w:eastAsia="SimSun" w:hAnsi="Times New Roman" w:cs="Times New Roman"/>
          <w:kern w:val="0"/>
          <w:sz w:val="28"/>
          <w:szCs w:val="28"/>
          <w14:ligatures w14:val="none"/>
        </w:rPr>
      </w:pPr>
      <w:r w:rsidRPr="003F1611">
        <w:rPr>
          <w:rFonts w:ascii="Times New Roman" w:eastAsia="SimSun" w:hAnsi="Times New Roman" w:cs="Times New Roman"/>
          <w:kern w:val="0"/>
          <w:sz w:val="28"/>
          <w:szCs w:val="28"/>
          <w14:ligatures w14:val="none"/>
        </w:rPr>
        <w:t>Педагог-исследователь: 6 педагог (2</w:t>
      </w:r>
      <w:r w:rsidR="00B4282D">
        <w:rPr>
          <w:rFonts w:ascii="Times New Roman" w:eastAsia="SimSun" w:hAnsi="Times New Roman" w:cs="Times New Roman"/>
          <w:kern w:val="0"/>
          <w:sz w:val="28"/>
          <w:szCs w:val="28"/>
          <w14:ligatures w14:val="none"/>
        </w:rPr>
        <w:t>2</w:t>
      </w:r>
      <w:r w:rsidRPr="003F1611">
        <w:rPr>
          <w:rFonts w:ascii="Times New Roman" w:eastAsia="SimSun" w:hAnsi="Times New Roman" w:cs="Times New Roman"/>
          <w:kern w:val="0"/>
          <w:sz w:val="28"/>
          <w:szCs w:val="28"/>
          <w14:ligatures w14:val="none"/>
        </w:rPr>
        <w:t xml:space="preserve"> %)</w:t>
      </w:r>
    </w:p>
    <w:p w14:paraId="03D3BBA8" w14:textId="762DB81C" w:rsidR="003F1611" w:rsidRPr="003F1611" w:rsidRDefault="003F1611" w:rsidP="00B4282D">
      <w:pPr>
        <w:spacing w:line="240" w:lineRule="auto"/>
        <w:rPr>
          <w:rFonts w:ascii="Times New Roman" w:eastAsia="SimSun" w:hAnsi="Times New Roman" w:cs="Times New Roman"/>
          <w:kern w:val="0"/>
          <w:sz w:val="28"/>
          <w:szCs w:val="28"/>
          <w14:ligatures w14:val="none"/>
        </w:rPr>
      </w:pPr>
      <w:r w:rsidRPr="003F1611">
        <w:rPr>
          <w:rFonts w:ascii="Times New Roman" w:eastAsia="SimSun" w:hAnsi="Times New Roman" w:cs="Times New Roman"/>
          <w:kern w:val="0"/>
          <w:sz w:val="28"/>
          <w:szCs w:val="28"/>
          <w14:ligatures w14:val="none"/>
        </w:rPr>
        <w:t>Педагог-эксперт: 6 педагогов (2</w:t>
      </w:r>
      <w:r>
        <w:rPr>
          <w:rFonts w:ascii="Times New Roman" w:eastAsia="SimSun" w:hAnsi="Times New Roman" w:cs="Times New Roman"/>
          <w:kern w:val="0"/>
          <w:sz w:val="28"/>
          <w:szCs w:val="28"/>
          <w14:ligatures w14:val="none"/>
        </w:rPr>
        <w:t>2</w:t>
      </w:r>
      <w:r w:rsidRPr="003F1611">
        <w:rPr>
          <w:rFonts w:ascii="Times New Roman" w:eastAsia="SimSun" w:hAnsi="Times New Roman" w:cs="Times New Roman"/>
          <w:kern w:val="0"/>
          <w:sz w:val="28"/>
          <w:szCs w:val="28"/>
          <w14:ligatures w14:val="none"/>
        </w:rPr>
        <w:t>%)</w:t>
      </w:r>
    </w:p>
    <w:p w14:paraId="6CD2CB89" w14:textId="4F4A84CB" w:rsidR="003F1611" w:rsidRPr="003F1611" w:rsidRDefault="003F1611" w:rsidP="00B4282D">
      <w:pPr>
        <w:spacing w:line="240" w:lineRule="auto"/>
        <w:rPr>
          <w:rFonts w:ascii="Times New Roman" w:eastAsia="SimSun" w:hAnsi="Times New Roman" w:cs="Times New Roman"/>
          <w:kern w:val="0"/>
          <w:sz w:val="28"/>
          <w:szCs w:val="28"/>
          <w14:ligatures w14:val="none"/>
        </w:rPr>
      </w:pPr>
      <w:r w:rsidRPr="003F1611">
        <w:rPr>
          <w:rFonts w:ascii="Times New Roman" w:eastAsia="SimSun" w:hAnsi="Times New Roman" w:cs="Times New Roman"/>
          <w:kern w:val="0"/>
          <w:sz w:val="28"/>
          <w:szCs w:val="28"/>
          <w14:ligatures w14:val="none"/>
        </w:rPr>
        <w:t>Педагог-модератор: 7 педагогов (2</w:t>
      </w:r>
      <w:r w:rsidR="00B4282D">
        <w:rPr>
          <w:rFonts w:ascii="Times New Roman" w:eastAsia="SimSun" w:hAnsi="Times New Roman" w:cs="Times New Roman"/>
          <w:kern w:val="0"/>
          <w:sz w:val="28"/>
          <w:szCs w:val="28"/>
          <w14:ligatures w14:val="none"/>
        </w:rPr>
        <w:t>6</w:t>
      </w:r>
      <w:r w:rsidRPr="003F1611">
        <w:rPr>
          <w:rFonts w:ascii="Times New Roman" w:eastAsia="SimSun" w:hAnsi="Times New Roman" w:cs="Times New Roman"/>
          <w:kern w:val="0"/>
          <w:sz w:val="28"/>
          <w:szCs w:val="28"/>
          <w14:ligatures w14:val="none"/>
        </w:rPr>
        <w:t xml:space="preserve"> %)</w:t>
      </w:r>
    </w:p>
    <w:p w14:paraId="6DD726C0" w14:textId="27681D28" w:rsidR="003F1611" w:rsidRPr="003F1611" w:rsidRDefault="003F1611" w:rsidP="00B4282D">
      <w:pPr>
        <w:spacing w:line="240" w:lineRule="auto"/>
        <w:rPr>
          <w:rFonts w:ascii="Times New Roman" w:eastAsia="SimSun" w:hAnsi="Times New Roman" w:cs="Times New Roman"/>
          <w:kern w:val="0"/>
          <w:sz w:val="28"/>
          <w:szCs w:val="28"/>
          <w14:ligatures w14:val="none"/>
        </w:rPr>
      </w:pPr>
      <w:r w:rsidRPr="003F1611">
        <w:rPr>
          <w:rFonts w:ascii="Times New Roman" w:eastAsia="SimSun" w:hAnsi="Times New Roman" w:cs="Times New Roman"/>
          <w:kern w:val="0"/>
          <w:sz w:val="28"/>
          <w:szCs w:val="28"/>
          <w14:ligatures w14:val="none"/>
        </w:rPr>
        <w:t>Категория «педагог»: 3 педагог (</w:t>
      </w:r>
      <w:r w:rsidR="00FE4B7C">
        <w:rPr>
          <w:rFonts w:ascii="Times New Roman" w:eastAsia="SimSun" w:hAnsi="Times New Roman" w:cs="Times New Roman"/>
          <w:kern w:val="0"/>
          <w:sz w:val="28"/>
          <w:szCs w:val="28"/>
          <w14:ligatures w14:val="none"/>
        </w:rPr>
        <w:t>11</w:t>
      </w:r>
      <w:r w:rsidRPr="003F1611">
        <w:rPr>
          <w:rFonts w:ascii="Times New Roman" w:eastAsia="SimSun" w:hAnsi="Times New Roman" w:cs="Times New Roman"/>
          <w:kern w:val="0"/>
          <w:sz w:val="28"/>
          <w:szCs w:val="28"/>
          <w14:ligatures w14:val="none"/>
        </w:rPr>
        <w:t xml:space="preserve"> %)</w:t>
      </w:r>
    </w:p>
    <w:p w14:paraId="71F687D0" w14:textId="7B0BF293" w:rsidR="003F1611" w:rsidRPr="003F1611" w:rsidRDefault="003F1611" w:rsidP="00B4282D">
      <w:pPr>
        <w:spacing w:line="240" w:lineRule="auto"/>
        <w:rPr>
          <w:rFonts w:ascii="Times New Roman" w:eastAsia="SimSun" w:hAnsi="Times New Roman" w:cs="Times New Roman"/>
          <w:kern w:val="0"/>
          <w:sz w:val="28"/>
          <w:szCs w:val="28"/>
          <w14:ligatures w14:val="none"/>
        </w:rPr>
      </w:pPr>
      <w:r w:rsidRPr="003F1611">
        <w:rPr>
          <w:rFonts w:ascii="Times New Roman" w:eastAsia="SimSun" w:hAnsi="Times New Roman" w:cs="Times New Roman"/>
          <w:kern w:val="0"/>
          <w:sz w:val="28"/>
          <w:szCs w:val="28"/>
          <w14:ligatures w14:val="none"/>
        </w:rPr>
        <w:t xml:space="preserve">Без категории: </w:t>
      </w:r>
      <w:r w:rsidR="00B4282D">
        <w:rPr>
          <w:rFonts w:ascii="Times New Roman" w:eastAsia="SimSun" w:hAnsi="Times New Roman" w:cs="Times New Roman"/>
          <w:kern w:val="0"/>
          <w:sz w:val="28"/>
          <w:szCs w:val="28"/>
          <w14:ligatures w14:val="none"/>
        </w:rPr>
        <w:t>5</w:t>
      </w:r>
      <w:r w:rsidRPr="003F1611">
        <w:rPr>
          <w:rFonts w:ascii="Times New Roman" w:eastAsia="SimSun" w:hAnsi="Times New Roman" w:cs="Times New Roman"/>
          <w:kern w:val="0"/>
          <w:sz w:val="28"/>
          <w:szCs w:val="28"/>
          <w14:ligatures w14:val="none"/>
        </w:rPr>
        <w:t xml:space="preserve"> педагогов (</w:t>
      </w:r>
      <w:r w:rsidR="00FE4B7C">
        <w:rPr>
          <w:rFonts w:ascii="Times New Roman" w:eastAsia="SimSun" w:hAnsi="Times New Roman" w:cs="Times New Roman"/>
          <w:kern w:val="0"/>
          <w:sz w:val="28"/>
          <w:szCs w:val="28"/>
          <w14:ligatures w14:val="none"/>
        </w:rPr>
        <w:t>1</w:t>
      </w:r>
      <w:r w:rsidR="00B4282D">
        <w:rPr>
          <w:rFonts w:ascii="Times New Roman" w:eastAsia="SimSun" w:hAnsi="Times New Roman" w:cs="Times New Roman"/>
          <w:kern w:val="0"/>
          <w:sz w:val="28"/>
          <w:szCs w:val="28"/>
          <w14:ligatures w14:val="none"/>
        </w:rPr>
        <w:t>8,5</w:t>
      </w:r>
      <w:r w:rsidRPr="003F1611">
        <w:rPr>
          <w:rFonts w:ascii="Times New Roman" w:eastAsia="SimSun" w:hAnsi="Times New Roman" w:cs="Times New Roman"/>
          <w:kern w:val="0"/>
          <w:sz w:val="28"/>
          <w:szCs w:val="28"/>
          <w14:ligatures w14:val="none"/>
        </w:rPr>
        <w:t>%)</w:t>
      </w:r>
    </w:p>
    <w:tbl>
      <w:tblPr>
        <w:tblpPr w:leftFromText="180" w:rightFromText="180" w:vertAnchor="text" w:horzAnchor="margin" w:tblpXSpec="center" w:tblpY="237"/>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712"/>
        <w:gridCol w:w="993"/>
        <w:gridCol w:w="992"/>
        <w:gridCol w:w="992"/>
        <w:gridCol w:w="1134"/>
        <w:gridCol w:w="850"/>
        <w:gridCol w:w="851"/>
        <w:gridCol w:w="703"/>
        <w:gridCol w:w="1559"/>
      </w:tblGrid>
      <w:tr w:rsidR="003F1611" w:rsidRPr="003F1611" w14:paraId="3DD644C3" w14:textId="77777777" w:rsidTr="00EE456E">
        <w:trPr>
          <w:trHeight w:val="618"/>
        </w:trPr>
        <w:tc>
          <w:tcPr>
            <w:tcW w:w="1245" w:type="dxa"/>
            <w:tcBorders>
              <w:top w:val="single" w:sz="4" w:space="0" w:color="000000"/>
              <w:left w:val="single" w:sz="4" w:space="0" w:color="000000"/>
              <w:bottom w:val="single" w:sz="4" w:space="0" w:color="000000"/>
              <w:right w:val="single" w:sz="4" w:space="0" w:color="000000"/>
            </w:tcBorders>
          </w:tcPr>
          <w:p w14:paraId="19C51E57"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Учебный год</w:t>
            </w:r>
          </w:p>
        </w:tc>
        <w:tc>
          <w:tcPr>
            <w:tcW w:w="712" w:type="dxa"/>
            <w:tcBorders>
              <w:top w:val="single" w:sz="4" w:space="0" w:color="000000"/>
              <w:left w:val="single" w:sz="4" w:space="0" w:color="000000"/>
              <w:bottom w:val="single" w:sz="4" w:space="0" w:color="000000"/>
              <w:right w:val="single" w:sz="4" w:space="0" w:color="000000"/>
            </w:tcBorders>
          </w:tcPr>
          <w:p w14:paraId="3A29B91C"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Всего педагогов</w:t>
            </w:r>
          </w:p>
        </w:tc>
        <w:tc>
          <w:tcPr>
            <w:tcW w:w="993" w:type="dxa"/>
            <w:tcBorders>
              <w:top w:val="single" w:sz="4" w:space="0" w:color="000000"/>
              <w:left w:val="single" w:sz="4" w:space="0" w:color="000000"/>
              <w:bottom w:val="single" w:sz="4" w:space="0" w:color="000000"/>
              <w:right w:val="single" w:sz="4" w:space="0" w:color="000000"/>
            </w:tcBorders>
          </w:tcPr>
          <w:p w14:paraId="6DAF4847"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Педаог-</w:t>
            </w:r>
            <w:r w:rsidRPr="003F1611">
              <w:rPr>
                <w:rFonts w:ascii="Times New Roman" w:eastAsia="SimSun" w:hAnsi="Times New Roman" w:cs="Times New Roman"/>
                <w:spacing w:val="1"/>
                <w:kern w:val="0"/>
                <w14:ligatures w14:val="none"/>
              </w:rPr>
              <w:t xml:space="preserve"> </w:t>
            </w:r>
            <w:r w:rsidRPr="003F1611">
              <w:rPr>
                <w:rFonts w:ascii="Times New Roman" w:eastAsia="SimSun" w:hAnsi="Times New Roman" w:cs="Times New Roman"/>
                <w:kern w:val="0"/>
                <w14:ligatures w14:val="none"/>
              </w:rPr>
              <w:t>исследоват</w:t>
            </w:r>
            <w:r w:rsidRPr="003F1611">
              <w:rPr>
                <w:rFonts w:ascii="Times New Roman" w:eastAsia="SimSun" w:hAnsi="Times New Roman" w:cs="Times New Roman"/>
                <w:spacing w:val="-42"/>
                <w:kern w:val="0"/>
                <w14:ligatures w14:val="none"/>
              </w:rPr>
              <w:t xml:space="preserve"> </w:t>
            </w:r>
            <w:r w:rsidRPr="003F1611">
              <w:rPr>
                <w:rFonts w:ascii="Times New Roman" w:eastAsia="SimSun" w:hAnsi="Times New Roman" w:cs="Times New Roman"/>
                <w:kern w:val="0"/>
                <w14:ligatures w14:val="none"/>
              </w:rPr>
              <w:t>ель</w:t>
            </w:r>
          </w:p>
        </w:tc>
        <w:tc>
          <w:tcPr>
            <w:tcW w:w="992" w:type="dxa"/>
            <w:tcBorders>
              <w:top w:val="single" w:sz="4" w:space="0" w:color="000000"/>
              <w:left w:val="single" w:sz="4" w:space="0" w:color="000000"/>
              <w:bottom w:val="single" w:sz="4" w:space="0" w:color="000000"/>
              <w:right w:val="single" w:sz="4" w:space="0" w:color="000000"/>
            </w:tcBorders>
          </w:tcPr>
          <w:p w14:paraId="7874B537"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Педагог-</w:t>
            </w:r>
            <w:r w:rsidRPr="003F1611">
              <w:rPr>
                <w:rFonts w:ascii="Times New Roman" w:eastAsia="SimSun" w:hAnsi="Times New Roman" w:cs="Times New Roman"/>
                <w:spacing w:val="1"/>
                <w:kern w:val="0"/>
                <w14:ligatures w14:val="none"/>
              </w:rPr>
              <w:t xml:space="preserve"> </w:t>
            </w:r>
            <w:r w:rsidRPr="003F1611">
              <w:rPr>
                <w:rFonts w:ascii="Times New Roman" w:eastAsia="SimSun" w:hAnsi="Times New Roman" w:cs="Times New Roman"/>
                <w:kern w:val="0"/>
                <w14:ligatures w14:val="none"/>
              </w:rPr>
              <w:t>эксперт</w:t>
            </w:r>
          </w:p>
        </w:tc>
        <w:tc>
          <w:tcPr>
            <w:tcW w:w="992" w:type="dxa"/>
            <w:tcBorders>
              <w:top w:val="single" w:sz="4" w:space="0" w:color="000000"/>
              <w:left w:val="single" w:sz="4" w:space="0" w:color="000000"/>
              <w:bottom w:val="single" w:sz="4" w:space="0" w:color="000000"/>
              <w:right w:val="single" w:sz="4" w:space="0" w:color="000000"/>
            </w:tcBorders>
          </w:tcPr>
          <w:p w14:paraId="3058EEB3"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Педагог-</w:t>
            </w:r>
            <w:r w:rsidRPr="003F1611">
              <w:rPr>
                <w:rFonts w:ascii="Times New Roman" w:eastAsia="SimSun" w:hAnsi="Times New Roman" w:cs="Times New Roman"/>
                <w:spacing w:val="1"/>
                <w:kern w:val="0"/>
                <w14:ligatures w14:val="none"/>
              </w:rPr>
              <w:t xml:space="preserve"> </w:t>
            </w:r>
            <w:r w:rsidRPr="003F1611">
              <w:rPr>
                <w:rFonts w:ascii="Times New Roman" w:eastAsia="SimSun" w:hAnsi="Times New Roman" w:cs="Times New Roman"/>
                <w:kern w:val="0"/>
                <w14:ligatures w14:val="none"/>
              </w:rPr>
              <w:t>модератор</w:t>
            </w:r>
          </w:p>
        </w:tc>
        <w:tc>
          <w:tcPr>
            <w:tcW w:w="1134" w:type="dxa"/>
            <w:tcBorders>
              <w:top w:val="single" w:sz="4" w:space="0" w:color="000000"/>
              <w:left w:val="single" w:sz="4" w:space="0" w:color="000000"/>
              <w:bottom w:val="single" w:sz="4" w:space="0" w:color="000000"/>
              <w:right w:val="single" w:sz="4" w:space="0" w:color="000000"/>
            </w:tcBorders>
          </w:tcPr>
          <w:p w14:paraId="5ECA1C45"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педагог</w:t>
            </w:r>
          </w:p>
        </w:tc>
        <w:tc>
          <w:tcPr>
            <w:tcW w:w="850" w:type="dxa"/>
            <w:tcBorders>
              <w:top w:val="single" w:sz="4" w:space="0" w:color="000000"/>
              <w:left w:val="single" w:sz="4" w:space="0" w:color="000000"/>
              <w:bottom w:val="single" w:sz="4" w:space="0" w:color="000000"/>
              <w:right w:val="single" w:sz="4" w:space="0" w:color="000000"/>
            </w:tcBorders>
          </w:tcPr>
          <w:p w14:paraId="0AAB7BB4"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первая</w:t>
            </w:r>
          </w:p>
        </w:tc>
        <w:tc>
          <w:tcPr>
            <w:tcW w:w="851" w:type="dxa"/>
            <w:tcBorders>
              <w:top w:val="single" w:sz="4" w:space="0" w:color="000000"/>
              <w:left w:val="single" w:sz="4" w:space="0" w:color="000000"/>
              <w:bottom w:val="single" w:sz="4" w:space="0" w:color="000000"/>
              <w:right w:val="single" w:sz="4" w:space="0" w:color="000000"/>
            </w:tcBorders>
          </w:tcPr>
          <w:p w14:paraId="6FB56CCC"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вторая</w:t>
            </w:r>
          </w:p>
        </w:tc>
        <w:tc>
          <w:tcPr>
            <w:tcW w:w="703" w:type="dxa"/>
            <w:tcBorders>
              <w:top w:val="single" w:sz="4" w:space="0" w:color="000000"/>
              <w:left w:val="single" w:sz="4" w:space="0" w:color="000000"/>
              <w:bottom w:val="single" w:sz="4" w:space="0" w:color="000000"/>
              <w:right w:val="single" w:sz="4" w:space="0" w:color="000000"/>
            </w:tcBorders>
          </w:tcPr>
          <w:p w14:paraId="1E1BC818"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б/к</w:t>
            </w:r>
          </w:p>
        </w:tc>
        <w:tc>
          <w:tcPr>
            <w:tcW w:w="1559" w:type="dxa"/>
            <w:tcBorders>
              <w:top w:val="single" w:sz="4" w:space="0" w:color="000000"/>
              <w:left w:val="single" w:sz="4" w:space="0" w:color="000000"/>
              <w:bottom w:val="single" w:sz="4" w:space="0" w:color="000000"/>
              <w:right w:val="single" w:sz="4" w:space="0" w:color="000000"/>
            </w:tcBorders>
          </w:tcPr>
          <w:p w14:paraId="2AD80F78"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 (педагог-мастер, педагог-исследователь, педагог-</w:t>
            </w:r>
            <w:r w:rsidRPr="003F1611">
              <w:rPr>
                <w:rFonts w:ascii="Times New Roman" w:eastAsia="SimSun" w:hAnsi="Times New Roman" w:cs="Times New Roman"/>
                <w:spacing w:val="1"/>
                <w:kern w:val="0"/>
                <w14:ligatures w14:val="none"/>
              </w:rPr>
              <w:t xml:space="preserve"> </w:t>
            </w:r>
            <w:r w:rsidRPr="003F1611">
              <w:rPr>
                <w:rFonts w:ascii="Times New Roman" w:eastAsia="SimSun" w:hAnsi="Times New Roman" w:cs="Times New Roman"/>
                <w:spacing w:val="-1"/>
                <w:kern w:val="0"/>
                <w14:ligatures w14:val="none"/>
              </w:rPr>
              <w:t>эксперт, высшая, перв</w:t>
            </w:r>
            <w:r w:rsidRPr="003F1611">
              <w:rPr>
                <w:rFonts w:ascii="Times New Roman" w:eastAsia="SimSun" w:hAnsi="Times New Roman" w:cs="Times New Roman"/>
                <w:kern w:val="0"/>
                <w14:ligatures w14:val="none"/>
              </w:rPr>
              <w:t>ая категория)</w:t>
            </w:r>
          </w:p>
        </w:tc>
      </w:tr>
      <w:tr w:rsidR="003F1611" w:rsidRPr="003F1611" w14:paraId="643D5343" w14:textId="77777777" w:rsidTr="00EE456E">
        <w:trPr>
          <w:trHeight w:val="249"/>
        </w:trPr>
        <w:tc>
          <w:tcPr>
            <w:tcW w:w="1245" w:type="dxa"/>
            <w:shd w:val="clear" w:color="auto" w:fill="auto"/>
          </w:tcPr>
          <w:p w14:paraId="7091E8CF"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14:ligatures w14:val="none"/>
              </w:rPr>
              <w:t>202</w:t>
            </w:r>
            <w:r w:rsidRPr="003F1611">
              <w:rPr>
                <w:rFonts w:ascii="Times New Roman" w:eastAsia="SimSun" w:hAnsi="Times New Roman" w:cs="Times New Roman"/>
                <w:kern w:val="0"/>
                <w:lang w:val="kk-KZ"/>
                <w14:ligatures w14:val="none"/>
              </w:rPr>
              <w:t>4</w:t>
            </w:r>
            <w:r w:rsidRPr="003F1611">
              <w:rPr>
                <w:rFonts w:ascii="Times New Roman" w:eastAsia="SimSun" w:hAnsi="Times New Roman" w:cs="Times New Roman"/>
                <w:kern w:val="0"/>
                <w14:ligatures w14:val="none"/>
              </w:rPr>
              <w:t>-202</w:t>
            </w:r>
            <w:r w:rsidRPr="003F1611">
              <w:rPr>
                <w:rFonts w:ascii="Times New Roman" w:eastAsia="SimSun" w:hAnsi="Times New Roman" w:cs="Times New Roman"/>
                <w:kern w:val="0"/>
                <w:lang w:val="kk-KZ"/>
                <w14:ligatures w14:val="none"/>
              </w:rPr>
              <w:t>5</w:t>
            </w:r>
          </w:p>
        </w:tc>
        <w:tc>
          <w:tcPr>
            <w:tcW w:w="712" w:type="dxa"/>
          </w:tcPr>
          <w:p w14:paraId="289D4C21" w14:textId="2C3721B0"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14:ligatures w14:val="none"/>
              </w:rPr>
              <w:t>2</w:t>
            </w:r>
            <w:r w:rsidR="00B4282D">
              <w:rPr>
                <w:rFonts w:ascii="Times New Roman" w:eastAsia="SimSun" w:hAnsi="Times New Roman" w:cs="Times New Roman"/>
                <w:kern w:val="0"/>
                <w14:ligatures w14:val="none"/>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57E5C70" w14:textId="23A318D5" w:rsidR="003F1611" w:rsidRPr="003F1611" w:rsidRDefault="00FE4B7C" w:rsidP="003F1611">
            <w:pPr>
              <w:spacing w:after="0" w:line="240" w:lineRule="auto"/>
              <w:rPr>
                <w:rFonts w:ascii="Times New Roman" w:eastAsia="SimSun" w:hAnsi="Times New Roman" w:cs="Times New Roman"/>
                <w:kern w:val="0"/>
                <w:lang w:val="kk-KZ"/>
                <w14:ligatures w14:val="none"/>
              </w:rPr>
            </w:pPr>
            <w:r>
              <w:rPr>
                <w:rFonts w:ascii="Times New Roman" w:eastAsia="SimSun" w:hAnsi="Times New Roman" w:cs="Times New Roman"/>
                <w:kern w:val="0"/>
                <w:lang w:val="kk-KZ"/>
                <w14:ligatures w14:val="none"/>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BAD1558"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A18B6F2" w14:textId="67350EDD" w:rsidR="003F1611" w:rsidRPr="003F1611" w:rsidRDefault="00FE4B7C" w:rsidP="003F1611">
            <w:pPr>
              <w:spacing w:after="0" w:line="240" w:lineRule="auto"/>
              <w:rPr>
                <w:rFonts w:ascii="Times New Roman" w:eastAsia="SimSun" w:hAnsi="Times New Roman" w:cs="Times New Roman"/>
                <w:kern w:val="0"/>
                <w:lang w:val="kk-KZ"/>
                <w14:ligatures w14:val="none"/>
              </w:rPr>
            </w:pPr>
            <w:r>
              <w:rPr>
                <w:rFonts w:ascii="Times New Roman" w:eastAsia="SimSun" w:hAnsi="Times New Roman" w:cs="Times New Roman"/>
                <w:kern w:val="0"/>
                <w:lang w:val="kk-KZ"/>
                <w14:ligatures w14:val="none"/>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12F43EC"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D4D7EAF"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0</w:t>
            </w:r>
          </w:p>
        </w:tc>
        <w:tc>
          <w:tcPr>
            <w:tcW w:w="851" w:type="dxa"/>
            <w:tcBorders>
              <w:top w:val="single" w:sz="4" w:space="0" w:color="000000"/>
              <w:left w:val="single" w:sz="4" w:space="0" w:color="000000"/>
              <w:bottom w:val="single" w:sz="4" w:space="0" w:color="000000"/>
              <w:right w:val="single" w:sz="4" w:space="0" w:color="000000"/>
            </w:tcBorders>
          </w:tcPr>
          <w:p w14:paraId="21020A7E"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0</w:t>
            </w:r>
          </w:p>
        </w:tc>
        <w:tc>
          <w:tcPr>
            <w:tcW w:w="703" w:type="dxa"/>
            <w:tcBorders>
              <w:top w:val="single" w:sz="4" w:space="0" w:color="000000"/>
              <w:left w:val="single" w:sz="4" w:space="0" w:color="000000"/>
              <w:bottom w:val="single" w:sz="4" w:space="0" w:color="000000"/>
              <w:right w:val="single" w:sz="4" w:space="0" w:color="000000"/>
            </w:tcBorders>
          </w:tcPr>
          <w:p w14:paraId="6659549E" w14:textId="26FB0D29" w:rsidR="003F1611" w:rsidRPr="003F1611" w:rsidRDefault="00B4282D" w:rsidP="003F1611">
            <w:pPr>
              <w:spacing w:after="0" w:line="240" w:lineRule="auto"/>
              <w:rPr>
                <w:rFonts w:ascii="Times New Roman" w:eastAsia="SimSun" w:hAnsi="Times New Roman" w:cs="Times New Roman"/>
                <w:kern w:val="0"/>
                <w:lang w:val="kk-KZ"/>
                <w14:ligatures w14:val="none"/>
              </w:rPr>
            </w:pPr>
            <w:r>
              <w:rPr>
                <w:rFonts w:ascii="Times New Roman" w:eastAsia="SimSun" w:hAnsi="Times New Roman" w:cs="Times New Roman"/>
                <w:kern w:val="0"/>
                <w:lang w:val="kk-KZ"/>
                <w14:ligatures w14:val="none"/>
              </w:rPr>
              <w:t>5</w:t>
            </w:r>
          </w:p>
        </w:tc>
        <w:tc>
          <w:tcPr>
            <w:tcW w:w="1559" w:type="dxa"/>
            <w:tcBorders>
              <w:top w:val="single" w:sz="4" w:space="0" w:color="000000"/>
              <w:left w:val="single" w:sz="4" w:space="0" w:color="000000"/>
              <w:bottom w:val="single" w:sz="4" w:space="0" w:color="000000"/>
              <w:right w:val="single" w:sz="4" w:space="0" w:color="000000"/>
            </w:tcBorders>
          </w:tcPr>
          <w:p w14:paraId="0C10313B" w14:textId="6560482C" w:rsidR="003F1611" w:rsidRPr="003F1611" w:rsidRDefault="00FE4B7C" w:rsidP="003F1611">
            <w:pPr>
              <w:spacing w:after="0" w:line="240" w:lineRule="auto"/>
              <w:rPr>
                <w:rFonts w:ascii="Times New Roman" w:eastAsia="SimSun" w:hAnsi="Times New Roman" w:cs="Times New Roman"/>
                <w:kern w:val="0"/>
                <w14:ligatures w14:val="none"/>
              </w:rPr>
            </w:pPr>
            <w:r>
              <w:rPr>
                <w:rFonts w:ascii="Times New Roman" w:eastAsia="SimSun" w:hAnsi="Times New Roman" w:cs="Times New Roman"/>
                <w:kern w:val="0"/>
                <w14:ligatures w14:val="none"/>
              </w:rPr>
              <w:t>4</w:t>
            </w:r>
            <w:r w:rsidR="00B4282D">
              <w:rPr>
                <w:rFonts w:ascii="Times New Roman" w:eastAsia="SimSun" w:hAnsi="Times New Roman" w:cs="Times New Roman"/>
                <w:kern w:val="0"/>
                <w14:ligatures w14:val="none"/>
              </w:rPr>
              <w:t>4</w:t>
            </w:r>
            <w:r w:rsidR="003F1611" w:rsidRPr="003F1611">
              <w:rPr>
                <w:rFonts w:ascii="Times New Roman" w:eastAsia="SimSun" w:hAnsi="Times New Roman" w:cs="Times New Roman"/>
                <w:kern w:val="0"/>
                <w14:ligatures w14:val="none"/>
              </w:rPr>
              <w:t>%</w:t>
            </w:r>
          </w:p>
        </w:tc>
      </w:tr>
    </w:tbl>
    <w:p w14:paraId="1FB01F56" w14:textId="77777777" w:rsidR="003F1611" w:rsidRPr="003F1611" w:rsidRDefault="003F1611" w:rsidP="003F1611">
      <w:pPr>
        <w:spacing w:after="0" w:line="240" w:lineRule="auto"/>
        <w:rPr>
          <w:rFonts w:ascii="Times New Roman" w:eastAsia="SimSun" w:hAnsi="Times New Roman" w:cs="Times New Roman"/>
          <w:kern w:val="0"/>
          <w:sz w:val="28"/>
          <w:szCs w:val="28"/>
          <w14:ligatures w14:val="none"/>
        </w:rPr>
      </w:pPr>
    </w:p>
    <w:p w14:paraId="42AEF298" w14:textId="77777777" w:rsidR="003F1611" w:rsidRPr="003F1611" w:rsidRDefault="003F1611" w:rsidP="003F1611">
      <w:pPr>
        <w:spacing w:after="0" w:line="240" w:lineRule="auto"/>
        <w:rPr>
          <w:rFonts w:ascii="Times New Roman" w:eastAsia="SimSun" w:hAnsi="Times New Roman" w:cs="Times New Roman"/>
          <w:kern w:val="0"/>
          <w:sz w:val="28"/>
          <w:szCs w:val="28"/>
          <w14:ligatures w14:val="non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77"/>
        <w:gridCol w:w="2511"/>
        <w:gridCol w:w="1796"/>
        <w:gridCol w:w="1559"/>
        <w:gridCol w:w="1443"/>
        <w:gridCol w:w="1984"/>
      </w:tblGrid>
      <w:tr w:rsidR="003F1611" w:rsidRPr="003F1611" w14:paraId="73CC13F8" w14:textId="77777777" w:rsidTr="00FE4B7C">
        <w:trPr>
          <w:trHeight w:val="871"/>
        </w:trPr>
        <w:tc>
          <w:tcPr>
            <w:tcW w:w="244" w:type="pct"/>
          </w:tcPr>
          <w:p w14:paraId="4C9D8E94" w14:textId="77777777" w:rsidR="003F1611" w:rsidRPr="003F1611" w:rsidRDefault="003F1611" w:rsidP="003F1611">
            <w:pPr>
              <w:spacing w:after="0" w:line="240" w:lineRule="auto"/>
              <w:rPr>
                <w:rFonts w:ascii="Times New Roman" w:eastAsia="SimSun" w:hAnsi="Times New Roman" w:cs="Times New Roman"/>
                <w:b/>
                <w:kern w:val="0"/>
                <w14:ligatures w14:val="none"/>
              </w:rPr>
            </w:pPr>
            <w:r w:rsidRPr="003F1611">
              <w:rPr>
                <w:rFonts w:ascii="Times New Roman" w:eastAsia="SimSun" w:hAnsi="Times New Roman" w:cs="Times New Roman"/>
                <w:b/>
                <w:kern w:val="0"/>
                <w14:ligatures w14:val="none"/>
              </w:rPr>
              <w:t>№ п/п</w:t>
            </w:r>
          </w:p>
        </w:tc>
        <w:tc>
          <w:tcPr>
            <w:tcW w:w="1285" w:type="pct"/>
          </w:tcPr>
          <w:p w14:paraId="5373AA0B" w14:textId="77777777" w:rsidR="003F1611" w:rsidRPr="003F1611" w:rsidRDefault="003F1611" w:rsidP="003F1611">
            <w:pPr>
              <w:spacing w:after="0" w:line="240" w:lineRule="auto"/>
              <w:rPr>
                <w:rFonts w:ascii="Times New Roman" w:eastAsia="SimSun" w:hAnsi="Times New Roman" w:cs="Times New Roman"/>
                <w:b/>
                <w:kern w:val="0"/>
                <w14:ligatures w14:val="none"/>
              </w:rPr>
            </w:pPr>
            <w:r w:rsidRPr="003F1611">
              <w:rPr>
                <w:rFonts w:ascii="Times New Roman" w:eastAsia="SimSun" w:hAnsi="Times New Roman" w:cs="Times New Roman"/>
                <w:b/>
                <w:kern w:val="0"/>
                <w14:ligatures w14:val="none"/>
              </w:rPr>
              <w:t>Фамилия,</w:t>
            </w:r>
            <w:r w:rsidRPr="003F1611">
              <w:rPr>
                <w:rFonts w:ascii="Times New Roman" w:eastAsia="SimSun" w:hAnsi="Times New Roman" w:cs="Times New Roman"/>
                <w:b/>
                <w:spacing w:val="-7"/>
                <w:kern w:val="0"/>
                <w14:ligatures w14:val="none"/>
              </w:rPr>
              <w:t xml:space="preserve"> </w:t>
            </w:r>
            <w:r w:rsidRPr="003F1611">
              <w:rPr>
                <w:rFonts w:ascii="Times New Roman" w:eastAsia="SimSun" w:hAnsi="Times New Roman" w:cs="Times New Roman"/>
                <w:b/>
                <w:kern w:val="0"/>
                <w14:ligatures w14:val="none"/>
              </w:rPr>
              <w:t>имя,</w:t>
            </w:r>
            <w:r w:rsidRPr="003F1611">
              <w:rPr>
                <w:rFonts w:ascii="Times New Roman" w:eastAsia="SimSun" w:hAnsi="Times New Roman" w:cs="Times New Roman"/>
                <w:b/>
                <w:spacing w:val="-3"/>
                <w:kern w:val="0"/>
                <w14:ligatures w14:val="none"/>
              </w:rPr>
              <w:t xml:space="preserve"> </w:t>
            </w:r>
            <w:r w:rsidRPr="003F1611">
              <w:rPr>
                <w:rFonts w:ascii="Times New Roman" w:eastAsia="SimSun" w:hAnsi="Times New Roman" w:cs="Times New Roman"/>
                <w:b/>
                <w:kern w:val="0"/>
                <w14:ligatures w14:val="none"/>
              </w:rPr>
              <w:t>отчество</w:t>
            </w:r>
          </w:p>
        </w:tc>
        <w:tc>
          <w:tcPr>
            <w:tcW w:w="919" w:type="pct"/>
          </w:tcPr>
          <w:p w14:paraId="174F3F84" w14:textId="77777777" w:rsidR="003F1611" w:rsidRPr="003F1611" w:rsidRDefault="003F1611" w:rsidP="003F1611">
            <w:pPr>
              <w:spacing w:after="0" w:line="240" w:lineRule="auto"/>
              <w:rPr>
                <w:rFonts w:ascii="Times New Roman" w:eastAsia="SimSun" w:hAnsi="Times New Roman" w:cs="Times New Roman"/>
                <w:b/>
                <w:kern w:val="0"/>
                <w14:ligatures w14:val="none"/>
              </w:rPr>
            </w:pPr>
            <w:r w:rsidRPr="003F1611">
              <w:rPr>
                <w:rFonts w:ascii="Times New Roman" w:eastAsia="SimSun" w:hAnsi="Times New Roman" w:cs="Times New Roman"/>
                <w:b/>
                <w:kern w:val="0"/>
                <w14:ligatures w14:val="none"/>
              </w:rPr>
              <w:t>предмет</w:t>
            </w:r>
          </w:p>
        </w:tc>
        <w:tc>
          <w:tcPr>
            <w:tcW w:w="798" w:type="pct"/>
          </w:tcPr>
          <w:p w14:paraId="5644646C" w14:textId="77777777" w:rsidR="003F1611" w:rsidRPr="003F1611" w:rsidRDefault="003F1611" w:rsidP="003F1611">
            <w:pPr>
              <w:spacing w:after="0" w:line="240" w:lineRule="auto"/>
              <w:rPr>
                <w:rFonts w:ascii="Times New Roman" w:eastAsia="SimSun" w:hAnsi="Times New Roman" w:cs="Times New Roman"/>
                <w:b/>
                <w:kern w:val="0"/>
                <w14:ligatures w14:val="none"/>
              </w:rPr>
            </w:pPr>
            <w:r w:rsidRPr="003F1611">
              <w:rPr>
                <w:rFonts w:ascii="Times New Roman" w:eastAsia="SimSun" w:hAnsi="Times New Roman" w:cs="Times New Roman"/>
                <w:b/>
                <w:kern w:val="0"/>
                <w14:ligatures w14:val="none"/>
              </w:rPr>
              <w:t>Категория</w:t>
            </w:r>
          </w:p>
        </w:tc>
        <w:tc>
          <w:tcPr>
            <w:tcW w:w="738" w:type="pct"/>
          </w:tcPr>
          <w:p w14:paraId="18CD694A" w14:textId="77777777" w:rsidR="003F1611" w:rsidRPr="003F1611" w:rsidRDefault="003F1611" w:rsidP="003F1611">
            <w:pPr>
              <w:spacing w:after="0" w:line="240" w:lineRule="auto"/>
              <w:rPr>
                <w:rFonts w:ascii="Times New Roman" w:eastAsia="SimSun" w:hAnsi="Times New Roman" w:cs="Times New Roman"/>
                <w:b/>
                <w:kern w:val="0"/>
                <w14:ligatures w14:val="none"/>
              </w:rPr>
            </w:pPr>
            <w:r w:rsidRPr="003F1611">
              <w:rPr>
                <w:rFonts w:ascii="Times New Roman" w:eastAsia="SimSun" w:hAnsi="Times New Roman" w:cs="Times New Roman"/>
                <w:b/>
                <w:kern w:val="0"/>
                <w14:ligatures w14:val="none"/>
              </w:rPr>
              <w:t xml:space="preserve">Год </w:t>
            </w:r>
            <w:r w:rsidRPr="003F1611">
              <w:rPr>
                <w:rFonts w:ascii="Times New Roman" w:eastAsia="SimSun" w:hAnsi="Times New Roman" w:cs="Times New Roman"/>
                <w:b/>
                <w:spacing w:val="-1"/>
                <w:kern w:val="0"/>
                <w14:ligatures w14:val="none"/>
              </w:rPr>
              <w:t>прохожде</w:t>
            </w:r>
            <w:r w:rsidRPr="003F1611">
              <w:rPr>
                <w:rFonts w:ascii="Times New Roman" w:eastAsia="SimSun" w:hAnsi="Times New Roman" w:cs="Times New Roman"/>
                <w:b/>
                <w:kern w:val="0"/>
                <w14:ligatures w14:val="none"/>
              </w:rPr>
              <w:t>ния</w:t>
            </w:r>
          </w:p>
        </w:tc>
        <w:tc>
          <w:tcPr>
            <w:tcW w:w="1015" w:type="pct"/>
          </w:tcPr>
          <w:p w14:paraId="1B4CFE7F" w14:textId="77777777" w:rsidR="003F1611" w:rsidRPr="003F1611" w:rsidRDefault="003F1611" w:rsidP="003F1611">
            <w:pPr>
              <w:spacing w:after="0" w:line="240" w:lineRule="auto"/>
              <w:rPr>
                <w:rFonts w:ascii="Times New Roman" w:eastAsia="SimSun" w:hAnsi="Times New Roman" w:cs="Times New Roman"/>
                <w:b/>
                <w:kern w:val="0"/>
                <w14:ligatures w14:val="none"/>
              </w:rPr>
            </w:pPr>
            <w:r w:rsidRPr="003F1611">
              <w:rPr>
                <w:rFonts w:ascii="Times New Roman" w:eastAsia="SimSun" w:hAnsi="Times New Roman" w:cs="Times New Roman"/>
                <w:b/>
                <w:kern w:val="0"/>
                <w14:ligatures w14:val="none"/>
              </w:rPr>
              <w:t>примечание</w:t>
            </w:r>
          </w:p>
        </w:tc>
      </w:tr>
      <w:tr w:rsidR="003F1611" w:rsidRPr="003F1611" w14:paraId="09AC2FB2" w14:textId="77777777" w:rsidTr="00FE4B7C">
        <w:trPr>
          <w:trHeight w:val="581"/>
        </w:trPr>
        <w:tc>
          <w:tcPr>
            <w:tcW w:w="244" w:type="pct"/>
            <w:vMerge w:val="restart"/>
          </w:tcPr>
          <w:p w14:paraId="7726F605"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1</w:t>
            </w:r>
          </w:p>
          <w:p w14:paraId="2CB9116F" w14:textId="77777777" w:rsidR="003F1611" w:rsidRPr="003F1611" w:rsidRDefault="003F1611" w:rsidP="003F1611">
            <w:pPr>
              <w:spacing w:after="0" w:line="240" w:lineRule="auto"/>
              <w:rPr>
                <w:rFonts w:ascii="Times New Roman" w:eastAsia="SimSun" w:hAnsi="Times New Roman" w:cs="Times New Roman"/>
                <w:kern w:val="0"/>
                <w14:ligatures w14:val="none"/>
              </w:rPr>
            </w:pPr>
          </w:p>
        </w:tc>
        <w:tc>
          <w:tcPr>
            <w:tcW w:w="1285" w:type="pct"/>
          </w:tcPr>
          <w:p w14:paraId="52DE8D4A"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Абдигапарова Алина Жаукеевна</w:t>
            </w:r>
          </w:p>
        </w:tc>
        <w:tc>
          <w:tcPr>
            <w:tcW w:w="919" w:type="pct"/>
          </w:tcPr>
          <w:p w14:paraId="3EDF320A"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lang w:val="kk-KZ"/>
                <w14:ligatures w14:val="none"/>
              </w:rPr>
              <w:t>Математика</w:t>
            </w:r>
          </w:p>
        </w:tc>
        <w:tc>
          <w:tcPr>
            <w:tcW w:w="798" w:type="pct"/>
          </w:tcPr>
          <w:p w14:paraId="138F8187"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б/к</w:t>
            </w:r>
          </w:p>
        </w:tc>
        <w:tc>
          <w:tcPr>
            <w:tcW w:w="738" w:type="pct"/>
          </w:tcPr>
          <w:p w14:paraId="0368CDFF" w14:textId="451E5A01" w:rsidR="003F1611" w:rsidRPr="003F1611" w:rsidRDefault="00FE4B7C" w:rsidP="003F1611">
            <w:pPr>
              <w:spacing w:after="0" w:line="240" w:lineRule="auto"/>
              <w:rPr>
                <w:rFonts w:ascii="Times New Roman" w:eastAsia="SimSun" w:hAnsi="Times New Roman" w:cs="Times New Roman"/>
                <w:kern w:val="0"/>
                <w:lang w:val="kk-KZ"/>
                <w14:ligatures w14:val="none"/>
              </w:rPr>
            </w:pPr>
            <w:r>
              <w:rPr>
                <w:rFonts w:ascii="Times New Roman" w:eastAsia="SimSun" w:hAnsi="Times New Roman" w:cs="Times New Roman"/>
                <w:kern w:val="0"/>
                <w:lang w:val="kk-KZ"/>
                <w14:ligatures w14:val="none"/>
              </w:rPr>
              <w:t>01.04.2025 г.</w:t>
            </w:r>
          </w:p>
        </w:tc>
        <w:tc>
          <w:tcPr>
            <w:tcW w:w="1015" w:type="pct"/>
          </w:tcPr>
          <w:p w14:paraId="66B35AB8" w14:textId="27E1E91A" w:rsidR="003F1611" w:rsidRPr="003F1611" w:rsidRDefault="00FE4B7C" w:rsidP="003F1611">
            <w:pPr>
              <w:spacing w:after="0" w:line="240" w:lineRule="auto"/>
              <w:rPr>
                <w:rFonts w:ascii="Times New Roman" w:eastAsia="SimSun" w:hAnsi="Times New Roman" w:cs="Times New Roman"/>
                <w:kern w:val="0"/>
                <w14:ligatures w14:val="none"/>
              </w:rPr>
            </w:pPr>
            <w:r>
              <w:rPr>
                <w:rFonts w:ascii="Times New Roman" w:eastAsia="SimSun" w:hAnsi="Times New Roman" w:cs="Times New Roman"/>
                <w:kern w:val="0"/>
                <w14:ligatures w14:val="none"/>
              </w:rPr>
              <w:t>Планово в 2030</w:t>
            </w:r>
          </w:p>
        </w:tc>
      </w:tr>
      <w:tr w:rsidR="003F1611" w:rsidRPr="003F1611" w14:paraId="2FED084F" w14:textId="77777777" w:rsidTr="00FE4B7C">
        <w:trPr>
          <w:trHeight w:val="757"/>
        </w:trPr>
        <w:tc>
          <w:tcPr>
            <w:tcW w:w="244" w:type="pct"/>
            <w:vMerge/>
          </w:tcPr>
          <w:p w14:paraId="2DAE73E4" w14:textId="77777777" w:rsidR="003F1611" w:rsidRPr="003F1611" w:rsidRDefault="003F1611" w:rsidP="003F1611">
            <w:pPr>
              <w:spacing w:after="0" w:line="240" w:lineRule="auto"/>
              <w:rPr>
                <w:rFonts w:ascii="Times New Roman" w:eastAsia="SimSun" w:hAnsi="Times New Roman" w:cs="Times New Roman"/>
                <w:kern w:val="0"/>
                <w14:ligatures w14:val="none"/>
              </w:rPr>
            </w:pPr>
          </w:p>
        </w:tc>
        <w:tc>
          <w:tcPr>
            <w:tcW w:w="1285" w:type="pct"/>
          </w:tcPr>
          <w:p w14:paraId="18A0BC76"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 xml:space="preserve">Абдигапарова Алина Жаукеевна </w:t>
            </w:r>
          </w:p>
        </w:tc>
        <w:tc>
          <w:tcPr>
            <w:tcW w:w="919" w:type="pct"/>
          </w:tcPr>
          <w:p w14:paraId="696AAB0B"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 xml:space="preserve">Физика </w:t>
            </w:r>
          </w:p>
        </w:tc>
        <w:tc>
          <w:tcPr>
            <w:tcW w:w="798" w:type="pct"/>
          </w:tcPr>
          <w:p w14:paraId="3C30BD55"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б/к</w:t>
            </w:r>
          </w:p>
        </w:tc>
        <w:tc>
          <w:tcPr>
            <w:tcW w:w="738" w:type="pct"/>
          </w:tcPr>
          <w:p w14:paraId="34DC34C8"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p>
        </w:tc>
        <w:tc>
          <w:tcPr>
            <w:tcW w:w="1015" w:type="pct"/>
          </w:tcPr>
          <w:p w14:paraId="7EE19A65"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Планово в 202</w:t>
            </w:r>
            <w:r w:rsidRPr="003F1611">
              <w:rPr>
                <w:rFonts w:ascii="Times New Roman" w:eastAsia="SimSun" w:hAnsi="Times New Roman" w:cs="Times New Roman"/>
                <w:kern w:val="0"/>
                <w:lang w:val="kk-KZ"/>
                <w14:ligatures w14:val="none"/>
              </w:rPr>
              <w:t>6</w:t>
            </w:r>
            <w:r w:rsidRPr="003F1611">
              <w:rPr>
                <w:rFonts w:ascii="Times New Roman" w:eastAsia="SimSun" w:hAnsi="Times New Roman" w:cs="Times New Roman"/>
                <w:kern w:val="0"/>
                <w14:ligatures w14:val="none"/>
              </w:rPr>
              <w:t xml:space="preserve"> г</w:t>
            </w:r>
          </w:p>
        </w:tc>
      </w:tr>
      <w:tr w:rsidR="003F1611" w:rsidRPr="003F1611" w14:paraId="4A20D444" w14:textId="77777777" w:rsidTr="00FE4B7C">
        <w:trPr>
          <w:trHeight w:val="581"/>
        </w:trPr>
        <w:tc>
          <w:tcPr>
            <w:tcW w:w="244" w:type="pct"/>
          </w:tcPr>
          <w:p w14:paraId="33647CAA"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2</w:t>
            </w:r>
          </w:p>
        </w:tc>
        <w:tc>
          <w:tcPr>
            <w:tcW w:w="1285" w:type="pct"/>
          </w:tcPr>
          <w:p w14:paraId="310F67EA"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Альмухамедов Бакытбек Сабитбекович</w:t>
            </w:r>
          </w:p>
        </w:tc>
        <w:tc>
          <w:tcPr>
            <w:tcW w:w="919" w:type="pct"/>
          </w:tcPr>
          <w:p w14:paraId="371253E6"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14:ligatures w14:val="none"/>
              </w:rPr>
              <w:t>Физическая культур</w:t>
            </w:r>
          </w:p>
        </w:tc>
        <w:tc>
          <w:tcPr>
            <w:tcW w:w="798" w:type="pct"/>
          </w:tcPr>
          <w:p w14:paraId="55297ADE"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spacing w:val="-1"/>
                <w:kern w:val="0"/>
                <w14:ligatures w14:val="none"/>
              </w:rPr>
              <w:t>педагог- модератор</w:t>
            </w:r>
          </w:p>
        </w:tc>
        <w:tc>
          <w:tcPr>
            <w:tcW w:w="738" w:type="pct"/>
          </w:tcPr>
          <w:p w14:paraId="335B6819"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20.12.2020 г</w:t>
            </w:r>
          </w:p>
        </w:tc>
        <w:tc>
          <w:tcPr>
            <w:tcW w:w="1015" w:type="pct"/>
          </w:tcPr>
          <w:p w14:paraId="54B54B91"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lang w:val="kk-KZ"/>
                <w14:ligatures w14:val="none"/>
              </w:rPr>
              <w:t>Продление: приказ о продлении срока квалификационной категории до 2026г</w:t>
            </w:r>
          </w:p>
        </w:tc>
      </w:tr>
      <w:tr w:rsidR="003F1611" w:rsidRPr="003F1611" w14:paraId="6B1CA4DE" w14:textId="77777777" w:rsidTr="00FE4B7C">
        <w:trPr>
          <w:trHeight w:val="580"/>
        </w:trPr>
        <w:tc>
          <w:tcPr>
            <w:tcW w:w="244" w:type="pct"/>
            <w:vMerge w:val="restart"/>
          </w:tcPr>
          <w:p w14:paraId="687BFF54"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3</w:t>
            </w:r>
          </w:p>
        </w:tc>
        <w:tc>
          <w:tcPr>
            <w:tcW w:w="1285" w:type="pct"/>
          </w:tcPr>
          <w:p w14:paraId="77FF366B"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Баженова Галина Владимировна</w:t>
            </w:r>
          </w:p>
        </w:tc>
        <w:tc>
          <w:tcPr>
            <w:tcW w:w="919" w:type="pct"/>
          </w:tcPr>
          <w:p w14:paraId="14D79F35"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 xml:space="preserve">География </w:t>
            </w:r>
          </w:p>
        </w:tc>
        <w:tc>
          <w:tcPr>
            <w:tcW w:w="798" w:type="pct"/>
          </w:tcPr>
          <w:p w14:paraId="2F03834E"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Педагог -модератор</w:t>
            </w:r>
          </w:p>
        </w:tc>
        <w:tc>
          <w:tcPr>
            <w:tcW w:w="738" w:type="pct"/>
          </w:tcPr>
          <w:p w14:paraId="34D11304"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23.12.2021г</w:t>
            </w:r>
          </w:p>
        </w:tc>
        <w:tc>
          <w:tcPr>
            <w:tcW w:w="1015" w:type="pct"/>
          </w:tcPr>
          <w:p w14:paraId="53D34576"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Планово в 2026 г</w:t>
            </w:r>
          </w:p>
        </w:tc>
      </w:tr>
      <w:tr w:rsidR="003F1611" w:rsidRPr="003F1611" w14:paraId="4D562D1B" w14:textId="77777777" w:rsidTr="00FE4B7C">
        <w:trPr>
          <w:trHeight w:val="580"/>
        </w:trPr>
        <w:tc>
          <w:tcPr>
            <w:tcW w:w="244" w:type="pct"/>
            <w:vMerge/>
          </w:tcPr>
          <w:p w14:paraId="44EDD328" w14:textId="77777777" w:rsidR="003F1611" w:rsidRPr="003F1611" w:rsidRDefault="003F1611" w:rsidP="003F1611">
            <w:pPr>
              <w:spacing w:after="0" w:line="240" w:lineRule="auto"/>
              <w:rPr>
                <w:rFonts w:ascii="Times New Roman" w:eastAsia="SimSun" w:hAnsi="Times New Roman" w:cs="Times New Roman"/>
                <w:kern w:val="0"/>
                <w14:ligatures w14:val="none"/>
              </w:rPr>
            </w:pPr>
          </w:p>
        </w:tc>
        <w:tc>
          <w:tcPr>
            <w:tcW w:w="1285" w:type="pct"/>
          </w:tcPr>
          <w:p w14:paraId="72CA7EC5"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Баженова Галина Владимировна</w:t>
            </w:r>
          </w:p>
        </w:tc>
        <w:tc>
          <w:tcPr>
            <w:tcW w:w="919" w:type="pct"/>
          </w:tcPr>
          <w:p w14:paraId="5D6E3237"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Художественный труд</w:t>
            </w:r>
          </w:p>
        </w:tc>
        <w:tc>
          <w:tcPr>
            <w:tcW w:w="798" w:type="pct"/>
          </w:tcPr>
          <w:p w14:paraId="6789627C"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Педагог -модератор</w:t>
            </w:r>
          </w:p>
        </w:tc>
        <w:tc>
          <w:tcPr>
            <w:tcW w:w="738" w:type="pct"/>
          </w:tcPr>
          <w:p w14:paraId="1C942E94"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29.08.2023</w:t>
            </w:r>
          </w:p>
        </w:tc>
        <w:tc>
          <w:tcPr>
            <w:tcW w:w="1015" w:type="pct"/>
          </w:tcPr>
          <w:p w14:paraId="7BCB9D15"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Планово в 2028 г</w:t>
            </w:r>
          </w:p>
        </w:tc>
      </w:tr>
      <w:tr w:rsidR="003F1611" w:rsidRPr="003F1611" w14:paraId="7D5BB92A" w14:textId="77777777" w:rsidTr="00FE4B7C">
        <w:trPr>
          <w:trHeight w:val="289"/>
        </w:trPr>
        <w:tc>
          <w:tcPr>
            <w:tcW w:w="244" w:type="pct"/>
          </w:tcPr>
          <w:p w14:paraId="7E0D5606"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lastRenderedPageBreak/>
              <w:t>4</w:t>
            </w:r>
          </w:p>
        </w:tc>
        <w:tc>
          <w:tcPr>
            <w:tcW w:w="1285" w:type="pct"/>
          </w:tcPr>
          <w:p w14:paraId="60AA0FA0"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Базаркин Виталий Степанович</w:t>
            </w:r>
          </w:p>
        </w:tc>
        <w:tc>
          <w:tcPr>
            <w:tcW w:w="919" w:type="pct"/>
          </w:tcPr>
          <w:p w14:paraId="7726593E"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Физика и информатика</w:t>
            </w:r>
          </w:p>
        </w:tc>
        <w:tc>
          <w:tcPr>
            <w:tcW w:w="798" w:type="pct"/>
          </w:tcPr>
          <w:p w14:paraId="153AA3DA"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Педагог- исследователь</w:t>
            </w:r>
          </w:p>
        </w:tc>
        <w:tc>
          <w:tcPr>
            <w:tcW w:w="738" w:type="pct"/>
          </w:tcPr>
          <w:p w14:paraId="05AC8D48"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 xml:space="preserve">28.08.2023 </w:t>
            </w:r>
          </w:p>
        </w:tc>
        <w:tc>
          <w:tcPr>
            <w:tcW w:w="1015" w:type="pct"/>
          </w:tcPr>
          <w:p w14:paraId="47B4C7A4"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Планово в 2028 г</w:t>
            </w:r>
          </w:p>
        </w:tc>
      </w:tr>
      <w:tr w:rsidR="003F1611" w:rsidRPr="003F1611" w14:paraId="3E1A7490" w14:textId="77777777" w:rsidTr="00FE4B7C">
        <w:trPr>
          <w:trHeight w:val="477"/>
        </w:trPr>
        <w:tc>
          <w:tcPr>
            <w:tcW w:w="244" w:type="pct"/>
          </w:tcPr>
          <w:p w14:paraId="42DB7140"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5</w:t>
            </w:r>
          </w:p>
        </w:tc>
        <w:tc>
          <w:tcPr>
            <w:tcW w:w="1285" w:type="pct"/>
          </w:tcPr>
          <w:p w14:paraId="77947ACA"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Базаркина Ирина Викторовна</w:t>
            </w:r>
          </w:p>
        </w:tc>
        <w:tc>
          <w:tcPr>
            <w:tcW w:w="919" w:type="pct"/>
          </w:tcPr>
          <w:p w14:paraId="16378FB8"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 xml:space="preserve">Психолог </w:t>
            </w:r>
          </w:p>
        </w:tc>
        <w:tc>
          <w:tcPr>
            <w:tcW w:w="798" w:type="pct"/>
          </w:tcPr>
          <w:p w14:paraId="6C9154E4"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lang w:val="kk-KZ"/>
                <w14:ligatures w14:val="none"/>
              </w:rPr>
              <w:t>Педагог- исследователь</w:t>
            </w:r>
          </w:p>
        </w:tc>
        <w:tc>
          <w:tcPr>
            <w:tcW w:w="738" w:type="pct"/>
          </w:tcPr>
          <w:p w14:paraId="1E72A0DF"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15.12.2020</w:t>
            </w:r>
          </w:p>
        </w:tc>
        <w:tc>
          <w:tcPr>
            <w:tcW w:w="1015" w:type="pct"/>
          </w:tcPr>
          <w:p w14:paraId="2E92502C"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lang w:val="kk-KZ"/>
                <w14:ligatures w14:val="none"/>
              </w:rPr>
              <w:t>Продление: приказ о продлении срока квалификационной категории до 2026г</w:t>
            </w:r>
          </w:p>
        </w:tc>
      </w:tr>
      <w:tr w:rsidR="003F1611" w:rsidRPr="003F1611" w14:paraId="6ED66153" w14:textId="77777777" w:rsidTr="00FE4B7C">
        <w:trPr>
          <w:trHeight w:val="477"/>
        </w:trPr>
        <w:tc>
          <w:tcPr>
            <w:tcW w:w="244" w:type="pct"/>
          </w:tcPr>
          <w:p w14:paraId="17F68438"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6</w:t>
            </w:r>
          </w:p>
        </w:tc>
        <w:tc>
          <w:tcPr>
            <w:tcW w:w="1285" w:type="pct"/>
          </w:tcPr>
          <w:p w14:paraId="673B0BE4"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Бегайдарова Гульнара Алибаевна</w:t>
            </w:r>
          </w:p>
        </w:tc>
        <w:tc>
          <w:tcPr>
            <w:tcW w:w="919" w:type="pct"/>
          </w:tcPr>
          <w:p w14:paraId="5F4428D4"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 xml:space="preserve">Химия </w:t>
            </w:r>
          </w:p>
        </w:tc>
        <w:tc>
          <w:tcPr>
            <w:tcW w:w="798" w:type="pct"/>
          </w:tcPr>
          <w:p w14:paraId="54DF48A5"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б/к</w:t>
            </w:r>
          </w:p>
        </w:tc>
        <w:tc>
          <w:tcPr>
            <w:tcW w:w="738" w:type="pct"/>
          </w:tcPr>
          <w:p w14:paraId="14F2D6E8" w14:textId="77777777" w:rsidR="003F1611" w:rsidRPr="003F1611" w:rsidRDefault="003F1611" w:rsidP="003F1611">
            <w:pPr>
              <w:spacing w:after="0" w:line="240" w:lineRule="auto"/>
              <w:rPr>
                <w:rFonts w:ascii="Times New Roman" w:eastAsia="SimSun" w:hAnsi="Times New Roman" w:cs="Times New Roman"/>
                <w:kern w:val="0"/>
                <w14:ligatures w14:val="none"/>
              </w:rPr>
            </w:pPr>
          </w:p>
        </w:tc>
        <w:tc>
          <w:tcPr>
            <w:tcW w:w="1015" w:type="pct"/>
          </w:tcPr>
          <w:p w14:paraId="432B4A83"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Предмет по специальности не преподаёт</w:t>
            </w:r>
          </w:p>
        </w:tc>
      </w:tr>
      <w:tr w:rsidR="003F1611" w:rsidRPr="003F1611" w14:paraId="3D566F3E" w14:textId="77777777" w:rsidTr="00FE4B7C">
        <w:trPr>
          <w:trHeight w:val="581"/>
        </w:trPr>
        <w:tc>
          <w:tcPr>
            <w:tcW w:w="244" w:type="pct"/>
          </w:tcPr>
          <w:p w14:paraId="31608FE9"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7</w:t>
            </w:r>
          </w:p>
        </w:tc>
        <w:tc>
          <w:tcPr>
            <w:tcW w:w="1285" w:type="pct"/>
            <w:tcBorders>
              <w:top w:val="single" w:sz="4" w:space="0" w:color="auto"/>
              <w:left w:val="single" w:sz="4" w:space="0" w:color="auto"/>
              <w:bottom w:val="single" w:sz="4" w:space="0" w:color="auto"/>
              <w:right w:val="single" w:sz="4" w:space="0" w:color="auto"/>
            </w:tcBorders>
          </w:tcPr>
          <w:p w14:paraId="607DA0B4"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Бектенбетов Райымбек Ниязбекович</w:t>
            </w:r>
          </w:p>
        </w:tc>
        <w:tc>
          <w:tcPr>
            <w:tcW w:w="919" w:type="pct"/>
          </w:tcPr>
          <w:p w14:paraId="4E8B0909"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 xml:space="preserve">Музыка </w:t>
            </w:r>
          </w:p>
        </w:tc>
        <w:tc>
          <w:tcPr>
            <w:tcW w:w="798" w:type="pct"/>
          </w:tcPr>
          <w:p w14:paraId="46E66A79"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б/к</w:t>
            </w:r>
          </w:p>
        </w:tc>
        <w:tc>
          <w:tcPr>
            <w:tcW w:w="738" w:type="pct"/>
          </w:tcPr>
          <w:p w14:paraId="108F7362" w14:textId="77777777" w:rsidR="003F1611" w:rsidRPr="003F1611" w:rsidRDefault="003F1611" w:rsidP="003F1611">
            <w:pPr>
              <w:spacing w:after="0" w:line="240" w:lineRule="auto"/>
              <w:rPr>
                <w:rFonts w:ascii="Times New Roman" w:eastAsia="SimSun" w:hAnsi="Times New Roman" w:cs="Times New Roman"/>
                <w:kern w:val="0"/>
                <w14:ligatures w14:val="none"/>
              </w:rPr>
            </w:pPr>
          </w:p>
        </w:tc>
        <w:tc>
          <w:tcPr>
            <w:tcW w:w="1015" w:type="pct"/>
          </w:tcPr>
          <w:p w14:paraId="6A4A3EC1"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 xml:space="preserve">Совместитель </w:t>
            </w:r>
          </w:p>
        </w:tc>
      </w:tr>
      <w:tr w:rsidR="003F1611" w:rsidRPr="003F1611" w14:paraId="2B4EBB13" w14:textId="77777777" w:rsidTr="00FE4B7C">
        <w:trPr>
          <w:trHeight w:val="592"/>
        </w:trPr>
        <w:tc>
          <w:tcPr>
            <w:tcW w:w="244" w:type="pct"/>
          </w:tcPr>
          <w:p w14:paraId="37F68467"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8</w:t>
            </w:r>
          </w:p>
        </w:tc>
        <w:tc>
          <w:tcPr>
            <w:tcW w:w="1285" w:type="pct"/>
            <w:tcBorders>
              <w:top w:val="single" w:sz="4" w:space="0" w:color="auto"/>
              <w:left w:val="single" w:sz="4" w:space="0" w:color="auto"/>
              <w:bottom w:val="single" w:sz="4" w:space="0" w:color="auto"/>
              <w:right w:val="single" w:sz="4" w:space="0" w:color="auto"/>
            </w:tcBorders>
          </w:tcPr>
          <w:p w14:paraId="074225F5"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Бермухамедова Бакытгуль Мукатайевна</w:t>
            </w:r>
          </w:p>
        </w:tc>
        <w:tc>
          <w:tcPr>
            <w:tcW w:w="919" w:type="pct"/>
          </w:tcPr>
          <w:p w14:paraId="0FB6E6DF"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Казахский язык</w:t>
            </w:r>
          </w:p>
        </w:tc>
        <w:tc>
          <w:tcPr>
            <w:tcW w:w="798" w:type="pct"/>
          </w:tcPr>
          <w:p w14:paraId="76C3BBB2"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Педагог- эксперт</w:t>
            </w:r>
          </w:p>
        </w:tc>
        <w:tc>
          <w:tcPr>
            <w:tcW w:w="738" w:type="pct"/>
          </w:tcPr>
          <w:p w14:paraId="4E048ED4"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28.12.2021</w:t>
            </w:r>
          </w:p>
        </w:tc>
        <w:tc>
          <w:tcPr>
            <w:tcW w:w="1015" w:type="pct"/>
          </w:tcPr>
          <w:p w14:paraId="1FE83BE6"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Планово в 2026 г</w:t>
            </w:r>
          </w:p>
        </w:tc>
      </w:tr>
      <w:tr w:rsidR="003F1611" w:rsidRPr="003F1611" w14:paraId="42EC2B27" w14:textId="77777777" w:rsidTr="00FE4B7C">
        <w:trPr>
          <w:trHeight w:val="505"/>
        </w:trPr>
        <w:tc>
          <w:tcPr>
            <w:tcW w:w="244" w:type="pct"/>
          </w:tcPr>
          <w:p w14:paraId="066B9D8D"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9</w:t>
            </w:r>
          </w:p>
        </w:tc>
        <w:tc>
          <w:tcPr>
            <w:tcW w:w="1285" w:type="pct"/>
            <w:tcBorders>
              <w:top w:val="single" w:sz="4" w:space="0" w:color="auto"/>
              <w:left w:val="single" w:sz="4" w:space="0" w:color="auto"/>
              <w:bottom w:val="single" w:sz="4" w:space="0" w:color="auto"/>
              <w:right w:val="single" w:sz="4" w:space="0" w:color="auto"/>
            </w:tcBorders>
          </w:tcPr>
          <w:p w14:paraId="6987CEEF"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Бобренко Марина Александровна</w:t>
            </w:r>
          </w:p>
        </w:tc>
        <w:tc>
          <w:tcPr>
            <w:tcW w:w="919" w:type="pct"/>
          </w:tcPr>
          <w:p w14:paraId="1A1AA72E"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биология</w:t>
            </w:r>
          </w:p>
        </w:tc>
        <w:tc>
          <w:tcPr>
            <w:tcW w:w="798" w:type="pct"/>
          </w:tcPr>
          <w:p w14:paraId="0B8C48F6"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Педагог -модератор</w:t>
            </w:r>
          </w:p>
        </w:tc>
        <w:tc>
          <w:tcPr>
            <w:tcW w:w="738" w:type="pct"/>
          </w:tcPr>
          <w:p w14:paraId="1FD7B027"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22.08.2024</w:t>
            </w:r>
          </w:p>
        </w:tc>
        <w:tc>
          <w:tcPr>
            <w:tcW w:w="1015" w:type="pct"/>
          </w:tcPr>
          <w:p w14:paraId="308D9725"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 xml:space="preserve"> Планово в 2029 г</w:t>
            </w:r>
          </w:p>
        </w:tc>
      </w:tr>
      <w:tr w:rsidR="003F1611" w:rsidRPr="003F1611" w14:paraId="1F13BA18" w14:textId="77777777" w:rsidTr="00FE4B7C">
        <w:trPr>
          <w:trHeight w:val="289"/>
        </w:trPr>
        <w:tc>
          <w:tcPr>
            <w:tcW w:w="244" w:type="pct"/>
          </w:tcPr>
          <w:p w14:paraId="7940404B"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10</w:t>
            </w:r>
          </w:p>
        </w:tc>
        <w:tc>
          <w:tcPr>
            <w:tcW w:w="1285" w:type="pct"/>
            <w:tcBorders>
              <w:top w:val="single" w:sz="4" w:space="0" w:color="auto"/>
              <w:left w:val="single" w:sz="4" w:space="0" w:color="auto"/>
              <w:bottom w:val="single" w:sz="4" w:space="0" w:color="auto"/>
              <w:right w:val="single" w:sz="4" w:space="0" w:color="auto"/>
            </w:tcBorders>
          </w:tcPr>
          <w:p w14:paraId="30EF883D"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Булатова Анастасия Юрьевна</w:t>
            </w:r>
          </w:p>
        </w:tc>
        <w:tc>
          <w:tcPr>
            <w:tcW w:w="919" w:type="pct"/>
          </w:tcPr>
          <w:p w14:paraId="704A63E6"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Начальные классы</w:t>
            </w:r>
          </w:p>
        </w:tc>
        <w:tc>
          <w:tcPr>
            <w:tcW w:w="798" w:type="pct"/>
          </w:tcPr>
          <w:p w14:paraId="70E7634A"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Педагог -модератор</w:t>
            </w:r>
          </w:p>
        </w:tc>
        <w:tc>
          <w:tcPr>
            <w:tcW w:w="738" w:type="pct"/>
          </w:tcPr>
          <w:p w14:paraId="77D90E15"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24.08.2022</w:t>
            </w:r>
          </w:p>
        </w:tc>
        <w:tc>
          <w:tcPr>
            <w:tcW w:w="1015" w:type="pct"/>
          </w:tcPr>
          <w:p w14:paraId="5CFE33BD"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Планово в 2027 г</w:t>
            </w:r>
          </w:p>
        </w:tc>
      </w:tr>
      <w:tr w:rsidR="003F1611" w:rsidRPr="003F1611" w14:paraId="0855D838" w14:textId="77777777" w:rsidTr="00FE4B7C">
        <w:trPr>
          <w:trHeight w:val="581"/>
        </w:trPr>
        <w:tc>
          <w:tcPr>
            <w:tcW w:w="244" w:type="pct"/>
          </w:tcPr>
          <w:p w14:paraId="52D6FBCA"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11</w:t>
            </w:r>
          </w:p>
        </w:tc>
        <w:tc>
          <w:tcPr>
            <w:tcW w:w="1285" w:type="pct"/>
            <w:tcBorders>
              <w:top w:val="single" w:sz="4" w:space="0" w:color="auto"/>
              <w:left w:val="single" w:sz="4" w:space="0" w:color="auto"/>
              <w:bottom w:val="single" w:sz="4" w:space="0" w:color="auto"/>
              <w:right w:val="single" w:sz="4" w:space="0" w:color="auto"/>
            </w:tcBorders>
          </w:tcPr>
          <w:p w14:paraId="1C8662C1"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Гайворонская Марина Сергеевна</w:t>
            </w:r>
          </w:p>
        </w:tc>
        <w:tc>
          <w:tcPr>
            <w:tcW w:w="919" w:type="pct"/>
          </w:tcPr>
          <w:p w14:paraId="6A874EF1"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Иностранный язык</w:t>
            </w:r>
          </w:p>
        </w:tc>
        <w:tc>
          <w:tcPr>
            <w:tcW w:w="798" w:type="pct"/>
          </w:tcPr>
          <w:p w14:paraId="63EC62AB"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Педагог (б/к)</w:t>
            </w:r>
          </w:p>
        </w:tc>
        <w:tc>
          <w:tcPr>
            <w:tcW w:w="738" w:type="pct"/>
          </w:tcPr>
          <w:p w14:paraId="7E922245"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p>
        </w:tc>
        <w:tc>
          <w:tcPr>
            <w:tcW w:w="1015" w:type="pct"/>
          </w:tcPr>
          <w:p w14:paraId="47399D56"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Планово в 2026 г.</w:t>
            </w:r>
          </w:p>
        </w:tc>
      </w:tr>
      <w:tr w:rsidR="003F1611" w:rsidRPr="003F1611" w14:paraId="5D6B5F98" w14:textId="77777777" w:rsidTr="00FE4B7C">
        <w:trPr>
          <w:trHeight w:val="581"/>
        </w:trPr>
        <w:tc>
          <w:tcPr>
            <w:tcW w:w="244" w:type="pct"/>
          </w:tcPr>
          <w:p w14:paraId="60548601"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14:ligatures w14:val="none"/>
              </w:rPr>
              <w:t>1</w:t>
            </w:r>
            <w:r w:rsidRPr="003F1611">
              <w:rPr>
                <w:rFonts w:ascii="Times New Roman" w:eastAsia="SimSun" w:hAnsi="Times New Roman" w:cs="Times New Roman"/>
                <w:kern w:val="0"/>
                <w:lang w:val="kk-KZ"/>
                <w14:ligatures w14:val="none"/>
              </w:rPr>
              <w:t>2</w:t>
            </w:r>
          </w:p>
        </w:tc>
        <w:tc>
          <w:tcPr>
            <w:tcW w:w="1285" w:type="pct"/>
            <w:tcBorders>
              <w:top w:val="single" w:sz="4" w:space="0" w:color="auto"/>
              <w:left w:val="single" w:sz="4" w:space="0" w:color="auto"/>
              <w:bottom w:val="single" w:sz="4" w:space="0" w:color="auto"/>
              <w:right w:val="single" w:sz="4" w:space="0" w:color="auto"/>
            </w:tcBorders>
          </w:tcPr>
          <w:p w14:paraId="25A5ADE8"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Исмагамбетов Самрат Есентаевич</w:t>
            </w:r>
          </w:p>
        </w:tc>
        <w:tc>
          <w:tcPr>
            <w:tcW w:w="919" w:type="pct"/>
          </w:tcPr>
          <w:p w14:paraId="600D5314"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Физическая культура</w:t>
            </w:r>
          </w:p>
        </w:tc>
        <w:tc>
          <w:tcPr>
            <w:tcW w:w="798" w:type="pct"/>
          </w:tcPr>
          <w:p w14:paraId="7A391023"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Педагог-модератор</w:t>
            </w:r>
          </w:p>
        </w:tc>
        <w:tc>
          <w:tcPr>
            <w:tcW w:w="738" w:type="pct"/>
          </w:tcPr>
          <w:p w14:paraId="7A2D01CD"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22.08.2024</w:t>
            </w:r>
          </w:p>
        </w:tc>
        <w:tc>
          <w:tcPr>
            <w:tcW w:w="1015" w:type="pct"/>
          </w:tcPr>
          <w:p w14:paraId="2BAB15AD"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Планово в 2029 г</w:t>
            </w:r>
          </w:p>
        </w:tc>
      </w:tr>
      <w:tr w:rsidR="003F1611" w:rsidRPr="003F1611" w14:paraId="0CC2E285" w14:textId="77777777" w:rsidTr="00FE4B7C">
        <w:trPr>
          <w:trHeight w:val="504"/>
        </w:trPr>
        <w:tc>
          <w:tcPr>
            <w:tcW w:w="244" w:type="pct"/>
          </w:tcPr>
          <w:p w14:paraId="7B3F2A93"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14:ligatures w14:val="none"/>
              </w:rPr>
              <w:t>1</w:t>
            </w:r>
            <w:r w:rsidRPr="003F1611">
              <w:rPr>
                <w:rFonts w:ascii="Times New Roman" w:eastAsia="SimSun" w:hAnsi="Times New Roman" w:cs="Times New Roman"/>
                <w:kern w:val="0"/>
                <w:lang w:val="kk-KZ"/>
                <w14:ligatures w14:val="none"/>
              </w:rPr>
              <w:t>3</w:t>
            </w:r>
          </w:p>
        </w:tc>
        <w:tc>
          <w:tcPr>
            <w:tcW w:w="1285" w:type="pct"/>
            <w:tcBorders>
              <w:top w:val="single" w:sz="4" w:space="0" w:color="auto"/>
              <w:left w:val="single" w:sz="4" w:space="0" w:color="auto"/>
              <w:bottom w:val="single" w:sz="4" w:space="0" w:color="auto"/>
              <w:right w:val="single" w:sz="4" w:space="0" w:color="auto"/>
            </w:tcBorders>
          </w:tcPr>
          <w:p w14:paraId="415139DF"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Киреева Татьяна Викторовна</w:t>
            </w:r>
          </w:p>
        </w:tc>
        <w:tc>
          <w:tcPr>
            <w:tcW w:w="919" w:type="pct"/>
          </w:tcPr>
          <w:p w14:paraId="6425EC36"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Русский язык</w:t>
            </w:r>
          </w:p>
        </w:tc>
        <w:tc>
          <w:tcPr>
            <w:tcW w:w="798" w:type="pct"/>
          </w:tcPr>
          <w:p w14:paraId="1DE3C968"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Педагог-исследователь</w:t>
            </w:r>
          </w:p>
        </w:tc>
        <w:tc>
          <w:tcPr>
            <w:tcW w:w="738" w:type="pct"/>
          </w:tcPr>
          <w:p w14:paraId="46B262F0"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25.12.2020</w:t>
            </w:r>
          </w:p>
        </w:tc>
        <w:tc>
          <w:tcPr>
            <w:tcW w:w="1015" w:type="pct"/>
          </w:tcPr>
          <w:p w14:paraId="448A67F4"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lang w:val="kk-KZ"/>
                <w14:ligatures w14:val="none"/>
              </w:rPr>
              <w:t>Продление: приказ о продлении срока квалификационной категории до 2026г</w:t>
            </w:r>
          </w:p>
        </w:tc>
      </w:tr>
      <w:tr w:rsidR="003F1611" w:rsidRPr="003F1611" w14:paraId="7AF42E1D" w14:textId="77777777" w:rsidTr="00FE4B7C">
        <w:trPr>
          <w:trHeight w:val="580"/>
        </w:trPr>
        <w:tc>
          <w:tcPr>
            <w:tcW w:w="244" w:type="pct"/>
            <w:vMerge w:val="restart"/>
          </w:tcPr>
          <w:p w14:paraId="2B78CADB"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14:ligatures w14:val="none"/>
              </w:rPr>
              <w:t>1</w:t>
            </w:r>
            <w:r w:rsidRPr="003F1611">
              <w:rPr>
                <w:rFonts w:ascii="Times New Roman" w:eastAsia="SimSun" w:hAnsi="Times New Roman" w:cs="Times New Roman"/>
                <w:kern w:val="0"/>
                <w:lang w:val="kk-KZ"/>
                <w14:ligatures w14:val="none"/>
              </w:rPr>
              <w:t>4</w:t>
            </w:r>
          </w:p>
        </w:tc>
        <w:tc>
          <w:tcPr>
            <w:tcW w:w="1285" w:type="pct"/>
            <w:tcBorders>
              <w:top w:val="single" w:sz="4" w:space="0" w:color="auto"/>
              <w:left w:val="single" w:sz="4" w:space="0" w:color="auto"/>
              <w:bottom w:val="single" w:sz="4" w:space="0" w:color="auto"/>
              <w:right w:val="single" w:sz="4" w:space="0" w:color="auto"/>
            </w:tcBorders>
          </w:tcPr>
          <w:p w14:paraId="540AF26C"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Кривоносова Ирина Александровна</w:t>
            </w:r>
          </w:p>
        </w:tc>
        <w:tc>
          <w:tcPr>
            <w:tcW w:w="919" w:type="pct"/>
          </w:tcPr>
          <w:p w14:paraId="43030249"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 xml:space="preserve">История </w:t>
            </w:r>
          </w:p>
        </w:tc>
        <w:tc>
          <w:tcPr>
            <w:tcW w:w="798" w:type="pct"/>
          </w:tcPr>
          <w:p w14:paraId="657B7752"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Педагог-эксперт</w:t>
            </w:r>
          </w:p>
        </w:tc>
        <w:tc>
          <w:tcPr>
            <w:tcW w:w="738" w:type="pct"/>
          </w:tcPr>
          <w:p w14:paraId="4C9D6599"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24.12.2020</w:t>
            </w:r>
          </w:p>
        </w:tc>
        <w:tc>
          <w:tcPr>
            <w:tcW w:w="1015" w:type="pct"/>
          </w:tcPr>
          <w:p w14:paraId="4D4F6C22"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lang w:val="kk-KZ"/>
                <w14:ligatures w14:val="none"/>
              </w:rPr>
              <w:t>Продление: приказ о продлении срока квалификационной категории до 2026г</w:t>
            </w:r>
          </w:p>
        </w:tc>
      </w:tr>
      <w:tr w:rsidR="003F1611" w:rsidRPr="003F1611" w14:paraId="390FAC69" w14:textId="77777777" w:rsidTr="00FE4B7C">
        <w:trPr>
          <w:trHeight w:val="580"/>
        </w:trPr>
        <w:tc>
          <w:tcPr>
            <w:tcW w:w="244" w:type="pct"/>
            <w:vMerge/>
          </w:tcPr>
          <w:p w14:paraId="0499FF9B" w14:textId="77777777" w:rsidR="003F1611" w:rsidRPr="003F1611" w:rsidRDefault="003F1611" w:rsidP="003F1611">
            <w:pPr>
              <w:spacing w:after="0" w:line="240" w:lineRule="auto"/>
              <w:rPr>
                <w:rFonts w:ascii="Times New Roman" w:eastAsia="SimSun" w:hAnsi="Times New Roman" w:cs="Times New Roman"/>
                <w:kern w:val="0"/>
                <w14:ligatures w14:val="none"/>
              </w:rPr>
            </w:pPr>
          </w:p>
        </w:tc>
        <w:tc>
          <w:tcPr>
            <w:tcW w:w="1285" w:type="pct"/>
            <w:tcBorders>
              <w:top w:val="single" w:sz="4" w:space="0" w:color="auto"/>
              <w:left w:val="single" w:sz="4" w:space="0" w:color="auto"/>
              <w:bottom w:val="single" w:sz="4" w:space="0" w:color="auto"/>
              <w:right w:val="single" w:sz="4" w:space="0" w:color="auto"/>
            </w:tcBorders>
          </w:tcPr>
          <w:p w14:paraId="22EF9488"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Кривоносова Ирина Александровна</w:t>
            </w:r>
          </w:p>
        </w:tc>
        <w:tc>
          <w:tcPr>
            <w:tcW w:w="919" w:type="pct"/>
          </w:tcPr>
          <w:p w14:paraId="5C21FA39"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Русский язык</w:t>
            </w:r>
          </w:p>
        </w:tc>
        <w:tc>
          <w:tcPr>
            <w:tcW w:w="798" w:type="pct"/>
          </w:tcPr>
          <w:p w14:paraId="1E894E3A"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б/к</w:t>
            </w:r>
          </w:p>
        </w:tc>
        <w:tc>
          <w:tcPr>
            <w:tcW w:w="738" w:type="pct"/>
          </w:tcPr>
          <w:p w14:paraId="148AC1AB"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p>
        </w:tc>
        <w:tc>
          <w:tcPr>
            <w:tcW w:w="1015" w:type="pct"/>
          </w:tcPr>
          <w:p w14:paraId="2A34723F"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Планово в 2026 г.</w:t>
            </w:r>
          </w:p>
        </w:tc>
      </w:tr>
      <w:tr w:rsidR="003F1611" w:rsidRPr="003F1611" w14:paraId="7C336C32" w14:textId="77777777" w:rsidTr="00FE4B7C">
        <w:trPr>
          <w:trHeight w:val="505"/>
        </w:trPr>
        <w:tc>
          <w:tcPr>
            <w:tcW w:w="244" w:type="pct"/>
          </w:tcPr>
          <w:p w14:paraId="29560399"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14:ligatures w14:val="none"/>
              </w:rPr>
              <w:t>1</w:t>
            </w:r>
            <w:r w:rsidRPr="003F1611">
              <w:rPr>
                <w:rFonts w:ascii="Times New Roman" w:eastAsia="SimSun" w:hAnsi="Times New Roman" w:cs="Times New Roman"/>
                <w:kern w:val="0"/>
                <w:lang w:val="kk-KZ"/>
                <w14:ligatures w14:val="none"/>
              </w:rPr>
              <w:t>5</w:t>
            </w:r>
          </w:p>
        </w:tc>
        <w:tc>
          <w:tcPr>
            <w:tcW w:w="1285" w:type="pct"/>
            <w:tcBorders>
              <w:top w:val="single" w:sz="4" w:space="0" w:color="auto"/>
              <w:left w:val="single" w:sz="4" w:space="0" w:color="auto"/>
              <w:bottom w:val="single" w:sz="4" w:space="0" w:color="auto"/>
              <w:right w:val="single" w:sz="4" w:space="0" w:color="auto"/>
            </w:tcBorders>
          </w:tcPr>
          <w:p w14:paraId="63D4DB0C"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Кривоносова Екатерина Анатольевна</w:t>
            </w:r>
          </w:p>
        </w:tc>
        <w:tc>
          <w:tcPr>
            <w:tcW w:w="919" w:type="pct"/>
          </w:tcPr>
          <w:p w14:paraId="77E44CB9"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Художественный труд</w:t>
            </w:r>
          </w:p>
        </w:tc>
        <w:tc>
          <w:tcPr>
            <w:tcW w:w="798" w:type="pct"/>
          </w:tcPr>
          <w:p w14:paraId="0C604E98"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б/к</w:t>
            </w:r>
          </w:p>
        </w:tc>
        <w:tc>
          <w:tcPr>
            <w:tcW w:w="738" w:type="pct"/>
          </w:tcPr>
          <w:p w14:paraId="65B3DA95" w14:textId="77777777" w:rsidR="003F1611" w:rsidRPr="003F1611" w:rsidRDefault="003F1611" w:rsidP="003F1611">
            <w:pPr>
              <w:spacing w:after="0" w:line="240" w:lineRule="auto"/>
              <w:rPr>
                <w:rFonts w:ascii="Times New Roman" w:eastAsia="SimSun" w:hAnsi="Times New Roman" w:cs="Times New Roman"/>
                <w:kern w:val="0"/>
                <w14:ligatures w14:val="none"/>
              </w:rPr>
            </w:pPr>
          </w:p>
        </w:tc>
        <w:tc>
          <w:tcPr>
            <w:tcW w:w="1015" w:type="pct"/>
          </w:tcPr>
          <w:p w14:paraId="3FD57D44"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Планово в 2026 г.</w:t>
            </w:r>
          </w:p>
        </w:tc>
      </w:tr>
      <w:tr w:rsidR="003F1611" w:rsidRPr="003F1611" w14:paraId="2599A41B" w14:textId="77777777" w:rsidTr="00FE4B7C">
        <w:trPr>
          <w:trHeight w:val="505"/>
        </w:trPr>
        <w:tc>
          <w:tcPr>
            <w:tcW w:w="244" w:type="pct"/>
          </w:tcPr>
          <w:p w14:paraId="5BCAB9D7"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16</w:t>
            </w:r>
          </w:p>
        </w:tc>
        <w:tc>
          <w:tcPr>
            <w:tcW w:w="1285" w:type="pct"/>
            <w:tcBorders>
              <w:top w:val="single" w:sz="4" w:space="0" w:color="auto"/>
              <w:left w:val="single" w:sz="4" w:space="0" w:color="auto"/>
              <w:bottom w:val="single" w:sz="4" w:space="0" w:color="auto"/>
              <w:right w:val="single" w:sz="4" w:space="0" w:color="auto"/>
            </w:tcBorders>
          </w:tcPr>
          <w:p w14:paraId="0B485ABB"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Кузнецова Татьяна Геннадьевна</w:t>
            </w:r>
          </w:p>
        </w:tc>
        <w:tc>
          <w:tcPr>
            <w:tcW w:w="919" w:type="pct"/>
          </w:tcPr>
          <w:p w14:paraId="71CD6171"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Начальные классы</w:t>
            </w:r>
          </w:p>
        </w:tc>
        <w:tc>
          <w:tcPr>
            <w:tcW w:w="798" w:type="pct"/>
          </w:tcPr>
          <w:p w14:paraId="6F201E04"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Педагог-эксперт</w:t>
            </w:r>
          </w:p>
        </w:tc>
        <w:tc>
          <w:tcPr>
            <w:tcW w:w="738" w:type="pct"/>
          </w:tcPr>
          <w:p w14:paraId="3E2C63EF"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28.12.2021</w:t>
            </w:r>
          </w:p>
        </w:tc>
        <w:tc>
          <w:tcPr>
            <w:tcW w:w="1015" w:type="pct"/>
          </w:tcPr>
          <w:p w14:paraId="480291A1"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Планово в 2026 г</w:t>
            </w:r>
          </w:p>
        </w:tc>
      </w:tr>
      <w:tr w:rsidR="003F1611" w:rsidRPr="003F1611" w14:paraId="5C8EA779" w14:textId="77777777" w:rsidTr="00FE4B7C">
        <w:trPr>
          <w:trHeight w:val="505"/>
        </w:trPr>
        <w:tc>
          <w:tcPr>
            <w:tcW w:w="244" w:type="pct"/>
          </w:tcPr>
          <w:p w14:paraId="123978C0"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17</w:t>
            </w:r>
          </w:p>
        </w:tc>
        <w:tc>
          <w:tcPr>
            <w:tcW w:w="1285" w:type="pct"/>
            <w:tcBorders>
              <w:top w:val="single" w:sz="4" w:space="0" w:color="auto"/>
              <w:left w:val="single" w:sz="4" w:space="0" w:color="auto"/>
              <w:bottom w:val="single" w:sz="4" w:space="0" w:color="auto"/>
              <w:right w:val="single" w:sz="4" w:space="0" w:color="auto"/>
            </w:tcBorders>
          </w:tcPr>
          <w:p w14:paraId="41DA2887"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Курманова Наталья Николаевна</w:t>
            </w:r>
          </w:p>
        </w:tc>
        <w:tc>
          <w:tcPr>
            <w:tcW w:w="919" w:type="pct"/>
          </w:tcPr>
          <w:p w14:paraId="6951A785"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Начальные классы</w:t>
            </w:r>
          </w:p>
        </w:tc>
        <w:tc>
          <w:tcPr>
            <w:tcW w:w="798" w:type="pct"/>
          </w:tcPr>
          <w:p w14:paraId="7C948968"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Педагог-исследователь</w:t>
            </w:r>
          </w:p>
        </w:tc>
        <w:tc>
          <w:tcPr>
            <w:tcW w:w="738" w:type="pct"/>
          </w:tcPr>
          <w:p w14:paraId="696850CB"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15.12.2020</w:t>
            </w:r>
          </w:p>
        </w:tc>
        <w:tc>
          <w:tcPr>
            <w:tcW w:w="1015" w:type="pct"/>
          </w:tcPr>
          <w:p w14:paraId="61F058E1"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lang w:val="kk-KZ"/>
                <w14:ligatures w14:val="none"/>
              </w:rPr>
              <w:t>Продление: приказ о продлении срока квалификационной категории до 2026г</w:t>
            </w:r>
          </w:p>
        </w:tc>
      </w:tr>
      <w:tr w:rsidR="003F1611" w:rsidRPr="003F1611" w14:paraId="46117AA5" w14:textId="77777777" w:rsidTr="00FE4B7C">
        <w:trPr>
          <w:trHeight w:val="505"/>
        </w:trPr>
        <w:tc>
          <w:tcPr>
            <w:tcW w:w="244" w:type="pct"/>
          </w:tcPr>
          <w:p w14:paraId="67BBB0D6"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18</w:t>
            </w:r>
          </w:p>
        </w:tc>
        <w:tc>
          <w:tcPr>
            <w:tcW w:w="1285" w:type="pct"/>
            <w:tcBorders>
              <w:top w:val="single" w:sz="4" w:space="0" w:color="auto"/>
              <w:left w:val="single" w:sz="4" w:space="0" w:color="auto"/>
              <w:bottom w:val="single" w:sz="4" w:space="0" w:color="auto"/>
              <w:right w:val="single" w:sz="4" w:space="0" w:color="auto"/>
            </w:tcBorders>
          </w:tcPr>
          <w:p w14:paraId="267BE074"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Қуанышбек Жәнібек Бақытжанұлы</w:t>
            </w:r>
          </w:p>
        </w:tc>
        <w:tc>
          <w:tcPr>
            <w:tcW w:w="919" w:type="pct"/>
          </w:tcPr>
          <w:p w14:paraId="795E8C64"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Казахский язык</w:t>
            </w:r>
          </w:p>
        </w:tc>
        <w:tc>
          <w:tcPr>
            <w:tcW w:w="798" w:type="pct"/>
          </w:tcPr>
          <w:p w14:paraId="3B3CD8C1"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 xml:space="preserve">Педагог </w:t>
            </w:r>
          </w:p>
        </w:tc>
        <w:tc>
          <w:tcPr>
            <w:tcW w:w="738" w:type="pct"/>
          </w:tcPr>
          <w:p w14:paraId="28544AD7" w14:textId="77777777" w:rsidR="003F1611" w:rsidRPr="003F1611" w:rsidRDefault="003F1611" w:rsidP="003F1611">
            <w:pPr>
              <w:spacing w:after="0" w:line="240" w:lineRule="auto"/>
              <w:rPr>
                <w:rFonts w:ascii="Times New Roman" w:eastAsia="SimSun" w:hAnsi="Times New Roman" w:cs="Times New Roman"/>
                <w:kern w:val="0"/>
                <w14:ligatures w14:val="none"/>
              </w:rPr>
            </w:pPr>
          </w:p>
        </w:tc>
        <w:tc>
          <w:tcPr>
            <w:tcW w:w="1015" w:type="pct"/>
          </w:tcPr>
          <w:p w14:paraId="44C7F512"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Планово в 2026</w:t>
            </w:r>
          </w:p>
        </w:tc>
      </w:tr>
      <w:tr w:rsidR="003F1611" w:rsidRPr="003F1611" w14:paraId="76CB76FD" w14:textId="77777777" w:rsidTr="00FE4B7C">
        <w:trPr>
          <w:trHeight w:val="505"/>
        </w:trPr>
        <w:tc>
          <w:tcPr>
            <w:tcW w:w="244" w:type="pct"/>
          </w:tcPr>
          <w:p w14:paraId="279AF43E"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19</w:t>
            </w:r>
          </w:p>
        </w:tc>
        <w:tc>
          <w:tcPr>
            <w:tcW w:w="1285" w:type="pct"/>
            <w:tcBorders>
              <w:top w:val="single" w:sz="4" w:space="0" w:color="auto"/>
              <w:left w:val="single" w:sz="4" w:space="0" w:color="auto"/>
              <w:bottom w:val="single" w:sz="4" w:space="0" w:color="auto"/>
              <w:right w:val="single" w:sz="4" w:space="0" w:color="auto"/>
            </w:tcBorders>
          </w:tcPr>
          <w:p w14:paraId="7E98C25D"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Құрманғалиева Жания Қанапияқызы</w:t>
            </w:r>
          </w:p>
        </w:tc>
        <w:tc>
          <w:tcPr>
            <w:tcW w:w="919" w:type="pct"/>
          </w:tcPr>
          <w:p w14:paraId="456573CE"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 xml:space="preserve">Химия </w:t>
            </w:r>
          </w:p>
        </w:tc>
        <w:tc>
          <w:tcPr>
            <w:tcW w:w="798" w:type="pct"/>
          </w:tcPr>
          <w:p w14:paraId="60186FCA"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Педагог-эксперт</w:t>
            </w:r>
          </w:p>
        </w:tc>
        <w:tc>
          <w:tcPr>
            <w:tcW w:w="738" w:type="pct"/>
          </w:tcPr>
          <w:p w14:paraId="24857CF0"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28.08.2023</w:t>
            </w:r>
          </w:p>
        </w:tc>
        <w:tc>
          <w:tcPr>
            <w:tcW w:w="1015" w:type="pct"/>
          </w:tcPr>
          <w:p w14:paraId="3016D3E3"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Планово в 2028 г</w:t>
            </w:r>
          </w:p>
        </w:tc>
      </w:tr>
      <w:tr w:rsidR="003F1611" w:rsidRPr="003F1611" w14:paraId="5A1A44C4" w14:textId="77777777" w:rsidTr="00FE4B7C">
        <w:trPr>
          <w:trHeight w:val="505"/>
        </w:trPr>
        <w:tc>
          <w:tcPr>
            <w:tcW w:w="244" w:type="pct"/>
          </w:tcPr>
          <w:p w14:paraId="76A0CBB5"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20</w:t>
            </w:r>
          </w:p>
        </w:tc>
        <w:tc>
          <w:tcPr>
            <w:tcW w:w="1285" w:type="pct"/>
            <w:tcBorders>
              <w:top w:val="single" w:sz="4" w:space="0" w:color="auto"/>
              <w:left w:val="single" w:sz="4" w:space="0" w:color="auto"/>
              <w:bottom w:val="single" w:sz="4" w:space="0" w:color="auto"/>
              <w:right w:val="single" w:sz="4" w:space="0" w:color="auto"/>
            </w:tcBorders>
          </w:tcPr>
          <w:p w14:paraId="11B3CC14"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Мордасова Лиана Николаевна</w:t>
            </w:r>
          </w:p>
        </w:tc>
        <w:tc>
          <w:tcPr>
            <w:tcW w:w="919" w:type="pct"/>
          </w:tcPr>
          <w:p w14:paraId="39A8CF57"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Начальные классы</w:t>
            </w:r>
          </w:p>
        </w:tc>
        <w:tc>
          <w:tcPr>
            <w:tcW w:w="798" w:type="pct"/>
          </w:tcPr>
          <w:p w14:paraId="1C271FAA"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Педагог-исследователь</w:t>
            </w:r>
          </w:p>
        </w:tc>
        <w:tc>
          <w:tcPr>
            <w:tcW w:w="738" w:type="pct"/>
          </w:tcPr>
          <w:p w14:paraId="23F6752E"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15.12.2020</w:t>
            </w:r>
          </w:p>
        </w:tc>
        <w:tc>
          <w:tcPr>
            <w:tcW w:w="1015" w:type="pct"/>
          </w:tcPr>
          <w:p w14:paraId="40FA36EF" w14:textId="0CD0771A"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lang w:val="kk-KZ"/>
                <w14:ligatures w14:val="none"/>
              </w:rPr>
              <w:t>Продление: приказ о продлении срока квалификационной категории до</w:t>
            </w:r>
            <w:r w:rsidR="00FE4B7C">
              <w:rPr>
                <w:rFonts w:ascii="Times New Roman" w:eastAsia="SimSun" w:hAnsi="Times New Roman" w:cs="Times New Roman"/>
                <w:kern w:val="0"/>
                <w:lang w:val="kk-KZ"/>
                <w14:ligatures w14:val="none"/>
              </w:rPr>
              <w:t xml:space="preserve"> 2026г</w:t>
            </w:r>
          </w:p>
        </w:tc>
      </w:tr>
      <w:tr w:rsidR="003F1611" w:rsidRPr="003F1611" w14:paraId="7470AAFC" w14:textId="77777777" w:rsidTr="00FE4B7C">
        <w:trPr>
          <w:trHeight w:val="505"/>
        </w:trPr>
        <w:tc>
          <w:tcPr>
            <w:tcW w:w="244" w:type="pct"/>
          </w:tcPr>
          <w:p w14:paraId="2C2019B9" w14:textId="2875093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2</w:t>
            </w:r>
            <w:r w:rsidR="00FE4B7C">
              <w:rPr>
                <w:rFonts w:ascii="Times New Roman" w:eastAsia="SimSun" w:hAnsi="Times New Roman" w:cs="Times New Roman"/>
                <w:kern w:val="0"/>
                <w:lang w:val="kk-KZ"/>
                <w14:ligatures w14:val="none"/>
              </w:rPr>
              <w:t>1</w:t>
            </w:r>
          </w:p>
        </w:tc>
        <w:tc>
          <w:tcPr>
            <w:tcW w:w="1285" w:type="pct"/>
            <w:tcBorders>
              <w:top w:val="single" w:sz="4" w:space="0" w:color="auto"/>
              <w:left w:val="single" w:sz="4" w:space="0" w:color="auto"/>
              <w:bottom w:val="single" w:sz="4" w:space="0" w:color="auto"/>
              <w:right w:val="single" w:sz="4" w:space="0" w:color="auto"/>
            </w:tcBorders>
          </w:tcPr>
          <w:p w14:paraId="6687A0DA"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Нуриева Алина Маркеновна</w:t>
            </w:r>
          </w:p>
        </w:tc>
        <w:tc>
          <w:tcPr>
            <w:tcW w:w="919" w:type="pct"/>
          </w:tcPr>
          <w:p w14:paraId="7C32B271"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Иностранный язык</w:t>
            </w:r>
          </w:p>
        </w:tc>
        <w:tc>
          <w:tcPr>
            <w:tcW w:w="798" w:type="pct"/>
          </w:tcPr>
          <w:p w14:paraId="3FF4A4CB"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Педагог-эксперт</w:t>
            </w:r>
          </w:p>
        </w:tc>
        <w:tc>
          <w:tcPr>
            <w:tcW w:w="738" w:type="pct"/>
          </w:tcPr>
          <w:p w14:paraId="2762D072"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07.07.2021</w:t>
            </w:r>
          </w:p>
        </w:tc>
        <w:tc>
          <w:tcPr>
            <w:tcW w:w="1015" w:type="pct"/>
          </w:tcPr>
          <w:p w14:paraId="14E370F2"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Планово в 2026 г</w:t>
            </w:r>
          </w:p>
        </w:tc>
      </w:tr>
      <w:tr w:rsidR="003F1611" w:rsidRPr="003F1611" w14:paraId="0B2B5724" w14:textId="77777777" w:rsidTr="00FE4B7C">
        <w:trPr>
          <w:trHeight w:val="505"/>
        </w:trPr>
        <w:tc>
          <w:tcPr>
            <w:tcW w:w="244" w:type="pct"/>
          </w:tcPr>
          <w:p w14:paraId="215C72CB" w14:textId="75F6B3E4"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2</w:t>
            </w:r>
            <w:r w:rsidR="00FE4B7C">
              <w:rPr>
                <w:rFonts w:ascii="Times New Roman" w:eastAsia="SimSun" w:hAnsi="Times New Roman" w:cs="Times New Roman"/>
                <w:kern w:val="0"/>
                <w:lang w:val="kk-KZ"/>
                <w14:ligatures w14:val="none"/>
              </w:rPr>
              <w:t>2</w:t>
            </w:r>
          </w:p>
        </w:tc>
        <w:tc>
          <w:tcPr>
            <w:tcW w:w="1285" w:type="pct"/>
            <w:tcBorders>
              <w:top w:val="single" w:sz="4" w:space="0" w:color="auto"/>
              <w:left w:val="single" w:sz="4" w:space="0" w:color="auto"/>
              <w:bottom w:val="single" w:sz="4" w:space="0" w:color="auto"/>
              <w:right w:val="single" w:sz="4" w:space="0" w:color="auto"/>
            </w:tcBorders>
          </w:tcPr>
          <w:p w14:paraId="72ACA94A"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 xml:space="preserve">Нурпеисова Эльнара </w:t>
            </w:r>
            <w:r w:rsidRPr="003F1611">
              <w:rPr>
                <w:rFonts w:ascii="Times New Roman" w:eastAsia="SimSun" w:hAnsi="Times New Roman" w:cs="Times New Roman"/>
                <w:kern w:val="0"/>
                <w14:ligatures w14:val="none"/>
              </w:rPr>
              <w:t>Гаджимахмудқызы</w:t>
            </w:r>
          </w:p>
        </w:tc>
        <w:tc>
          <w:tcPr>
            <w:tcW w:w="919" w:type="pct"/>
          </w:tcPr>
          <w:p w14:paraId="64E76A07"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 xml:space="preserve">Логопед </w:t>
            </w:r>
          </w:p>
        </w:tc>
        <w:tc>
          <w:tcPr>
            <w:tcW w:w="798" w:type="pct"/>
          </w:tcPr>
          <w:p w14:paraId="1CDB68FC"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Педагог-модератор</w:t>
            </w:r>
          </w:p>
        </w:tc>
        <w:tc>
          <w:tcPr>
            <w:tcW w:w="738" w:type="pct"/>
          </w:tcPr>
          <w:p w14:paraId="2857483E" w14:textId="77777777" w:rsidR="003F1611" w:rsidRPr="003F1611" w:rsidRDefault="003F1611" w:rsidP="003F1611">
            <w:pPr>
              <w:spacing w:after="0" w:line="240" w:lineRule="auto"/>
              <w:rPr>
                <w:rFonts w:ascii="Times New Roman" w:eastAsia="SimSun" w:hAnsi="Times New Roman" w:cs="Times New Roman"/>
                <w:kern w:val="0"/>
                <w14:ligatures w14:val="none"/>
              </w:rPr>
            </w:pPr>
          </w:p>
        </w:tc>
        <w:tc>
          <w:tcPr>
            <w:tcW w:w="1015" w:type="pct"/>
          </w:tcPr>
          <w:p w14:paraId="377B2AF2"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 xml:space="preserve">Совместитель </w:t>
            </w:r>
          </w:p>
        </w:tc>
      </w:tr>
      <w:tr w:rsidR="003F1611" w:rsidRPr="003F1611" w14:paraId="3880E915" w14:textId="77777777" w:rsidTr="00FE4B7C">
        <w:trPr>
          <w:trHeight w:val="505"/>
        </w:trPr>
        <w:tc>
          <w:tcPr>
            <w:tcW w:w="244" w:type="pct"/>
          </w:tcPr>
          <w:p w14:paraId="18BAAFA9" w14:textId="45391F05"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lastRenderedPageBreak/>
              <w:t>2</w:t>
            </w:r>
            <w:r w:rsidR="00FE4B7C">
              <w:rPr>
                <w:rFonts w:ascii="Times New Roman" w:eastAsia="SimSun" w:hAnsi="Times New Roman" w:cs="Times New Roman"/>
                <w:kern w:val="0"/>
                <w:lang w:val="kk-KZ"/>
                <w14:ligatures w14:val="none"/>
              </w:rPr>
              <w:t>3</w:t>
            </w:r>
          </w:p>
        </w:tc>
        <w:tc>
          <w:tcPr>
            <w:tcW w:w="1285" w:type="pct"/>
            <w:tcBorders>
              <w:top w:val="single" w:sz="4" w:space="0" w:color="auto"/>
              <w:left w:val="single" w:sz="4" w:space="0" w:color="auto"/>
              <w:bottom w:val="single" w:sz="4" w:space="0" w:color="auto"/>
              <w:right w:val="single" w:sz="4" w:space="0" w:color="auto"/>
            </w:tcBorders>
          </w:tcPr>
          <w:p w14:paraId="4CF1A6FB"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Салтыкова Мария Сергеевна</w:t>
            </w:r>
          </w:p>
        </w:tc>
        <w:tc>
          <w:tcPr>
            <w:tcW w:w="919" w:type="pct"/>
          </w:tcPr>
          <w:p w14:paraId="6D9FDB0D"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Физическая культура</w:t>
            </w:r>
          </w:p>
        </w:tc>
        <w:tc>
          <w:tcPr>
            <w:tcW w:w="798" w:type="pct"/>
          </w:tcPr>
          <w:p w14:paraId="28A362D5"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 xml:space="preserve">Педагог </w:t>
            </w:r>
          </w:p>
        </w:tc>
        <w:tc>
          <w:tcPr>
            <w:tcW w:w="738" w:type="pct"/>
          </w:tcPr>
          <w:p w14:paraId="1F134871" w14:textId="070C12BB" w:rsidR="003F1611" w:rsidRPr="003F1611" w:rsidRDefault="00FE4B7C" w:rsidP="003F1611">
            <w:pPr>
              <w:spacing w:after="0" w:line="240" w:lineRule="auto"/>
              <w:rPr>
                <w:rFonts w:ascii="Times New Roman" w:eastAsia="SimSun" w:hAnsi="Times New Roman" w:cs="Times New Roman"/>
                <w:kern w:val="0"/>
                <w14:ligatures w14:val="none"/>
              </w:rPr>
            </w:pPr>
            <w:r>
              <w:rPr>
                <w:rFonts w:ascii="Times New Roman" w:eastAsia="SimSun" w:hAnsi="Times New Roman" w:cs="Times New Roman"/>
                <w:kern w:val="0"/>
                <w14:ligatures w14:val="none"/>
              </w:rPr>
              <w:t>01.04.2025</w:t>
            </w:r>
          </w:p>
        </w:tc>
        <w:tc>
          <w:tcPr>
            <w:tcW w:w="1015" w:type="pct"/>
          </w:tcPr>
          <w:p w14:paraId="41CEE055" w14:textId="5A34757D" w:rsidR="003F1611" w:rsidRPr="003F1611" w:rsidRDefault="00FE4B7C" w:rsidP="003F1611">
            <w:pPr>
              <w:spacing w:after="0" w:line="240" w:lineRule="auto"/>
              <w:rPr>
                <w:rFonts w:ascii="Times New Roman" w:eastAsia="SimSun" w:hAnsi="Times New Roman" w:cs="Times New Roman"/>
                <w:kern w:val="0"/>
                <w14:ligatures w14:val="none"/>
              </w:rPr>
            </w:pPr>
            <w:r>
              <w:rPr>
                <w:rFonts w:ascii="Times New Roman" w:eastAsia="SimSun" w:hAnsi="Times New Roman" w:cs="Times New Roman"/>
                <w:kern w:val="0"/>
                <w14:ligatures w14:val="none"/>
              </w:rPr>
              <w:t>Планово в 2030</w:t>
            </w:r>
          </w:p>
        </w:tc>
      </w:tr>
      <w:tr w:rsidR="003F1611" w:rsidRPr="003F1611" w14:paraId="3F82427F" w14:textId="77777777" w:rsidTr="00FE4B7C">
        <w:trPr>
          <w:trHeight w:val="505"/>
        </w:trPr>
        <w:tc>
          <w:tcPr>
            <w:tcW w:w="244" w:type="pct"/>
          </w:tcPr>
          <w:p w14:paraId="447A9A0E" w14:textId="2809F552"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2</w:t>
            </w:r>
            <w:r w:rsidR="00B4282D">
              <w:rPr>
                <w:rFonts w:ascii="Times New Roman" w:eastAsia="SimSun" w:hAnsi="Times New Roman" w:cs="Times New Roman"/>
                <w:kern w:val="0"/>
                <w:lang w:val="kk-KZ"/>
                <w14:ligatures w14:val="none"/>
              </w:rPr>
              <w:t>4</w:t>
            </w:r>
          </w:p>
        </w:tc>
        <w:tc>
          <w:tcPr>
            <w:tcW w:w="1285" w:type="pct"/>
            <w:tcBorders>
              <w:top w:val="single" w:sz="4" w:space="0" w:color="auto"/>
              <w:left w:val="single" w:sz="4" w:space="0" w:color="auto"/>
              <w:bottom w:val="single" w:sz="4" w:space="0" w:color="auto"/>
              <w:right w:val="single" w:sz="4" w:space="0" w:color="auto"/>
            </w:tcBorders>
          </w:tcPr>
          <w:p w14:paraId="2E74D33E"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Соболева Елена Александровна</w:t>
            </w:r>
          </w:p>
        </w:tc>
        <w:tc>
          <w:tcPr>
            <w:tcW w:w="919" w:type="pct"/>
          </w:tcPr>
          <w:p w14:paraId="52D8C84A"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 xml:space="preserve">Математика </w:t>
            </w:r>
          </w:p>
        </w:tc>
        <w:tc>
          <w:tcPr>
            <w:tcW w:w="798" w:type="pct"/>
          </w:tcPr>
          <w:p w14:paraId="6188A5C2"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 xml:space="preserve">Педагог-эксперт  </w:t>
            </w:r>
          </w:p>
        </w:tc>
        <w:tc>
          <w:tcPr>
            <w:tcW w:w="738" w:type="pct"/>
          </w:tcPr>
          <w:p w14:paraId="524BEC60"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23.12.2019</w:t>
            </w:r>
          </w:p>
        </w:tc>
        <w:tc>
          <w:tcPr>
            <w:tcW w:w="1015" w:type="pct"/>
          </w:tcPr>
          <w:p w14:paraId="45B8041A" w14:textId="46B10144" w:rsidR="003F1611" w:rsidRPr="003F1611" w:rsidRDefault="00FE4B7C" w:rsidP="003F1611">
            <w:pPr>
              <w:spacing w:after="0" w:line="240" w:lineRule="auto"/>
              <w:rPr>
                <w:rFonts w:ascii="Times New Roman" w:eastAsia="SimSun" w:hAnsi="Times New Roman" w:cs="Times New Roman"/>
                <w:kern w:val="0"/>
                <w14:ligatures w14:val="none"/>
              </w:rPr>
            </w:pPr>
            <w:r>
              <w:rPr>
                <w:rFonts w:ascii="Times New Roman" w:eastAsia="SimSun" w:hAnsi="Times New Roman" w:cs="Times New Roman"/>
                <w:kern w:val="0"/>
                <w:lang w:val="kk-KZ"/>
                <w14:ligatures w14:val="none"/>
              </w:rPr>
              <w:t xml:space="preserve">Сейчас проходит процедуру аттестации </w:t>
            </w:r>
          </w:p>
        </w:tc>
      </w:tr>
      <w:tr w:rsidR="003F1611" w:rsidRPr="003F1611" w14:paraId="0CE43709" w14:textId="77777777" w:rsidTr="00FE4B7C">
        <w:trPr>
          <w:trHeight w:val="505"/>
        </w:trPr>
        <w:tc>
          <w:tcPr>
            <w:tcW w:w="244" w:type="pct"/>
          </w:tcPr>
          <w:p w14:paraId="033DCEF1" w14:textId="413C9C68"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2</w:t>
            </w:r>
            <w:r w:rsidR="00B4282D">
              <w:rPr>
                <w:rFonts w:ascii="Times New Roman" w:eastAsia="SimSun" w:hAnsi="Times New Roman" w:cs="Times New Roman"/>
                <w:kern w:val="0"/>
                <w:lang w:val="kk-KZ"/>
                <w14:ligatures w14:val="none"/>
              </w:rPr>
              <w:t>5</w:t>
            </w:r>
          </w:p>
        </w:tc>
        <w:tc>
          <w:tcPr>
            <w:tcW w:w="1285" w:type="pct"/>
            <w:tcBorders>
              <w:top w:val="single" w:sz="4" w:space="0" w:color="auto"/>
              <w:left w:val="single" w:sz="4" w:space="0" w:color="auto"/>
              <w:bottom w:val="single" w:sz="4" w:space="0" w:color="auto"/>
              <w:right w:val="single" w:sz="4" w:space="0" w:color="auto"/>
            </w:tcBorders>
          </w:tcPr>
          <w:p w14:paraId="7538ADFE"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Токтамысова Светлана Сергеевна</w:t>
            </w:r>
          </w:p>
        </w:tc>
        <w:tc>
          <w:tcPr>
            <w:tcW w:w="919" w:type="pct"/>
          </w:tcPr>
          <w:p w14:paraId="1A77DD31"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Библиотекарь, вожатая</w:t>
            </w:r>
          </w:p>
        </w:tc>
        <w:tc>
          <w:tcPr>
            <w:tcW w:w="798" w:type="pct"/>
          </w:tcPr>
          <w:p w14:paraId="036D6B35"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б/к</w:t>
            </w:r>
          </w:p>
        </w:tc>
        <w:tc>
          <w:tcPr>
            <w:tcW w:w="738" w:type="pct"/>
          </w:tcPr>
          <w:p w14:paraId="17B691E5" w14:textId="77777777" w:rsidR="003F1611" w:rsidRPr="003F1611" w:rsidRDefault="003F1611" w:rsidP="003F1611">
            <w:pPr>
              <w:spacing w:after="0" w:line="240" w:lineRule="auto"/>
              <w:rPr>
                <w:rFonts w:ascii="Times New Roman" w:eastAsia="SimSun" w:hAnsi="Times New Roman" w:cs="Times New Roman"/>
                <w:kern w:val="0"/>
                <w14:ligatures w14:val="none"/>
              </w:rPr>
            </w:pPr>
          </w:p>
        </w:tc>
        <w:tc>
          <w:tcPr>
            <w:tcW w:w="1015" w:type="pct"/>
          </w:tcPr>
          <w:p w14:paraId="5207B629"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Планово в 2026 г</w:t>
            </w:r>
          </w:p>
        </w:tc>
      </w:tr>
      <w:tr w:rsidR="003F1611" w:rsidRPr="003F1611" w14:paraId="3202A4D7" w14:textId="77777777" w:rsidTr="00FE4B7C">
        <w:trPr>
          <w:trHeight w:val="505"/>
        </w:trPr>
        <w:tc>
          <w:tcPr>
            <w:tcW w:w="244" w:type="pct"/>
          </w:tcPr>
          <w:p w14:paraId="2A201C94" w14:textId="05A1D7DF"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2</w:t>
            </w:r>
            <w:r w:rsidR="00B4282D">
              <w:rPr>
                <w:rFonts w:ascii="Times New Roman" w:eastAsia="SimSun" w:hAnsi="Times New Roman" w:cs="Times New Roman"/>
                <w:kern w:val="0"/>
                <w:lang w:val="kk-KZ"/>
                <w14:ligatures w14:val="none"/>
              </w:rPr>
              <w:t>6</w:t>
            </w:r>
          </w:p>
        </w:tc>
        <w:tc>
          <w:tcPr>
            <w:tcW w:w="1285" w:type="pct"/>
            <w:tcBorders>
              <w:top w:val="single" w:sz="4" w:space="0" w:color="auto"/>
              <w:left w:val="single" w:sz="4" w:space="0" w:color="auto"/>
              <w:bottom w:val="single" w:sz="4" w:space="0" w:color="auto"/>
              <w:right w:val="single" w:sz="4" w:space="0" w:color="auto"/>
            </w:tcBorders>
          </w:tcPr>
          <w:p w14:paraId="2CF5181C"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Тулегенова Жанна Сериковна</w:t>
            </w:r>
          </w:p>
        </w:tc>
        <w:tc>
          <w:tcPr>
            <w:tcW w:w="919" w:type="pct"/>
          </w:tcPr>
          <w:p w14:paraId="51AAA271"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Казахский язык</w:t>
            </w:r>
          </w:p>
        </w:tc>
        <w:tc>
          <w:tcPr>
            <w:tcW w:w="798" w:type="pct"/>
          </w:tcPr>
          <w:p w14:paraId="1A26B2B4"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Педагог-исследователь</w:t>
            </w:r>
          </w:p>
        </w:tc>
        <w:tc>
          <w:tcPr>
            <w:tcW w:w="738" w:type="pct"/>
          </w:tcPr>
          <w:p w14:paraId="59A25B36"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15.12.2020</w:t>
            </w:r>
          </w:p>
        </w:tc>
        <w:tc>
          <w:tcPr>
            <w:tcW w:w="1015" w:type="pct"/>
          </w:tcPr>
          <w:p w14:paraId="44920CD2"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lang w:val="kk-KZ"/>
                <w14:ligatures w14:val="none"/>
              </w:rPr>
              <w:t>Продление: приказ о продлении срока квалификационной категории до 2026г</w:t>
            </w:r>
          </w:p>
        </w:tc>
      </w:tr>
      <w:tr w:rsidR="003F1611" w:rsidRPr="003F1611" w14:paraId="45CCE2A6" w14:textId="77777777" w:rsidTr="00FE4B7C">
        <w:trPr>
          <w:trHeight w:val="505"/>
        </w:trPr>
        <w:tc>
          <w:tcPr>
            <w:tcW w:w="244" w:type="pct"/>
          </w:tcPr>
          <w:p w14:paraId="2A7A89B3" w14:textId="268E2626"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2</w:t>
            </w:r>
            <w:r w:rsidR="00B4282D">
              <w:rPr>
                <w:rFonts w:ascii="Times New Roman" w:eastAsia="SimSun" w:hAnsi="Times New Roman" w:cs="Times New Roman"/>
                <w:kern w:val="0"/>
                <w:lang w:val="kk-KZ"/>
                <w14:ligatures w14:val="none"/>
              </w:rPr>
              <w:t>7</w:t>
            </w:r>
          </w:p>
        </w:tc>
        <w:tc>
          <w:tcPr>
            <w:tcW w:w="1285" w:type="pct"/>
            <w:tcBorders>
              <w:top w:val="single" w:sz="4" w:space="0" w:color="auto"/>
              <w:left w:val="single" w:sz="4" w:space="0" w:color="auto"/>
              <w:bottom w:val="single" w:sz="4" w:space="0" w:color="auto"/>
              <w:right w:val="single" w:sz="4" w:space="0" w:color="auto"/>
            </w:tcBorders>
          </w:tcPr>
          <w:p w14:paraId="3A015758"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Тяглова Татьяна Борисовна</w:t>
            </w:r>
          </w:p>
        </w:tc>
        <w:tc>
          <w:tcPr>
            <w:tcW w:w="919" w:type="pct"/>
          </w:tcPr>
          <w:p w14:paraId="6080911A"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 xml:space="preserve">История </w:t>
            </w:r>
          </w:p>
        </w:tc>
        <w:tc>
          <w:tcPr>
            <w:tcW w:w="798" w:type="pct"/>
          </w:tcPr>
          <w:p w14:paraId="3F4B6CE2" w14:textId="77777777" w:rsidR="003F1611" w:rsidRPr="003F1611" w:rsidRDefault="003F1611" w:rsidP="003F1611">
            <w:pPr>
              <w:spacing w:after="0" w:line="240" w:lineRule="auto"/>
              <w:rPr>
                <w:rFonts w:ascii="Times New Roman" w:eastAsia="SimSun" w:hAnsi="Times New Roman" w:cs="Times New Roman"/>
                <w:kern w:val="0"/>
                <w:lang w:val="kk-KZ"/>
                <w14:ligatures w14:val="none"/>
              </w:rPr>
            </w:pPr>
            <w:r w:rsidRPr="003F1611">
              <w:rPr>
                <w:rFonts w:ascii="Times New Roman" w:eastAsia="SimSun" w:hAnsi="Times New Roman" w:cs="Times New Roman"/>
                <w:kern w:val="0"/>
                <w:lang w:val="kk-KZ"/>
                <w14:ligatures w14:val="none"/>
              </w:rPr>
              <w:t>Педагог-модератор</w:t>
            </w:r>
          </w:p>
        </w:tc>
        <w:tc>
          <w:tcPr>
            <w:tcW w:w="738" w:type="pct"/>
          </w:tcPr>
          <w:p w14:paraId="4B9CFD28"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31.03.2023</w:t>
            </w:r>
          </w:p>
        </w:tc>
        <w:tc>
          <w:tcPr>
            <w:tcW w:w="1015" w:type="pct"/>
          </w:tcPr>
          <w:p w14:paraId="60A8C650" w14:textId="77777777" w:rsidR="003F1611" w:rsidRPr="003F1611" w:rsidRDefault="003F1611" w:rsidP="003F1611">
            <w:pPr>
              <w:spacing w:after="0" w:line="240" w:lineRule="auto"/>
              <w:rPr>
                <w:rFonts w:ascii="Times New Roman" w:eastAsia="SimSun" w:hAnsi="Times New Roman" w:cs="Times New Roman"/>
                <w:kern w:val="0"/>
                <w14:ligatures w14:val="none"/>
              </w:rPr>
            </w:pPr>
            <w:r w:rsidRPr="003F1611">
              <w:rPr>
                <w:rFonts w:ascii="Times New Roman" w:eastAsia="SimSun" w:hAnsi="Times New Roman" w:cs="Times New Roman"/>
                <w:kern w:val="0"/>
                <w14:ligatures w14:val="none"/>
              </w:rPr>
              <w:t>Планово в 2028 г</w:t>
            </w:r>
          </w:p>
        </w:tc>
      </w:tr>
    </w:tbl>
    <w:p w14:paraId="601FD03F" w14:textId="77777777" w:rsidR="003F1611" w:rsidRPr="003F1611" w:rsidRDefault="003F1611" w:rsidP="003F1611">
      <w:pPr>
        <w:spacing w:after="0" w:line="240" w:lineRule="auto"/>
        <w:rPr>
          <w:rFonts w:ascii="Times New Roman" w:eastAsia="SimSun" w:hAnsi="Times New Roman" w:cs="Times New Roman"/>
          <w:kern w:val="0"/>
          <w:sz w:val="28"/>
          <w:szCs w:val="28"/>
          <w:lang w:val="kk-KZ"/>
          <w14:ligatures w14:val="none"/>
        </w:rPr>
      </w:pPr>
    </w:p>
    <w:p w14:paraId="3F84E7D7" w14:textId="1657C13B" w:rsidR="003F1611" w:rsidRDefault="003F1611" w:rsidP="00B4282D">
      <w:pPr>
        <w:spacing w:line="276" w:lineRule="auto"/>
        <w:ind w:firstLine="708"/>
        <w:jc w:val="both"/>
        <w:rPr>
          <w:rFonts w:ascii="Times New Roman" w:eastAsia="SimSun" w:hAnsi="Times New Roman" w:cs="Times New Roman"/>
          <w:kern w:val="0"/>
          <w:sz w:val="28"/>
          <w:szCs w:val="28"/>
          <w14:ligatures w14:val="none"/>
        </w:rPr>
      </w:pPr>
      <w:r w:rsidRPr="003F1611">
        <w:rPr>
          <w:rFonts w:ascii="Times New Roman" w:eastAsia="SimSun" w:hAnsi="Times New Roman" w:cs="Times New Roman"/>
          <w:kern w:val="0"/>
          <w:sz w:val="28"/>
          <w:szCs w:val="28"/>
          <w14:ligatures w14:val="none"/>
        </w:rPr>
        <w:t xml:space="preserve">Анализ качественного и количественного состава педагогических кадров школы за последние три года показывает, что педагогический коллектив обладает удовлетворительным уровнем профессиональной компетентности для развития школы. </w:t>
      </w:r>
      <w:r w:rsidRPr="003F1611">
        <w:rPr>
          <w:rFonts w:ascii="Times New Roman" w:eastAsia="SimSun" w:hAnsi="Times New Roman" w:cs="Times New Roman"/>
          <w:kern w:val="0"/>
          <w:sz w:val="28"/>
          <w:szCs w:val="28"/>
          <w:lang w:val="kk-KZ"/>
          <w14:ligatures w14:val="none"/>
        </w:rPr>
        <w:t xml:space="preserve">Категорийность в </w:t>
      </w:r>
      <w:r w:rsidRPr="003F1611">
        <w:rPr>
          <w:rFonts w:ascii="Times New Roman" w:eastAsia="SimSun" w:hAnsi="Times New Roman" w:cs="Times New Roman"/>
          <w:kern w:val="0"/>
          <w:sz w:val="28"/>
          <w:szCs w:val="28"/>
          <w14:ligatures w14:val="none"/>
        </w:rPr>
        <w:t>202</w:t>
      </w:r>
      <w:r w:rsidRPr="003F1611">
        <w:rPr>
          <w:rFonts w:ascii="Times New Roman" w:eastAsia="SimSun" w:hAnsi="Times New Roman" w:cs="Times New Roman"/>
          <w:kern w:val="0"/>
          <w:sz w:val="28"/>
          <w:szCs w:val="28"/>
          <w:lang w:val="kk-KZ"/>
          <w14:ligatures w14:val="none"/>
        </w:rPr>
        <w:t>4</w:t>
      </w:r>
      <w:r w:rsidRPr="003F1611">
        <w:rPr>
          <w:rFonts w:ascii="Times New Roman" w:eastAsia="SimSun" w:hAnsi="Times New Roman" w:cs="Times New Roman"/>
          <w:kern w:val="0"/>
          <w:sz w:val="28"/>
          <w:szCs w:val="28"/>
          <w14:ligatures w14:val="none"/>
        </w:rPr>
        <w:t>-202</w:t>
      </w:r>
      <w:r w:rsidRPr="003F1611">
        <w:rPr>
          <w:rFonts w:ascii="Times New Roman" w:eastAsia="SimSun" w:hAnsi="Times New Roman" w:cs="Times New Roman"/>
          <w:kern w:val="0"/>
          <w:sz w:val="28"/>
          <w:szCs w:val="28"/>
          <w:lang w:val="kk-KZ"/>
          <w14:ligatures w14:val="none"/>
        </w:rPr>
        <w:t>5</w:t>
      </w:r>
      <w:r w:rsidRPr="003F1611">
        <w:rPr>
          <w:rFonts w:ascii="Times New Roman" w:eastAsia="SimSun" w:hAnsi="Times New Roman" w:cs="Times New Roman"/>
          <w:kern w:val="0"/>
          <w:sz w:val="28"/>
          <w:szCs w:val="28"/>
          <w14:ligatures w14:val="none"/>
        </w:rPr>
        <w:t xml:space="preserve"> уч</w:t>
      </w:r>
      <w:r w:rsidRPr="003F1611">
        <w:rPr>
          <w:rFonts w:ascii="Times New Roman" w:eastAsia="SimSun" w:hAnsi="Times New Roman" w:cs="Times New Roman"/>
          <w:kern w:val="0"/>
          <w:sz w:val="28"/>
          <w:szCs w:val="28"/>
          <w:lang w:val="kk-KZ"/>
          <w14:ligatures w14:val="none"/>
        </w:rPr>
        <w:t xml:space="preserve">ебном году составляет </w:t>
      </w:r>
      <w:r w:rsidRPr="003F1611">
        <w:rPr>
          <w:rFonts w:ascii="Times New Roman" w:eastAsia="SimSun" w:hAnsi="Times New Roman" w:cs="Times New Roman"/>
          <w:kern w:val="0"/>
          <w:sz w:val="28"/>
          <w:szCs w:val="28"/>
          <w14:ligatures w14:val="none"/>
        </w:rPr>
        <w:t xml:space="preserve"> </w:t>
      </w:r>
      <w:r w:rsidRPr="003F1611">
        <w:rPr>
          <w:rFonts w:ascii="Times New Roman" w:eastAsia="SimSun" w:hAnsi="Times New Roman" w:cs="Times New Roman"/>
          <w:kern w:val="0"/>
          <w:sz w:val="28"/>
          <w:szCs w:val="28"/>
          <w:lang w:val="kk-KZ"/>
          <w14:ligatures w14:val="none"/>
        </w:rPr>
        <w:t>4</w:t>
      </w:r>
      <w:r w:rsidR="00B4282D">
        <w:rPr>
          <w:rFonts w:ascii="Times New Roman" w:eastAsia="SimSun" w:hAnsi="Times New Roman" w:cs="Times New Roman"/>
          <w:kern w:val="0"/>
          <w:sz w:val="28"/>
          <w:szCs w:val="28"/>
          <w:lang w:val="kk-KZ"/>
          <w14:ligatures w14:val="none"/>
        </w:rPr>
        <w:t>4%</w:t>
      </w:r>
      <w:r w:rsidRPr="003F1611">
        <w:rPr>
          <w:rFonts w:ascii="Times New Roman" w:eastAsia="SimSun" w:hAnsi="Times New Roman" w:cs="Times New Roman"/>
          <w:kern w:val="0"/>
          <w:sz w:val="28"/>
          <w:szCs w:val="28"/>
          <w14:ligatures w14:val="none"/>
        </w:rPr>
        <w:t xml:space="preserve"> </w:t>
      </w:r>
      <w:r w:rsidRPr="003F1611">
        <w:rPr>
          <w:rFonts w:ascii="Times New Roman" w:eastAsia="SimSun" w:hAnsi="Times New Roman" w:cs="Times New Roman"/>
          <w:kern w:val="0"/>
          <w:sz w:val="28"/>
          <w:szCs w:val="28"/>
          <w:lang w:val="kk-KZ"/>
          <w14:ligatures w14:val="none"/>
        </w:rPr>
        <w:t xml:space="preserve">, </w:t>
      </w:r>
      <w:r w:rsidRPr="003F1611">
        <w:rPr>
          <w:rFonts w:ascii="Times New Roman" w:eastAsia="SimSun" w:hAnsi="Times New Roman" w:cs="Times New Roman"/>
          <w:kern w:val="0"/>
          <w:sz w:val="28"/>
          <w:szCs w:val="28"/>
          <w14:ligatures w14:val="none"/>
        </w:rPr>
        <w:t>педагог</w:t>
      </w:r>
      <w:r w:rsidRPr="003F1611">
        <w:rPr>
          <w:rFonts w:ascii="Times New Roman" w:eastAsia="SimSun" w:hAnsi="Times New Roman" w:cs="Times New Roman"/>
          <w:kern w:val="0"/>
          <w:sz w:val="28"/>
          <w:szCs w:val="28"/>
          <w:lang w:val="kk-KZ"/>
          <w14:ligatures w14:val="none"/>
        </w:rPr>
        <w:t>и</w:t>
      </w:r>
      <w:r w:rsidRPr="003F1611">
        <w:rPr>
          <w:rFonts w:ascii="Times New Roman" w:eastAsia="SimSun" w:hAnsi="Times New Roman" w:cs="Times New Roman"/>
          <w:kern w:val="0"/>
          <w:sz w:val="28"/>
          <w:szCs w:val="28"/>
          <w14:ligatures w14:val="none"/>
        </w:rPr>
        <w:t xml:space="preserve"> являются  исследователями и экспертами.</w:t>
      </w:r>
    </w:p>
    <w:p w14:paraId="32452FC2" w14:textId="47C3B102" w:rsidR="00626D70" w:rsidRDefault="00626D70" w:rsidP="00B16820">
      <w:pPr>
        <w:widowControl w:val="0"/>
        <w:autoSpaceDE w:val="0"/>
        <w:autoSpaceDN w:val="0"/>
        <w:adjustRightInd w:val="0"/>
        <w:spacing w:line="276"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2024- 2025 учебном году подали заявление на повышение квалификационной категории 4 педагога</w:t>
      </w:r>
      <w:r w:rsidR="00B16820">
        <w:rPr>
          <w:rFonts w:ascii="Times New Roman" w:eastAsia="Times New Roman" w:hAnsi="Times New Roman" w:cs="Times New Roman"/>
          <w:sz w:val="28"/>
          <w:szCs w:val="28"/>
          <w:lang w:eastAsia="ru-RU"/>
        </w:rPr>
        <w:t xml:space="preserve"> ОСО</w:t>
      </w:r>
      <w:r>
        <w:rPr>
          <w:rFonts w:ascii="Times New Roman" w:eastAsia="Times New Roman" w:hAnsi="Times New Roman" w:cs="Times New Roman"/>
          <w:sz w:val="28"/>
          <w:szCs w:val="28"/>
          <w:lang w:eastAsia="ru-RU"/>
        </w:rPr>
        <w:t>:</w:t>
      </w:r>
    </w:p>
    <w:p w14:paraId="44571803" w14:textId="473C215A" w:rsidR="00626D70" w:rsidRDefault="00626D70" w:rsidP="00B16820">
      <w:pPr>
        <w:pStyle w:val="a7"/>
        <w:widowControl w:val="0"/>
        <w:numPr>
          <w:ilvl w:val="0"/>
          <w:numId w:val="3"/>
        </w:numPr>
        <w:autoSpaceDE w:val="0"/>
        <w:autoSpaceDN w:val="0"/>
        <w:adjustRightInd w:val="0"/>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Абдигапарова А.Ж. –</w:t>
      </w:r>
      <w:r w:rsidR="00B16820">
        <w:rPr>
          <w:rFonts w:ascii="Times New Roman" w:eastAsia="Times New Roman" w:hAnsi="Times New Roman" w:cs="Times New Roman"/>
          <w:sz w:val="28"/>
          <w:szCs w:val="28"/>
          <w:lang w:eastAsia="ru-RU"/>
        </w:rPr>
        <w:t xml:space="preserve"> учитель математики </w:t>
      </w:r>
      <w:proofErr w:type="gramStart"/>
      <w:r w:rsidR="00B1682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B16820">
        <w:rPr>
          <w:rFonts w:ascii="Times New Roman" w:eastAsia="Times New Roman" w:hAnsi="Times New Roman" w:cs="Times New Roman"/>
          <w:sz w:val="28"/>
          <w:szCs w:val="28"/>
          <w:lang w:eastAsia="ru-RU"/>
        </w:rPr>
        <w:t>на</w:t>
      </w:r>
      <w:proofErr w:type="gramEnd"/>
      <w:r>
        <w:rPr>
          <w:rFonts w:ascii="Times New Roman" w:eastAsia="Times New Roman" w:hAnsi="Times New Roman" w:cs="Times New Roman"/>
          <w:sz w:val="28"/>
          <w:szCs w:val="28"/>
          <w:lang w:eastAsia="ru-RU"/>
        </w:rPr>
        <w:t xml:space="preserve"> «педагог-модератор»</w:t>
      </w:r>
    </w:p>
    <w:p w14:paraId="3BA47A37" w14:textId="025AB7EC" w:rsidR="00B16820" w:rsidRDefault="00B16820" w:rsidP="00B16820">
      <w:pPr>
        <w:pStyle w:val="a7"/>
        <w:widowControl w:val="0"/>
        <w:numPr>
          <w:ilvl w:val="0"/>
          <w:numId w:val="3"/>
        </w:numPr>
        <w:autoSpaceDE w:val="0"/>
        <w:autoSpaceDN w:val="0"/>
        <w:adjustRightInd w:val="0"/>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Исмагамбетов С.Е. – преподаватель НВиТП – на «педагог- модератор»</w:t>
      </w:r>
    </w:p>
    <w:p w14:paraId="7B2ED0BA" w14:textId="7EF4EFF1" w:rsidR="00B16820" w:rsidRDefault="00B16820" w:rsidP="00B16820">
      <w:pPr>
        <w:pStyle w:val="a7"/>
        <w:widowControl w:val="0"/>
        <w:numPr>
          <w:ilvl w:val="0"/>
          <w:numId w:val="3"/>
        </w:numPr>
        <w:autoSpaceDE w:val="0"/>
        <w:autoSpaceDN w:val="0"/>
        <w:adjustRightInd w:val="0"/>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Салтыкова М.С. – учитель фиической культуры – на «педагог-модератор»</w:t>
      </w:r>
    </w:p>
    <w:p w14:paraId="176E6C2E" w14:textId="31180AE8" w:rsidR="00B16820" w:rsidRDefault="00B16820" w:rsidP="00B16820">
      <w:pPr>
        <w:pStyle w:val="a7"/>
        <w:widowControl w:val="0"/>
        <w:numPr>
          <w:ilvl w:val="0"/>
          <w:numId w:val="3"/>
        </w:numPr>
        <w:autoSpaceDE w:val="0"/>
        <w:autoSpaceDN w:val="0"/>
        <w:adjustRightInd w:val="0"/>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Соболева Е.А. – учитель математики – на подтверждение категории «педагог -эксперт»</w:t>
      </w:r>
    </w:p>
    <w:p w14:paraId="43143C88" w14:textId="24B86FDC" w:rsidR="00B16820" w:rsidRDefault="00B16820" w:rsidP="00B16820">
      <w:pPr>
        <w:widowControl w:val="0"/>
        <w:autoSpaceDE w:val="0"/>
        <w:autoSpaceDN w:val="0"/>
        <w:adjustRightInd w:val="0"/>
        <w:spacing w:line="276"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3. вариативный компонент: </w:t>
      </w:r>
    </w:p>
    <w:p w14:paraId="58B8F43F" w14:textId="77777777" w:rsidR="00B16820" w:rsidRDefault="00B16820" w:rsidP="00B16820">
      <w:pPr>
        <w:widowControl w:val="0"/>
        <w:autoSpaceDE w:val="0"/>
        <w:autoSpaceDN w:val="0"/>
        <w:adjustRightInd w:val="0"/>
        <w:spacing w:line="240" w:lineRule="auto"/>
        <w:ind w:left="-142" w:firstLine="850"/>
        <w:contextualSpacing/>
        <w:jc w:val="both"/>
        <w:rPr>
          <w:rFonts w:ascii="Times New Roman" w:eastAsia="Calibri" w:hAnsi="Times New Roman" w:cs="Times New Roman"/>
          <w:sz w:val="28"/>
          <w:szCs w:val="28"/>
          <w:lang w:val="kk-KZ"/>
        </w:rPr>
      </w:pPr>
      <w:r w:rsidRPr="00B16820">
        <w:rPr>
          <w:rFonts w:ascii="Times New Roman" w:eastAsia="Calibri" w:hAnsi="Times New Roman" w:cs="Times New Roman"/>
          <w:sz w:val="28"/>
          <w:szCs w:val="28"/>
          <w:lang w:val="kk-KZ"/>
        </w:rPr>
        <w:t>В 2024-2025 учебном году вариаттивный компонент в мини-центре «Айналайын» не проводился, так как в инструктивно-методическом письме это была просто рекомендация.</w:t>
      </w:r>
    </w:p>
    <w:p w14:paraId="6B54FA19" w14:textId="77777777" w:rsidR="00D01577" w:rsidRDefault="00D01577" w:rsidP="00B16820">
      <w:pPr>
        <w:widowControl w:val="0"/>
        <w:autoSpaceDE w:val="0"/>
        <w:autoSpaceDN w:val="0"/>
        <w:adjustRightInd w:val="0"/>
        <w:spacing w:line="240" w:lineRule="auto"/>
        <w:ind w:left="-142" w:firstLine="850"/>
        <w:contextualSpacing/>
        <w:jc w:val="both"/>
        <w:rPr>
          <w:rFonts w:ascii="Times New Roman" w:eastAsia="Calibri" w:hAnsi="Times New Roman" w:cs="Times New Roman"/>
          <w:sz w:val="28"/>
          <w:szCs w:val="28"/>
          <w:lang w:val="kk-KZ"/>
        </w:rPr>
      </w:pPr>
    </w:p>
    <w:p w14:paraId="1E3B3B8F" w14:textId="7483F56E" w:rsidR="00D01577" w:rsidRPr="00D01577" w:rsidRDefault="00D01577" w:rsidP="00D01577">
      <w:pPr>
        <w:shd w:val="clear" w:color="auto" w:fill="FFFFFF"/>
        <w:tabs>
          <w:tab w:val="center" w:pos="4679"/>
          <w:tab w:val="left" w:pos="8487"/>
        </w:tabs>
        <w:spacing w:after="0" w:line="240" w:lineRule="auto"/>
        <w:jc w:val="both"/>
        <w:rPr>
          <w:rFonts w:ascii="Times New Roman" w:eastAsia="Segoe UI" w:hAnsi="Times New Roman" w:cs="Times New Roman"/>
          <w:iCs/>
          <w:color w:val="000000"/>
          <w:kern w:val="0"/>
          <w:sz w:val="28"/>
          <w:szCs w:val="28"/>
          <w:lang w:eastAsia="ru-RU"/>
          <w14:ligatures w14:val="none"/>
        </w:rPr>
      </w:pPr>
      <w:r w:rsidRPr="00D01577">
        <w:rPr>
          <w:rFonts w:ascii="Times New Roman" w:eastAsia="SimSun" w:hAnsi="Times New Roman" w:cs="Times New Roman"/>
          <w:b/>
          <w:kern w:val="0"/>
          <w:sz w:val="28"/>
          <w:szCs w:val="28"/>
          <w:lang w:val="kk-KZ"/>
          <w14:ligatures w14:val="none"/>
        </w:rPr>
        <w:t>В 2024-2025 учебном году</w:t>
      </w:r>
      <w:r w:rsidRPr="00D01577">
        <w:rPr>
          <w:rFonts w:ascii="Times New Roman" w:eastAsia="SimSun" w:hAnsi="Times New Roman" w:cs="Times New Roman"/>
          <w:kern w:val="0"/>
          <w:sz w:val="28"/>
          <w:szCs w:val="28"/>
          <w:lang w:val="kk-KZ"/>
          <w14:ligatures w14:val="none"/>
        </w:rPr>
        <w:t xml:space="preserve"> рабочий учебный план </w:t>
      </w:r>
      <w:r>
        <w:rPr>
          <w:rFonts w:ascii="Times New Roman" w:eastAsia="SimSun" w:hAnsi="Times New Roman" w:cs="Times New Roman"/>
          <w:kern w:val="0"/>
          <w:sz w:val="28"/>
          <w:szCs w:val="28"/>
          <w:lang w:val="kk-KZ"/>
          <w14:ligatures w14:val="none"/>
        </w:rPr>
        <w:t xml:space="preserve">для ОСО </w:t>
      </w:r>
      <w:r w:rsidRPr="00D01577">
        <w:rPr>
          <w:rFonts w:ascii="Times New Roman" w:eastAsia="SimSun" w:hAnsi="Times New Roman" w:cs="Times New Roman"/>
          <w:kern w:val="0"/>
          <w:sz w:val="28"/>
          <w:szCs w:val="28"/>
          <w:lang w:val="kk-KZ"/>
          <w14:ligatures w14:val="none"/>
        </w:rPr>
        <w:t>(далее РУП) составлен на основе:</w:t>
      </w:r>
      <w:r w:rsidRPr="00D01577">
        <w:rPr>
          <w:rFonts w:ascii="Times New Roman" w:eastAsia="Segoe UI" w:hAnsi="Times New Roman" w:cs="Times New Roman"/>
          <w:iCs/>
          <w:color w:val="000000"/>
          <w:kern w:val="0"/>
          <w:sz w:val="28"/>
          <w:szCs w:val="28"/>
          <w:lang w:eastAsia="ru-RU"/>
          <w14:ligatures w14:val="none"/>
        </w:rPr>
        <w:t xml:space="preserve">   </w:t>
      </w:r>
      <w:r w:rsidRPr="00D01577">
        <w:rPr>
          <w:rFonts w:ascii="Times New Roman" w:eastAsia="Calibri" w:hAnsi="Times New Roman" w:cs="Times New Roman"/>
          <w:kern w:val="0"/>
          <w:sz w:val="28"/>
          <w:szCs w:val="28"/>
          <w14:ligatures w14:val="none"/>
        </w:rPr>
        <w:t>При реализации образовательного процесса КГУ «Александровская общеобразовательная  школа отдела образования Костанайского района» в 2024-2025 учебном году руководствуется Законом Республики Казахстан «Об образовании», Концепцией развития дошкольного, среднего, технического и профессионального образования Республики Казахстан на 2023 – 2029 годы; Законами «О статусе педагога», «О правах ребенка в Республике Казахстан», «О социальной защите лиц с инвалидностью в Республике Казахстан» и др., осуществляет процесс обучения на основе следующих нормативных документов:</w:t>
      </w:r>
    </w:p>
    <w:p w14:paraId="61689CA3" w14:textId="77777777" w:rsidR="00D01577" w:rsidRPr="00D01577" w:rsidRDefault="00D01577" w:rsidP="00D01577">
      <w:pPr>
        <w:shd w:val="clear" w:color="auto" w:fill="FFFFFF"/>
        <w:tabs>
          <w:tab w:val="center" w:pos="4679"/>
          <w:tab w:val="left" w:pos="8487"/>
        </w:tabs>
        <w:spacing w:after="0" w:line="240" w:lineRule="auto"/>
        <w:jc w:val="both"/>
        <w:rPr>
          <w:rFonts w:ascii="Times New Roman" w:eastAsia="Segoe UI" w:hAnsi="Times New Roman" w:cs="Times New Roman"/>
          <w:iCs/>
          <w:color w:val="000000"/>
          <w:kern w:val="0"/>
          <w:sz w:val="28"/>
          <w:szCs w:val="28"/>
          <w:lang w:eastAsia="ru-RU"/>
          <w14:ligatures w14:val="none"/>
        </w:rPr>
      </w:pPr>
      <w:r w:rsidRPr="00D01577">
        <w:rPr>
          <w:rFonts w:ascii="Times New Roman" w:eastAsia="Segoe UI" w:hAnsi="Times New Roman" w:cs="Times New Roman"/>
          <w:iCs/>
          <w:color w:val="000000"/>
          <w:kern w:val="0"/>
          <w:sz w:val="28"/>
          <w:szCs w:val="28"/>
          <w:lang w:eastAsia="ru-RU"/>
          <w14:ligatures w14:val="none"/>
        </w:rPr>
        <w:t>Рабочий учебный план для 1-4-х классов составлен на основе:</w:t>
      </w:r>
    </w:p>
    <w:p w14:paraId="054E0231" w14:textId="77777777" w:rsidR="00D01577" w:rsidRPr="00D01577" w:rsidRDefault="00D01577" w:rsidP="00D01577">
      <w:pPr>
        <w:widowControl w:val="0"/>
        <w:shd w:val="clear" w:color="auto" w:fill="FFFFFF"/>
        <w:tabs>
          <w:tab w:val="center" w:pos="4679"/>
          <w:tab w:val="left" w:pos="8487"/>
        </w:tabs>
        <w:spacing w:after="0" w:line="240" w:lineRule="auto"/>
        <w:contextualSpacing/>
        <w:jc w:val="both"/>
        <w:rPr>
          <w:rFonts w:ascii="Times New Roman" w:eastAsia="Times New Roman" w:hAnsi="Times New Roman" w:cs="Times New Roman"/>
          <w:bCs/>
          <w:color w:val="000000"/>
          <w:kern w:val="0"/>
          <w:sz w:val="28"/>
          <w:szCs w:val="28"/>
          <w:lang w:eastAsia="ru-RU"/>
          <w14:ligatures w14:val="none"/>
        </w:rPr>
      </w:pPr>
      <w:r w:rsidRPr="00D01577">
        <w:rPr>
          <w:rFonts w:ascii="Times New Roman" w:eastAsia="Calibri" w:hAnsi="Times New Roman" w:cs="Times New Roman"/>
          <w:kern w:val="0"/>
          <w:sz w:val="28"/>
          <w:szCs w:val="28"/>
          <w:lang w:val="kk-KZ"/>
          <w14:ligatures w14:val="none"/>
        </w:rPr>
        <w:t xml:space="preserve">- </w:t>
      </w:r>
      <w:r w:rsidRPr="00D01577">
        <w:rPr>
          <w:rFonts w:ascii="Times New Roman" w:eastAsia="Calibri" w:hAnsi="Times New Roman" w:cs="Times New Roman"/>
          <w:kern w:val="0"/>
          <w:sz w:val="28"/>
          <w:szCs w:val="28"/>
          <w14:ligatures w14:val="none"/>
        </w:rPr>
        <w:t xml:space="preserve">«Об утверждении государственных общеобязательных стандартов дошкольного </w:t>
      </w:r>
      <w:r w:rsidRPr="00D01577">
        <w:rPr>
          <w:rFonts w:ascii="Times New Roman" w:eastAsia="Calibri" w:hAnsi="Times New Roman" w:cs="Times New Roman"/>
          <w:kern w:val="0"/>
          <w:sz w:val="28"/>
          <w:szCs w:val="28"/>
          <w14:ligatures w14:val="none"/>
        </w:rPr>
        <w:lastRenderedPageBreak/>
        <w:t>воспитания и обучения, начального, основного среднего и общего среднего, технического и профессионального, послесреднего образования» (приказ Министра просвещения РК от 03.08.2022 г. № 348</w:t>
      </w:r>
      <w:r w:rsidRPr="00D01577">
        <w:rPr>
          <w:rFonts w:ascii="Times New Roman" w:eastAsia="Times New Roman" w:hAnsi="Times New Roman" w:cs="Times New Roman"/>
          <w:bCs/>
          <w:color w:val="000000"/>
          <w:kern w:val="0"/>
          <w:sz w:val="28"/>
          <w:szCs w:val="28"/>
          <w:lang w:eastAsia="ru-RU"/>
          <w14:ligatures w14:val="none"/>
        </w:rPr>
        <w:t xml:space="preserve">); </w:t>
      </w:r>
    </w:p>
    <w:p w14:paraId="1CB6D7A3" w14:textId="77777777" w:rsidR="00D01577" w:rsidRPr="00D01577" w:rsidRDefault="00D01577" w:rsidP="00D01577">
      <w:pPr>
        <w:widowControl w:val="0"/>
        <w:shd w:val="clear" w:color="auto" w:fill="FFFFFF"/>
        <w:tabs>
          <w:tab w:val="center" w:pos="4679"/>
          <w:tab w:val="left" w:pos="8487"/>
        </w:tabs>
        <w:spacing w:after="0" w:line="240" w:lineRule="auto"/>
        <w:contextualSpacing/>
        <w:jc w:val="both"/>
        <w:rPr>
          <w:rFonts w:ascii="Times New Roman" w:eastAsia="Times New Roman" w:hAnsi="Times New Roman" w:cs="Times New Roman"/>
          <w:bCs/>
          <w:color w:val="000000"/>
          <w:kern w:val="0"/>
          <w:sz w:val="28"/>
          <w:szCs w:val="28"/>
          <w:lang w:eastAsia="ru-RU"/>
          <w14:ligatures w14:val="none"/>
        </w:rPr>
      </w:pPr>
      <w:r w:rsidRPr="00D01577">
        <w:rPr>
          <w:rFonts w:ascii="Times New Roman" w:eastAsia="Times New Roman" w:hAnsi="Times New Roman" w:cs="Times New Roman"/>
          <w:bCs/>
          <w:color w:val="000000"/>
          <w:kern w:val="0"/>
          <w:sz w:val="28"/>
          <w:szCs w:val="28"/>
          <w:lang w:val="kk-KZ" w:eastAsia="ru-RU"/>
          <w14:ligatures w14:val="none"/>
        </w:rPr>
        <w:t xml:space="preserve">-  </w:t>
      </w:r>
      <w:r w:rsidRPr="00D01577">
        <w:rPr>
          <w:rFonts w:ascii="Times New Roman" w:eastAsia="Calibri" w:hAnsi="Times New Roman" w:cs="Times New Roman"/>
          <w:kern w:val="0"/>
          <w:sz w:val="28"/>
          <w:szCs w:val="28"/>
          <w:lang w:val="kk-KZ"/>
          <w14:ligatures w14:val="none"/>
        </w:rPr>
        <w:t xml:space="preserve"> </w:t>
      </w:r>
      <w:r w:rsidRPr="00D01577">
        <w:rPr>
          <w:rFonts w:ascii="Times New Roman" w:eastAsia="Calibri" w:hAnsi="Times New Roman" w:cs="Times New Roman"/>
          <w:kern w:val="0"/>
          <w:sz w:val="28"/>
          <w:szCs w:val="28"/>
          <w14:ligatures w14:val="none"/>
        </w:rPr>
        <w:t xml:space="preserve">«Об утверждении типовых учебных планов начального, основного среднего, общего среднего образования Республики Казахстан» (приказ МОН РК от 08.11.2012 г. № 500) </w:t>
      </w:r>
      <w:r w:rsidRPr="00D01577">
        <w:rPr>
          <w:rFonts w:ascii="Times New Roman" w:eastAsia="Times New Roman" w:hAnsi="Times New Roman" w:cs="Times New Roman"/>
          <w:bCs/>
          <w:iCs/>
          <w:kern w:val="0"/>
          <w:sz w:val="28"/>
          <w:szCs w:val="28"/>
          <w:lang w:eastAsia="ru-RU"/>
          <w14:ligatures w14:val="none"/>
        </w:rPr>
        <w:t>(Приложение 2 к приказу МП РК от 02.02.2024 года №27)</w:t>
      </w:r>
      <w:r w:rsidRPr="00D01577">
        <w:rPr>
          <w:rFonts w:ascii="Times New Roman" w:eastAsia="Calibri" w:hAnsi="Times New Roman" w:cs="Times New Roman"/>
          <w:kern w:val="0"/>
          <w:sz w:val="28"/>
          <w:szCs w:val="28"/>
          <w14:ligatures w14:val="none"/>
        </w:rPr>
        <w:t xml:space="preserve"> </w:t>
      </w:r>
      <w:r w:rsidRPr="00D01577">
        <w:rPr>
          <w:rFonts w:ascii="Times New Roman" w:eastAsia="Times New Roman" w:hAnsi="Times New Roman" w:cs="Times New Roman"/>
          <w:bCs/>
          <w:iCs/>
          <w:kern w:val="0"/>
          <w:sz w:val="28"/>
          <w:szCs w:val="28"/>
          <w:lang w:eastAsia="ru-RU"/>
          <w14:ligatures w14:val="none"/>
        </w:rPr>
        <w:t xml:space="preserve">(Приложение 7 к приказу МП РК </w:t>
      </w:r>
      <w:r w:rsidRPr="00D01577">
        <w:rPr>
          <w:rFonts w:ascii="Times New Roman" w:eastAsia="Calibri" w:hAnsi="Times New Roman" w:cs="Times New Roman"/>
          <w:kern w:val="0"/>
          <w:sz w:val="28"/>
          <w:szCs w:val="28"/>
          <w14:ligatures w14:val="none"/>
        </w:rPr>
        <w:t>от 26.10.2023 года № 323</w:t>
      </w:r>
      <w:r w:rsidRPr="00D01577">
        <w:rPr>
          <w:rFonts w:ascii="Times New Roman" w:eastAsia="Times New Roman" w:hAnsi="Times New Roman" w:cs="Times New Roman"/>
          <w:bCs/>
          <w:iCs/>
          <w:kern w:val="0"/>
          <w:sz w:val="28"/>
          <w:szCs w:val="28"/>
          <w:lang w:eastAsia="ru-RU"/>
          <w14:ligatures w14:val="none"/>
        </w:rPr>
        <w:t>) (</w:t>
      </w:r>
      <w:r w:rsidRPr="00D01577">
        <w:rPr>
          <w:rFonts w:ascii="Times New Roman" w:eastAsia="SimSun" w:hAnsi="Times New Roman" w:cs="Times New Roman"/>
          <w:color w:val="000000"/>
          <w:kern w:val="0"/>
          <w:sz w:val="28"/>
          <w:szCs w:val="28"/>
          <w14:ligatures w14:val="none"/>
        </w:rPr>
        <w:t>с изменениями, внесенными приказами Министра просвещения РК от 12.08.2022 г. № 365</w:t>
      </w:r>
      <w:r w:rsidRPr="00D01577">
        <w:rPr>
          <w:rFonts w:ascii="Times New Roman" w:eastAsia="Calibri" w:hAnsi="Times New Roman" w:cs="Times New Roman"/>
          <w:kern w:val="0"/>
          <w:sz w:val="28"/>
          <w:szCs w:val="28"/>
          <w14:ligatures w14:val="none"/>
        </w:rPr>
        <w:t>, №412 от 30.09.2022 года).</w:t>
      </w:r>
    </w:p>
    <w:p w14:paraId="2D7B46C8" w14:textId="77777777" w:rsidR="00D01577" w:rsidRPr="00D01577" w:rsidRDefault="00D01577" w:rsidP="00D01577">
      <w:pPr>
        <w:widowControl w:val="0"/>
        <w:shd w:val="clear" w:color="auto" w:fill="FFFFFF"/>
        <w:tabs>
          <w:tab w:val="center" w:pos="4679"/>
          <w:tab w:val="left" w:pos="8487"/>
        </w:tabs>
        <w:spacing w:after="0" w:line="240" w:lineRule="auto"/>
        <w:contextualSpacing/>
        <w:jc w:val="both"/>
        <w:rPr>
          <w:rFonts w:ascii="Times New Roman" w:eastAsia="Times New Roman" w:hAnsi="Times New Roman" w:cs="Times New Roman"/>
          <w:bCs/>
          <w:color w:val="000000"/>
          <w:kern w:val="0"/>
          <w:sz w:val="28"/>
          <w:szCs w:val="28"/>
          <w:lang w:eastAsia="ru-RU"/>
          <w14:ligatures w14:val="none"/>
        </w:rPr>
      </w:pPr>
      <w:r w:rsidRPr="00D01577">
        <w:rPr>
          <w:rFonts w:ascii="Times New Roman" w:eastAsia="Calibri" w:hAnsi="Times New Roman" w:cs="Times New Roman"/>
          <w:kern w:val="0"/>
          <w:sz w:val="28"/>
          <w:szCs w:val="28"/>
          <w:lang w:val="kk-KZ"/>
          <w14:ligatures w14:val="none"/>
        </w:rPr>
        <w:t>-</w:t>
      </w:r>
      <w:r w:rsidRPr="00D01577">
        <w:rPr>
          <w:rFonts w:ascii="Times New Roman" w:eastAsia="Calibri" w:hAnsi="Times New Roman" w:cs="Times New Roman"/>
          <w:kern w:val="0"/>
          <w:sz w:val="28"/>
          <w:szCs w:val="28"/>
          <w14:ligatures w14:val="none"/>
        </w:rPr>
        <w:t>«Об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Министра просвещения РК от 16.09.2022 г. № 399)</w:t>
      </w:r>
      <w:r w:rsidRPr="00D01577">
        <w:rPr>
          <w:rFonts w:ascii="Times New Roman" w:eastAsia="Times New Roman" w:hAnsi="Times New Roman" w:cs="Times New Roman"/>
          <w:bCs/>
          <w:color w:val="000000"/>
          <w:kern w:val="0"/>
          <w:sz w:val="28"/>
          <w:szCs w:val="28"/>
          <w:lang w:eastAsia="ru-RU"/>
          <w14:ligatures w14:val="none"/>
        </w:rPr>
        <w:t xml:space="preserve">; </w:t>
      </w:r>
    </w:p>
    <w:p w14:paraId="6D5733D4" w14:textId="77777777" w:rsidR="00D01577" w:rsidRPr="00D01577" w:rsidRDefault="00D01577" w:rsidP="00D01577">
      <w:pPr>
        <w:widowControl w:val="0"/>
        <w:shd w:val="clear" w:color="auto" w:fill="FFFFFF"/>
        <w:tabs>
          <w:tab w:val="center" w:pos="4679"/>
          <w:tab w:val="left" w:pos="8487"/>
        </w:tabs>
        <w:spacing w:after="0" w:line="240" w:lineRule="auto"/>
        <w:contextualSpacing/>
        <w:jc w:val="both"/>
        <w:rPr>
          <w:rFonts w:ascii="Times New Roman" w:eastAsia="Times New Roman" w:hAnsi="Times New Roman" w:cs="Times New Roman"/>
          <w:bCs/>
          <w:color w:val="000000"/>
          <w:kern w:val="0"/>
          <w:sz w:val="28"/>
          <w:szCs w:val="28"/>
          <w:lang w:eastAsia="ru-RU"/>
          <w14:ligatures w14:val="none"/>
        </w:rPr>
      </w:pPr>
      <w:r w:rsidRPr="00D01577">
        <w:rPr>
          <w:rFonts w:ascii="Times New Roman" w:eastAsia="Calibri" w:hAnsi="Times New Roman" w:cs="Times New Roman"/>
          <w:kern w:val="0"/>
          <w:sz w:val="28"/>
          <w:szCs w:val="28"/>
          <w:lang w:val="kk-KZ"/>
          <w14:ligatures w14:val="none"/>
        </w:rPr>
        <w:t xml:space="preserve">-  </w:t>
      </w:r>
      <w:r w:rsidRPr="00D01577">
        <w:rPr>
          <w:rFonts w:ascii="Times New Roman" w:eastAsia="Calibri" w:hAnsi="Times New Roman" w:cs="Times New Roman"/>
          <w:kern w:val="0"/>
          <w:sz w:val="28"/>
          <w:szCs w:val="28"/>
          <w14:ligatures w14:val="none"/>
        </w:rPr>
        <w:t>«Об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МОН РК от 22.05.2020 г. № 216)</w:t>
      </w:r>
      <w:r w:rsidRPr="00D01577">
        <w:rPr>
          <w:rFonts w:ascii="Times New Roman" w:eastAsia="Segoe UI" w:hAnsi="Times New Roman" w:cs="Times New Roman"/>
          <w:iCs/>
          <w:color w:val="000000"/>
          <w:kern w:val="0"/>
          <w:sz w:val="28"/>
          <w:szCs w:val="28"/>
          <w:lang w:eastAsia="ru-RU"/>
          <w14:ligatures w14:val="none"/>
        </w:rPr>
        <w:t xml:space="preserve">  </w:t>
      </w:r>
    </w:p>
    <w:p w14:paraId="456C4FAA" w14:textId="77777777" w:rsidR="00D01577" w:rsidRPr="00D01577" w:rsidRDefault="00D01577" w:rsidP="00D01577">
      <w:pPr>
        <w:widowControl w:val="0"/>
        <w:shd w:val="clear" w:color="auto" w:fill="FFFFFF"/>
        <w:tabs>
          <w:tab w:val="center" w:pos="4679"/>
          <w:tab w:val="left" w:pos="8487"/>
        </w:tabs>
        <w:spacing w:after="0" w:line="240" w:lineRule="auto"/>
        <w:contextualSpacing/>
        <w:jc w:val="both"/>
        <w:rPr>
          <w:rFonts w:ascii="Times New Roman" w:eastAsia="Times New Roman" w:hAnsi="Times New Roman" w:cs="Times New Roman"/>
          <w:bCs/>
          <w:color w:val="000000"/>
          <w:kern w:val="0"/>
          <w:sz w:val="28"/>
          <w:szCs w:val="28"/>
          <w:lang w:eastAsia="ru-RU"/>
          <w14:ligatures w14:val="none"/>
        </w:rPr>
      </w:pPr>
      <w:r w:rsidRPr="00D01577">
        <w:rPr>
          <w:rFonts w:ascii="Times New Roman" w:eastAsia="Segoe UI" w:hAnsi="Times New Roman" w:cs="Times New Roman"/>
          <w:iCs/>
          <w:color w:val="000000"/>
          <w:kern w:val="0"/>
          <w:sz w:val="28"/>
          <w:szCs w:val="28"/>
          <w:lang w:val="kk-KZ" w:eastAsia="ru-RU"/>
          <w14:ligatures w14:val="none"/>
        </w:rPr>
        <w:t>-</w:t>
      </w:r>
      <w:r w:rsidRPr="00D01577">
        <w:rPr>
          <w:rFonts w:ascii="Times New Roman" w:eastAsia="Segoe UI" w:hAnsi="Times New Roman" w:cs="Times New Roman"/>
          <w:iCs/>
          <w:color w:val="000000"/>
          <w:kern w:val="0"/>
          <w:sz w:val="28"/>
          <w:szCs w:val="28"/>
          <w:lang w:eastAsia="ru-RU"/>
          <w14:ligatures w14:val="none"/>
        </w:rPr>
        <w:t xml:space="preserve">ИМП (Инструктивно-методическое письмо) </w:t>
      </w:r>
      <w:r w:rsidRPr="00D01577">
        <w:rPr>
          <w:rFonts w:ascii="Times New Roman" w:eastAsia="Calibri" w:hAnsi="Times New Roman" w:cs="Times New Roman"/>
          <w:kern w:val="0"/>
          <w:sz w:val="28"/>
          <w:szCs w:val="28"/>
          <w14:ligatures w14:val="none"/>
        </w:rPr>
        <w:t>«Об особенностях организации образовательного процесса в общеобразовательных школах Республики Казахстан в 2024-2025 учебном году»</w:t>
      </w:r>
    </w:p>
    <w:p w14:paraId="67390C24" w14:textId="77777777" w:rsidR="00D01577" w:rsidRPr="00D01577" w:rsidRDefault="00D01577" w:rsidP="00D01577">
      <w:pPr>
        <w:widowControl w:val="0"/>
        <w:shd w:val="clear" w:color="auto" w:fill="FFFFFF"/>
        <w:tabs>
          <w:tab w:val="center" w:pos="4679"/>
          <w:tab w:val="left" w:pos="8487"/>
        </w:tabs>
        <w:spacing w:after="0" w:line="240" w:lineRule="auto"/>
        <w:ind w:firstLineChars="200" w:firstLine="560"/>
        <w:contextualSpacing/>
        <w:jc w:val="both"/>
        <w:rPr>
          <w:rFonts w:ascii="Times New Roman" w:eastAsia="Calibri" w:hAnsi="Times New Roman" w:cs="Times New Roman"/>
          <w:kern w:val="0"/>
          <w:sz w:val="28"/>
          <w:szCs w:val="28"/>
          <w14:ligatures w14:val="none"/>
        </w:rPr>
      </w:pPr>
      <w:r w:rsidRPr="00D01577">
        <w:rPr>
          <w:rFonts w:ascii="Times New Roman" w:eastAsia="Calibri" w:hAnsi="Times New Roman" w:cs="Times New Roman"/>
          <w:kern w:val="0"/>
          <w:sz w:val="28"/>
          <w:szCs w:val="28"/>
          <w14:ligatures w14:val="none"/>
        </w:rPr>
        <w:t>Продолжительность учебного года во 2-11(12)-х классах – 34 учебные недели</w:t>
      </w:r>
      <w:r w:rsidRPr="00D01577">
        <w:rPr>
          <w:rFonts w:ascii="Times New Roman" w:eastAsia="Calibri" w:hAnsi="Times New Roman" w:cs="Times New Roman"/>
          <w:kern w:val="0"/>
          <w:sz w:val="28"/>
          <w:szCs w:val="28"/>
          <w:lang w:val="kk-KZ"/>
          <w14:ligatures w14:val="none"/>
        </w:rPr>
        <w:t xml:space="preserve">. </w:t>
      </w:r>
      <w:r w:rsidRPr="00D01577">
        <w:rPr>
          <w:rFonts w:ascii="Times New Roman" w:eastAsia="Calibri" w:hAnsi="Times New Roman" w:cs="Times New Roman"/>
          <w:kern w:val="0"/>
          <w:sz w:val="28"/>
          <w:szCs w:val="28"/>
          <w14:ligatures w14:val="none"/>
        </w:rPr>
        <w:t>Первый учебный день – 2 сентября 2024 года, завершающий учебный день – 2</w:t>
      </w:r>
      <w:r w:rsidRPr="00D01577">
        <w:rPr>
          <w:rFonts w:ascii="Times New Roman" w:eastAsia="Calibri" w:hAnsi="Times New Roman" w:cs="Times New Roman"/>
          <w:kern w:val="0"/>
          <w:sz w:val="28"/>
          <w:szCs w:val="28"/>
          <w:lang w:val="kk-KZ"/>
          <w14:ligatures w14:val="none"/>
        </w:rPr>
        <w:t>5</w:t>
      </w:r>
      <w:r w:rsidRPr="00D01577">
        <w:rPr>
          <w:rFonts w:ascii="Times New Roman" w:eastAsia="Calibri" w:hAnsi="Times New Roman" w:cs="Times New Roman"/>
          <w:kern w:val="0"/>
          <w:sz w:val="28"/>
          <w:szCs w:val="28"/>
          <w14:ligatures w14:val="none"/>
        </w:rPr>
        <w:t xml:space="preserve"> мая 2025 года. </w:t>
      </w:r>
    </w:p>
    <w:p w14:paraId="1293A3B0" w14:textId="77777777" w:rsidR="00D01577" w:rsidRPr="00D01577" w:rsidRDefault="00D01577" w:rsidP="00D01577">
      <w:pPr>
        <w:shd w:val="clear" w:color="auto" w:fill="FFFFFF"/>
        <w:tabs>
          <w:tab w:val="center" w:pos="4679"/>
          <w:tab w:val="left" w:pos="8487"/>
        </w:tabs>
        <w:spacing w:after="0" w:line="240" w:lineRule="auto"/>
        <w:jc w:val="both"/>
        <w:rPr>
          <w:rFonts w:ascii="Times New Roman" w:eastAsia="Calibri" w:hAnsi="Times New Roman" w:cs="Times New Roman"/>
          <w:kern w:val="0"/>
          <w:sz w:val="28"/>
          <w:szCs w:val="28"/>
          <w14:ligatures w14:val="none"/>
        </w:rPr>
      </w:pPr>
      <w:r w:rsidRPr="00D01577">
        <w:rPr>
          <w:rFonts w:ascii="Times New Roman" w:eastAsia="Calibri" w:hAnsi="Times New Roman" w:cs="Times New Roman"/>
          <w:kern w:val="0"/>
          <w:sz w:val="28"/>
          <w:szCs w:val="28"/>
          <w14:ligatures w14:val="none"/>
        </w:rPr>
        <w:t>Деление предметов на подгруппы по ГОСО:</w:t>
      </w:r>
    </w:p>
    <w:p w14:paraId="44FB4BE9" w14:textId="77777777" w:rsidR="00D01577" w:rsidRPr="00D01577" w:rsidRDefault="00D01577" w:rsidP="00D01577">
      <w:pPr>
        <w:numPr>
          <w:ilvl w:val="0"/>
          <w:numId w:val="6"/>
        </w:numPr>
        <w:spacing w:after="0" w:line="240" w:lineRule="auto"/>
        <w:jc w:val="both"/>
        <w:rPr>
          <w:rFonts w:ascii="Times New Roman" w:eastAsia="SimSun" w:hAnsi="Times New Roman" w:cs="Times New Roman"/>
          <w:kern w:val="0"/>
          <w:sz w:val="28"/>
          <w:szCs w:val="28"/>
          <w14:ligatures w14:val="none"/>
        </w:rPr>
      </w:pPr>
      <w:r w:rsidRPr="00D01577">
        <w:rPr>
          <w:rFonts w:ascii="Times New Roman" w:eastAsia="SimSun" w:hAnsi="Times New Roman" w:cs="Times New Roman"/>
          <w:kern w:val="0"/>
          <w:sz w:val="28"/>
          <w:szCs w:val="28"/>
          <w14:ligatures w14:val="none"/>
        </w:rPr>
        <w:t>Казахский язык во 3 классе</w:t>
      </w:r>
    </w:p>
    <w:p w14:paraId="779C1397" w14:textId="77777777" w:rsidR="00D01577" w:rsidRPr="00D01577" w:rsidRDefault="00D01577" w:rsidP="00D01577">
      <w:pPr>
        <w:numPr>
          <w:ilvl w:val="0"/>
          <w:numId w:val="6"/>
        </w:numPr>
        <w:spacing w:after="0" w:line="240" w:lineRule="auto"/>
        <w:jc w:val="both"/>
        <w:rPr>
          <w:rFonts w:ascii="Times New Roman" w:eastAsia="SimSun" w:hAnsi="Times New Roman" w:cs="Times New Roman"/>
          <w:kern w:val="0"/>
          <w:sz w:val="28"/>
          <w:szCs w:val="28"/>
          <w14:ligatures w14:val="none"/>
        </w:rPr>
      </w:pPr>
      <w:r w:rsidRPr="00D01577">
        <w:rPr>
          <w:rFonts w:ascii="Times New Roman" w:eastAsia="SimSun" w:hAnsi="Times New Roman" w:cs="Times New Roman"/>
          <w:kern w:val="0"/>
          <w:sz w:val="28"/>
          <w:szCs w:val="28"/>
          <w14:ligatures w14:val="none"/>
        </w:rPr>
        <w:t>Иностранный язык в 3 классе</w:t>
      </w:r>
    </w:p>
    <w:p w14:paraId="39A881EA" w14:textId="77777777" w:rsidR="00D01577" w:rsidRPr="00D01577" w:rsidRDefault="00D01577" w:rsidP="00D01577">
      <w:pPr>
        <w:numPr>
          <w:ilvl w:val="0"/>
          <w:numId w:val="6"/>
        </w:numPr>
        <w:spacing w:after="0" w:line="240" w:lineRule="auto"/>
        <w:jc w:val="both"/>
        <w:rPr>
          <w:rFonts w:ascii="Times New Roman" w:eastAsia="SimSun" w:hAnsi="Times New Roman" w:cs="Times New Roman"/>
          <w:kern w:val="0"/>
          <w:sz w:val="28"/>
          <w:szCs w:val="28"/>
          <w14:ligatures w14:val="none"/>
        </w:rPr>
      </w:pPr>
      <w:r w:rsidRPr="00D01577">
        <w:rPr>
          <w:rFonts w:ascii="Times New Roman" w:eastAsia="SimSun" w:hAnsi="Times New Roman" w:cs="Times New Roman"/>
          <w:kern w:val="0"/>
          <w:sz w:val="28"/>
          <w:szCs w:val="28"/>
          <w14:ligatures w14:val="none"/>
        </w:rPr>
        <w:t>Информатика в 3 классе</w:t>
      </w:r>
    </w:p>
    <w:p w14:paraId="108CC3CE" w14:textId="77777777" w:rsidR="00D01577" w:rsidRPr="00D01577" w:rsidRDefault="00D01577" w:rsidP="00D01577">
      <w:pPr>
        <w:numPr>
          <w:ilvl w:val="0"/>
          <w:numId w:val="6"/>
        </w:numPr>
        <w:spacing w:after="0" w:line="240" w:lineRule="auto"/>
        <w:jc w:val="both"/>
        <w:rPr>
          <w:rFonts w:ascii="Times New Roman" w:eastAsia="SimSun" w:hAnsi="Times New Roman" w:cs="Times New Roman"/>
          <w:kern w:val="0"/>
          <w:sz w:val="28"/>
          <w:szCs w:val="28"/>
          <w14:ligatures w14:val="none"/>
        </w:rPr>
      </w:pPr>
      <w:r w:rsidRPr="00D01577">
        <w:rPr>
          <w:rFonts w:ascii="Times New Roman" w:eastAsia="SimSun" w:hAnsi="Times New Roman" w:cs="Times New Roman"/>
          <w:kern w:val="0"/>
          <w:sz w:val="28"/>
          <w:szCs w:val="28"/>
          <w14:ligatures w14:val="none"/>
        </w:rPr>
        <w:t xml:space="preserve">Казахский язык и литература в 7 классе </w:t>
      </w:r>
    </w:p>
    <w:p w14:paraId="0340687E" w14:textId="77777777" w:rsidR="00D01577" w:rsidRPr="00D01577" w:rsidRDefault="00D01577" w:rsidP="00D01577">
      <w:pPr>
        <w:numPr>
          <w:ilvl w:val="0"/>
          <w:numId w:val="6"/>
        </w:numPr>
        <w:spacing w:after="0" w:line="240" w:lineRule="auto"/>
        <w:jc w:val="both"/>
        <w:rPr>
          <w:rFonts w:ascii="Times New Roman" w:eastAsia="SimSun" w:hAnsi="Times New Roman" w:cs="Times New Roman"/>
          <w:kern w:val="0"/>
          <w:sz w:val="28"/>
          <w:szCs w:val="28"/>
          <w14:ligatures w14:val="none"/>
        </w:rPr>
      </w:pPr>
      <w:r w:rsidRPr="00D01577">
        <w:rPr>
          <w:rFonts w:ascii="Times New Roman" w:eastAsia="SimSun" w:hAnsi="Times New Roman" w:cs="Times New Roman"/>
          <w:kern w:val="0"/>
          <w:sz w:val="28"/>
          <w:szCs w:val="28"/>
          <w14:ligatures w14:val="none"/>
        </w:rPr>
        <w:t>Иностранный язык в 7 классе</w:t>
      </w:r>
    </w:p>
    <w:p w14:paraId="58F55528" w14:textId="77777777" w:rsidR="00D01577" w:rsidRPr="00D01577" w:rsidRDefault="00D01577" w:rsidP="00D01577">
      <w:pPr>
        <w:numPr>
          <w:ilvl w:val="0"/>
          <w:numId w:val="6"/>
        </w:numPr>
        <w:spacing w:after="0" w:line="240" w:lineRule="auto"/>
        <w:jc w:val="both"/>
        <w:rPr>
          <w:rFonts w:ascii="Times New Roman" w:eastAsia="SimSun" w:hAnsi="Times New Roman" w:cs="Times New Roman"/>
          <w:kern w:val="0"/>
          <w:sz w:val="28"/>
          <w:szCs w:val="28"/>
          <w14:ligatures w14:val="none"/>
        </w:rPr>
      </w:pPr>
      <w:r w:rsidRPr="00D01577">
        <w:rPr>
          <w:rFonts w:ascii="Times New Roman" w:eastAsia="SimSun" w:hAnsi="Times New Roman" w:cs="Times New Roman"/>
          <w:kern w:val="0"/>
          <w:sz w:val="28"/>
          <w:szCs w:val="28"/>
          <w14:ligatures w14:val="none"/>
        </w:rPr>
        <w:t>Информатика в 7 классе</w:t>
      </w:r>
    </w:p>
    <w:p w14:paraId="56D0BFE4" w14:textId="77777777" w:rsidR="00D01577" w:rsidRPr="00D01577" w:rsidRDefault="00D01577" w:rsidP="00D01577">
      <w:pPr>
        <w:numPr>
          <w:ilvl w:val="0"/>
          <w:numId w:val="6"/>
        </w:numPr>
        <w:spacing w:after="0" w:line="240" w:lineRule="auto"/>
        <w:jc w:val="both"/>
        <w:rPr>
          <w:rFonts w:ascii="Times New Roman" w:eastAsia="SimSun" w:hAnsi="Times New Roman" w:cs="Times New Roman"/>
          <w:kern w:val="0"/>
          <w:sz w:val="28"/>
          <w:szCs w:val="28"/>
          <w14:ligatures w14:val="none"/>
        </w:rPr>
      </w:pPr>
      <w:r w:rsidRPr="00D01577">
        <w:rPr>
          <w:rFonts w:ascii="Times New Roman" w:eastAsia="SimSun" w:hAnsi="Times New Roman" w:cs="Times New Roman"/>
          <w:kern w:val="0"/>
          <w:sz w:val="28"/>
          <w:szCs w:val="28"/>
          <w14:ligatures w14:val="none"/>
        </w:rPr>
        <w:t>Художественный труд в 7 классе</w:t>
      </w:r>
    </w:p>
    <w:p w14:paraId="215E6EF0" w14:textId="77777777" w:rsidR="00D01577" w:rsidRPr="00D01577" w:rsidRDefault="00D01577" w:rsidP="00D01577">
      <w:pPr>
        <w:numPr>
          <w:ilvl w:val="0"/>
          <w:numId w:val="6"/>
        </w:numPr>
        <w:spacing w:after="0" w:line="240" w:lineRule="auto"/>
        <w:jc w:val="both"/>
        <w:rPr>
          <w:rFonts w:ascii="Times New Roman" w:eastAsia="SimSun" w:hAnsi="Times New Roman" w:cs="Times New Roman"/>
          <w:kern w:val="0"/>
          <w:sz w:val="28"/>
          <w:szCs w:val="28"/>
          <w14:ligatures w14:val="none"/>
        </w:rPr>
      </w:pPr>
      <w:r w:rsidRPr="00D01577">
        <w:rPr>
          <w:rFonts w:ascii="Times New Roman" w:eastAsia="SimSun" w:hAnsi="Times New Roman" w:cs="Times New Roman"/>
          <w:kern w:val="0"/>
          <w:sz w:val="28"/>
          <w:szCs w:val="28"/>
          <w14:ligatures w14:val="none"/>
        </w:rPr>
        <w:t xml:space="preserve">Казахский язык и литература в 9 классе </w:t>
      </w:r>
    </w:p>
    <w:p w14:paraId="3ED2B040" w14:textId="77777777" w:rsidR="00D01577" w:rsidRPr="00D01577" w:rsidRDefault="00D01577" w:rsidP="00D01577">
      <w:pPr>
        <w:numPr>
          <w:ilvl w:val="0"/>
          <w:numId w:val="6"/>
        </w:numPr>
        <w:spacing w:after="0" w:line="240" w:lineRule="auto"/>
        <w:jc w:val="both"/>
        <w:rPr>
          <w:rFonts w:ascii="Times New Roman" w:eastAsia="SimSun" w:hAnsi="Times New Roman" w:cs="Times New Roman"/>
          <w:kern w:val="0"/>
          <w:sz w:val="28"/>
          <w:szCs w:val="28"/>
          <w14:ligatures w14:val="none"/>
        </w:rPr>
      </w:pPr>
      <w:r w:rsidRPr="00D01577">
        <w:rPr>
          <w:rFonts w:ascii="Times New Roman" w:eastAsia="SimSun" w:hAnsi="Times New Roman" w:cs="Times New Roman"/>
          <w:kern w:val="0"/>
          <w:sz w:val="28"/>
          <w:szCs w:val="28"/>
          <w14:ligatures w14:val="none"/>
        </w:rPr>
        <w:t>Иностранный язык в 9 классе</w:t>
      </w:r>
    </w:p>
    <w:p w14:paraId="33C05088" w14:textId="77777777" w:rsidR="00D01577" w:rsidRPr="00D01577" w:rsidRDefault="00D01577" w:rsidP="00D01577">
      <w:pPr>
        <w:numPr>
          <w:ilvl w:val="0"/>
          <w:numId w:val="6"/>
        </w:numPr>
        <w:spacing w:after="0" w:line="240" w:lineRule="auto"/>
        <w:jc w:val="both"/>
        <w:rPr>
          <w:rFonts w:ascii="Times New Roman" w:eastAsia="SimSun" w:hAnsi="Times New Roman" w:cs="Times New Roman"/>
          <w:kern w:val="0"/>
          <w:sz w:val="28"/>
          <w:szCs w:val="28"/>
          <w14:ligatures w14:val="none"/>
        </w:rPr>
      </w:pPr>
      <w:r w:rsidRPr="00D01577">
        <w:rPr>
          <w:rFonts w:ascii="Times New Roman" w:eastAsia="SimSun" w:hAnsi="Times New Roman" w:cs="Times New Roman"/>
          <w:kern w:val="0"/>
          <w:sz w:val="28"/>
          <w:szCs w:val="28"/>
          <w14:ligatures w14:val="none"/>
        </w:rPr>
        <w:t>Информатика в 9 классе</w:t>
      </w:r>
    </w:p>
    <w:p w14:paraId="73DE3D9B" w14:textId="77777777" w:rsidR="00D01577" w:rsidRPr="00D01577" w:rsidRDefault="00D01577" w:rsidP="00D01577">
      <w:pPr>
        <w:numPr>
          <w:ilvl w:val="0"/>
          <w:numId w:val="6"/>
        </w:numPr>
        <w:spacing w:after="0" w:line="240" w:lineRule="auto"/>
        <w:jc w:val="both"/>
        <w:rPr>
          <w:rFonts w:ascii="Times New Roman" w:eastAsia="SimSun" w:hAnsi="Times New Roman" w:cs="Times New Roman"/>
          <w:kern w:val="0"/>
          <w:sz w:val="28"/>
          <w:szCs w:val="28"/>
          <w14:ligatures w14:val="none"/>
        </w:rPr>
      </w:pPr>
      <w:r w:rsidRPr="00D01577">
        <w:rPr>
          <w:rFonts w:ascii="Times New Roman" w:eastAsia="SimSun" w:hAnsi="Times New Roman" w:cs="Times New Roman"/>
          <w:kern w:val="0"/>
          <w:sz w:val="28"/>
          <w:szCs w:val="28"/>
          <w14:ligatures w14:val="none"/>
        </w:rPr>
        <w:t>Художественный труд в 9 классе</w:t>
      </w:r>
    </w:p>
    <w:p w14:paraId="2FEE5919" w14:textId="77777777" w:rsidR="00D01577" w:rsidRPr="00D01577" w:rsidRDefault="00D01577" w:rsidP="00D01577">
      <w:pPr>
        <w:widowControl w:val="0"/>
        <w:shd w:val="clear" w:color="auto" w:fill="FFFFFF"/>
        <w:tabs>
          <w:tab w:val="center" w:pos="4679"/>
          <w:tab w:val="left" w:pos="8487"/>
        </w:tabs>
        <w:spacing w:after="0" w:line="240" w:lineRule="auto"/>
        <w:ind w:firstLine="709"/>
        <w:contextualSpacing/>
        <w:jc w:val="both"/>
        <w:rPr>
          <w:rFonts w:ascii="Times New Roman" w:eastAsia="Times New Roman" w:hAnsi="Times New Roman" w:cs="Times New Roman"/>
          <w:bCs/>
          <w:color w:val="000000"/>
          <w:kern w:val="0"/>
          <w:sz w:val="28"/>
          <w:szCs w:val="28"/>
          <w:lang w:val="kk-KZ" w:eastAsia="ru-RU"/>
          <w14:ligatures w14:val="none"/>
        </w:rPr>
      </w:pPr>
      <w:r w:rsidRPr="00D01577">
        <w:rPr>
          <w:rFonts w:ascii="Times New Roman" w:eastAsia="Segoe UI" w:hAnsi="Times New Roman" w:cs="Times New Roman"/>
          <w:iCs/>
          <w:color w:val="000000"/>
          <w:kern w:val="0"/>
          <w:sz w:val="28"/>
          <w:szCs w:val="28"/>
          <w:lang w:eastAsia="ru-RU"/>
          <w14:ligatures w14:val="none"/>
        </w:rPr>
        <w:t>В инвариантной учебной нагрузке сосредоточена стандартная часть содержания образования. Объем содержания учебной программы реализуется в пределах учебной нагрузки инвариантной част</w:t>
      </w:r>
      <w:r w:rsidRPr="00D01577">
        <w:rPr>
          <w:rFonts w:ascii="Times New Roman" w:eastAsia="Segoe UI" w:hAnsi="Times New Roman" w:cs="Times New Roman"/>
          <w:iCs/>
          <w:color w:val="000000"/>
          <w:kern w:val="0"/>
          <w:sz w:val="28"/>
          <w:szCs w:val="28"/>
          <w:lang w:val="kk-KZ" w:eastAsia="ru-RU"/>
          <w14:ligatures w14:val="none"/>
        </w:rPr>
        <w:t>и.</w:t>
      </w:r>
    </w:p>
    <w:p w14:paraId="65DCDC3C" w14:textId="77777777" w:rsidR="00D01577" w:rsidRPr="00D01577" w:rsidRDefault="00D01577" w:rsidP="00D01577">
      <w:pPr>
        <w:spacing w:after="0" w:line="240" w:lineRule="auto"/>
        <w:jc w:val="both"/>
        <w:rPr>
          <w:rFonts w:ascii="Times New Roman" w:eastAsia="SimSun" w:hAnsi="Times New Roman" w:cs="Times New Roman"/>
          <w:kern w:val="0"/>
          <w:sz w:val="28"/>
          <w:szCs w:val="28"/>
          <w:lang w:val="kk-KZ"/>
          <w14:ligatures w14:val="none"/>
        </w:rPr>
      </w:pPr>
      <w:r w:rsidRPr="00D01577">
        <w:rPr>
          <w:rFonts w:ascii="Times New Roman" w:eastAsia="SimSun" w:hAnsi="Times New Roman" w:cs="Times New Roman"/>
          <w:kern w:val="0"/>
          <w:sz w:val="28"/>
          <w:szCs w:val="28"/>
          <w:lang w:val="kk-KZ"/>
          <w14:ligatures w14:val="none"/>
        </w:rPr>
        <w:t>Вариативный  компонент реализуется следующим образом:</w:t>
      </w:r>
    </w:p>
    <w:p w14:paraId="64F9E6ED" w14:textId="77777777" w:rsidR="00D01577" w:rsidRPr="00D01577" w:rsidRDefault="00D01577" w:rsidP="00D01577">
      <w:pPr>
        <w:spacing w:after="0" w:line="240" w:lineRule="auto"/>
        <w:ind w:firstLine="708"/>
        <w:jc w:val="both"/>
        <w:rPr>
          <w:rFonts w:ascii="Times New Roman" w:eastAsia="Times New Roman" w:hAnsi="Times New Roman" w:cs="Times New Roman"/>
          <w:color w:val="000000"/>
          <w:spacing w:val="-6"/>
          <w:kern w:val="0"/>
          <w:sz w:val="28"/>
          <w:szCs w:val="28"/>
          <w:lang w:eastAsia="ru-RU"/>
          <w14:ligatures w14:val="none"/>
        </w:rPr>
      </w:pPr>
      <w:r w:rsidRPr="00D01577">
        <w:rPr>
          <w:rFonts w:ascii="Times New Roman" w:eastAsia="Calibri" w:hAnsi="Times New Roman" w:cs="Times New Roman"/>
          <w:kern w:val="0"/>
          <w:sz w:val="28"/>
          <w:szCs w:val="28"/>
          <w14:ligatures w14:val="none"/>
        </w:rPr>
        <w:t xml:space="preserve">В вариативный компонент Типового учебного плана включен курс «Глобальные компетенции» в 5-11 классах. </w:t>
      </w:r>
      <w:r w:rsidRPr="00D01577">
        <w:rPr>
          <w:rFonts w:ascii="Times New Roman" w:eastAsia="Times New Roman" w:hAnsi="Times New Roman" w:cs="Times New Roman"/>
          <w:color w:val="000000"/>
          <w:spacing w:val="-6"/>
          <w:kern w:val="0"/>
          <w:sz w:val="28"/>
          <w:szCs w:val="28"/>
          <w:lang w:eastAsia="ru-RU"/>
          <w14:ligatures w14:val="none"/>
        </w:rPr>
        <w:t xml:space="preserve">Объем учебной нагрузки Типовой учебной программы курса «Глобальные компетенции» составляет в: </w:t>
      </w:r>
    </w:p>
    <w:p w14:paraId="621CF8F9" w14:textId="77777777" w:rsidR="00D01577" w:rsidRPr="00D01577" w:rsidRDefault="00D01577" w:rsidP="00D01577">
      <w:pPr>
        <w:spacing w:after="0" w:line="240" w:lineRule="auto"/>
        <w:ind w:firstLine="708"/>
        <w:jc w:val="both"/>
        <w:rPr>
          <w:rFonts w:ascii="Times New Roman" w:eastAsia="Times New Roman" w:hAnsi="Times New Roman" w:cs="Times New Roman"/>
          <w:color w:val="000000"/>
          <w:spacing w:val="-6"/>
          <w:kern w:val="0"/>
          <w:sz w:val="28"/>
          <w:szCs w:val="28"/>
          <w:lang w:eastAsia="ru-RU"/>
          <w14:ligatures w14:val="none"/>
        </w:rPr>
      </w:pPr>
      <w:r w:rsidRPr="00D01577">
        <w:rPr>
          <w:rFonts w:ascii="Times New Roman" w:eastAsia="Times New Roman" w:hAnsi="Times New Roman" w:cs="Times New Roman"/>
          <w:color w:val="000000"/>
          <w:spacing w:val="-6"/>
          <w:kern w:val="0"/>
          <w:sz w:val="28"/>
          <w:szCs w:val="28"/>
          <w:lang w:eastAsia="ru-RU"/>
          <w14:ligatures w14:val="none"/>
        </w:rPr>
        <w:t xml:space="preserve">5-8 классах – 0,5 часа (один раз в две недели), 17 часов в учебном году </w:t>
      </w:r>
    </w:p>
    <w:p w14:paraId="0C88515C" w14:textId="77777777" w:rsidR="00D01577" w:rsidRPr="00D01577" w:rsidRDefault="00D01577" w:rsidP="00D01577">
      <w:pPr>
        <w:spacing w:after="0" w:line="240" w:lineRule="auto"/>
        <w:ind w:firstLine="708"/>
        <w:jc w:val="both"/>
        <w:rPr>
          <w:rFonts w:ascii="Times New Roman" w:eastAsia="Times New Roman" w:hAnsi="Times New Roman" w:cs="Times New Roman"/>
          <w:color w:val="000000"/>
          <w:spacing w:val="-6"/>
          <w:kern w:val="0"/>
          <w:sz w:val="28"/>
          <w:szCs w:val="28"/>
          <w:lang w:val="kk-KZ" w:eastAsia="ru-RU"/>
          <w14:ligatures w14:val="none"/>
        </w:rPr>
      </w:pPr>
      <w:r w:rsidRPr="00D01577">
        <w:rPr>
          <w:rFonts w:ascii="Times New Roman" w:eastAsia="Times New Roman" w:hAnsi="Times New Roman" w:cs="Times New Roman"/>
          <w:color w:val="000000"/>
          <w:spacing w:val="-6"/>
          <w:kern w:val="0"/>
          <w:sz w:val="28"/>
          <w:szCs w:val="28"/>
          <w:lang w:eastAsia="ru-RU"/>
          <w14:ligatures w14:val="none"/>
        </w:rPr>
        <w:t>9-11 классах – 1 час в неделю, 34 часа в учебном году</w:t>
      </w:r>
      <w:r w:rsidRPr="00D01577">
        <w:rPr>
          <w:rFonts w:ascii="Times New Roman" w:eastAsia="Times New Roman" w:hAnsi="Times New Roman" w:cs="Times New Roman"/>
          <w:color w:val="000000"/>
          <w:spacing w:val="-6"/>
          <w:kern w:val="0"/>
          <w:sz w:val="28"/>
          <w:szCs w:val="28"/>
          <w:lang w:val="kk-KZ" w:eastAsia="ru-RU"/>
          <w14:ligatures w14:val="none"/>
        </w:rPr>
        <w:t>.</w:t>
      </w:r>
    </w:p>
    <w:p w14:paraId="64A5F549" w14:textId="77777777" w:rsidR="00D01577" w:rsidRPr="00D01577" w:rsidRDefault="00D01577" w:rsidP="00D01577">
      <w:pPr>
        <w:spacing w:after="0" w:line="240" w:lineRule="auto"/>
        <w:ind w:firstLineChars="100" w:firstLine="280"/>
        <w:jc w:val="both"/>
        <w:rPr>
          <w:rFonts w:ascii="Times New Roman" w:eastAsia="Segoe UI" w:hAnsi="Times New Roman" w:cs="Times New Roman"/>
          <w:iCs/>
          <w:color w:val="000000"/>
          <w:kern w:val="0"/>
          <w:sz w:val="28"/>
          <w:szCs w:val="28"/>
          <w:lang w:val="kk-KZ" w:eastAsia="ru-RU"/>
          <w14:ligatures w14:val="none"/>
        </w:rPr>
      </w:pPr>
      <w:r w:rsidRPr="00D01577">
        <w:rPr>
          <w:rFonts w:ascii="Times New Roman" w:eastAsia="Segoe UI" w:hAnsi="Times New Roman" w:cs="Times New Roman"/>
          <w:iCs/>
          <w:color w:val="000000"/>
          <w:kern w:val="0"/>
          <w:sz w:val="28"/>
          <w:szCs w:val="28"/>
          <w:lang w:eastAsia="ru-RU"/>
          <w14:ligatures w14:val="none"/>
        </w:rPr>
        <w:t xml:space="preserve">    Во 2 классе «</w:t>
      </w:r>
      <w:r w:rsidRPr="00D01577">
        <w:rPr>
          <w:rFonts w:ascii="Times New Roman" w:eastAsia="Segoe UI" w:hAnsi="Times New Roman" w:cs="Times New Roman"/>
          <w:iCs/>
          <w:color w:val="000000"/>
          <w:kern w:val="0"/>
          <w:sz w:val="28"/>
          <w:szCs w:val="28"/>
          <w:lang w:val="kk-KZ" w:eastAsia="ru-RU"/>
          <w14:ligatures w14:val="none"/>
        </w:rPr>
        <w:t>Қызықты граматика» - индивидуальные и групповые занятия развивающего характера во 2 классе.</w:t>
      </w:r>
    </w:p>
    <w:p w14:paraId="4DBFDA92" w14:textId="77777777" w:rsidR="00D01577" w:rsidRPr="00D01577" w:rsidRDefault="00D01577" w:rsidP="00D01577">
      <w:pPr>
        <w:spacing w:after="0" w:line="240" w:lineRule="auto"/>
        <w:ind w:firstLineChars="100" w:firstLine="280"/>
        <w:jc w:val="both"/>
        <w:rPr>
          <w:rFonts w:ascii="Times New Roman" w:eastAsia="Segoe UI" w:hAnsi="Times New Roman" w:cs="Times New Roman"/>
          <w:iCs/>
          <w:color w:val="000000"/>
          <w:kern w:val="0"/>
          <w:sz w:val="28"/>
          <w:szCs w:val="28"/>
          <w:lang w:val="kk-KZ" w:eastAsia="ru-RU"/>
          <w14:ligatures w14:val="none"/>
        </w:rPr>
      </w:pPr>
      <w:r w:rsidRPr="00D01577">
        <w:rPr>
          <w:rFonts w:ascii="Times New Roman" w:eastAsia="Segoe UI" w:hAnsi="Times New Roman" w:cs="Times New Roman"/>
          <w:iCs/>
          <w:color w:val="000000"/>
          <w:kern w:val="0"/>
          <w:sz w:val="28"/>
          <w:szCs w:val="28"/>
          <w:lang w:val="kk-KZ" w:eastAsia="ru-RU"/>
          <w14:ligatures w14:val="none"/>
        </w:rPr>
        <w:lastRenderedPageBreak/>
        <w:t xml:space="preserve">   «Учебно-полевые сборы» - элективный курс в 10 классе 1 час в неделю (34 часа).</w:t>
      </w:r>
    </w:p>
    <w:p w14:paraId="5430DFD7" w14:textId="77777777" w:rsidR="00D01577" w:rsidRPr="00D01577" w:rsidRDefault="00D01577" w:rsidP="00D01577">
      <w:pPr>
        <w:spacing w:after="0" w:line="240" w:lineRule="auto"/>
        <w:ind w:firstLineChars="100" w:firstLine="280"/>
        <w:jc w:val="both"/>
        <w:rPr>
          <w:rFonts w:ascii="Times New Roman" w:eastAsia="Segoe UI" w:hAnsi="Times New Roman" w:cs="Times New Roman"/>
          <w:iCs/>
          <w:color w:val="000000"/>
          <w:kern w:val="0"/>
          <w:sz w:val="28"/>
          <w:szCs w:val="28"/>
          <w:lang w:val="kk-KZ" w:eastAsia="ru-RU"/>
          <w14:ligatures w14:val="none"/>
        </w:rPr>
      </w:pPr>
      <w:r w:rsidRPr="00D01577">
        <w:rPr>
          <w:rFonts w:ascii="Times New Roman" w:eastAsia="Segoe UI" w:hAnsi="Times New Roman" w:cs="Times New Roman"/>
          <w:iCs/>
          <w:color w:val="000000"/>
          <w:kern w:val="0"/>
          <w:sz w:val="28"/>
          <w:szCs w:val="28"/>
          <w:lang w:val="kk-KZ" w:eastAsia="ru-RU"/>
          <w14:ligatures w14:val="none"/>
        </w:rPr>
        <w:t xml:space="preserve">   «Научные основы физики» - элективный курс в 11 классе 1 час в неделю (34 часа).</w:t>
      </w:r>
    </w:p>
    <w:p w14:paraId="72081BE9" w14:textId="77777777" w:rsidR="00D01577" w:rsidRPr="00D01577" w:rsidRDefault="00D01577" w:rsidP="00D01577">
      <w:pPr>
        <w:shd w:val="clear" w:color="auto" w:fill="FFFFFF"/>
        <w:tabs>
          <w:tab w:val="center" w:pos="4679"/>
          <w:tab w:val="left" w:pos="8487"/>
        </w:tabs>
        <w:spacing w:after="0" w:line="240" w:lineRule="auto"/>
        <w:ind w:firstLine="567"/>
        <w:jc w:val="both"/>
        <w:rPr>
          <w:rFonts w:ascii="Times New Roman" w:eastAsia="Segoe UI" w:hAnsi="Times New Roman" w:cs="Times New Roman"/>
          <w:iCs/>
          <w:color w:val="000000"/>
          <w:kern w:val="0"/>
          <w:sz w:val="28"/>
          <w:szCs w:val="28"/>
          <w:lang w:eastAsia="ru-RU"/>
          <w14:ligatures w14:val="none"/>
        </w:rPr>
      </w:pPr>
      <w:r w:rsidRPr="00D01577">
        <w:rPr>
          <w:rFonts w:ascii="Times New Roman" w:eastAsia="Segoe UI" w:hAnsi="Times New Roman" w:cs="Times New Roman"/>
          <w:iCs/>
          <w:color w:val="000000"/>
          <w:kern w:val="0"/>
          <w:sz w:val="28"/>
          <w:szCs w:val="28"/>
          <w:lang w:eastAsia="ru-RU"/>
          <w14:ligatures w14:val="none"/>
        </w:rPr>
        <w:t>Деление на подгруппы в ГОСО не предусмотрено.</w:t>
      </w:r>
    </w:p>
    <w:p w14:paraId="3C23AD8F" w14:textId="77777777" w:rsidR="00D01577" w:rsidRPr="00D01577" w:rsidRDefault="00D01577" w:rsidP="00D01577">
      <w:pPr>
        <w:spacing w:after="0" w:line="240" w:lineRule="auto"/>
        <w:ind w:firstLineChars="202" w:firstLine="566"/>
        <w:jc w:val="both"/>
        <w:rPr>
          <w:rFonts w:ascii="Times New Roman" w:eastAsia="Segoe UI" w:hAnsi="Times New Roman" w:cs="Times New Roman"/>
          <w:iCs/>
          <w:color w:val="000000"/>
          <w:kern w:val="0"/>
          <w:sz w:val="28"/>
          <w:szCs w:val="28"/>
          <w:lang w:eastAsia="ru-RU"/>
          <w14:ligatures w14:val="none"/>
        </w:rPr>
      </w:pPr>
      <w:r w:rsidRPr="00D01577">
        <w:rPr>
          <w:rFonts w:ascii="Times New Roman" w:eastAsia="Segoe UI" w:hAnsi="Times New Roman" w:cs="Times New Roman"/>
          <w:iCs/>
          <w:color w:val="000000"/>
          <w:kern w:val="0"/>
          <w:sz w:val="28"/>
          <w:szCs w:val="28"/>
          <w:lang w:eastAsia="ru-RU"/>
          <w14:ligatures w14:val="none"/>
        </w:rPr>
        <w:t xml:space="preserve">Обеспечивается обязательное изучение учебного курса "Основы безопасности жизнедеятельности". Содержание учебного курса реализуется в рамках учебного предмета "Познание мира" учителями начальных классов: в 1-3 классах с годовой учебной нагрузкой 6 часов, в 4 классе – 10 часов учителями начальных классов, за счет классных часов и во внеурочное время с указанием темы и даты в годовом плане работы классного руководителя. </w:t>
      </w:r>
    </w:p>
    <w:p w14:paraId="3FC620CA" w14:textId="77777777" w:rsidR="00D01577" w:rsidRPr="00D01577" w:rsidRDefault="00D01577" w:rsidP="00D01577">
      <w:pPr>
        <w:shd w:val="clear" w:color="auto" w:fill="FFFFFF"/>
        <w:tabs>
          <w:tab w:val="center" w:pos="4679"/>
          <w:tab w:val="left" w:pos="8487"/>
        </w:tabs>
        <w:spacing w:after="0" w:line="240" w:lineRule="auto"/>
        <w:jc w:val="both"/>
        <w:rPr>
          <w:rFonts w:ascii="Times New Roman" w:eastAsia="Times New Roman" w:hAnsi="Times New Roman" w:cs="Times New Roman"/>
          <w:color w:val="000000"/>
          <w:spacing w:val="-6"/>
          <w:kern w:val="0"/>
          <w:sz w:val="28"/>
          <w:szCs w:val="28"/>
          <w:lang w:eastAsia="ru-RU"/>
          <w14:ligatures w14:val="none"/>
        </w:rPr>
      </w:pPr>
      <w:r w:rsidRPr="00D01577">
        <w:rPr>
          <w:rFonts w:ascii="Times New Roman" w:eastAsia="Segoe UI" w:hAnsi="Times New Roman" w:cs="Times New Roman"/>
          <w:iCs/>
          <w:color w:val="000000"/>
          <w:kern w:val="0"/>
          <w:sz w:val="28"/>
          <w:szCs w:val="28"/>
          <w:lang w:eastAsia="ru-RU"/>
          <w14:ligatures w14:val="none"/>
        </w:rPr>
        <w:tab/>
        <w:t xml:space="preserve">         Содержание учебного курса "Правила дорожного движения" реализуется в объеме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w:t>
      </w:r>
    </w:p>
    <w:p w14:paraId="2EE4B70E" w14:textId="77777777" w:rsidR="00D01577" w:rsidRPr="00D01577" w:rsidRDefault="00D01577" w:rsidP="00D01577">
      <w:pPr>
        <w:shd w:val="clear" w:color="auto" w:fill="FFFFFF"/>
        <w:spacing w:after="0" w:line="0" w:lineRule="atLeast"/>
        <w:ind w:firstLine="709"/>
        <w:jc w:val="both"/>
        <w:rPr>
          <w:rFonts w:ascii="Times New Roman" w:eastAsia="Calibri" w:hAnsi="Times New Roman" w:cs="Times New Roman"/>
          <w:kern w:val="0"/>
          <w:sz w:val="28"/>
          <w:szCs w:val="28"/>
          <w14:ligatures w14:val="none"/>
        </w:rPr>
      </w:pPr>
      <w:r w:rsidRPr="00D01577">
        <w:rPr>
          <w:rFonts w:ascii="Times New Roman" w:eastAsia="Calibri" w:hAnsi="Times New Roman" w:cs="Times New Roman"/>
          <w:kern w:val="0"/>
          <w:sz w:val="28"/>
          <w:szCs w:val="28"/>
          <w14:ligatures w14:val="none"/>
        </w:rPr>
        <w:t xml:space="preserve">Учебный курс «Правила дорожного движения» в 5-8 классах ведётся по 10 часов в каждом классе за счёт классных часов и во внеурочное время с указанием темы и даты занятий на отдельной странице классного журнала. </w:t>
      </w:r>
    </w:p>
    <w:p w14:paraId="174F6D7A" w14:textId="77777777" w:rsidR="00D01577" w:rsidRPr="00D01577" w:rsidRDefault="00D01577" w:rsidP="00D01577">
      <w:pPr>
        <w:shd w:val="clear" w:color="auto" w:fill="FFFFFF"/>
        <w:spacing w:after="0" w:line="0" w:lineRule="atLeast"/>
        <w:ind w:firstLine="709"/>
        <w:jc w:val="both"/>
        <w:rPr>
          <w:rFonts w:ascii="Times New Roman" w:eastAsia="Calibri" w:hAnsi="Times New Roman" w:cs="Times New Roman"/>
          <w:bCs/>
          <w:kern w:val="0"/>
          <w:sz w:val="28"/>
          <w:szCs w:val="28"/>
          <w14:ligatures w14:val="none"/>
        </w:rPr>
      </w:pPr>
      <w:r w:rsidRPr="00D01577">
        <w:rPr>
          <w:rFonts w:ascii="Times New Roman" w:eastAsia="Calibri" w:hAnsi="Times New Roman" w:cs="Times New Roman"/>
          <w:kern w:val="0"/>
          <w:sz w:val="28"/>
          <w:szCs w:val="28"/>
          <w14:ligatures w14:val="none"/>
        </w:rPr>
        <w:t>Преподавание часов ОБЖ в 5 - 9 классах реализуется в рамках учебного предмета «Физическая культура» учителями физической культуры с учетом учебной нагрузки 15 часов в учебном году</w:t>
      </w:r>
      <w:r w:rsidRPr="00D01577">
        <w:rPr>
          <w:rFonts w:ascii="Times New Roman" w:eastAsia="Calibri" w:hAnsi="Times New Roman" w:cs="Times New Roman"/>
          <w:kern w:val="0"/>
          <w:sz w:val="28"/>
          <w:szCs w:val="28"/>
          <w:lang w:val="kk-KZ"/>
          <w14:ligatures w14:val="none"/>
        </w:rPr>
        <w:t xml:space="preserve">. </w:t>
      </w:r>
      <w:r w:rsidRPr="00D01577">
        <w:rPr>
          <w:rFonts w:ascii="Times New Roman" w:eastAsia="Calibri" w:hAnsi="Times New Roman" w:cs="Times New Roman"/>
          <w:bCs/>
          <w:kern w:val="0"/>
          <w:sz w:val="28"/>
          <w:szCs w:val="28"/>
          <w14:ligatures w14:val="none"/>
        </w:rPr>
        <w:t>Занятия по Основы безопасности жизнедеятельности являются обязательными и проводятся в учебное время.</w:t>
      </w:r>
    </w:p>
    <w:p w14:paraId="5D27AF8B" w14:textId="77777777" w:rsidR="00D01577" w:rsidRPr="00D01577" w:rsidRDefault="00D01577" w:rsidP="00D01577">
      <w:pPr>
        <w:shd w:val="clear" w:color="auto" w:fill="FFFFFF"/>
        <w:spacing w:after="0" w:line="0" w:lineRule="atLeast"/>
        <w:ind w:firstLine="709"/>
        <w:jc w:val="both"/>
        <w:rPr>
          <w:rFonts w:ascii="Times New Roman" w:eastAsia="Calibri" w:hAnsi="Times New Roman" w:cs="Times New Roman"/>
          <w:bCs/>
          <w:kern w:val="0"/>
          <w:sz w:val="28"/>
          <w:szCs w:val="28"/>
          <w14:ligatures w14:val="none"/>
        </w:rPr>
      </w:pPr>
      <w:bookmarkStart w:id="10" w:name="_Hlk189315163"/>
      <w:r w:rsidRPr="00D01577">
        <w:rPr>
          <w:rFonts w:ascii="Times New Roman" w:eastAsia="Calibri" w:hAnsi="Times New Roman" w:cs="Times New Roman"/>
          <w:bCs/>
          <w:kern w:val="0"/>
          <w:sz w:val="28"/>
          <w:szCs w:val="28"/>
          <w14:ligatures w14:val="none"/>
        </w:rPr>
        <w:t>В 10-11 классах реализуется в рамках учебного курса «Начальная военная и технологическая подготовка» с годовой учебной нагрузкой 12 часов преподавателями-организаторами начальной военной подготовки.</w:t>
      </w:r>
    </w:p>
    <w:bookmarkEnd w:id="10"/>
    <w:p w14:paraId="5686599C" w14:textId="77777777" w:rsidR="00D01577" w:rsidRPr="00D01577" w:rsidRDefault="00D01577" w:rsidP="00D01577">
      <w:pPr>
        <w:spacing w:after="0" w:line="240" w:lineRule="auto"/>
        <w:ind w:firstLine="567"/>
        <w:jc w:val="both"/>
        <w:rPr>
          <w:rFonts w:ascii="Times New Roman" w:eastAsia="Times New Roman" w:hAnsi="Times New Roman" w:cs="Times New Roman"/>
          <w:color w:val="000000"/>
          <w:spacing w:val="-6"/>
          <w:kern w:val="0"/>
          <w:sz w:val="28"/>
          <w:szCs w:val="28"/>
          <w:lang w:val="kk-KZ" w:eastAsia="ru-RU"/>
          <w14:ligatures w14:val="none"/>
        </w:rPr>
      </w:pPr>
      <w:r w:rsidRPr="00D01577">
        <w:rPr>
          <w:rFonts w:ascii="Times New Roman" w:eastAsia="Calibri" w:hAnsi="Times New Roman" w:cs="Times New Roman"/>
          <w:kern w:val="0"/>
          <w:sz w:val="28"/>
          <w:szCs w:val="28"/>
          <w14:ligatures w14:val="none"/>
        </w:rPr>
        <w:t xml:space="preserve"> Учебный план определяет максимальные учебные нагрузки учащихся 5 класса в количестве 29,5 часа, 6 класса - 29,5 часа, в 7 классе - 32,5 часа, в 8 классе - 33,5 часов, в 9 классе - 35 часов, в 10 классе – 36 часов, в 11 классе – 36 часов.</w:t>
      </w:r>
    </w:p>
    <w:p w14:paraId="7B28A802" w14:textId="690D2C9D" w:rsidR="00D01577" w:rsidRPr="00D01577" w:rsidRDefault="00D01577" w:rsidP="00D01577">
      <w:pPr>
        <w:shd w:val="clear" w:color="auto" w:fill="FFFFFF"/>
        <w:tabs>
          <w:tab w:val="center" w:pos="4679"/>
          <w:tab w:val="left" w:pos="8487"/>
        </w:tabs>
        <w:spacing w:after="0" w:line="240" w:lineRule="auto"/>
        <w:ind w:firstLine="567"/>
        <w:jc w:val="both"/>
        <w:rPr>
          <w:rFonts w:ascii="Times New Roman" w:eastAsia="Segoe UI" w:hAnsi="Times New Roman" w:cs="Times New Roman"/>
          <w:iCs/>
          <w:color w:val="000000"/>
          <w:kern w:val="0"/>
          <w:sz w:val="28"/>
          <w:szCs w:val="28"/>
          <w:lang w:eastAsia="ru-RU"/>
          <w14:ligatures w14:val="none"/>
        </w:rPr>
      </w:pPr>
      <w:r w:rsidRPr="00D01577">
        <w:rPr>
          <w:rFonts w:ascii="Times New Roman" w:eastAsia="Segoe UI" w:hAnsi="Times New Roman" w:cs="Times New Roman"/>
          <w:iCs/>
          <w:color w:val="000000"/>
          <w:kern w:val="0"/>
          <w:sz w:val="28"/>
          <w:szCs w:val="28"/>
          <w:lang w:eastAsia="ru-RU"/>
          <w14:ligatures w14:val="none"/>
        </w:rPr>
        <w:t xml:space="preserve"> Общий объем учебной нагрузки соответствует Санитарным правилам "Санитарно-эпидемиологические требования к объектам образования", утвержденным приказом Министра здравоохранения Республики Казахстан от 5 августа 2021 года № </w:t>
      </w:r>
      <w:r w:rsidRPr="00D01577">
        <w:rPr>
          <w:rFonts w:ascii="Times New Roman" w:eastAsia="Segoe UI" w:hAnsi="Times New Roman" w:cs="Times New Roman"/>
          <w:iCs/>
          <w:color w:val="000000"/>
          <w:kern w:val="0"/>
          <w:sz w:val="28"/>
          <w:szCs w:val="28"/>
          <w:lang w:val="kk-KZ" w:eastAsia="ru-RU"/>
          <w14:ligatures w14:val="none"/>
        </w:rPr>
        <w:t>ҚР ДСМ</w:t>
      </w:r>
      <w:r w:rsidRPr="00D01577">
        <w:rPr>
          <w:rFonts w:ascii="Times New Roman" w:eastAsia="Segoe UI" w:hAnsi="Times New Roman" w:cs="Times New Roman"/>
          <w:iCs/>
          <w:color w:val="000000"/>
          <w:kern w:val="0"/>
          <w:sz w:val="28"/>
          <w:szCs w:val="28"/>
          <w:lang w:eastAsia="ru-RU"/>
          <w14:ligatures w14:val="none"/>
        </w:rPr>
        <w:t>-76 (зарегистрировано в МЮ за № 23890 от 06.08.2021 г.)</w:t>
      </w:r>
    </w:p>
    <w:p w14:paraId="750AECAD" w14:textId="77777777" w:rsidR="00D01577" w:rsidRPr="00D01577" w:rsidRDefault="00D01577" w:rsidP="00B16820">
      <w:pPr>
        <w:widowControl w:val="0"/>
        <w:autoSpaceDE w:val="0"/>
        <w:autoSpaceDN w:val="0"/>
        <w:adjustRightInd w:val="0"/>
        <w:spacing w:line="240" w:lineRule="auto"/>
        <w:ind w:left="-142" w:firstLine="850"/>
        <w:contextualSpacing/>
        <w:jc w:val="both"/>
        <w:rPr>
          <w:rFonts w:ascii="Times New Roman" w:eastAsia="Calibri" w:hAnsi="Times New Roman" w:cs="Times New Roman"/>
          <w:sz w:val="28"/>
          <w:szCs w:val="28"/>
        </w:rPr>
      </w:pPr>
    </w:p>
    <w:p w14:paraId="03625E32" w14:textId="3F407D0C" w:rsidR="00B16820" w:rsidRPr="005849C7" w:rsidRDefault="00B16820" w:rsidP="005849C7">
      <w:pPr>
        <w:pStyle w:val="a7"/>
        <w:widowControl w:val="0"/>
        <w:numPr>
          <w:ilvl w:val="0"/>
          <w:numId w:val="7"/>
        </w:numPr>
        <w:autoSpaceDE w:val="0"/>
        <w:autoSpaceDN w:val="0"/>
        <w:adjustRightInd w:val="0"/>
        <w:spacing w:line="240" w:lineRule="auto"/>
        <w:jc w:val="both"/>
        <w:rPr>
          <w:rFonts w:ascii="Times New Roman" w:eastAsia="Times New Roman" w:hAnsi="Times New Roman" w:cs="Times New Roman"/>
          <w:b/>
          <w:sz w:val="28"/>
          <w:szCs w:val="28"/>
          <w:lang w:eastAsia="ru-RU"/>
        </w:rPr>
      </w:pPr>
      <w:r w:rsidRPr="005849C7">
        <w:rPr>
          <w:rFonts w:ascii="Times New Roman" w:eastAsia="Times New Roman" w:hAnsi="Times New Roman" w:cs="Times New Roman"/>
          <w:b/>
          <w:sz w:val="28"/>
          <w:szCs w:val="28"/>
          <w:lang w:eastAsia="ru-RU"/>
        </w:rPr>
        <w:t>ИТОГИ МОНИТОРИНГА</w:t>
      </w:r>
    </w:p>
    <w:p w14:paraId="6FC44342" w14:textId="77777777" w:rsidR="00B16820" w:rsidRPr="00B16820" w:rsidRDefault="00B16820" w:rsidP="00B16820">
      <w:pPr>
        <w:widowControl w:val="0"/>
        <w:autoSpaceDE w:val="0"/>
        <w:autoSpaceDN w:val="0"/>
        <w:adjustRightInd w:val="0"/>
        <w:spacing w:line="240" w:lineRule="auto"/>
        <w:contextualSpacing/>
        <w:jc w:val="both"/>
        <w:rPr>
          <w:rFonts w:ascii="Times New Roman" w:eastAsia="Times New Roman" w:hAnsi="Times New Roman" w:cs="Times New Roman"/>
          <w:sz w:val="28"/>
          <w:szCs w:val="28"/>
          <w:lang w:eastAsia="ru-RU"/>
        </w:rPr>
      </w:pPr>
      <w:r w:rsidRPr="00B16820">
        <w:rPr>
          <w:rFonts w:ascii="Times New Roman" w:eastAsia="Times New Roman" w:hAnsi="Times New Roman" w:cs="Times New Roman"/>
          <w:b/>
          <w:sz w:val="28"/>
          <w:szCs w:val="28"/>
          <w:lang w:eastAsia="ru-RU"/>
        </w:rPr>
        <w:tab/>
      </w:r>
      <w:r w:rsidRPr="00B16820">
        <w:rPr>
          <w:rFonts w:ascii="Times New Roman" w:eastAsia="Times New Roman" w:hAnsi="Times New Roman" w:cs="Times New Roman"/>
          <w:sz w:val="28"/>
          <w:szCs w:val="28"/>
          <w:lang w:eastAsia="ru-RU"/>
        </w:rPr>
        <w:t>Занятия в МЦ и КПП велись согласно перспективного плана, составленного по Типовой программе и реализовывалась через организованную деятельность «Физическое развитие», «Коммуникативные навыки», «Познавательные навыки», «Творческие навыки», «Социальные навыки», ориентированные на разностороннее развитие детей с учетом их возрастных и индивидуальных особенностей и интеграции содержания образовательных областей.</w:t>
      </w:r>
    </w:p>
    <w:p w14:paraId="5755236D" w14:textId="77777777" w:rsidR="00B16820" w:rsidRPr="00B16820" w:rsidRDefault="00B16820" w:rsidP="00B16820">
      <w:pPr>
        <w:pStyle w:val="ad"/>
        <w:spacing w:after="160"/>
        <w:contextualSpacing/>
        <w:jc w:val="both"/>
        <w:rPr>
          <w:rFonts w:ascii="Times New Roman" w:eastAsia="Times New Roman" w:hAnsi="Times New Roman" w:cs="Times New Roman"/>
          <w:sz w:val="28"/>
          <w:szCs w:val="28"/>
          <w:lang w:eastAsia="ru-RU"/>
        </w:rPr>
      </w:pPr>
      <w:r w:rsidRPr="00B16820">
        <w:rPr>
          <w:rFonts w:ascii="Times New Roman" w:eastAsia="Times New Roman" w:hAnsi="Times New Roman" w:cs="Times New Roman"/>
          <w:b/>
          <w:sz w:val="28"/>
          <w:szCs w:val="28"/>
          <w:lang w:eastAsia="ru-RU"/>
        </w:rPr>
        <w:tab/>
      </w:r>
      <w:r w:rsidRPr="00B16820">
        <w:rPr>
          <w:rFonts w:ascii="Times New Roman" w:eastAsia="Times New Roman" w:hAnsi="Times New Roman" w:cs="Times New Roman"/>
          <w:sz w:val="28"/>
          <w:szCs w:val="28"/>
          <w:lang w:eastAsia="ru-RU"/>
        </w:rPr>
        <w:t xml:space="preserve">Занятия в МЦ и КПП велись согласно перспективного плана, составленного по Типовой программе и реализовывалась через организованную деятельность </w:t>
      </w:r>
      <w:r w:rsidRPr="00B16820">
        <w:rPr>
          <w:rFonts w:ascii="Times New Roman" w:eastAsia="Times New Roman" w:hAnsi="Times New Roman" w:cs="Times New Roman"/>
          <w:sz w:val="28"/>
          <w:szCs w:val="28"/>
          <w:lang w:eastAsia="ru-RU"/>
        </w:rPr>
        <w:lastRenderedPageBreak/>
        <w:t>«Физическое развитие», «Коммуникативные навыки», «Познавательные навыки», «Творческие навыки», «Социальные навыки», ориентированные на разностороннее развитие детей с учетом их возрастных и индивидуальных особенностей и интеграции содержания образовательных областей.</w:t>
      </w:r>
    </w:p>
    <w:p w14:paraId="783CEE87" w14:textId="77777777" w:rsidR="00B16820" w:rsidRPr="00B16820" w:rsidRDefault="00B16820" w:rsidP="00B16820">
      <w:pPr>
        <w:widowControl w:val="0"/>
        <w:autoSpaceDE w:val="0"/>
        <w:autoSpaceDN w:val="0"/>
        <w:adjustRightInd w:val="0"/>
        <w:spacing w:line="240" w:lineRule="auto"/>
        <w:contextualSpacing/>
        <w:jc w:val="both"/>
        <w:rPr>
          <w:rFonts w:ascii="Times New Roman" w:eastAsia="Times New Roman" w:hAnsi="Times New Roman" w:cs="Times New Roman"/>
          <w:sz w:val="28"/>
          <w:szCs w:val="28"/>
          <w:lang w:val="kk-KZ" w:eastAsia="ru-RU"/>
        </w:rPr>
      </w:pPr>
      <w:r w:rsidRPr="00B16820">
        <w:rPr>
          <w:rFonts w:ascii="Times New Roman" w:eastAsia="Times New Roman" w:hAnsi="Times New Roman" w:cs="Times New Roman"/>
          <w:sz w:val="28"/>
          <w:szCs w:val="28"/>
          <w:lang w:val="kk-KZ" w:eastAsia="ru-RU"/>
        </w:rPr>
        <w:tab/>
        <w:t xml:space="preserve">С целью отслеживания уровня развития компетентности дошкольников использовалась единая система индикаторов. Организованная  деятельность проводилась по пяти навыкам. Воспитатели МЦ и КПП провели стартовый, промежуточный и итоговый мониториг по системе индикаторов.  </w:t>
      </w:r>
    </w:p>
    <w:p w14:paraId="54979A64" w14:textId="77777777" w:rsidR="00B16820" w:rsidRPr="00B16820" w:rsidRDefault="00B16820" w:rsidP="00B16820">
      <w:pPr>
        <w:spacing w:line="240" w:lineRule="auto"/>
        <w:contextualSpacing/>
        <w:jc w:val="both"/>
        <w:rPr>
          <w:rFonts w:ascii="Times New Roman" w:hAnsi="Times New Roman" w:cs="Times New Roman"/>
          <w:b/>
          <w:bCs/>
          <w:sz w:val="28"/>
          <w:szCs w:val="28"/>
        </w:rPr>
      </w:pPr>
      <w:r w:rsidRPr="00B16820">
        <w:rPr>
          <w:rFonts w:ascii="Times New Roman" w:hAnsi="Times New Roman" w:cs="Times New Roman"/>
          <w:b/>
          <w:bCs/>
          <w:sz w:val="28"/>
          <w:szCs w:val="28"/>
        </w:rPr>
        <w:t>Аналитическая справка</w:t>
      </w:r>
    </w:p>
    <w:p w14:paraId="570AD727" w14:textId="77777777" w:rsidR="00B16820" w:rsidRPr="00B16820" w:rsidRDefault="00B16820" w:rsidP="00B16820">
      <w:pPr>
        <w:spacing w:line="240" w:lineRule="auto"/>
        <w:contextualSpacing/>
        <w:jc w:val="both"/>
        <w:rPr>
          <w:rFonts w:ascii="Times New Roman" w:hAnsi="Times New Roman" w:cs="Times New Roman"/>
          <w:b/>
          <w:bCs/>
          <w:sz w:val="28"/>
          <w:szCs w:val="28"/>
        </w:rPr>
      </w:pPr>
      <w:r w:rsidRPr="00B16820">
        <w:rPr>
          <w:rFonts w:ascii="Times New Roman" w:hAnsi="Times New Roman" w:cs="Times New Roman"/>
          <w:b/>
          <w:bCs/>
          <w:sz w:val="28"/>
          <w:szCs w:val="28"/>
        </w:rPr>
        <w:t>по результатам мониторинга по усвоению содержания дошкольного воспитания и обучения детей средней группы</w:t>
      </w:r>
    </w:p>
    <w:p w14:paraId="55ECD16D"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Дата проведения: май 2025г.</w:t>
      </w:r>
    </w:p>
    <w:p w14:paraId="792B2FC4"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Цель: определить уровень усвоения ребенком содержания Типовой программы.</w:t>
      </w:r>
    </w:p>
    <w:p w14:paraId="08D464FF"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Метод получения результатов мониторинга: наблюдение, которое проводится в течение учебного года, где педагог отслеживает развитие ребёнка в естественной обстановке, в повседневной жизни.</w:t>
      </w:r>
    </w:p>
    <w:p w14:paraId="5733489A" w14:textId="4A7441CD"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Мониторинг проводился по 5 направлениям: физическое развитие; коммуникативные навыки; познавательные и интеллектуальные навыки; творческие навыки, навыки исследовательской деятельности; социально-эмоциональные навыки.</w:t>
      </w:r>
    </w:p>
    <w:p w14:paraId="65751E19"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Всего обследовано – 7 детей (что составляет 100%)</w:t>
      </w:r>
    </w:p>
    <w:p w14:paraId="5910A356"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Из них имеют:</w:t>
      </w:r>
    </w:p>
    <w:p w14:paraId="6E56F68D"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Высокий уровень – 5 детей (71%)</w:t>
      </w:r>
    </w:p>
    <w:p w14:paraId="193D7709"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Средний уровень – 2 детей (29%)</w:t>
      </w:r>
    </w:p>
    <w:p w14:paraId="660C58D4"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Низкий уровень - 0 детей (0 %)</w:t>
      </w:r>
    </w:p>
    <w:p w14:paraId="02B89E94" w14:textId="77777777" w:rsidR="00B16820" w:rsidRPr="00B16820" w:rsidRDefault="00B16820" w:rsidP="00B16820">
      <w:pPr>
        <w:spacing w:line="240" w:lineRule="auto"/>
        <w:contextualSpacing/>
        <w:jc w:val="both"/>
        <w:rPr>
          <w:rFonts w:ascii="Times New Roman" w:hAnsi="Times New Roman" w:cs="Times New Roman"/>
          <w:sz w:val="28"/>
          <w:szCs w:val="28"/>
        </w:rPr>
      </w:pPr>
    </w:p>
    <w:p w14:paraId="7FA833E8"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Диаграмма диагностики на май 202</w:t>
      </w:r>
      <w:r w:rsidRPr="00B16820">
        <w:rPr>
          <w:rFonts w:ascii="Times New Roman" w:hAnsi="Times New Roman" w:cs="Times New Roman"/>
          <w:sz w:val="28"/>
          <w:szCs w:val="28"/>
          <w:lang w:val="en-US"/>
        </w:rPr>
        <w:t>5</w:t>
      </w:r>
      <w:r w:rsidRPr="00B16820">
        <w:rPr>
          <w:rFonts w:ascii="Times New Roman" w:hAnsi="Times New Roman" w:cs="Times New Roman"/>
          <w:sz w:val="28"/>
          <w:szCs w:val="28"/>
        </w:rPr>
        <w:t xml:space="preserve"> г</w:t>
      </w:r>
    </w:p>
    <w:p w14:paraId="72DC4890" w14:textId="77777777" w:rsidR="00B16820" w:rsidRPr="00B16820" w:rsidRDefault="00B16820" w:rsidP="00B16820">
      <w:pPr>
        <w:spacing w:line="240" w:lineRule="auto"/>
        <w:contextualSpacing/>
        <w:jc w:val="both"/>
        <w:rPr>
          <w:rFonts w:ascii="Times New Roman" w:hAnsi="Times New Roman" w:cs="Times New Roman"/>
          <w:sz w:val="28"/>
          <w:szCs w:val="28"/>
        </w:rPr>
      </w:pPr>
    </w:p>
    <w:p w14:paraId="07D8A1D8"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DE58443" wp14:editId="490FE00C">
                <wp:simplePos x="0" y="0"/>
                <wp:positionH relativeFrom="column">
                  <wp:posOffset>1094740</wp:posOffset>
                </wp:positionH>
                <wp:positionV relativeFrom="paragraph">
                  <wp:posOffset>1390559</wp:posOffset>
                </wp:positionV>
                <wp:extent cx="4114800" cy="0"/>
                <wp:effectExtent l="0" t="0" r="0" b="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411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777241" id="Прямая соединительная линия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6.2pt,109.5pt" to="410.2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" strokecolor="black [3200]" strokeweight=".5pt">
                <v:stroke joinstyle="miter"/>
              </v:line>
            </w:pict>
          </mc:Fallback>
        </mc:AlternateContent>
      </w:r>
      <w:r w:rsidRPr="00B16820">
        <w:rPr>
          <w:rFonts w:ascii="Times New Roman" w:hAnsi="Times New Roman" w:cs="Times New Roman"/>
          <w:noProof/>
          <w:sz w:val="28"/>
          <w:szCs w:val="28"/>
          <w:lang w:eastAsia="ru-RU"/>
        </w:rPr>
        <w:drawing>
          <wp:inline distT="0" distB="0" distL="0" distR="0" wp14:anchorId="011300CF" wp14:editId="5112AD83">
            <wp:extent cx="4114800" cy="1386840"/>
            <wp:effectExtent l="0" t="0" r="0" b="38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CC593BE" w14:textId="77777777" w:rsidR="00B16820" w:rsidRPr="00B16820" w:rsidRDefault="00B16820" w:rsidP="00B16820">
      <w:pPr>
        <w:spacing w:line="240" w:lineRule="auto"/>
        <w:contextualSpacing/>
        <w:jc w:val="both"/>
        <w:rPr>
          <w:rFonts w:ascii="Times New Roman" w:hAnsi="Times New Roman" w:cs="Times New Roman"/>
          <w:sz w:val="28"/>
          <w:szCs w:val="28"/>
        </w:rPr>
      </w:pPr>
    </w:p>
    <w:p w14:paraId="62C1A34F" w14:textId="77777777" w:rsidR="00B16820" w:rsidRPr="00B16820" w:rsidRDefault="00B16820" w:rsidP="00B16820">
      <w:pPr>
        <w:spacing w:line="240" w:lineRule="auto"/>
        <w:contextualSpacing/>
        <w:jc w:val="both"/>
        <w:rPr>
          <w:rFonts w:ascii="Times New Roman" w:hAnsi="Times New Roman" w:cs="Times New Roman"/>
          <w:b/>
          <w:bCs/>
          <w:sz w:val="28"/>
          <w:szCs w:val="28"/>
        </w:rPr>
      </w:pPr>
      <w:r w:rsidRPr="00B16820">
        <w:rPr>
          <w:rFonts w:ascii="Times New Roman" w:hAnsi="Times New Roman" w:cs="Times New Roman"/>
          <w:b/>
          <w:bCs/>
          <w:sz w:val="28"/>
          <w:szCs w:val="28"/>
        </w:rPr>
        <w:t>Краткий анализ результатов обследования детей по направлениям:</w:t>
      </w:r>
    </w:p>
    <w:p w14:paraId="39A2EBE3" w14:textId="77777777" w:rsidR="00B16820" w:rsidRPr="00B16820" w:rsidRDefault="00B16820" w:rsidP="00B16820">
      <w:pPr>
        <w:spacing w:line="240" w:lineRule="auto"/>
        <w:contextualSpacing/>
        <w:jc w:val="both"/>
        <w:rPr>
          <w:rFonts w:ascii="Times New Roman" w:hAnsi="Times New Roman" w:cs="Times New Roman"/>
          <w:sz w:val="28"/>
          <w:szCs w:val="28"/>
          <w:u w:val="single"/>
        </w:rPr>
      </w:pPr>
      <w:r w:rsidRPr="00B16820">
        <w:rPr>
          <w:rFonts w:ascii="Times New Roman" w:hAnsi="Times New Roman" w:cs="Times New Roman"/>
          <w:sz w:val="28"/>
          <w:szCs w:val="28"/>
          <w:u w:val="single"/>
        </w:rPr>
        <w:t>Физическое развитие:</w:t>
      </w:r>
    </w:p>
    <w:p w14:paraId="3A40234E"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Высокий уровень: 7 детей</w:t>
      </w:r>
    </w:p>
    <w:p w14:paraId="499737E2"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Средний уровень: нет</w:t>
      </w:r>
    </w:p>
    <w:p w14:paraId="4947BD0E"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Низкий уровень: нет</w:t>
      </w:r>
    </w:p>
    <w:p w14:paraId="602CA7C3"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Таким образом, на конец учебного года все дети могут:</w:t>
      </w:r>
    </w:p>
    <w:p w14:paraId="2C2CD056"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-ходить на цыпочках, поднимая колени вверх, полусидя;</w:t>
      </w:r>
    </w:p>
    <w:p w14:paraId="4E414DAE"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-прыгать на месте на двух ногах, с продвижением вперед, с высоты в длину;</w:t>
      </w:r>
    </w:p>
    <w:p w14:paraId="3A4DEF44"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lastRenderedPageBreak/>
        <w:t>-прыгать между предметами, лазать по гимнастической стенке и спускаться с нее;</w:t>
      </w:r>
    </w:p>
    <w:p w14:paraId="5AE0E27C"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-соблюдать ежедневные гигиенические навыки.</w:t>
      </w:r>
    </w:p>
    <w:p w14:paraId="005DA6A3" w14:textId="77777777" w:rsidR="00B16820" w:rsidRPr="00B16820" w:rsidRDefault="00B16820" w:rsidP="00B16820">
      <w:pPr>
        <w:spacing w:line="240" w:lineRule="auto"/>
        <w:contextualSpacing/>
        <w:jc w:val="both"/>
        <w:rPr>
          <w:rFonts w:ascii="Times New Roman" w:hAnsi="Times New Roman" w:cs="Times New Roman"/>
          <w:sz w:val="28"/>
          <w:szCs w:val="28"/>
          <w:u w:val="single"/>
        </w:rPr>
      </w:pPr>
      <w:r w:rsidRPr="00B16820">
        <w:rPr>
          <w:rFonts w:ascii="Times New Roman" w:hAnsi="Times New Roman" w:cs="Times New Roman"/>
          <w:sz w:val="28"/>
          <w:szCs w:val="28"/>
          <w:u w:val="single"/>
        </w:rPr>
        <w:t>Коммуникативные навыки:</w:t>
      </w:r>
    </w:p>
    <w:p w14:paraId="23CE6ACC"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Высокий уровень: 4 детей</w:t>
      </w:r>
    </w:p>
    <w:p w14:paraId="40E3D4B3"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Средний уровень: 2 ребенка</w:t>
      </w:r>
    </w:p>
    <w:p w14:paraId="7F63AEEA"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Низкий уровень: 1 ребёнок</w:t>
      </w:r>
    </w:p>
    <w:p w14:paraId="2E3A49AF"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Таким образом, на конец учебного года большинство детей могут:</w:t>
      </w:r>
    </w:p>
    <w:p w14:paraId="0D299006"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-произносить чётко гласные и некоторые согласные звуки;</w:t>
      </w:r>
    </w:p>
    <w:p w14:paraId="0E86FAAB"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-отвечать на различные вопросы, касающиеся окружающей среды;</w:t>
      </w:r>
    </w:p>
    <w:p w14:paraId="6B4B2658"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-согласовывать слова в роде, числе, падеже;</w:t>
      </w:r>
    </w:p>
    <w:p w14:paraId="3D0AEEF6"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-употреблять существительные вместе со вспомогательными словами, такими как над, под, за, рядом;</w:t>
      </w:r>
    </w:p>
    <w:p w14:paraId="677E29E8"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-общаться друг с другом, со взрослыми;</w:t>
      </w:r>
    </w:p>
    <w:p w14:paraId="6E1AA19D"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-рассказывать о том, что слышал, видел;</w:t>
      </w:r>
    </w:p>
    <w:p w14:paraId="0EB6F94D"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-высказывать свои мысли по увиденным картинкам;</w:t>
      </w:r>
    </w:p>
    <w:p w14:paraId="1C86BCCA"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-передавать ритм и выразительность голоса героев литературного произведения, подражать им;</w:t>
      </w:r>
    </w:p>
    <w:p w14:paraId="78056599"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-обыгрывать вместе со взрослыми сказки, простые сценки;</w:t>
      </w:r>
    </w:p>
    <w:p w14:paraId="0217A515"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-пересказывать интересные отрывки, слова и простые фразы из прочитанного произведения;</w:t>
      </w:r>
    </w:p>
    <w:p w14:paraId="6024CBE7"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-наизусть и выразительно произносить стихотворения, потешки</w:t>
      </w:r>
    </w:p>
    <w:p w14:paraId="7EAF3C60"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-произносить правильно специфические звуки казахского языка.</w:t>
      </w:r>
    </w:p>
    <w:p w14:paraId="23AC2F74" w14:textId="77777777" w:rsidR="00B16820" w:rsidRPr="00B16820" w:rsidRDefault="00B16820" w:rsidP="00B16820">
      <w:pPr>
        <w:spacing w:line="240" w:lineRule="auto"/>
        <w:contextualSpacing/>
        <w:jc w:val="both"/>
        <w:rPr>
          <w:rFonts w:ascii="Times New Roman" w:hAnsi="Times New Roman" w:cs="Times New Roman"/>
          <w:sz w:val="28"/>
          <w:szCs w:val="28"/>
          <w:u w:val="single"/>
        </w:rPr>
      </w:pPr>
      <w:r w:rsidRPr="00B16820">
        <w:rPr>
          <w:rFonts w:ascii="Times New Roman" w:hAnsi="Times New Roman" w:cs="Times New Roman"/>
          <w:sz w:val="28"/>
          <w:szCs w:val="28"/>
          <w:u w:val="single"/>
        </w:rPr>
        <w:t>Познавательные и интеллектуальные навыки:</w:t>
      </w:r>
    </w:p>
    <w:p w14:paraId="1FA5434B"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Высокий уровень: 6 детей</w:t>
      </w:r>
    </w:p>
    <w:p w14:paraId="22135908" w14:textId="4AE19093"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Средний уровень: 1 ребенок</w:t>
      </w:r>
    </w:p>
    <w:p w14:paraId="5B4B5801"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Низкий уровень: нет</w:t>
      </w:r>
    </w:p>
    <w:p w14:paraId="747BFEDE"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Таким образом, на конец учебного года почти все дети могут:</w:t>
      </w:r>
    </w:p>
    <w:p w14:paraId="53ED890D"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-различать понятия «один», «много»;</w:t>
      </w:r>
    </w:p>
    <w:p w14:paraId="5AAFA20B"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-сравнивать предметы по длине, ширине, высоте, величине;</w:t>
      </w:r>
    </w:p>
    <w:p w14:paraId="1EE87689"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-называть геометрические фигуры с помощью осязания и зрения;</w:t>
      </w:r>
    </w:p>
    <w:p w14:paraId="571826E2"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-определять пространственные направления относительно себя.</w:t>
      </w:r>
    </w:p>
    <w:p w14:paraId="54988005" w14:textId="77777777" w:rsidR="00B16820" w:rsidRPr="00B16820" w:rsidRDefault="00B16820" w:rsidP="00B16820">
      <w:pPr>
        <w:spacing w:line="240" w:lineRule="auto"/>
        <w:contextualSpacing/>
        <w:jc w:val="both"/>
        <w:rPr>
          <w:rFonts w:ascii="Times New Roman" w:hAnsi="Times New Roman" w:cs="Times New Roman"/>
          <w:sz w:val="28"/>
          <w:szCs w:val="28"/>
          <w:u w:val="single"/>
        </w:rPr>
      </w:pPr>
      <w:r w:rsidRPr="00B16820">
        <w:rPr>
          <w:rFonts w:ascii="Times New Roman" w:hAnsi="Times New Roman" w:cs="Times New Roman"/>
          <w:sz w:val="28"/>
          <w:szCs w:val="28"/>
          <w:u w:val="single"/>
        </w:rPr>
        <w:t>Творческие навыки, навыки исследовательской деятельности:</w:t>
      </w:r>
    </w:p>
    <w:p w14:paraId="79742A70"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Высокий уровень: 4 детей</w:t>
      </w:r>
    </w:p>
    <w:p w14:paraId="788CF6BB"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Средний уровень: 3 детей</w:t>
      </w:r>
    </w:p>
    <w:p w14:paraId="52E26170"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Низкий уровень: нет</w:t>
      </w:r>
    </w:p>
    <w:p w14:paraId="51C0E91E"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Таким образом, на конец учебного года большинство детей могут:</w:t>
      </w:r>
    </w:p>
    <w:p w14:paraId="70BBFF29"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-использовать последовательно линии, штрихи, пятна, краски;</w:t>
      </w:r>
    </w:p>
    <w:p w14:paraId="7738AADF"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-называть правильно основные цвета;</w:t>
      </w:r>
    </w:p>
    <w:p w14:paraId="54002B44"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-составлять простые сюжетные композиции;</w:t>
      </w:r>
    </w:p>
    <w:p w14:paraId="2588AC17"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-размещать изображение на листе бумаги целиком;</w:t>
      </w:r>
    </w:p>
    <w:p w14:paraId="073EC6C6"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-лепит предметы, использует различные приемы лепки;</w:t>
      </w:r>
    </w:p>
    <w:p w14:paraId="0E5C5A4C"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-лепить растения и животных путем объединения, сжатия и соединения нескольких частей;</w:t>
      </w:r>
    </w:p>
    <w:p w14:paraId="0800CA36"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-объединять индивидуальные работы в коллективные композиции;</w:t>
      </w:r>
    </w:p>
    <w:p w14:paraId="215A40BA"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lastRenderedPageBreak/>
        <w:t>-выкладывать на листе бумаги приготовленные детали разной формы, величины, цвета;</w:t>
      </w:r>
    </w:p>
    <w:p w14:paraId="1E71E182"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-размещать и склеивать подготовленные элементы;</w:t>
      </w:r>
    </w:p>
    <w:p w14:paraId="11E50C13"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-различать геометрические формы, украшать их орнаментами;</w:t>
      </w:r>
    </w:p>
    <w:p w14:paraId="1B0CF232"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-анализировать постройки по простым схемам и образцам рисунков;</w:t>
      </w:r>
    </w:p>
    <w:p w14:paraId="5AB431F8"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-различать и называть строительные детали;</w:t>
      </w:r>
    </w:p>
    <w:p w14:paraId="4DEDCDB6"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-сооружать простейшие постройки из деталей разных цветов и форм;</w:t>
      </w:r>
    </w:p>
    <w:p w14:paraId="36F9980F"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-конструировать из крупного и мелкого строительного материала, по образцу и собственному замыслу;</w:t>
      </w:r>
    </w:p>
    <w:p w14:paraId="204B423B"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-распознавать три жанра музыки: пение, марш и танец;</w:t>
      </w:r>
    </w:p>
    <w:p w14:paraId="02388F8E"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-различать звучание шумных игрушек и детских музыкальных инструментов, называет их, бить в простой ритм;</w:t>
      </w:r>
    </w:p>
    <w:p w14:paraId="4EE7DDF4"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-петь вместе с группой в соответствии с темпом песни, начинать и заканчивать песню вместе со всеми;</w:t>
      </w:r>
    </w:p>
    <w:p w14:paraId="303AA94B"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-выполнять самостоятельно движения после музыкального вступления;</w:t>
      </w:r>
    </w:p>
    <w:p w14:paraId="557D6FF2"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-повторять самостоятельно знакомые танцевальные движения в играх.</w:t>
      </w:r>
    </w:p>
    <w:p w14:paraId="483C7E9D"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u w:val="single"/>
        </w:rPr>
        <w:t>Социально-эмоциональные навыки</w:t>
      </w:r>
      <w:r w:rsidRPr="00B16820">
        <w:rPr>
          <w:rFonts w:ascii="Times New Roman" w:hAnsi="Times New Roman" w:cs="Times New Roman"/>
          <w:sz w:val="28"/>
          <w:szCs w:val="28"/>
        </w:rPr>
        <w:t>:</w:t>
      </w:r>
    </w:p>
    <w:p w14:paraId="53D235DC"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Высокий уровень: 3 детей</w:t>
      </w:r>
    </w:p>
    <w:p w14:paraId="4269172F" w14:textId="4B9FC1FB"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 xml:space="preserve">Средний уровень: 4 детей </w:t>
      </w:r>
    </w:p>
    <w:p w14:paraId="54AB2CE1"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Низкий уровень: нет</w:t>
      </w:r>
    </w:p>
    <w:p w14:paraId="45E5A687"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Таким образом, на конец учебного года большинство детей могут:</w:t>
      </w:r>
    </w:p>
    <w:p w14:paraId="16326D60"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-называть имена членов семьи и близких им людей;</w:t>
      </w:r>
    </w:p>
    <w:p w14:paraId="279AB7AB"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-называть транспортные средства, простые правила для пешеходов и пассажиров;</w:t>
      </w:r>
    </w:p>
    <w:p w14:paraId="7584F302"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-рассказать о городе и поселке, столице Республики Казахстан, государственных символах;</w:t>
      </w:r>
    </w:p>
    <w:p w14:paraId="086B9668"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-соблюдать правила безопасного поведения в группе.</w:t>
      </w:r>
    </w:p>
    <w:p w14:paraId="2275BEDE" w14:textId="77777777" w:rsidR="00B16820" w:rsidRPr="00B16820" w:rsidRDefault="00B16820" w:rsidP="00B16820">
      <w:pPr>
        <w:spacing w:line="240" w:lineRule="auto"/>
        <w:contextualSpacing/>
        <w:jc w:val="both"/>
        <w:rPr>
          <w:rFonts w:ascii="Times New Roman" w:hAnsi="Times New Roman" w:cs="Times New Roman"/>
          <w:b/>
          <w:bCs/>
          <w:sz w:val="28"/>
          <w:szCs w:val="28"/>
        </w:rPr>
      </w:pPr>
      <w:r w:rsidRPr="00B16820">
        <w:rPr>
          <w:rFonts w:ascii="Times New Roman" w:hAnsi="Times New Roman" w:cs="Times New Roman"/>
          <w:b/>
          <w:bCs/>
          <w:sz w:val="28"/>
          <w:szCs w:val="28"/>
        </w:rPr>
        <w:t>Сравнительный анализ результатов мониторинга в начале и в конце 2024-2025 учебного года</w:t>
      </w:r>
    </w:p>
    <w:tbl>
      <w:tblPr>
        <w:tblStyle w:val="ac"/>
        <w:tblW w:w="10247" w:type="dxa"/>
        <w:tblLook w:val="04A0" w:firstRow="1" w:lastRow="0" w:firstColumn="1" w:lastColumn="0" w:noHBand="0" w:noVBand="1"/>
      </w:tblPr>
      <w:tblGrid>
        <w:gridCol w:w="2640"/>
        <w:gridCol w:w="1281"/>
        <w:gridCol w:w="1256"/>
        <w:gridCol w:w="1281"/>
        <w:gridCol w:w="1254"/>
        <w:gridCol w:w="1281"/>
        <w:gridCol w:w="1254"/>
      </w:tblGrid>
      <w:tr w:rsidR="00B16820" w:rsidRPr="00B16820" w14:paraId="7F6F0C8A" w14:textId="77777777" w:rsidTr="00EE456E">
        <w:trPr>
          <w:trHeight w:val="632"/>
        </w:trPr>
        <w:tc>
          <w:tcPr>
            <w:tcW w:w="2640" w:type="dxa"/>
          </w:tcPr>
          <w:p w14:paraId="1A280F23" w14:textId="77777777" w:rsidR="00B16820" w:rsidRPr="00B16820" w:rsidRDefault="00B16820" w:rsidP="00B16820">
            <w:pPr>
              <w:contextualSpacing/>
              <w:jc w:val="both"/>
              <w:rPr>
                <w:rFonts w:ascii="Times New Roman" w:hAnsi="Times New Roman" w:cs="Times New Roman"/>
                <w:sz w:val="24"/>
                <w:szCs w:val="24"/>
              </w:rPr>
            </w:pPr>
          </w:p>
        </w:tc>
        <w:tc>
          <w:tcPr>
            <w:tcW w:w="1281" w:type="dxa"/>
            <w:tcBorders>
              <w:right w:val="nil"/>
            </w:tcBorders>
          </w:tcPr>
          <w:p w14:paraId="0DD965F1"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Низкий уровень</w:t>
            </w:r>
          </w:p>
        </w:tc>
        <w:tc>
          <w:tcPr>
            <w:tcW w:w="1256" w:type="dxa"/>
            <w:tcBorders>
              <w:left w:val="nil"/>
            </w:tcBorders>
          </w:tcPr>
          <w:p w14:paraId="6828992D" w14:textId="77777777" w:rsidR="00B16820" w:rsidRPr="00B16820" w:rsidRDefault="00B16820" w:rsidP="00B16820">
            <w:pPr>
              <w:contextualSpacing/>
              <w:jc w:val="both"/>
              <w:rPr>
                <w:rFonts w:ascii="Times New Roman" w:hAnsi="Times New Roman" w:cs="Times New Roman"/>
                <w:sz w:val="24"/>
                <w:szCs w:val="24"/>
              </w:rPr>
            </w:pPr>
          </w:p>
        </w:tc>
        <w:tc>
          <w:tcPr>
            <w:tcW w:w="2535" w:type="dxa"/>
            <w:gridSpan w:val="2"/>
            <w:tcBorders>
              <w:left w:val="nil"/>
            </w:tcBorders>
          </w:tcPr>
          <w:p w14:paraId="78895040"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Средний уровень</w:t>
            </w:r>
          </w:p>
        </w:tc>
        <w:tc>
          <w:tcPr>
            <w:tcW w:w="2535" w:type="dxa"/>
            <w:gridSpan w:val="2"/>
          </w:tcPr>
          <w:p w14:paraId="46D89F96"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Высокий уровень</w:t>
            </w:r>
          </w:p>
        </w:tc>
      </w:tr>
      <w:tr w:rsidR="00B16820" w:rsidRPr="00B16820" w14:paraId="089B653F" w14:textId="77777777" w:rsidTr="00EE456E">
        <w:trPr>
          <w:trHeight w:val="409"/>
        </w:trPr>
        <w:tc>
          <w:tcPr>
            <w:tcW w:w="2640" w:type="dxa"/>
          </w:tcPr>
          <w:p w14:paraId="6240FC2C" w14:textId="77777777" w:rsidR="00B16820" w:rsidRPr="00B16820" w:rsidRDefault="00B16820" w:rsidP="00B16820">
            <w:pPr>
              <w:contextualSpacing/>
              <w:jc w:val="both"/>
              <w:rPr>
                <w:rFonts w:ascii="Times New Roman" w:hAnsi="Times New Roman" w:cs="Times New Roman"/>
                <w:sz w:val="24"/>
                <w:szCs w:val="24"/>
              </w:rPr>
            </w:pPr>
          </w:p>
        </w:tc>
        <w:tc>
          <w:tcPr>
            <w:tcW w:w="1281" w:type="dxa"/>
          </w:tcPr>
          <w:p w14:paraId="72170F81"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Сентябрь</w:t>
            </w:r>
          </w:p>
        </w:tc>
        <w:tc>
          <w:tcPr>
            <w:tcW w:w="1256" w:type="dxa"/>
          </w:tcPr>
          <w:p w14:paraId="79BABACD"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Май</w:t>
            </w:r>
          </w:p>
        </w:tc>
        <w:tc>
          <w:tcPr>
            <w:tcW w:w="1281" w:type="dxa"/>
          </w:tcPr>
          <w:p w14:paraId="0B9D3CE4"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Сентябрь</w:t>
            </w:r>
          </w:p>
        </w:tc>
        <w:tc>
          <w:tcPr>
            <w:tcW w:w="1254" w:type="dxa"/>
          </w:tcPr>
          <w:p w14:paraId="2A35B864"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Май</w:t>
            </w:r>
          </w:p>
        </w:tc>
        <w:tc>
          <w:tcPr>
            <w:tcW w:w="1281" w:type="dxa"/>
          </w:tcPr>
          <w:p w14:paraId="69EFABB1" w14:textId="77777777" w:rsidR="00B16820" w:rsidRPr="00B16820" w:rsidRDefault="00B16820" w:rsidP="00B16820">
            <w:pPr>
              <w:contextualSpacing/>
              <w:jc w:val="both"/>
              <w:rPr>
                <w:rFonts w:ascii="Times New Roman" w:hAnsi="Times New Roman" w:cs="Times New Roman"/>
                <w:sz w:val="24"/>
                <w:szCs w:val="24"/>
                <w:lang w:val="en-US"/>
              </w:rPr>
            </w:pPr>
            <w:r w:rsidRPr="00B16820">
              <w:rPr>
                <w:rFonts w:ascii="Times New Roman" w:hAnsi="Times New Roman" w:cs="Times New Roman"/>
                <w:sz w:val="24"/>
                <w:szCs w:val="24"/>
              </w:rPr>
              <w:t>Сентябрь</w:t>
            </w:r>
          </w:p>
        </w:tc>
        <w:tc>
          <w:tcPr>
            <w:tcW w:w="1254" w:type="dxa"/>
          </w:tcPr>
          <w:p w14:paraId="2A9A9D90"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Май</w:t>
            </w:r>
          </w:p>
        </w:tc>
      </w:tr>
      <w:tr w:rsidR="00B16820" w:rsidRPr="00B16820" w14:paraId="6B2E1245" w14:textId="77777777" w:rsidTr="00EE456E">
        <w:trPr>
          <w:trHeight w:val="391"/>
        </w:trPr>
        <w:tc>
          <w:tcPr>
            <w:tcW w:w="2640" w:type="dxa"/>
          </w:tcPr>
          <w:p w14:paraId="4C87E3C0"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Физическое развитие</w:t>
            </w:r>
          </w:p>
        </w:tc>
        <w:tc>
          <w:tcPr>
            <w:tcW w:w="1281" w:type="dxa"/>
          </w:tcPr>
          <w:p w14:paraId="143909A1"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25 %</w:t>
            </w:r>
          </w:p>
        </w:tc>
        <w:tc>
          <w:tcPr>
            <w:tcW w:w="1256" w:type="dxa"/>
          </w:tcPr>
          <w:p w14:paraId="6B3326E6"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0 %</w:t>
            </w:r>
          </w:p>
        </w:tc>
        <w:tc>
          <w:tcPr>
            <w:tcW w:w="1281" w:type="dxa"/>
          </w:tcPr>
          <w:p w14:paraId="2468355A"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75 %</w:t>
            </w:r>
          </w:p>
        </w:tc>
        <w:tc>
          <w:tcPr>
            <w:tcW w:w="1254" w:type="dxa"/>
          </w:tcPr>
          <w:p w14:paraId="4CD37178"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0 %</w:t>
            </w:r>
          </w:p>
        </w:tc>
        <w:tc>
          <w:tcPr>
            <w:tcW w:w="1281" w:type="dxa"/>
          </w:tcPr>
          <w:p w14:paraId="66B4F623"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0 %</w:t>
            </w:r>
          </w:p>
        </w:tc>
        <w:tc>
          <w:tcPr>
            <w:tcW w:w="1254" w:type="dxa"/>
          </w:tcPr>
          <w:p w14:paraId="47538BFC"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100 %</w:t>
            </w:r>
          </w:p>
        </w:tc>
      </w:tr>
      <w:tr w:rsidR="00B16820" w:rsidRPr="00B16820" w14:paraId="48C266DF" w14:textId="77777777" w:rsidTr="00EE456E">
        <w:trPr>
          <w:trHeight w:val="845"/>
        </w:trPr>
        <w:tc>
          <w:tcPr>
            <w:tcW w:w="2640" w:type="dxa"/>
          </w:tcPr>
          <w:p w14:paraId="617FC518"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Развитие коммуникативных навыков</w:t>
            </w:r>
          </w:p>
        </w:tc>
        <w:tc>
          <w:tcPr>
            <w:tcW w:w="1281" w:type="dxa"/>
          </w:tcPr>
          <w:p w14:paraId="7DB91670"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75 %</w:t>
            </w:r>
          </w:p>
        </w:tc>
        <w:tc>
          <w:tcPr>
            <w:tcW w:w="1256" w:type="dxa"/>
          </w:tcPr>
          <w:p w14:paraId="409EB608"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14 %</w:t>
            </w:r>
          </w:p>
        </w:tc>
        <w:tc>
          <w:tcPr>
            <w:tcW w:w="1281" w:type="dxa"/>
          </w:tcPr>
          <w:p w14:paraId="23BA27C0"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25 %</w:t>
            </w:r>
          </w:p>
        </w:tc>
        <w:tc>
          <w:tcPr>
            <w:tcW w:w="1254" w:type="dxa"/>
          </w:tcPr>
          <w:p w14:paraId="3793B83C"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28 %</w:t>
            </w:r>
          </w:p>
        </w:tc>
        <w:tc>
          <w:tcPr>
            <w:tcW w:w="1281" w:type="dxa"/>
          </w:tcPr>
          <w:p w14:paraId="390F9437"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0 %</w:t>
            </w:r>
          </w:p>
        </w:tc>
        <w:tc>
          <w:tcPr>
            <w:tcW w:w="1254" w:type="dxa"/>
          </w:tcPr>
          <w:p w14:paraId="25B5C139"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58 %</w:t>
            </w:r>
          </w:p>
        </w:tc>
      </w:tr>
      <w:tr w:rsidR="00B16820" w:rsidRPr="00B16820" w14:paraId="6D7ADD63" w14:textId="77777777" w:rsidTr="00EE456E">
        <w:trPr>
          <w:trHeight w:val="1126"/>
        </w:trPr>
        <w:tc>
          <w:tcPr>
            <w:tcW w:w="2640" w:type="dxa"/>
          </w:tcPr>
          <w:p w14:paraId="64F15792"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Развитие познавательных и интеллектуальных навыков</w:t>
            </w:r>
          </w:p>
        </w:tc>
        <w:tc>
          <w:tcPr>
            <w:tcW w:w="1281" w:type="dxa"/>
          </w:tcPr>
          <w:p w14:paraId="19B95EB9"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75 %</w:t>
            </w:r>
          </w:p>
        </w:tc>
        <w:tc>
          <w:tcPr>
            <w:tcW w:w="1256" w:type="dxa"/>
          </w:tcPr>
          <w:p w14:paraId="77739B26"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 xml:space="preserve"> 0 %</w:t>
            </w:r>
          </w:p>
        </w:tc>
        <w:tc>
          <w:tcPr>
            <w:tcW w:w="1281" w:type="dxa"/>
          </w:tcPr>
          <w:p w14:paraId="2913E6A2"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25 %</w:t>
            </w:r>
          </w:p>
        </w:tc>
        <w:tc>
          <w:tcPr>
            <w:tcW w:w="1254" w:type="dxa"/>
          </w:tcPr>
          <w:p w14:paraId="7B83A8FE"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14 %</w:t>
            </w:r>
          </w:p>
        </w:tc>
        <w:tc>
          <w:tcPr>
            <w:tcW w:w="1281" w:type="dxa"/>
          </w:tcPr>
          <w:p w14:paraId="04F717CE"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0 %</w:t>
            </w:r>
          </w:p>
        </w:tc>
        <w:tc>
          <w:tcPr>
            <w:tcW w:w="1254" w:type="dxa"/>
          </w:tcPr>
          <w:p w14:paraId="1658F34F"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86 %</w:t>
            </w:r>
          </w:p>
        </w:tc>
      </w:tr>
      <w:tr w:rsidR="00B16820" w:rsidRPr="00B16820" w14:paraId="12A65AEE" w14:textId="77777777" w:rsidTr="00EE456E">
        <w:trPr>
          <w:trHeight w:val="547"/>
        </w:trPr>
        <w:tc>
          <w:tcPr>
            <w:tcW w:w="2640" w:type="dxa"/>
          </w:tcPr>
          <w:p w14:paraId="1D8C07F1"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Развитие творческих навыков</w:t>
            </w:r>
          </w:p>
        </w:tc>
        <w:tc>
          <w:tcPr>
            <w:tcW w:w="1281" w:type="dxa"/>
          </w:tcPr>
          <w:p w14:paraId="20196E76"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87,5 %</w:t>
            </w:r>
          </w:p>
        </w:tc>
        <w:tc>
          <w:tcPr>
            <w:tcW w:w="1256" w:type="dxa"/>
          </w:tcPr>
          <w:p w14:paraId="0AAF6A67"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 xml:space="preserve"> 0 %</w:t>
            </w:r>
          </w:p>
        </w:tc>
        <w:tc>
          <w:tcPr>
            <w:tcW w:w="1281" w:type="dxa"/>
          </w:tcPr>
          <w:p w14:paraId="0691BA7A"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12,5 %</w:t>
            </w:r>
          </w:p>
        </w:tc>
        <w:tc>
          <w:tcPr>
            <w:tcW w:w="1254" w:type="dxa"/>
          </w:tcPr>
          <w:p w14:paraId="1FAB919F"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43 %</w:t>
            </w:r>
          </w:p>
        </w:tc>
        <w:tc>
          <w:tcPr>
            <w:tcW w:w="1281" w:type="dxa"/>
          </w:tcPr>
          <w:p w14:paraId="13FE3630"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 xml:space="preserve"> 0 %</w:t>
            </w:r>
          </w:p>
        </w:tc>
        <w:tc>
          <w:tcPr>
            <w:tcW w:w="1254" w:type="dxa"/>
          </w:tcPr>
          <w:p w14:paraId="1A719679"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 xml:space="preserve"> 57 %</w:t>
            </w:r>
          </w:p>
        </w:tc>
      </w:tr>
      <w:tr w:rsidR="00B16820" w:rsidRPr="00B16820" w14:paraId="75EE88E3" w14:textId="77777777" w:rsidTr="00EE456E">
        <w:trPr>
          <w:trHeight w:val="838"/>
        </w:trPr>
        <w:tc>
          <w:tcPr>
            <w:tcW w:w="2640" w:type="dxa"/>
          </w:tcPr>
          <w:p w14:paraId="12FB0E11"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Развитие социально-эмоциональных навыков</w:t>
            </w:r>
          </w:p>
        </w:tc>
        <w:tc>
          <w:tcPr>
            <w:tcW w:w="1281" w:type="dxa"/>
          </w:tcPr>
          <w:p w14:paraId="44575F18"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87,5 %</w:t>
            </w:r>
          </w:p>
        </w:tc>
        <w:tc>
          <w:tcPr>
            <w:tcW w:w="1256" w:type="dxa"/>
          </w:tcPr>
          <w:p w14:paraId="66E7E90B"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0 %</w:t>
            </w:r>
          </w:p>
        </w:tc>
        <w:tc>
          <w:tcPr>
            <w:tcW w:w="1281" w:type="dxa"/>
          </w:tcPr>
          <w:p w14:paraId="69E43637"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12,5 %</w:t>
            </w:r>
          </w:p>
        </w:tc>
        <w:tc>
          <w:tcPr>
            <w:tcW w:w="1254" w:type="dxa"/>
          </w:tcPr>
          <w:p w14:paraId="7300D968"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57 %</w:t>
            </w:r>
          </w:p>
        </w:tc>
        <w:tc>
          <w:tcPr>
            <w:tcW w:w="1281" w:type="dxa"/>
          </w:tcPr>
          <w:p w14:paraId="02A16D89"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0 %</w:t>
            </w:r>
          </w:p>
        </w:tc>
        <w:tc>
          <w:tcPr>
            <w:tcW w:w="1254" w:type="dxa"/>
          </w:tcPr>
          <w:p w14:paraId="05F3D2E7"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43 %</w:t>
            </w:r>
          </w:p>
        </w:tc>
      </w:tr>
    </w:tbl>
    <w:p w14:paraId="5B065A4D" w14:textId="77777777" w:rsidR="00B16820" w:rsidRPr="00B16820" w:rsidRDefault="00B16820" w:rsidP="00B16820">
      <w:pPr>
        <w:spacing w:line="240" w:lineRule="auto"/>
        <w:contextualSpacing/>
        <w:jc w:val="both"/>
        <w:rPr>
          <w:rFonts w:ascii="Times New Roman" w:hAnsi="Times New Roman" w:cs="Times New Roman"/>
          <w:sz w:val="28"/>
          <w:szCs w:val="28"/>
        </w:rPr>
      </w:pPr>
    </w:p>
    <w:p w14:paraId="1DC3119E"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Диаграмма диагностики на 2024-2025 учебный год</w:t>
      </w:r>
    </w:p>
    <w:p w14:paraId="5F87A57A"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noProof/>
          <w:sz w:val="28"/>
          <w:szCs w:val="28"/>
          <w:lang w:eastAsia="ru-RU"/>
        </w:rPr>
        <w:lastRenderedPageBreak/>
        <w:drawing>
          <wp:inline distT="0" distB="0" distL="0" distR="0" wp14:anchorId="549749CA" wp14:editId="4AF6AF76">
            <wp:extent cx="2644140" cy="1539240"/>
            <wp:effectExtent l="0" t="0" r="3810" b="381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1E4134E" w14:textId="29F58944" w:rsidR="00B16820" w:rsidRPr="00B16820" w:rsidRDefault="00B16820" w:rsidP="00B16820">
      <w:pPr>
        <w:pStyle w:val="c32"/>
        <w:spacing w:before="0" w:beforeAutospacing="0" w:after="160" w:afterAutospacing="0"/>
        <w:contextualSpacing/>
        <w:jc w:val="both"/>
        <w:rPr>
          <w:sz w:val="28"/>
          <w:szCs w:val="28"/>
        </w:rPr>
      </w:pPr>
      <w:r w:rsidRPr="00B16820">
        <w:rPr>
          <w:b/>
          <w:bCs/>
          <w:sz w:val="28"/>
          <w:szCs w:val="28"/>
        </w:rPr>
        <w:t>Вывод.</w:t>
      </w:r>
      <w:r w:rsidRPr="00B16820">
        <w:rPr>
          <w:sz w:val="28"/>
          <w:szCs w:val="28"/>
        </w:rPr>
        <w:t xml:space="preserve"> </w:t>
      </w:r>
      <w:r w:rsidRPr="00B16820">
        <w:rPr>
          <w:rStyle w:val="c10"/>
          <w:rFonts w:eastAsiaTheme="majorEastAsia"/>
          <w:sz w:val="28"/>
          <w:szCs w:val="28"/>
        </w:rPr>
        <w:t>Сравнительный анализ результатов мониторинга в начале и в конце 2024- 2025 учебного года показывает динамику усвоения детьми ТУП, то есть прослеживается положительная динамика развития детей группы по всем направлениям. Знания и навыки, полученные детьми в ходе образовательной деятельности, необходимо </w:t>
      </w:r>
      <w:r w:rsidR="005849C7">
        <w:rPr>
          <w:rStyle w:val="c10"/>
          <w:rFonts w:eastAsiaTheme="majorEastAsia"/>
          <w:sz w:val="28"/>
          <w:szCs w:val="28"/>
        </w:rPr>
        <w:t>с</w:t>
      </w:r>
      <w:r w:rsidRPr="00B16820">
        <w:rPr>
          <w:rStyle w:val="c10"/>
          <w:rFonts w:eastAsiaTheme="majorEastAsia"/>
          <w:sz w:val="28"/>
          <w:szCs w:val="28"/>
        </w:rPr>
        <w:t>истематически закреплять и продолжать применять в разнообразных видах детской деятельности. Особое внимание следует уделить использованию многообразных традиционных и нетрадиционных методов работы, позволяющих развивать соответствующие знания, умения, навыки.</w:t>
      </w:r>
    </w:p>
    <w:p w14:paraId="55C59D4F" w14:textId="77777777" w:rsidR="00B16820" w:rsidRPr="00B16820" w:rsidRDefault="00B16820" w:rsidP="00B16820">
      <w:pPr>
        <w:pStyle w:val="c32"/>
        <w:spacing w:before="0" w:beforeAutospacing="0" w:after="160" w:afterAutospacing="0"/>
        <w:contextualSpacing/>
        <w:jc w:val="both"/>
        <w:rPr>
          <w:rStyle w:val="c30"/>
          <w:rFonts w:eastAsiaTheme="majorEastAsia"/>
          <w:sz w:val="28"/>
          <w:szCs w:val="28"/>
        </w:rPr>
      </w:pPr>
      <w:r w:rsidRPr="00B16820">
        <w:rPr>
          <w:rStyle w:val="c30"/>
          <w:rFonts w:eastAsiaTheme="majorEastAsia"/>
          <w:sz w:val="28"/>
          <w:szCs w:val="28"/>
        </w:rPr>
        <w:t>Таким образом, образовательная деятельность в средней группе реализуется на достаточном уровне. Очевиден положительный результат проделанной работы.</w:t>
      </w:r>
    </w:p>
    <w:p w14:paraId="1930B0D9" w14:textId="77777777" w:rsidR="00B16820" w:rsidRPr="00B16820" w:rsidRDefault="00B16820" w:rsidP="00B16820">
      <w:pPr>
        <w:spacing w:line="240" w:lineRule="auto"/>
        <w:contextualSpacing/>
        <w:jc w:val="both"/>
        <w:rPr>
          <w:rFonts w:ascii="Times New Roman" w:hAnsi="Times New Roman" w:cs="Times New Roman"/>
          <w:b/>
          <w:bCs/>
          <w:sz w:val="28"/>
          <w:szCs w:val="28"/>
        </w:rPr>
      </w:pPr>
      <w:bookmarkStart w:id="11" w:name="_Hlk199843797"/>
    </w:p>
    <w:p w14:paraId="3E1F20E9" w14:textId="614B9889" w:rsidR="00B16820" w:rsidRPr="00B16820" w:rsidRDefault="00B16820" w:rsidP="00B16820">
      <w:pPr>
        <w:spacing w:line="240" w:lineRule="auto"/>
        <w:contextualSpacing/>
        <w:jc w:val="both"/>
        <w:rPr>
          <w:rFonts w:ascii="Times New Roman" w:hAnsi="Times New Roman" w:cs="Times New Roman"/>
          <w:b/>
          <w:bCs/>
          <w:sz w:val="28"/>
          <w:szCs w:val="28"/>
        </w:rPr>
      </w:pPr>
      <w:r w:rsidRPr="00B16820">
        <w:rPr>
          <w:rFonts w:ascii="Times New Roman" w:hAnsi="Times New Roman" w:cs="Times New Roman"/>
          <w:b/>
          <w:bCs/>
          <w:sz w:val="28"/>
          <w:szCs w:val="28"/>
        </w:rPr>
        <w:t>Аналитическая справка</w:t>
      </w:r>
      <w:r w:rsidR="005849C7">
        <w:rPr>
          <w:rFonts w:ascii="Times New Roman" w:hAnsi="Times New Roman" w:cs="Times New Roman"/>
          <w:b/>
          <w:bCs/>
          <w:sz w:val="28"/>
          <w:szCs w:val="28"/>
        </w:rPr>
        <w:t xml:space="preserve"> </w:t>
      </w:r>
      <w:r w:rsidRPr="00B16820">
        <w:rPr>
          <w:rFonts w:ascii="Times New Roman" w:hAnsi="Times New Roman" w:cs="Times New Roman"/>
          <w:b/>
          <w:bCs/>
          <w:sz w:val="28"/>
          <w:szCs w:val="28"/>
        </w:rPr>
        <w:t>по результатам мониторинга по усвоению содержания дошкольного воспитания и обучения детей старшей группы</w:t>
      </w:r>
    </w:p>
    <w:p w14:paraId="4B3E53D9"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Дата проведения: май 2025г.</w:t>
      </w:r>
    </w:p>
    <w:p w14:paraId="3123976E"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Цель: определить уровень усвоения ребенком содержания Типовой программы.</w:t>
      </w:r>
    </w:p>
    <w:p w14:paraId="3D752A82"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Метод получения результатов мониторинга: наблюдение, которое проводится в течение учебного года, где педагог отслеживает развитие ребёнка в естественной обстановке, в повседневной жизни.</w:t>
      </w:r>
    </w:p>
    <w:p w14:paraId="52EC8502" w14:textId="33B720AF" w:rsidR="00B16820" w:rsidRPr="00B16820" w:rsidRDefault="00B16820" w:rsidP="00B16820">
      <w:pPr>
        <w:spacing w:line="240" w:lineRule="auto"/>
        <w:contextualSpacing/>
        <w:jc w:val="both"/>
        <w:rPr>
          <w:rFonts w:ascii="Times New Roman" w:hAnsi="Times New Roman" w:cs="Times New Roman"/>
          <w:sz w:val="28"/>
          <w:szCs w:val="28"/>
        </w:rPr>
      </w:pPr>
      <w:bookmarkStart w:id="12" w:name="_Hlk195721481"/>
      <w:r w:rsidRPr="00B16820">
        <w:rPr>
          <w:rFonts w:ascii="Times New Roman" w:hAnsi="Times New Roman" w:cs="Times New Roman"/>
          <w:sz w:val="28"/>
          <w:szCs w:val="28"/>
        </w:rPr>
        <w:t>Мониторинг проводился по 5 направлениям: физическое развитие; коммуникативные навыки; познавательные и интеллектуальные навыки; творческие навыки, навыки исследовательской деятельности; социально-эмоциональные навыки.</w:t>
      </w:r>
    </w:p>
    <w:bookmarkEnd w:id="12"/>
    <w:p w14:paraId="56B77804"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Всего обследовано – 8 детей (что составляет 100%)</w:t>
      </w:r>
    </w:p>
    <w:p w14:paraId="57840692"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Из них имеют:</w:t>
      </w:r>
    </w:p>
    <w:p w14:paraId="7EFCF610"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Высокий уровень – 5 детей (62,5%)</w:t>
      </w:r>
    </w:p>
    <w:p w14:paraId="4978BAA6"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Средний уровень – 3 ребенка (37,5%)</w:t>
      </w:r>
    </w:p>
    <w:p w14:paraId="379D4F71"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Низкий уровень - нет (0 %)</w:t>
      </w:r>
    </w:p>
    <w:p w14:paraId="28FD736D" w14:textId="77777777" w:rsidR="00B16820" w:rsidRPr="00B16820" w:rsidRDefault="00B16820" w:rsidP="00B16820">
      <w:pPr>
        <w:spacing w:line="240" w:lineRule="auto"/>
        <w:contextualSpacing/>
        <w:jc w:val="both"/>
        <w:rPr>
          <w:rFonts w:ascii="Times New Roman" w:hAnsi="Times New Roman" w:cs="Times New Roman"/>
          <w:sz w:val="28"/>
          <w:szCs w:val="28"/>
        </w:rPr>
      </w:pPr>
    </w:p>
    <w:p w14:paraId="1E41DA1E"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Диаграмма диагностики на май 2025 г</w:t>
      </w:r>
    </w:p>
    <w:p w14:paraId="5F59693E"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noProof/>
          <w:sz w:val="28"/>
          <w:szCs w:val="28"/>
          <w:lang w:eastAsia="ru-RU"/>
        </w:rPr>
        <w:lastRenderedPageBreak/>
        <w:drawing>
          <wp:inline distT="0" distB="0" distL="0" distR="0" wp14:anchorId="74B61CFA" wp14:editId="09829E3B">
            <wp:extent cx="2971800" cy="1546860"/>
            <wp:effectExtent l="0" t="0" r="0" b="152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276025" w14:textId="77777777" w:rsidR="00B16820" w:rsidRPr="00B16820" w:rsidRDefault="00B16820" w:rsidP="00B16820">
      <w:pPr>
        <w:spacing w:line="240" w:lineRule="auto"/>
        <w:contextualSpacing/>
        <w:jc w:val="both"/>
        <w:rPr>
          <w:rFonts w:ascii="Times New Roman" w:hAnsi="Times New Roman" w:cs="Times New Roman"/>
          <w:b/>
          <w:bCs/>
          <w:sz w:val="28"/>
          <w:szCs w:val="28"/>
        </w:rPr>
      </w:pPr>
      <w:r w:rsidRPr="00B16820">
        <w:rPr>
          <w:rFonts w:ascii="Times New Roman" w:hAnsi="Times New Roman" w:cs="Times New Roman"/>
          <w:b/>
          <w:bCs/>
          <w:sz w:val="28"/>
          <w:szCs w:val="28"/>
        </w:rPr>
        <w:t>Краткий анализ результатов обследования детей по направлениям:</w:t>
      </w:r>
    </w:p>
    <w:p w14:paraId="75A01F24" w14:textId="77777777" w:rsidR="00B16820" w:rsidRPr="00B16820" w:rsidRDefault="00B16820" w:rsidP="00B16820">
      <w:pPr>
        <w:spacing w:line="240" w:lineRule="auto"/>
        <w:contextualSpacing/>
        <w:jc w:val="both"/>
        <w:rPr>
          <w:rFonts w:ascii="Times New Roman" w:hAnsi="Times New Roman" w:cs="Times New Roman"/>
          <w:sz w:val="28"/>
          <w:szCs w:val="28"/>
          <w:u w:val="single"/>
        </w:rPr>
      </w:pPr>
      <w:r w:rsidRPr="00B16820">
        <w:rPr>
          <w:rFonts w:ascii="Times New Roman" w:hAnsi="Times New Roman" w:cs="Times New Roman"/>
          <w:sz w:val="28"/>
          <w:szCs w:val="28"/>
          <w:u w:val="single"/>
        </w:rPr>
        <w:t>Физическое развитие:</w:t>
      </w:r>
    </w:p>
    <w:p w14:paraId="1AD78EA8"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Высокий уровень: 7 детей</w:t>
      </w:r>
    </w:p>
    <w:p w14:paraId="5A889022"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Средний уровень: 1 ребенок</w:t>
      </w:r>
    </w:p>
    <w:p w14:paraId="440E3EAB"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Низкий уровень: нет</w:t>
      </w:r>
    </w:p>
    <w:p w14:paraId="7187098C"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Таким образом, на конец учебного года почти все дети могут:</w:t>
      </w:r>
    </w:p>
    <w:p w14:paraId="6486417C"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-ходить на пятках, на наружных сторонах стоп, приставным шагом;</w:t>
      </w:r>
    </w:p>
    <w:p w14:paraId="0D8B152E"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-ходить по линии, веревке, доске, гимнастической скамейке, бревну, сохраняя равновесие;</w:t>
      </w:r>
    </w:p>
    <w:p w14:paraId="2BB8451A"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-бегать на носках, с высоким подниманием колен, мелким и широким шагом, в колонне по одному, в разных направлениях, с ускорением и замедлением темпа;</w:t>
      </w:r>
    </w:p>
    <w:p w14:paraId="573FC38C"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-катать мячи, метать предметы на дальность;</w:t>
      </w:r>
    </w:p>
    <w:p w14:paraId="443DA82D"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-проявлять быстроту и силу, выносливость, гибкость, ловкость в подвижных играх.</w:t>
      </w:r>
    </w:p>
    <w:p w14:paraId="0C69A9C8" w14:textId="77777777" w:rsidR="00B16820" w:rsidRPr="00B16820" w:rsidRDefault="00B16820" w:rsidP="00B16820">
      <w:pPr>
        <w:spacing w:line="240" w:lineRule="auto"/>
        <w:contextualSpacing/>
        <w:jc w:val="both"/>
        <w:rPr>
          <w:rFonts w:ascii="Times New Roman" w:hAnsi="Times New Roman" w:cs="Times New Roman"/>
          <w:sz w:val="28"/>
          <w:szCs w:val="28"/>
          <w:u w:val="single"/>
        </w:rPr>
      </w:pPr>
      <w:r w:rsidRPr="00B16820">
        <w:rPr>
          <w:rFonts w:ascii="Times New Roman" w:hAnsi="Times New Roman" w:cs="Times New Roman"/>
          <w:sz w:val="28"/>
          <w:szCs w:val="28"/>
          <w:u w:val="single"/>
        </w:rPr>
        <w:t>Коммуникативные навыки:</w:t>
      </w:r>
    </w:p>
    <w:p w14:paraId="4CA3128E"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Высокий уровень: 4 детей</w:t>
      </w:r>
    </w:p>
    <w:p w14:paraId="270BB491"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Средний уровень: 3 детей</w:t>
      </w:r>
    </w:p>
    <w:p w14:paraId="071AF67F"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Низкий уровень: 1 ребёнок</w:t>
      </w:r>
    </w:p>
    <w:p w14:paraId="306F151E"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Таким образом, на конец учебного года большинство детей могут:</w:t>
      </w:r>
    </w:p>
    <w:p w14:paraId="3089F578"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-правильно произносить гласные и согласные звуки;</w:t>
      </w:r>
    </w:p>
    <w:p w14:paraId="379AC0B4"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-использовать в речи разные типы предложений (простые и сложные), прилагательные, глаголы, наречия, предлоги;</w:t>
      </w:r>
    </w:p>
    <w:p w14:paraId="46DF9780"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-называть имена существительные в единственном и множественном числе;</w:t>
      </w:r>
    </w:p>
    <w:p w14:paraId="0AC3E8BD"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-называть числительные по порядку, соотносить их с существительными в падежах, в единственном и множественном числе;</w:t>
      </w:r>
    </w:p>
    <w:p w14:paraId="18C448F8"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-составлять рассказы по изображенным рисункам и изделиям;</w:t>
      </w:r>
    </w:p>
    <w:p w14:paraId="3D300F50"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-пересказывать интересные фрагменты произведений, сказок;</w:t>
      </w:r>
    </w:p>
    <w:p w14:paraId="77C832E5"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-инсценировать спектакли по предложенным сюжетам;</w:t>
      </w:r>
    </w:p>
    <w:p w14:paraId="56557C4B"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-оценивать поступки литературных героев;</w:t>
      </w:r>
    </w:p>
    <w:p w14:paraId="288E21E3"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-правильно произносить специфические звуки казахского языка: ә, ө, қ, ү, ұ, і, ғ.</w:t>
      </w:r>
    </w:p>
    <w:p w14:paraId="6FB6D6BB" w14:textId="77777777" w:rsidR="00B16820" w:rsidRPr="00B16820" w:rsidRDefault="00B16820" w:rsidP="00B16820">
      <w:pPr>
        <w:spacing w:line="240" w:lineRule="auto"/>
        <w:contextualSpacing/>
        <w:jc w:val="both"/>
        <w:rPr>
          <w:rFonts w:ascii="Times New Roman" w:hAnsi="Times New Roman" w:cs="Times New Roman"/>
          <w:sz w:val="28"/>
          <w:szCs w:val="28"/>
          <w:u w:val="single"/>
        </w:rPr>
      </w:pPr>
      <w:r w:rsidRPr="00B16820">
        <w:rPr>
          <w:rFonts w:ascii="Times New Roman" w:hAnsi="Times New Roman" w:cs="Times New Roman"/>
          <w:sz w:val="28"/>
          <w:szCs w:val="28"/>
          <w:u w:val="single"/>
        </w:rPr>
        <w:t>Познавательные и интеллектуальные навыки:</w:t>
      </w:r>
    </w:p>
    <w:p w14:paraId="5458B8E5"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Высокий уровень: 5 детей</w:t>
      </w:r>
    </w:p>
    <w:p w14:paraId="6ABA17DC"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Средний уровень: 3 детей</w:t>
      </w:r>
    </w:p>
    <w:p w14:paraId="003237A1"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Низкий уровень: нет</w:t>
      </w:r>
    </w:p>
    <w:p w14:paraId="218CD3C3"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Таким образом, на конец учебного года большинство детей могут:</w:t>
      </w:r>
    </w:p>
    <w:p w14:paraId="32A4A321"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-считать в пределах 5-ти, называть числа по порядку;</w:t>
      </w:r>
    </w:p>
    <w:p w14:paraId="7112EF32"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lastRenderedPageBreak/>
        <w:t>-раскладывать 2-3 предмета разной величины (по длине, высоте, ширине, толщине) в возрастающем и убывающем порядке;</w:t>
      </w:r>
    </w:p>
    <w:p w14:paraId="7E6F3291"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-сравнивать два разных и одинаковых предмета по длине и ширине, высоте и толщине;</w:t>
      </w:r>
    </w:p>
    <w:p w14:paraId="0AF3E9FA"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-определять пространственные направления по отношению к себе;</w:t>
      </w:r>
    </w:p>
    <w:p w14:paraId="4A63D4B1"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-устанавливать простейшие причинно-следственные связи.</w:t>
      </w:r>
    </w:p>
    <w:p w14:paraId="72E35EF8" w14:textId="77777777" w:rsidR="00B16820" w:rsidRPr="00B16820" w:rsidRDefault="00B16820" w:rsidP="00B16820">
      <w:pPr>
        <w:spacing w:line="240" w:lineRule="auto"/>
        <w:contextualSpacing/>
        <w:jc w:val="both"/>
        <w:rPr>
          <w:rFonts w:ascii="Times New Roman" w:hAnsi="Times New Roman" w:cs="Times New Roman"/>
          <w:sz w:val="28"/>
          <w:szCs w:val="28"/>
          <w:u w:val="single"/>
        </w:rPr>
      </w:pPr>
      <w:r w:rsidRPr="00B16820">
        <w:rPr>
          <w:rFonts w:ascii="Times New Roman" w:hAnsi="Times New Roman" w:cs="Times New Roman"/>
          <w:sz w:val="28"/>
          <w:szCs w:val="28"/>
          <w:u w:val="single"/>
        </w:rPr>
        <w:t>Творческие навыки, навыки исследовательской деятельности:</w:t>
      </w:r>
    </w:p>
    <w:p w14:paraId="17BF33AD"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Высокий уровень: 3 детей</w:t>
      </w:r>
    </w:p>
    <w:p w14:paraId="1D2E36C3"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Средний уровень: 4 детей</w:t>
      </w:r>
    </w:p>
    <w:p w14:paraId="10F79230"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Низкий уровень: 1 ребёнок</w:t>
      </w:r>
    </w:p>
    <w:p w14:paraId="04AFE986"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Таким образом, на конец учебного года большинство детей могут:</w:t>
      </w:r>
    </w:p>
    <w:p w14:paraId="6B9E61FD"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-рисовать отдельные предметы и создавать сюжетные композиции;</w:t>
      </w:r>
    </w:p>
    <w:p w14:paraId="36221C79"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-рисовать элементы казахского орнамента, правильно распределять их на листе бумаги;</w:t>
      </w:r>
    </w:p>
    <w:p w14:paraId="55AB27A5"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-закрашивать рисунки карандашом, кистью;</w:t>
      </w:r>
    </w:p>
    <w:p w14:paraId="221CCF0B"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-рисовать характерные особенности каждого предмета, их отношение между собой;</w:t>
      </w:r>
    </w:p>
    <w:p w14:paraId="463F9444"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-лепить из глины, пластилина, пластической массы знакомые предметы с использованием разных приемов;</w:t>
      </w:r>
    </w:p>
    <w:p w14:paraId="1027C22F"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-лепить предметы из нескольких частей, учитывая их расположение, соблюдая пропорции, соединяя части;</w:t>
      </w:r>
    </w:p>
    <w:p w14:paraId="60513181"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-создавать сюжетные композиции на темы сказок и окружающей жизни;</w:t>
      </w:r>
    </w:p>
    <w:p w14:paraId="25E5170E"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-правильно держать ножницы и пользоваться ими;</w:t>
      </w:r>
    </w:p>
    <w:p w14:paraId="60B22ADB"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-составлять узоры из элементов казахского орнамента, при помощи геометрических форм;</w:t>
      </w:r>
    </w:p>
    <w:p w14:paraId="2E230B4C"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-различать и называть строительные детали, использовать их с учетом конструктивных свойств;</w:t>
      </w:r>
    </w:p>
    <w:p w14:paraId="11752021"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-конструировать из бумаги;</w:t>
      </w:r>
    </w:p>
    <w:p w14:paraId="555E4A55"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 xml:space="preserve">-растягивать песню, четко произносить слова, исполняет знакомые песни под </w:t>
      </w:r>
    </w:p>
    <w:p w14:paraId="1D568F80"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аккомпанемент и без сопровождения;</w:t>
      </w:r>
    </w:p>
    <w:p w14:paraId="1CCBD534"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-определять жанры музыки.</w:t>
      </w:r>
    </w:p>
    <w:p w14:paraId="52BEEC1A" w14:textId="77777777" w:rsidR="00B16820" w:rsidRPr="00B16820" w:rsidRDefault="00B16820" w:rsidP="00B16820">
      <w:pPr>
        <w:spacing w:line="240" w:lineRule="auto"/>
        <w:contextualSpacing/>
        <w:jc w:val="both"/>
        <w:rPr>
          <w:rFonts w:ascii="Times New Roman" w:hAnsi="Times New Roman" w:cs="Times New Roman"/>
          <w:sz w:val="28"/>
          <w:szCs w:val="28"/>
          <w:u w:val="single"/>
        </w:rPr>
      </w:pPr>
      <w:r w:rsidRPr="00B16820">
        <w:rPr>
          <w:rFonts w:ascii="Times New Roman" w:hAnsi="Times New Roman" w:cs="Times New Roman"/>
          <w:sz w:val="28"/>
          <w:szCs w:val="28"/>
          <w:u w:val="single"/>
        </w:rPr>
        <w:t>Социально-эмоциональные навыки</w:t>
      </w:r>
    </w:p>
    <w:p w14:paraId="017494D7"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Высокий уровень: 5 детей</w:t>
      </w:r>
    </w:p>
    <w:p w14:paraId="707EA517"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 xml:space="preserve">Средний уровень: 2 детей </w:t>
      </w:r>
    </w:p>
    <w:p w14:paraId="45904AE8"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Низкий уровень: 1 ребенок</w:t>
      </w:r>
    </w:p>
    <w:p w14:paraId="4B968CB5"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Таким образом, на конец учебного года большинство детей могут:</w:t>
      </w:r>
    </w:p>
    <w:p w14:paraId="69A0E134"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-высказывать своё мнение, размышляя над происходящим вокруг;</w:t>
      </w:r>
    </w:p>
    <w:p w14:paraId="5BEC85D8"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 называть свою Родину;</w:t>
      </w:r>
    </w:p>
    <w:p w14:paraId="1BD79646"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-устанавливать элементарные связи в сезонных изменениях в природе.</w:t>
      </w:r>
    </w:p>
    <w:p w14:paraId="38ACB700" w14:textId="77777777" w:rsidR="00B16820" w:rsidRPr="00B16820" w:rsidRDefault="00B16820" w:rsidP="00B16820">
      <w:pPr>
        <w:spacing w:line="240" w:lineRule="auto"/>
        <w:contextualSpacing/>
        <w:jc w:val="both"/>
        <w:rPr>
          <w:rFonts w:ascii="Times New Roman" w:hAnsi="Times New Roman" w:cs="Times New Roman"/>
          <w:b/>
          <w:bCs/>
          <w:sz w:val="28"/>
          <w:szCs w:val="28"/>
        </w:rPr>
      </w:pPr>
      <w:r w:rsidRPr="00B16820">
        <w:rPr>
          <w:rFonts w:ascii="Times New Roman" w:hAnsi="Times New Roman" w:cs="Times New Roman"/>
          <w:b/>
          <w:bCs/>
          <w:sz w:val="28"/>
          <w:szCs w:val="28"/>
        </w:rPr>
        <w:t>Сравнительный анализ результатов мониторинга в начале и в конце 2024-2025 учебного года</w:t>
      </w:r>
    </w:p>
    <w:tbl>
      <w:tblPr>
        <w:tblStyle w:val="ac"/>
        <w:tblW w:w="0" w:type="auto"/>
        <w:tblLook w:val="04A0" w:firstRow="1" w:lastRow="0" w:firstColumn="1" w:lastColumn="0" w:noHBand="0" w:noVBand="1"/>
      </w:tblPr>
      <w:tblGrid>
        <w:gridCol w:w="2427"/>
        <w:gridCol w:w="1178"/>
        <w:gridCol w:w="1155"/>
        <w:gridCol w:w="1178"/>
        <w:gridCol w:w="1153"/>
        <w:gridCol w:w="1178"/>
        <w:gridCol w:w="1153"/>
      </w:tblGrid>
      <w:tr w:rsidR="00B16820" w:rsidRPr="00B16820" w14:paraId="2E15AD96" w14:textId="77777777" w:rsidTr="00EE456E">
        <w:tc>
          <w:tcPr>
            <w:tcW w:w="2427" w:type="dxa"/>
          </w:tcPr>
          <w:p w14:paraId="54F53DFC" w14:textId="77777777" w:rsidR="00B16820" w:rsidRPr="00B16820" w:rsidRDefault="00B16820" w:rsidP="00B16820">
            <w:pPr>
              <w:contextualSpacing/>
              <w:jc w:val="both"/>
              <w:rPr>
                <w:rFonts w:ascii="Times New Roman" w:hAnsi="Times New Roman" w:cs="Times New Roman"/>
                <w:sz w:val="24"/>
                <w:szCs w:val="24"/>
              </w:rPr>
            </w:pPr>
          </w:p>
        </w:tc>
        <w:tc>
          <w:tcPr>
            <w:tcW w:w="1153" w:type="dxa"/>
            <w:tcBorders>
              <w:right w:val="nil"/>
            </w:tcBorders>
          </w:tcPr>
          <w:p w14:paraId="5F57D538"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Низкий уровень</w:t>
            </w:r>
          </w:p>
        </w:tc>
        <w:tc>
          <w:tcPr>
            <w:tcW w:w="1155" w:type="dxa"/>
            <w:tcBorders>
              <w:left w:val="nil"/>
            </w:tcBorders>
          </w:tcPr>
          <w:p w14:paraId="479BBC08" w14:textId="77777777" w:rsidR="00B16820" w:rsidRPr="00B16820" w:rsidRDefault="00B16820" w:rsidP="00B16820">
            <w:pPr>
              <w:contextualSpacing/>
              <w:jc w:val="both"/>
              <w:rPr>
                <w:rFonts w:ascii="Times New Roman" w:hAnsi="Times New Roman" w:cs="Times New Roman"/>
                <w:sz w:val="24"/>
                <w:szCs w:val="24"/>
              </w:rPr>
            </w:pPr>
          </w:p>
        </w:tc>
        <w:tc>
          <w:tcPr>
            <w:tcW w:w="2304" w:type="dxa"/>
            <w:gridSpan w:val="2"/>
            <w:tcBorders>
              <w:left w:val="nil"/>
            </w:tcBorders>
          </w:tcPr>
          <w:p w14:paraId="3C894DF5"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Средний уровень</w:t>
            </w:r>
          </w:p>
        </w:tc>
        <w:tc>
          <w:tcPr>
            <w:tcW w:w="2306" w:type="dxa"/>
            <w:gridSpan w:val="2"/>
          </w:tcPr>
          <w:p w14:paraId="7A807BAE"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Высокий уровень</w:t>
            </w:r>
          </w:p>
        </w:tc>
      </w:tr>
      <w:tr w:rsidR="00B16820" w:rsidRPr="00B16820" w14:paraId="0F6F5175" w14:textId="77777777" w:rsidTr="00EE456E">
        <w:tc>
          <w:tcPr>
            <w:tcW w:w="2427" w:type="dxa"/>
          </w:tcPr>
          <w:p w14:paraId="10B11236" w14:textId="77777777" w:rsidR="00B16820" w:rsidRPr="00B16820" w:rsidRDefault="00B16820" w:rsidP="00B16820">
            <w:pPr>
              <w:contextualSpacing/>
              <w:jc w:val="both"/>
              <w:rPr>
                <w:rFonts w:ascii="Times New Roman" w:hAnsi="Times New Roman" w:cs="Times New Roman"/>
                <w:sz w:val="24"/>
                <w:szCs w:val="24"/>
              </w:rPr>
            </w:pPr>
          </w:p>
        </w:tc>
        <w:tc>
          <w:tcPr>
            <w:tcW w:w="1153" w:type="dxa"/>
          </w:tcPr>
          <w:p w14:paraId="7414565D"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Сентябрь</w:t>
            </w:r>
          </w:p>
        </w:tc>
        <w:tc>
          <w:tcPr>
            <w:tcW w:w="1153" w:type="dxa"/>
          </w:tcPr>
          <w:p w14:paraId="4B422931"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Май</w:t>
            </w:r>
          </w:p>
        </w:tc>
        <w:tc>
          <w:tcPr>
            <w:tcW w:w="1153" w:type="dxa"/>
          </w:tcPr>
          <w:p w14:paraId="44331CEF"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Сентябрь</w:t>
            </w:r>
          </w:p>
        </w:tc>
        <w:tc>
          <w:tcPr>
            <w:tcW w:w="1153" w:type="dxa"/>
          </w:tcPr>
          <w:p w14:paraId="77E9D862"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Май</w:t>
            </w:r>
          </w:p>
        </w:tc>
        <w:tc>
          <w:tcPr>
            <w:tcW w:w="1153" w:type="dxa"/>
          </w:tcPr>
          <w:p w14:paraId="611F2674" w14:textId="77777777" w:rsidR="00B16820" w:rsidRPr="00B16820" w:rsidRDefault="00B16820" w:rsidP="00B16820">
            <w:pPr>
              <w:contextualSpacing/>
              <w:jc w:val="both"/>
              <w:rPr>
                <w:rFonts w:ascii="Times New Roman" w:hAnsi="Times New Roman" w:cs="Times New Roman"/>
                <w:sz w:val="24"/>
                <w:szCs w:val="24"/>
                <w:lang w:val="en-US"/>
              </w:rPr>
            </w:pPr>
            <w:r w:rsidRPr="00B16820">
              <w:rPr>
                <w:rFonts w:ascii="Times New Roman" w:hAnsi="Times New Roman" w:cs="Times New Roman"/>
                <w:sz w:val="24"/>
                <w:szCs w:val="24"/>
              </w:rPr>
              <w:t>Сентябрь</w:t>
            </w:r>
          </w:p>
        </w:tc>
        <w:tc>
          <w:tcPr>
            <w:tcW w:w="1153" w:type="dxa"/>
          </w:tcPr>
          <w:p w14:paraId="03131DEA"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Май</w:t>
            </w:r>
          </w:p>
        </w:tc>
      </w:tr>
      <w:tr w:rsidR="00B16820" w:rsidRPr="00B16820" w14:paraId="28F7320F" w14:textId="77777777" w:rsidTr="00EE456E">
        <w:tc>
          <w:tcPr>
            <w:tcW w:w="2427" w:type="dxa"/>
          </w:tcPr>
          <w:p w14:paraId="3C94B8DE"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Физическое развитие</w:t>
            </w:r>
          </w:p>
        </w:tc>
        <w:tc>
          <w:tcPr>
            <w:tcW w:w="1153" w:type="dxa"/>
          </w:tcPr>
          <w:p w14:paraId="3084F271"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14 %</w:t>
            </w:r>
          </w:p>
        </w:tc>
        <w:tc>
          <w:tcPr>
            <w:tcW w:w="1153" w:type="dxa"/>
          </w:tcPr>
          <w:p w14:paraId="7755B210"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0 %</w:t>
            </w:r>
          </w:p>
        </w:tc>
        <w:tc>
          <w:tcPr>
            <w:tcW w:w="1153" w:type="dxa"/>
          </w:tcPr>
          <w:p w14:paraId="2D9D07ED"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29 %</w:t>
            </w:r>
          </w:p>
        </w:tc>
        <w:tc>
          <w:tcPr>
            <w:tcW w:w="1153" w:type="dxa"/>
          </w:tcPr>
          <w:p w14:paraId="7C45C92A"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 xml:space="preserve"> 12,5%</w:t>
            </w:r>
          </w:p>
        </w:tc>
        <w:tc>
          <w:tcPr>
            <w:tcW w:w="1153" w:type="dxa"/>
          </w:tcPr>
          <w:p w14:paraId="1C4347B2"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57 %</w:t>
            </w:r>
          </w:p>
        </w:tc>
        <w:tc>
          <w:tcPr>
            <w:tcW w:w="1153" w:type="dxa"/>
          </w:tcPr>
          <w:p w14:paraId="5C223FD2"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87,5%</w:t>
            </w:r>
          </w:p>
        </w:tc>
      </w:tr>
      <w:tr w:rsidR="00B16820" w:rsidRPr="00B16820" w14:paraId="56EF3877" w14:textId="77777777" w:rsidTr="00EE456E">
        <w:tc>
          <w:tcPr>
            <w:tcW w:w="2427" w:type="dxa"/>
          </w:tcPr>
          <w:p w14:paraId="2E4829F7"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lastRenderedPageBreak/>
              <w:t>Развитие коммуникативных навыков</w:t>
            </w:r>
          </w:p>
        </w:tc>
        <w:tc>
          <w:tcPr>
            <w:tcW w:w="1153" w:type="dxa"/>
          </w:tcPr>
          <w:p w14:paraId="217EAB45"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29 %</w:t>
            </w:r>
          </w:p>
        </w:tc>
        <w:tc>
          <w:tcPr>
            <w:tcW w:w="1153" w:type="dxa"/>
          </w:tcPr>
          <w:p w14:paraId="137D34EF"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12,5 %</w:t>
            </w:r>
          </w:p>
        </w:tc>
        <w:tc>
          <w:tcPr>
            <w:tcW w:w="1153" w:type="dxa"/>
          </w:tcPr>
          <w:p w14:paraId="45647783"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57 %</w:t>
            </w:r>
          </w:p>
        </w:tc>
        <w:tc>
          <w:tcPr>
            <w:tcW w:w="1153" w:type="dxa"/>
          </w:tcPr>
          <w:p w14:paraId="3A49A964"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37,5 %</w:t>
            </w:r>
          </w:p>
        </w:tc>
        <w:tc>
          <w:tcPr>
            <w:tcW w:w="1153" w:type="dxa"/>
          </w:tcPr>
          <w:p w14:paraId="36F44223"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 xml:space="preserve"> 14 %</w:t>
            </w:r>
          </w:p>
        </w:tc>
        <w:tc>
          <w:tcPr>
            <w:tcW w:w="1153" w:type="dxa"/>
          </w:tcPr>
          <w:p w14:paraId="539A0644"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50 %</w:t>
            </w:r>
          </w:p>
        </w:tc>
      </w:tr>
      <w:tr w:rsidR="00B16820" w:rsidRPr="00B16820" w14:paraId="5728B60B" w14:textId="77777777" w:rsidTr="00EE456E">
        <w:tc>
          <w:tcPr>
            <w:tcW w:w="2427" w:type="dxa"/>
          </w:tcPr>
          <w:p w14:paraId="32561E4C"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Развитие познавательных и интеллектуальных навыков</w:t>
            </w:r>
          </w:p>
        </w:tc>
        <w:tc>
          <w:tcPr>
            <w:tcW w:w="1153" w:type="dxa"/>
          </w:tcPr>
          <w:p w14:paraId="2CD5271F"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14 %</w:t>
            </w:r>
          </w:p>
        </w:tc>
        <w:tc>
          <w:tcPr>
            <w:tcW w:w="1153" w:type="dxa"/>
          </w:tcPr>
          <w:p w14:paraId="084A9E1E"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0 %</w:t>
            </w:r>
          </w:p>
        </w:tc>
        <w:tc>
          <w:tcPr>
            <w:tcW w:w="1153" w:type="dxa"/>
          </w:tcPr>
          <w:p w14:paraId="31A08DCF"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43 %</w:t>
            </w:r>
          </w:p>
        </w:tc>
        <w:tc>
          <w:tcPr>
            <w:tcW w:w="1153" w:type="dxa"/>
          </w:tcPr>
          <w:p w14:paraId="776D1EC7"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37,5%</w:t>
            </w:r>
          </w:p>
        </w:tc>
        <w:tc>
          <w:tcPr>
            <w:tcW w:w="1153" w:type="dxa"/>
          </w:tcPr>
          <w:p w14:paraId="3042BDAB"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43 %</w:t>
            </w:r>
          </w:p>
        </w:tc>
        <w:tc>
          <w:tcPr>
            <w:tcW w:w="1153" w:type="dxa"/>
          </w:tcPr>
          <w:p w14:paraId="0B7308E3"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62,5%</w:t>
            </w:r>
          </w:p>
        </w:tc>
      </w:tr>
      <w:tr w:rsidR="00B16820" w:rsidRPr="00B16820" w14:paraId="62608159" w14:textId="77777777" w:rsidTr="00EE456E">
        <w:tc>
          <w:tcPr>
            <w:tcW w:w="2427" w:type="dxa"/>
          </w:tcPr>
          <w:p w14:paraId="4FDCAC12"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Развитие творческих навыков</w:t>
            </w:r>
          </w:p>
        </w:tc>
        <w:tc>
          <w:tcPr>
            <w:tcW w:w="1153" w:type="dxa"/>
          </w:tcPr>
          <w:p w14:paraId="5FC213D7"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14 %</w:t>
            </w:r>
          </w:p>
        </w:tc>
        <w:tc>
          <w:tcPr>
            <w:tcW w:w="1153" w:type="dxa"/>
          </w:tcPr>
          <w:p w14:paraId="33800F20"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12,5 %</w:t>
            </w:r>
          </w:p>
        </w:tc>
        <w:tc>
          <w:tcPr>
            <w:tcW w:w="1153" w:type="dxa"/>
          </w:tcPr>
          <w:p w14:paraId="52D1074E"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72 %</w:t>
            </w:r>
          </w:p>
        </w:tc>
        <w:tc>
          <w:tcPr>
            <w:tcW w:w="1153" w:type="dxa"/>
          </w:tcPr>
          <w:p w14:paraId="38121C85"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50 %</w:t>
            </w:r>
          </w:p>
        </w:tc>
        <w:tc>
          <w:tcPr>
            <w:tcW w:w="1153" w:type="dxa"/>
          </w:tcPr>
          <w:p w14:paraId="29DCE459"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14 %</w:t>
            </w:r>
          </w:p>
        </w:tc>
        <w:tc>
          <w:tcPr>
            <w:tcW w:w="1153" w:type="dxa"/>
          </w:tcPr>
          <w:p w14:paraId="1A30EF7E"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37,5 %</w:t>
            </w:r>
          </w:p>
        </w:tc>
      </w:tr>
      <w:tr w:rsidR="00B16820" w:rsidRPr="00B16820" w14:paraId="04730AF3" w14:textId="77777777" w:rsidTr="00EE456E">
        <w:tc>
          <w:tcPr>
            <w:tcW w:w="2427" w:type="dxa"/>
          </w:tcPr>
          <w:p w14:paraId="2B4F2599"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Развитие социально-эмоциональных навыков</w:t>
            </w:r>
          </w:p>
        </w:tc>
        <w:tc>
          <w:tcPr>
            <w:tcW w:w="1153" w:type="dxa"/>
          </w:tcPr>
          <w:p w14:paraId="16623880"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14 %</w:t>
            </w:r>
          </w:p>
        </w:tc>
        <w:tc>
          <w:tcPr>
            <w:tcW w:w="1153" w:type="dxa"/>
          </w:tcPr>
          <w:p w14:paraId="511E38C7"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12,5%</w:t>
            </w:r>
          </w:p>
        </w:tc>
        <w:tc>
          <w:tcPr>
            <w:tcW w:w="1153" w:type="dxa"/>
          </w:tcPr>
          <w:p w14:paraId="0F74FF91"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29 %</w:t>
            </w:r>
          </w:p>
        </w:tc>
        <w:tc>
          <w:tcPr>
            <w:tcW w:w="1153" w:type="dxa"/>
          </w:tcPr>
          <w:p w14:paraId="167D05EA"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25 %</w:t>
            </w:r>
          </w:p>
        </w:tc>
        <w:tc>
          <w:tcPr>
            <w:tcW w:w="1153" w:type="dxa"/>
          </w:tcPr>
          <w:p w14:paraId="5558AA3D"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57 %</w:t>
            </w:r>
          </w:p>
        </w:tc>
        <w:tc>
          <w:tcPr>
            <w:tcW w:w="1153" w:type="dxa"/>
          </w:tcPr>
          <w:p w14:paraId="4587C3E5"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62,5 %</w:t>
            </w:r>
          </w:p>
        </w:tc>
      </w:tr>
    </w:tbl>
    <w:p w14:paraId="4C77CF30" w14:textId="77777777" w:rsidR="00B16820" w:rsidRPr="00B16820" w:rsidRDefault="00B16820" w:rsidP="00B16820">
      <w:pPr>
        <w:spacing w:line="240" w:lineRule="auto"/>
        <w:contextualSpacing/>
        <w:jc w:val="both"/>
        <w:rPr>
          <w:rFonts w:ascii="Times New Roman" w:hAnsi="Times New Roman" w:cs="Times New Roman"/>
          <w:sz w:val="28"/>
          <w:szCs w:val="28"/>
        </w:rPr>
      </w:pPr>
    </w:p>
    <w:p w14:paraId="2B544625"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Диаграмма диагностики на 2024-2025 учебный год</w:t>
      </w:r>
    </w:p>
    <w:p w14:paraId="5B13CDE2"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noProof/>
          <w:sz w:val="28"/>
          <w:szCs w:val="28"/>
          <w:lang w:eastAsia="ru-RU"/>
        </w:rPr>
        <w:drawing>
          <wp:inline distT="0" distB="0" distL="0" distR="0" wp14:anchorId="72FCF733" wp14:editId="6DA46173">
            <wp:extent cx="3398520" cy="1882140"/>
            <wp:effectExtent l="0" t="0" r="11430" b="38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1CE4C24" w14:textId="77777777" w:rsidR="00B16820" w:rsidRPr="00B16820" w:rsidRDefault="00B16820" w:rsidP="00B16820">
      <w:pPr>
        <w:pStyle w:val="c32"/>
        <w:spacing w:before="0" w:beforeAutospacing="0" w:after="160" w:afterAutospacing="0"/>
        <w:ind w:firstLine="708"/>
        <w:contextualSpacing/>
        <w:jc w:val="both"/>
        <w:rPr>
          <w:b/>
          <w:bCs/>
          <w:sz w:val="28"/>
          <w:szCs w:val="28"/>
        </w:rPr>
      </w:pPr>
    </w:p>
    <w:p w14:paraId="024BD048" w14:textId="2F0025CE" w:rsidR="00B16820" w:rsidRPr="00B16820" w:rsidRDefault="00B16820" w:rsidP="00B16820">
      <w:pPr>
        <w:pStyle w:val="c32"/>
        <w:spacing w:before="0" w:beforeAutospacing="0" w:after="160" w:afterAutospacing="0"/>
        <w:ind w:firstLine="708"/>
        <w:contextualSpacing/>
        <w:jc w:val="both"/>
        <w:rPr>
          <w:sz w:val="28"/>
          <w:szCs w:val="28"/>
        </w:rPr>
      </w:pPr>
      <w:r w:rsidRPr="00B16820">
        <w:rPr>
          <w:b/>
          <w:bCs/>
          <w:sz w:val="28"/>
          <w:szCs w:val="28"/>
        </w:rPr>
        <w:t>Вывод.</w:t>
      </w:r>
      <w:r w:rsidRPr="00B16820">
        <w:rPr>
          <w:sz w:val="28"/>
          <w:szCs w:val="28"/>
        </w:rPr>
        <w:t xml:space="preserve"> </w:t>
      </w:r>
      <w:r w:rsidRPr="00B16820">
        <w:rPr>
          <w:rStyle w:val="c10"/>
          <w:rFonts w:eastAsiaTheme="majorEastAsia"/>
          <w:sz w:val="28"/>
          <w:szCs w:val="28"/>
        </w:rPr>
        <w:t>Сравнительный анализ результатов мониторинга в начале и в конец 2024 - 2025 учебного года показывает рост усвоения детьми ТУП, то есть прослеживается положительная динамика развития детей группы по всем направлениям. Знания и навыки, полученные детьми в ходе образовательной деятельности, необходимо систематически закреплять и продолжать применять в разнообразных видах детской деятельности. Особое внимание следует уделить использованию многообразных традиционных и нетрадиционных методов работы, позволяющих развивать соответствующие знания, умения, навыки.</w:t>
      </w:r>
    </w:p>
    <w:p w14:paraId="31820D69" w14:textId="77777777" w:rsidR="00B16820" w:rsidRPr="00B16820" w:rsidRDefault="00B16820" w:rsidP="00B16820">
      <w:pPr>
        <w:pStyle w:val="c32"/>
        <w:spacing w:before="0" w:beforeAutospacing="0" w:after="160" w:afterAutospacing="0"/>
        <w:ind w:firstLine="708"/>
        <w:contextualSpacing/>
        <w:jc w:val="both"/>
        <w:rPr>
          <w:sz w:val="28"/>
          <w:szCs w:val="28"/>
        </w:rPr>
      </w:pPr>
      <w:r w:rsidRPr="00B16820">
        <w:rPr>
          <w:rStyle w:val="c30"/>
          <w:rFonts w:eastAsiaTheme="majorEastAsia"/>
          <w:sz w:val="28"/>
          <w:szCs w:val="28"/>
        </w:rPr>
        <w:t>Таким образом, образовательная деятельность в старшей группе реализуется на достаточном уровне. Очевиден положительный результат проделанной работы.</w:t>
      </w:r>
    </w:p>
    <w:bookmarkEnd w:id="11"/>
    <w:p w14:paraId="654931E9" w14:textId="77777777" w:rsidR="00B16820" w:rsidRPr="00B16820" w:rsidRDefault="00B16820" w:rsidP="00B16820">
      <w:pPr>
        <w:spacing w:line="240" w:lineRule="auto"/>
        <w:contextualSpacing/>
        <w:jc w:val="both"/>
        <w:rPr>
          <w:rFonts w:ascii="Times New Roman" w:hAnsi="Times New Roman" w:cs="Times New Roman"/>
          <w:b/>
          <w:bCs/>
          <w:sz w:val="28"/>
          <w:szCs w:val="28"/>
        </w:rPr>
      </w:pPr>
    </w:p>
    <w:p w14:paraId="36719774" w14:textId="05E68B3A" w:rsidR="00B16820" w:rsidRPr="00B16820" w:rsidRDefault="00B16820" w:rsidP="00B16820">
      <w:pPr>
        <w:spacing w:line="240" w:lineRule="auto"/>
        <w:contextualSpacing/>
        <w:jc w:val="both"/>
        <w:rPr>
          <w:rFonts w:ascii="Times New Roman" w:hAnsi="Times New Roman" w:cs="Times New Roman"/>
          <w:b/>
          <w:bCs/>
          <w:sz w:val="28"/>
          <w:szCs w:val="28"/>
        </w:rPr>
      </w:pPr>
      <w:r w:rsidRPr="00B16820">
        <w:rPr>
          <w:rFonts w:ascii="Times New Roman" w:hAnsi="Times New Roman" w:cs="Times New Roman"/>
          <w:b/>
          <w:bCs/>
          <w:sz w:val="28"/>
          <w:szCs w:val="28"/>
        </w:rPr>
        <w:t>Аналитическая справка</w:t>
      </w:r>
      <w:r w:rsidR="005849C7">
        <w:rPr>
          <w:rFonts w:ascii="Times New Roman" w:hAnsi="Times New Roman" w:cs="Times New Roman"/>
          <w:b/>
          <w:bCs/>
          <w:sz w:val="28"/>
          <w:szCs w:val="28"/>
        </w:rPr>
        <w:t xml:space="preserve"> </w:t>
      </w:r>
      <w:r w:rsidRPr="00B16820">
        <w:rPr>
          <w:rFonts w:ascii="Times New Roman" w:hAnsi="Times New Roman" w:cs="Times New Roman"/>
          <w:b/>
          <w:bCs/>
          <w:sz w:val="28"/>
          <w:szCs w:val="28"/>
        </w:rPr>
        <w:t>по результатам мониторинга по усвоению содержания дошкольного воспитания и обучения детей класса предшкольной подготовки</w:t>
      </w:r>
    </w:p>
    <w:p w14:paraId="3ECC1448"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Дата проведения: май 2025г.</w:t>
      </w:r>
    </w:p>
    <w:p w14:paraId="3632F183"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Цель: определить уровень усвоения ребенком содержания Типовой программы.</w:t>
      </w:r>
    </w:p>
    <w:p w14:paraId="5B6802E2"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Метод получения результатов мониторинга: наблюдение, которое проводится в течение учебного года, где педагог отслеживает развитие ребёнка в естественной обстановке, в повседневной жизни.</w:t>
      </w:r>
    </w:p>
    <w:p w14:paraId="40437F34" w14:textId="2B97B591"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lastRenderedPageBreak/>
        <w:t>Мониторинг проводился по 5 направлениям: физическое развитие; коммуникативные навыки; познавательные и интеллектуальные навыки; творческие навыки, навыки исследовательской деятельности; социально-эмоциональные навыки.</w:t>
      </w:r>
    </w:p>
    <w:p w14:paraId="7873C554"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Всего обследовано – 11 детей (что составляет 100%)</w:t>
      </w:r>
    </w:p>
    <w:p w14:paraId="0C6626BF"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Из них имеют:</w:t>
      </w:r>
    </w:p>
    <w:p w14:paraId="45E93159"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Высокий уровень – 8 детей (73%)</w:t>
      </w:r>
    </w:p>
    <w:p w14:paraId="1E16F382"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Средний уровень – 3 ребенка (27%)</w:t>
      </w:r>
    </w:p>
    <w:p w14:paraId="71888356"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Низкий уровень - нет (0 %)</w:t>
      </w:r>
    </w:p>
    <w:p w14:paraId="1D237487"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Диаграмма диагностики на май 2025 г</w:t>
      </w:r>
    </w:p>
    <w:p w14:paraId="743A234D"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noProof/>
          <w:sz w:val="28"/>
          <w:szCs w:val="28"/>
          <w:lang w:eastAsia="ru-RU"/>
        </w:rPr>
        <w:drawing>
          <wp:inline distT="0" distB="0" distL="0" distR="0" wp14:anchorId="563B77C8" wp14:editId="426F0900">
            <wp:extent cx="3474720" cy="1638300"/>
            <wp:effectExtent l="0" t="0" r="1143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692D04" w14:textId="77777777" w:rsidR="00B16820" w:rsidRPr="00B16820" w:rsidRDefault="00B16820" w:rsidP="00B16820">
      <w:pPr>
        <w:spacing w:line="240" w:lineRule="auto"/>
        <w:contextualSpacing/>
        <w:jc w:val="both"/>
        <w:rPr>
          <w:rFonts w:ascii="Times New Roman" w:hAnsi="Times New Roman" w:cs="Times New Roman"/>
          <w:b/>
          <w:bCs/>
          <w:sz w:val="28"/>
          <w:szCs w:val="28"/>
        </w:rPr>
      </w:pPr>
    </w:p>
    <w:p w14:paraId="5EF0EFF5" w14:textId="77777777" w:rsidR="00B16820" w:rsidRPr="00B16820" w:rsidRDefault="00B16820" w:rsidP="00B16820">
      <w:pPr>
        <w:spacing w:line="240" w:lineRule="auto"/>
        <w:contextualSpacing/>
        <w:jc w:val="both"/>
        <w:rPr>
          <w:rFonts w:ascii="Times New Roman" w:hAnsi="Times New Roman" w:cs="Times New Roman"/>
          <w:b/>
          <w:bCs/>
          <w:sz w:val="28"/>
          <w:szCs w:val="28"/>
        </w:rPr>
      </w:pPr>
      <w:r w:rsidRPr="00B16820">
        <w:rPr>
          <w:rFonts w:ascii="Times New Roman" w:hAnsi="Times New Roman" w:cs="Times New Roman"/>
          <w:b/>
          <w:bCs/>
          <w:sz w:val="28"/>
          <w:szCs w:val="28"/>
        </w:rPr>
        <w:t>Краткий анализ результатов обследования детей по направлениям:</w:t>
      </w:r>
    </w:p>
    <w:p w14:paraId="5C326D6F" w14:textId="77777777" w:rsidR="00B16820" w:rsidRPr="00B16820" w:rsidRDefault="00B16820" w:rsidP="00B16820">
      <w:pPr>
        <w:spacing w:line="240" w:lineRule="auto"/>
        <w:contextualSpacing/>
        <w:jc w:val="both"/>
        <w:rPr>
          <w:rFonts w:ascii="Times New Roman" w:hAnsi="Times New Roman" w:cs="Times New Roman"/>
          <w:sz w:val="28"/>
          <w:szCs w:val="28"/>
          <w:u w:val="single"/>
        </w:rPr>
      </w:pPr>
      <w:r w:rsidRPr="00B16820">
        <w:rPr>
          <w:rFonts w:ascii="Times New Roman" w:hAnsi="Times New Roman" w:cs="Times New Roman"/>
          <w:sz w:val="28"/>
          <w:szCs w:val="28"/>
          <w:u w:val="single"/>
        </w:rPr>
        <w:t>Физическое развитие:</w:t>
      </w:r>
    </w:p>
    <w:p w14:paraId="159D1697"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Высокий уровень: 11 детей</w:t>
      </w:r>
    </w:p>
    <w:p w14:paraId="46785B79"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 xml:space="preserve">Средний уровень: нет </w:t>
      </w:r>
    </w:p>
    <w:p w14:paraId="125A08C7"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Низкий уровень: нет</w:t>
      </w:r>
    </w:p>
    <w:p w14:paraId="230F6946"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Таким образом, на конец учебного года все дети могут:</w:t>
      </w:r>
    </w:p>
    <w:p w14:paraId="21467800"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r w:rsidRPr="00B16820">
        <w:rPr>
          <w:rFonts w:ascii="Times New Roman" w:eastAsia="Times New Roman" w:hAnsi="Times New Roman" w:cs="Times New Roman"/>
          <w:sz w:val="28"/>
          <w:szCs w:val="28"/>
        </w:rPr>
        <w:t>- ходить в колонне по одному, по двое, по трое, с перешагиванием через предметы, боком; с поворотом в другую сторону по сигналу;</w:t>
      </w:r>
    </w:p>
    <w:p w14:paraId="27765C1D"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r w:rsidRPr="00B16820">
        <w:rPr>
          <w:rFonts w:ascii="Times New Roman" w:eastAsia="Times New Roman" w:hAnsi="Times New Roman" w:cs="Times New Roman"/>
          <w:sz w:val="28"/>
          <w:szCs w:val="28"/>
        </w:rPr>
        <w:t>- сохраняет равновесие при ходьбе;</w:t>
      </w:r>
    </w:p>
    <w:p w14:paraId="02B87C49"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бегать с разной скоростью - медленно, быстро, в среднем темпе, непрерывно;</w:t>
      </w:r>
    </w:p>
    <w:p w14:paraId="7A84B563"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r w:rsidRPr="00B16820">
        <w:rPr>
          <w:rFonts w:ascii="Times New Roman" w:eastAsia="Times New Roman" w:hAnsi="Times New Roman" w:cs="Times New Roman"/>
          <w:sz w:val="28"/>
          <w:szCs w:val="28"/>
        </w:rPr>
        <w:t>- лазать, переходя от одной гимнастической стенки к другой;</w:t>
      </w:r>
    </w:p>
    <w:p w14:paraId="502F9200"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подбрасывать мяч вверх, над веревкой и ловить одной рукой;</w:t>
      </w:r>
    </w:p>
    <w:p w14:paraId="4C00DE4B"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бросать мяч об пол одной рукой и ловить двумя руками;</w:t>
      </w:r>
    </w:p>
    <w:p w14:paraId="585CCA59"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перестраиваться из шеренги в колонну по одному, выполнять повороты на месте;</w:t>
      </w:r>
    </w:p>
    <w:p w14:paraId="7ACB8FC5"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перестраиваться из шеренги в колонну по три;</w:t>
      </w:r>
    </w:p>
    <w:p w14:paraId="6E5777CB"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r w:rsidRPr="00B16820">
        <w:rPr>
          <w:rFonts w:ascii="Times New Roman" w:eastAsia="Times New Roman" w:hAnsi="Times New Roman" w:cs="Times New Roman"/>
          <w:color w:val="000000"/>
          <w:sz w:val="28"/>
          <w:szCs w:val="28"/>
        </w:rPr>
        <w:t>- самостоятельно выполнять гигиенические процедуры;</w:t>
      </w:r>
    </w:p>
    <w:p w14:paraId="2C9B9112"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владеть навыками самообслуживания и ухода за одеждой.</w:t>
      </w:r>
    </w:p>
    <w:p w14:paraId="67192FC9" w14:textId="77777777" w:rsidR="00B16820" w:rsidRPr="00B16820" w:rsidRDefault="00B16820" w:rsidP="00B16820">
      <w:pPr>
        <w:spacing w:line="240" w:lineRule="auto"/>
        <w:contextualSpacing/>
        <w:jc w:val="both"/>
        <w:rPr>
          <w:rFonts w:ascii="Times New Roman" w:hAnsi="Times New Roman" w:cs="Times New Roman"/>
          <w:sz w:val="28"/>
          <w:szCs w:val="28"/>
          <w:u w:val="single"/>
        </w:rPr>
      </w:pPr>
      <w:r w:rsidRPr="00B16820">
        <w:rPr>
          <w:rFonts w:ascii="Times New Roman" w:hAnsi="Times New Roman" w:cs="Times New Roman"/>
          <w:sz w:val="28"/>
          <w:szCs w:val="28"/>
          <w:u w:val="single"/>
        </w:rPr>
        <w:t>Коммуникативные навыки:</w:t>
      </w:r>
    </w:p>
    <w:p w14:paraId="4C4B2077"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Высокий уровень: 4 детей</w:t>
      </w:r>
    </w:p>
    <w:p w14:paraId="79294507"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lastRenderedPageBreak/>
        <w:t>Средний уровень: 3 детей</w:t>
      </w:r>
    </w:p>
    <w:p w14:paraId="3F4A088A"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Низкий уровень: 1 ребёнок</w:t>
      </w:r>
    </w:p>
    <w:p w14:paraId="16367EA9"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Таким образом, на конец учебного года большинство детей могут:</w:t>
      </w:r>
    </w:p>
    <w:p w14:paraId="43A5DBC8"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bookmarkStart w:id="13" w:name="z2007"/>
    </w:p>
    <w:p w14:paraId="4CED5EF2"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r w:rsidRPr="00B16820">
        <w:rPr>
          <w:rFonts w:ascii="Times New Roman" w:eastAsia="Times New Roman" w:hAnsi="Times New Roman" w:cs="Times New Roman"/>
          <w:sz w:val="28"/>
          <w:szCs w:val="28"/>
        </w:rPr>
        <w:t>- определять место звуков в слове;</w:t>
      </w:r>
    </w:p>
    <w:p w14:paraId="49605B35"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bookmarkStart w:id="14" w:name="z2009"/>
      <w:bookmarkEnd w:id="13"/>
      <w:r w:rsidRPr="00B16820">
        <w:rPr>
          <w:rFonts w:ascii="Times New Roman" w:eastAsia="Times New Roman" w:hAnsi="Times New Roman" w:cs="Times New Roman"/>
          <w:sz w:val="28"/>
          <w:szCs w:val="28"/>
        </w:rPr>
        <w:t xml:space="preserve">- </w:t>
      </w:r>
      <w:r w:rsidRPr="00B16820">
        <w:rPr>
          <w:rFonts w:ascii="Times New Roman" w:eastAsia="Times New Roman" w:hAnsi="Times New Roman" w:cs="Times New Roman"/>
          <w:color w:val="000000"/>
          <w:sz w:val="28"/>
          <w:szCs w:val="28"/>
        </w:rPr>
        <w:t>выполнять звуковой анализ слов;</w:t>
      </w:r>
    </w:p>
    <w:p w14:paraId="1097CC4F"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r w:rsidRPr="00B16820">
        <w:rPr>
          <w:rFonts w:ascii="Times New Roman" w:eastAsia="Times New Roman" w:hAnsi="Times New Roman" w:cs="Times New Roman"/>
          <w:sz w:val="28"/>
          <w:szCs w:val="28"/>
        </w:rPr>
        <w:t>- употреблять в речи существительные, прилагательные, наречия, многозначные слова, синонимы и антонимы;</w:t>
      </w:r>
    </w:p>
    <w:p w14:paraId="2A85B430"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r w:rsidRPr="00B16820">
        <w:rPr>
          <w:rFonts w:ascii="Times New Roman" w:eastAsia="Times New Roman" w:hAnsi="Times New Roman" w:cs="Times New Roman"/>
          <w:sz w:val="28"/>
          <w:szCs w:val="28"/>
        </w:rPr>
        <w:t>- произносить имена существительные, связывая их с числительными и прилагательными с существительными;</w:t>
      </w:r>
    </w:p>
    <w:p w14:paraId="665E65D5"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r w:rsidRPr="00B16820">
        <w:rPr>
          <w:rFonts w:ascii="Times New Roman" w:eastAsia="Times New Roman" w:hAnsi="Times New Roman" w:cs="Times New Roman"/>
          <w:sz w:val="28"/>
          <w:szCs w:val="28"/>
        </w:rPr>
        <w:t>- употреблять в речи повествовательные, вопросительные, восклицательные предложения;</w:t>
      </w:r>
    </w:p>
    <w:p w14:paraId="4E7598C2" w14:textId="7877EBA3"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lang w:val="kk-KZ"/>
        </w:rPr>
      </w:pPr>
      <w:bookmarkStart w:id="15" w:name="z2012"/>
      <w:bookmarkEnd w:id="14"/>
      <w:r w:rsidRPr="00B16820">
        <w:rPr>
          <w:rFonts w:ascii="Times New Roman" w:eastAsia="Times New Roman" w:hAnsi="Times New Roman" w:cs="Times New Roman"/>
          <w:color w:val="000000"/>
          <w:sz w:val="28"/>
          <w:szCs w:val="28"/>
        </w:rPr>
        <w:t>- общается самостоятельно со сверстниками</w:t>
      </w:r>
      <w:r w:rsidRPr="00B16820">
        <w:rPr>
          <w:rFonts w:ascii="Times New Roman" w:eastAsia="Times New Roman" w:hAnsi="Times New Roman" w:cs="Times New Roman"/>
          <w:color w:val="000000"/>
          <w:sz w:val="28"/>
          <w:szCs w:val="28"/>
          <w:lang w:val="kk-KZ"/>
        </w:rPr>
        <w:t>;</w:t>
      </w:r>
    </w:p>
    <w:p w14:paraId="10723866"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lang w:val="kk-KZ"/>
        </w:rPr>
      </w:pPr>
      <w:r w:rsidRPr="00B16820">
        <w:rPr>
          <w:rFonts w:ascii="Times New Roman" w:eastAsia="Times New Roman" w:hAnsi="Times New Roman" w:cs="Times New Roman"/>
          <w:color w:val="000000"/>
          <w:sz w:val="28"/>
          <w:szCs w:val="28"/>
          <w:lang w:val="kk-KZ"/>
        </w:rPr>
        <w:t>- внимательно слушать собеседника, правильно задавать вопросы и давать короткие или полные ответы на поставленные вопросы;</w:t>
      </w:r>
      <w:bookmarkStart w:id="16" w:name="z2013"/>
      <w:bookmarkEnd w:id="15"/>
    </w:p>
    <w:p w14:paraId="08EA6671"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bookmarkStart w:id="17" w:name="z2014"/>
      <w:bookmarkEnd w:id="16"/>
      <w:r w:rsidRPr="00B16820">
        <w:rPr>
          <w:rFonts w:ascii="Times New Roman" w:eastAsia="Times New Roman" w:hAnsi="Times New Roman" w:cs="Times New Roman"/>
          <w:color w:val="000000"/>
          <w:sz w:val="28"/>
          <w:szCs w:val="28"/>
        </w:rPr>
        <w:t>- последовательно пересказывать рассказы;</w:t>
      </w:r>
    </w:p>
    <w:p w14:paraId="2368B82C"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bookmarkStart w:id="18" w:name="z2015"/>
      <w:bookmarkEnd w:id="17"/>
      <w:r w:rsidRPr="00B16820">
        <w:rPr>
          <w:rFonts w:ascii="Times New Roman" w:eastAsia="Times New Roman" w:hAnsi="Times New Roman" w:cs="Times New Roman"/>
          <w:color w:val="000000"/>
          <w:sz w:val="28"/>
          <w:szCs w:val="28"/>
        </w:rPr>
        <w:t>- придумывать продолжение и окончание рассказа с помощью взрослых;</w:t>
      </w:r>
    </w:p>
    <w:p w14:paraId="036E2F87"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bookmarkStart w:id="19" w:name="z2016"/>
      <w:bookmarkEnd w:id="18"/>
      <w:r w:rsidRPr="00B16820">
        <w:rPr>
          <w:rFonts w:ascii="Times New Roman" w:eastAsia="Times New Roman" w:hAnsi="Times New Roman" w:cs="Times New Roman"/>
          <w:color w:val="000000"/>
          <w:sz w:val="28"/>
          <w:szCs w:val="28"/>
        </w:rPr>
        <w:t>- сочинять рассказы по наблюдениям и сюжетным картинкам;</w:t>
      </w:r>
      <w:bookmarkStart w:id="20" w:name="z2041"/>
    </w:p>
    <w:p w14:paraId="352202B8"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bookmarkStart w:id="21" w:name="z2042"/>
      <w:bookmarkEnd w:id="20"/>
      <w:r w:rsidRPr="00B16820">
        <w:rPr>
          <w:rFonts w:ascii="Times New Roman" w:eastAsia="Times New Roman" w:hAnsi="Times New Roman" w:cs="Times New Roman"/>
          <w:color w:val="000000"/>
          <w:sz w:val="28"/>
          <w:szCs w:val="28"/>
        </w:rPr>
        <w:t>- пересказывать содержание рассказа самостоятельно, сохраняя последовательность сюжета;</w:t>
      </w:r>
      <w:bookmarkEnd w:id="21"/>
    </w:p>
    <w:p w14:paraId="74CF1AEB"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выражать свое отношение к героям и их поступкам;</w:t>
      </w:r>
    </w:p>
    <w:p w14:paraId="48488D8D"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выполнять свою роль в постановке выразительно, самостоятельно;</w:t>
      </w:r>
    </w:p>
    <w:p w14:paraId="226B2E85"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r w:rsidRPr="00B16820">
        <w:rPr>
          <w:rFonts w:ascii="Times New Roman" w:eastAsia="Times New Roman" w:hAnsi="Times New Roman" w:cs="Times New Roman"/>
          <w:sz w:val="28"/>
          <w:szCs w:val="28"/>
        </w:rPr>
        <w:t>- определять количество слогов в слове;</w:t>
      </w:r>
    </w:p>
    <w:p w14:paraId="04E4650F"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r w:rsidRPr="00B16820">
        <w:rPr>
          <w:rFonts w:ascii="Times New Roman" w:eastAsia="Times New Roman" w:hAnsi="Times New Roman" w:cs="Times New Roman"/>
          <w:color w:val="000000"/>
          <w:sz w:val="28"/>
          <w:szCs w:val="28"/>
        </w:rPr>
        <w:t>- проводить звуковой анализ трех-четырехзвуковых слов;</w:t>
      </w:r>
    </w:p>
    <w:p w14:paraId="4905A187"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r w:rsidRPr="00B16820">
        <w:rPr>
          <w:rFonts w:ascii="Times New Roman" w:eastAsia="Times New Roman" w:hAnsi="Times New Roman" w:cs="Times New Roman"/>
          <w:color w:val="000000"/>
          <w:sz w:val="28"/>
          <w:szCs w:val="28"/>
        </w:rPr>
        <w:t>- составлять простые предложение с предложенными словами;</w:t>
      </w:r>
    </w:p>
    <w:p w14:paraId="781290E8"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bookmarkStart w:id="22" w:name="z2056"/>
      <w:r w:rsidRPr="00B16820">
        <w:rPr>
          <w:rFonts w:ascii="Times New Roman" w:eastAsia="Times New Roman" w:hAnsi="Times New Roman" w:cs="Times New Roman"/>
          <w:color w:val="000000"/>
          <w:sz w:val="28"/>
          <w:szCs w:val="28"/>
        </w:rPr>
        <w:t>- правильно держать ручку;</w:t>
      </w:r>
    </w:p>
    <w:p w14:paraId="7B4DFE74"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bookmarkStart w:id="23" w:name="z2057"/>
      <w:bookmarkEnd w:id="22"/>
      <w:r w:rsidRPr="00B16820">
        <w:rPr>
          <w:rFonts w:ascii="Times New Roman" w:eastAsia="Times New Roman" w:hAnsi="Times New Roman" w:cs="Times New Roman"/>
          <w:color w:val="000000"/>
          <w:sz w:val="28"/>
          <w:szCs w:val="28"/>
        </w:rPr>
        <w:t xml:space="preserve">- </w:t>
      </w:r>
      <w:r w:rsidRPr="00B16820">
        <w:rPr>
          <w:rFonts w:ascii="Times New Roman" w:eastAsia="Times New Roman" w:hAnsi="Times New Roman" w:cs="Times New Roman"/>
          <w:sz w:val="28"/>
          <w:szCs w:val="28"/>
        </w:rPr>
        <w:t>штрихует, раскрашивает геометрические фигуры, овощи, фрукты; обводит готовые рисунки, не выходя за контуры;</w:t>
      </w:r>
      <w:bookmarkEnd w:id="23"/>
    </w:p>
    <w:p w14:paraId="7A2790D0"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lang w:val="kk-KZ"/>
        </w:rPr>
      </w:pPr>
      <w:r w:rsidRPr="00B16820">
        <w:rPr>
          <w:rFonts w:ascii="Times New Roman" w:eastAsia="Times New Roman" w:hAnsi="Times New Roman" w:cs="Times New Roman"/>
          <w:sz w:val="28"/>
          <w:szCs w:val="28"/>
        </w:rPr>
        <w:t xml:space="preserve">- </w:t>
      </w:r>
      <w:bookmarkStart w:id="24" w:name="z2076"/>
      <w:r w:rsidRPr="00B16820">
        <w:rPr>
          <w:rFonts w:ascii="Times New Roman" w:eastAsia="Times New Roman" w:hAnsi="Times New Roman" w:cs="Times New Roman"/>
          <w:color w:val="000000"/>
          <w:sz w:val="28"/>
          <w:szCs w:val="28"/>
          <w:lang w:val="kk-KZ"/>
        </w:rPr>
        <w:t>таныс сөздерді дұрыс атайды және ажыратады;</w:t>
      </w:r>
    </w:p>
    <w:p w14:paraId="5AEB7253"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lang w:val="kk-KZ"/>
        </w:rPr>
      </w:pPr>
      <w:bookmarkStart w:id="25" w:name="z2077"/>
      <w:bookmarkEnd w:id="24"/>
      <w:r w:rsidRPr="00B16820">
        <w:rPr>
          <w:rFonts w:ascii="Times New Roman" w:eastAsia="Times New Roman" w:hAnsi="Times New Roman" w:cs="Times New Roman"/>
          <w:color w:val="000000"/>
          <w:sz w:val="28"/>
          <w:szCs w:val="28"/>
          <w:lang w:val="kk-KZ"/>
        </w:rPr>
        <w:t>- сөз ішіндегі қазақ тіліне тән дыбыстарды дұрыс айтады;</w:t>
      </w:r>
    </w:p>
    <w:p w14:paraId="158DB03F"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lang w:val="kk-KZ"/>
        </w:rPr>
      </w:pPr>
      <w:bookmarkStart w:id="26" w:name="z2078"/>
      <w:bookmarkEnd w:id="25"/>
      <w:r w:rsidRPr="00B16820">
        <w:rPr>
          <w:rFonts w:ascii="Times New Roman" w:eastAsia="Times New Roman" w:hAnsi="Times New Roman" w:cs="Times New Roman"/>
          <w:color w:val="000000"/>
          <w:sz w:val="28"/>
          <w:szCs w:val="28"/>
          <w:lang w:val="kk-KZ"/>
        </w:rPr>
        <w:t>- күнделікті жиі қолданылатын кейбір тұрмыстық заттардың (қазақ киіз үйі оның ішіндегі кейбір заттар туралы), жемістердің, көкөністердің, жануарлардың, құстардың атауларын атайды және түсінеді;</w:t>
      </w:r>
    </w:p>
    <w:p w14:paraId="77AF2F69"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lang w:val="kk-KZ"/>
        </w:rPr>
      </w:pPr>
      <w:bookmarkStart w:id="27" w:name="z2079"/>
      <w:bookmarkEnd w:id="26"/>
      <w:r w:rsidRPr="00B16820">
        <w:rPr>
          <w:rFonts w:ascii="Times New Roman" w:eastAsia="Times New Roman" w:hAnsi="Times New Roman" w:cs="Times New Roman"/>
          <w:color w:val="000000"/>
          <w:sz w:val="28"/>
          <w:szCs w:val="28"/>
          <w:lang w:val="kk-KZ"/>
        </w:rPr>
        <w:t xml:space="preserve">- заттардың сынын, санын, қымылын білдіретін сөздерді айтады; </w:t>
      </w:r>
    </w:p>
    <w:p w14:paraId="16BAB6C6"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bookmarkStart w:id="28" w:name="z2080"/>
      <w:bookmarkEnd w:id="27"/>
      <w:r w:rsidRPr="00B16820">
        <w:rPr>
          <w:rFonts w:ascii="Times New Roman" w:eastAsia="Times New Roman" w:hAnsi="Times New Roman" w:cs="Times New Roman"/>
          <w:color w:val="000000"/>
          <w:sz w:val="28"/>
          <w:szCs w:val="28"/>
        </w:rPr>
        <w:lastRenderedPageBreak/>
        <w:t>- 10-ға дейін тура және кері санайды;</w:t>
      </w:r>
    </w:p>
    <w:p w14:paraId="14028580"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bookmarkStart w:id="29" w:name="z2081"/>
      <w:bookmarkEnd w:id="28"/>
      <w:r w:rsidRPr="00B16820">
        <w:rPr>
          <w:rFonts w:ascii="Times New Roman" w:eastAsia="Times New Roman" w:hAnsi="Times New Roman" w:cs="Times New Roman"/>
          <w:color w:val="000000"/>
          <w:sz w:val="28"/>
          <w:szCs w:val="28"/>
        </w:rPr>
        <w:t>- таныс сөздерді күнделікті өмірде қолданады;</w:t>
      </w:r>
    </w:p>
    <w:p w14:paraId="3FC8427C"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bookmarkStart w:id="30" w:name="z2082"/>
      <w:bookmarkEnd w:id="29"/>
      <w:r w:rsidRPr="00B16820">
        <w:rPr>
          <w:rFonts w:ascii="Times New Roman" w:eastAsia="Times New Roman" w:hAnsi="Times New Roman" w:cs="Times New Roman"/>
          <w:color w:val="000000"/>
          <w:sz w:val="28"/>
          <w:szCs w:val="28"/>
        </w:rPr>
        <w:t>- өзі</w:t>
      </w:r>
      <w:r w:rsidRPr="00B16820">
        <w:rPr>
          <w:rFonts w:ascii="Times New Roman" w:eastAsia="Times New Roman" w:hAnsi="Times New Roman" w:cs="Times New Roman"/>
          <w:color w:val="000000"/>
          <w:sz w:val="28"/>
          <w:szCs w:val="28"/>
          <w:lang w:val="kk-KZ"/>
        </w:rPr>
        <w:t xml:space="preserve">, отбасы </w:t>
      </w:r>
      <w:r w:rsidRPr="00B16820">
        <w:rPr>
          <w:rFonts w:ascii="Times New Roman" w:eastAsia="Times New Roman" w:hAnsi="Times New Roman" w:cs="Times New Roman"/>
          <w:color w:val="000000"/>
          <w:sz w:val="28"/>
          <w:szCs w:val="28"/>
        </w:rPr>
        <w:t>туралы айтады;</w:t>
      </w:r>
    </w:p>
    <w:p w14:paraId="00AB77BA"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bookmarkStart w:id="31" w:name="z2083"/>
      <w:bookmarkEnd w:id="30"/>
      <w:r w:rsidRPr="00B16820">
        <w:rPr>
          <w:rFonts w:ascii="Times New Roman" w:eastAsia="Times New Roman" w:hAnsi="Times New Roman" w:cs="Times New Roman"/>
          <w:color w:val="000000"/>
          <w:sz w:val="28"/>
          <w:szCs w:val="28"/>
        </w:rPr>
        <w:t>- ойыншықтар мен суреттер туралы педагогтың үлгісі бойынша қысқа мәтіндер құрастырады</w:t>
      </w:r>
      <w:bookmarkEnd w:id="31"/>
    </w:p>
    <w:bookmarkEnd w:id="19"/>
    <w:p w14:paraId="4D1CC488" w14:textId="77777777" w:rsidR="00B16820" w:rsidRPr="00B16820" w:rsidRDefault="00B16820" w:rsidP="00B16820">
      <w:pPr>
        <w:spacing w:line="240" w:lineRule="auto"/>
        <w:contextualSpacing/>
        <w:jc w:val="both"/>
        <w:rPr>
          <w:rFonts w:ascii="Times New Roman" w:hAnsi="Times New Roman" w:cs="Times New Roman"/>
          <w:sz w:val="28"/>
          <w:szCs w:val="28"/>
          <w:u w:val="single"/>
        </w:rPr>
      </w:pPr>
      <w:r w:rsidRPr="00B16820">
        <w:rPr>
          <w:rFonts w:ascii="Times New Roman" w:hAnsi="Times New Roman" w:cs="Times New Roman"/>
          <w:sz w:val="28"/>
          <w:szCs w:val="28"/>
          <w:u w:val="single"/>
        </w:rPr>
        <w:t>Познавательные и интеллектуальные навыки:</w:t>
      </w:r>
    </w:p>
    <w:p w14:paraId="63AC6474"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Высокий уровень: 5 детей</w:t>
      </w:r>
    </w:p>
    <w:p w14:paraId="6796B3A5"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Средний уровень: 3 детей</w:t>
      </w:r>
    </w:p>
    <w:p w14:paraId="1B76A44D"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Низкий уровень: нет</w:t>
      </w:r>
    </w:p>
    <w:p w14:paraId="3189CBE8"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Таким образом, на конец учебного года большинство детей могут:</w:t>
      </w:r>
    </w:p>
    <w:p w14:paraId="0E604406"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r w:rsidRPr="00B16820">
        <w:rPr>
          <w:rFonts w:ascii="Times New Roman" w:eastAsia="Times New Roman" w:hAnsi="Times New Roman" w:cs="Times New Roman"/>
          <w:sz w:val="28"/>
          <w:szCs w:val="28"/>
        </w:rPr>
        <w:t>- делить множества на части и воссоединять их;</w:t>
      </w:r>
    </w:p>
    <w:p w14:paraId="1E1E4B43"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bookmarkStart w:id="32" w:name="z2228"/>
      <w:r w:rsidRPr="00B16820">
        <w:rPr>
          <w:rFonts w:ascii="Times New Roman" w:eastAsia="Times New Roman" w:hAnsi="Times New Roman" w:cs="Times New Roman"/>
          <w:color w:val="000000"/>
          <w:sz w:val="28"/>
          <w:szCs w:val="28"/>
        </w:rPr>
        <w:t>- знают прямой и обратный счет в пределах 10;</w:t>
      </w:r>
    </w:p>
    <w:p w14:paraId="0B39FBD8"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различать вопросы «Сколько?», «Который?» («Какой?») и правильно отвечать на них;</w:t>
      </w:r>
    </w:p>
    <w:p w14:paraId="4A7F5147"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получать равенство из неравенства (неравенство из равенства);</w:t>
      </w:r>
    </w:p>
    <w:p w14:paraId="115DF965"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bookmarkStart w:id="33" w:name="z2229"/>
      <w:bookmarkEnd w:id="32"/>
      <w:r w:rsidRPr="00B16820">
        <w:rPr>
          <w:rFonts w:ascii="Times New Roman" w:eastAsia="Times New Roman" w:hAnsi="Times New Roman" w:cs="Times New Roman"/>
          <w:color w:val="000000"/>
          <w:sz w:val="28"/>
          <w:szCs w:val="28"/>
        </w:rPr>
        <w:t>- сравнивать предметы по различным признакам (цвет, форма, размер, материал, применение);</w:t>
      </w:r>
    </w:p>
    <w:p w14:paraId="5D35610B"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располагать предметы в порядке возрастания и убывания;</w:t>
      </w:r>
    </w:p>
    <w:p w14:paraId="63D8DC87"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bookmarkStart w:id="34" w:name="z2230"/>
      <w:bookmarkEnd w:id="33"/>
      <w:r w:rsidRPr="00B16820">
        <w:rPr>
          <w:rFonts w:ascii="Times New Roman" w:eastAsia="Times New Roman" w:hAnsi="Times New Roman" w:cs="Times New Roman"/>
          <w:color w:val="000000"/>
          <w:sz w:val="28"/>
          <w:szCs w:val="28"/>
        </w:rPr>
        <w:t>- различать и называть геометрические фигуры (круг, овал, треугольник, квадрат, прямоугольник);</w:t>
      </w:r>
    </w:p>
    <w:p w14:paraId="119118B6"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bookmarkStart w:id="35" w:name="z2231"/>
      <w:bookmarkEnd w:id="34"/>
      <w:r w:rsidRPr="00B16820">
        <w:rPr>
          <w:rFonts w:ascii="Times New Roman" w:eastAsia="Times New Roman" w:hAnsi="Times New Roman" w:cs="Times New Roman"/>
          <w:color w:val="000000"/>
          <w:sz w:val="28"/>
          <w:szCs w:val="28"/>
        </w:rPr>
        <w:t>- ориентироваться на листе бумаги, называть последовательно дни недели, месяцы по временам года.</w:t>
      </w:r>
    </w:p>
    <w:bookmarkEnd w:id="35"/>
    <w:p w14:paraId="066DC6A7" w14:textId="77777777" w:rsidR="00B16820" w:rsidRPr="00B16820" w:rsidRDefault="00B16820" w:rsidP="00B16820">
      <w:pPr>
        <w:spacing w:line="240" w:lineRule="auto"/>
        <w:contextualSpacing/>
        <w:jc w:val="both"/>
        <w:rPr>
          <w:rFonts w:ascii="Times New Roman" w:hAnsi="Times New Roman" w:cs="Times New Roman"/>
          <w:sz w:val="28"/>
          <w:szCs w:val="28"/>
          <w:u w:val="single"/>
        </w:rPr>
      </w:pPr>
      <w:r w:rsidRPr="00B16820">
        <w:rPr>
          <w:rFonts w:ascii="Times New Roman" w:hAnsi="Times New Roman" w:cs="Times New Roman"/>
          <w:sz w:val="28"/>
          <w:szCs w:val="28"/>
          <w:u w:val="single"/>
        </w:rPr>
        <w:t>Творческие навыки, навыки исследовательской деятельности:</w:t>
      </w:r>
    </w:p>
    <w:p w14:paraId="3C6AA18D"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Высокий уровень: 3 детей</w:t>
      </w:r>
    </w:p>
    <w:p w14:paraId="61C4707E"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Средний уровень: 4 детей</w:t>
      </w:r>
    </w:p>
    <w:p w14:paraId="481C7C8C"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Низкий уровень: 1 ребёнок</w:t>
      </w:r>
    </w:p>
    <w:p w14:paraId="07E2DA7C"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Таким образом, на конец учебного года большинство детей могут:</w:t>
      </w:r>
    </w:p>
    <w:p w14:paraId="24E46F6F"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пользоваться красками, смешивать акварель в палитре с водой, красить карандашом различными принтами, для получения насыщенных цветов;</w:t>
      </w:r>
    </w:p>
    <w:p w14:paraId="6A93CB7D"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r w:rsidRPr="00B16820">
        <w:rPr>
          <w:rFonts w:ascii="Times New Roman" w:eastAsia="Times New Roman" w:hAnsi="Times New Roman" w:cs="Times New Roman"/>
          <w:sz w:val="28"/>
          <w:szCs w:val="28"/>
        </w:rPr>
        <w:t>- получать новые цвета (фиолетовый) и оттенки (синий, розовый, темно-зеленый) путем смешивания красок;</w:t>
      </w:r>
    </w:p>
    <w:p w14:paraId="42F27644"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r w:rsidRPr="00B16820">
        <w:rPr>
          <w:rFonts w:ascii="Times New Roman" w:eastAsia="Times New Roman" w:hAnsi="Times New Roman" w:cs="Times New Roman"/>
          <w:sz w:val="28"/>
          <w:szCs w:val="28"/>
        </w:rPr>
        <w:t>- знают виды казахского орнамента;</w:t>
      </w:r>
    </w:p>
    <w:p w14:paraId="6AAFF235"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r w:rsidRPr="00B16820">
        <w:rPr>
          <w:rFonts w:ascii="Times New Roman" w:eastAsia="Times New Roman" w:hAnsi="Times New Roman" w:cs="Times New Roman"/>
          <w:sz w:val="28"/>
          <w:szCs w:val="28"/>
        </w:rPr>
        <w:t>- рисуют казахскую национальную одежду с орнаментом;</w:t>
      </w:r>
    </w:p>
    <w:p w14:paraId="7AEBBD7B"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r w:rsidRPr="00B16820">
        <w:rPr>
          <w:rFonts w:ascii="Times New Roman" w:eastAsia="Times New Roman" w:hAnsi="Times New Roman" w:cs="Times New Roman"/>
          <w:color w:val="000000"/>
          <w:sz w:val="28"/>
          <w:szCs w:val="28"/>
        </w:rPr>
        <w:t xml:space="preserve">- изображать сюжетные рисунки; </w:t>
      </w:r>
    </w:p>
    <w:p w14:paraId="40D11CE8"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r w:rsidRPr="00B16820">
        <w:rPr>
          <w:rFonts w:ascii="Times New Roman" w:eastAsia="Times New Roman" w:hAnsi="Times New Roman" w:cs="Times New Roman"/>
          <w:sz w:val="28"/>
          <w:szCs w:val="28"/>
        </w:rPr>
        <w:t>- выполнять коллективные работы, рисуют по замыслу;</w:t>
      </w:r>
    </w:p>
    <w:p w14:paraId="314EC89F"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применять различную технику в рисовании;</w:t>
      </w:r>
    </w:p>
    <w:p w14:paraId="36735B85"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r w:rsidRPr="00B16820">
        <w:rPr>
          <w:rFonts w:ascii="Times New Roman" w:eastAsia="Times New Roman" w:hAnsi="Times New Roman" w:cs="Times New Roman"/>
          <w:sz w:val="28"/>
          <w:szCs w:val="28"/>
        </w:rPr>
        <w:lastRenderedPageBreak/>
        <w:t>- знают особенности лепки из глины, пластилина и пластической массы;</w:t>
      </w:r>
    </w:p>
    <w:p w14:paraId="028ADC68"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r w:rsidRPr="00B16820">
        <w:rPr>
          <w:rFonts w:ascii="Times New Roman" w:eastAsia="Times New Roman" w:hAnsi="Times New Roman" w:cs="Times New Roman"/>
          <w:sz w:val="28"/>
          <w:szCs w:val="28"/>
        </w:rPr>
        <w:t>- лепить с натуры и по представлению знакомые предметы разной формы и величины;</w:t>
      </w:r>
    </w:p>
    <w:p w14:paraId="24362227" w14:textId="77777777"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r w:rsidRPr="00B16820">
        <w:rPr>
          <w:rFonts w:ascii="Times New Roman" w:eastAsia="Times New Roman" w:hAnsi="Times New Roman" w:cs="Times New Roman"/>
          <w:sz w:val="28"/>
          <w:szCs w:val="28"/>
        </w:rPr>
        <w:t>- лепить фигуры человека и животного, соблюдая простые пропорции;</w:t>
      </w:r>
    </w:p>
    <w:p w14:paraId="4BC8F7A1" w14:textId="39756664" w:rsidR="00B16820" w:rsidRPr="00B16820" w:rsidRDefault="00B16820" w:rsidP="00B16820">
      <w:pPr>
        <w:widowControl w:val="0"/>
        <w:spacing w:line="240" w:lineRule="auto"/>
        <w:ind w:firstLine="709"/>
        <w:jc w:val="both"/>
        <w:rPr>
          <w:rFonts w:ascii="Times New Roman" w:eastAsia="Times New Roman" w:hAnsi="Times New Roman" w:cs="Times New Roman"/>
          <w:sz w:val="28"/>
          <w:szCs w:val="28"/>
        </w:rPr>
      </w:pPr>
      <w:r w:rsidRPr="00B16820">
        <w:rPr>
          <w:rFonts w:ascii="Times New Roman" w:eastAsia="Times New Roman" w:hAnsi="Times New Roman" w:cs="Times New Roman"/>
          <w:sz w:val="28"/>
          <w:szCs w:val="28"/>
        </w:rPr>
        <w:t>- использовать различные методы лепки;</w:t>
      </w:r>
    </w:p>
    <w:p w14:paraId="77D0B493"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вырезать ножницами различные геометрические фигуры;</w:t>
      </w:r>
    </w:p>
    <w:p w14:paraId="1CAC6A7C"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знают предметы быта казахского народа, убранство юрты, вырезают указанные предметы по желанию, украшая их орнаментами;</w:t>
      </w:r>
    </w:p>
    <w:p w14:paraId="1D7DCCEC"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создавать сюжетные композиции, дополняя их модными деталями;</w:t>
      </w:r>
    </w:p>
    <w:p w14:paraId="7E2B4436"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работать с готовыми шаблона и трафаретами;</w:t>
      </w:r>
    </w:p>
    <w:p w14:paraId="5CE4BA96"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правильно использовать ножницы и клей;</w:t>
      </w:r>
    </w:p>
    <w:p w14:paraId="4DD6E6C8"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строить самостоятельно, со сверстниками на предложенную тему;</w:t>
      </w:r>
    </w:p>
    <w:p w14:paraId="48605BC6"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конструировать из бросового и природного материала;</w:t>
      </w:r>
    </w:p>
    <w:p w14:paraId="33ADA1F5"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различать простые музыкальные жанры (кюй, песня, танец, марш);</w:t>
      </w:r>
    </w:p>
    <w:p w14:paraId="272B047B"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произносить текст песни четко, громко и медленно, уметь воспринимать и передавать характер музыки;</w:t>
      </w:r>
    </w:p>
    <w:p w14:paraId="3857994F"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исполнять знакомые песни самостоятельно с музыкальным сопровождением и без сопровождения;</w:t>
      </w:r>
    </w:p>
    <w:p w14:paraId="13A12F23"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xml:space="preserve">- </w:t>
      </w:r>
      <w:r w:rsidRPr="00B16820">
        <w:rPr>
          <w:rFonts w:ascii="Times New Roman" w:eastAsia="Times New Roman" w:hAnsi="Times New Roman" w:cs="Times New Roman"/>
          <w:sz w:val="28"/>
          <w:szCs w:val="28"/>
        </w:rPr>
        <w:t>передавать характер марша четким ритмичным ходом, двигательный характер музыки-легким и средним (вверх-вниз) ритмом;</w:t>
      </w:r>
    </w:p>
    <w:p w14:paraId="299A177A"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выполнять движения в соответствии с характером музыки.</w:t>
      </w:r>
    </w:p>
    <w:p w14:paraId="17835AEB" w14:textId="77777777" w:rsidR="00B16820" w:rsidRPr="00B16820" w:rsidRDefault="00B16820" w:rsidP="00B16820">
      <w:pPr>
        <w:spacing w:line="240" w:lineRule="auto"/>
        <w:contextualSpacing/>
        <w:jc w:val="both"/>
        <w:rPr>
          <w:rFonts w:ascii="Times New Roman" w:hAnsi="Times New Roman" w:cs="Times New Roman"/>
          <w:sz w:val="28"/>
          <w:szCs w:val="28"/>
          <w:u w:val="single"/>
        </w:rPr>
      </w:pPr>
      <w:r w:rsidRPr="00B16820">
        <w:rPr>
          <w:rFonts w:ascii="Times New Roman" w:hAnsi="Times New Roman" w:cs="Times New Roman"/>
          <w:sz w:val="28"/>
          <w:szCs w:val="28"/>
          <w:u w:val="single"/>
        </w:rPr>
        <w:t>Социально-эмоциональные навыки</w:t>
      </w:r>
    </w:p>
    <w:p w14:paraId="2543BAAC"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Высокий уровень: 5 детей</w:t>
      </w:r>
    </w:p>
    <w:p w14:paraId="325D0F09"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 xml:space="preserve">Средний уровень: 2 детей </w:t>
      </w:r>
    </w:p>
    <w:p w14:paraId="371688BD"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Низкий уровень: 1 ребенок</w:t>
      </w:r>
    </w:p>
    <w:p w14:paraId="76888489"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Таким образом, на конец учебного года большинство детей могут:</w:t>
      </w:r>
    </w:p>
    <w:p w14:paraId="6E517FB7"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помогать по домашним делам;</w:t>
      </w:r>
    </w:p>
    <w:p w14:paraId="479D8ABD"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выражать словесно свои добрые чувства членам семьи;</w:t>
      </w:r>
    </w:p>
    <w:p w14:paraId="01E046DC"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самостоятельно определять, из каких материалов изготовлены предметы, и описывает их качества и свойства;</w:t>
      </w:r>
    </w:p>
    <w:p w14:paraId="140B235E"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пользоваться мобильным телефоном, смартфоном, компьютером, интернетом, телевидением;</w:t>
      </w:r>
    </w:p>
    <w:p w14:paraId="0A587E88"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уважать и ценить труд ветеранов труда, пожилых людей;</w:t>
      </w:r>
    </w:p>
    <w:p w14:paraId="7FFAE66B"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знают наизусть государственный гимн, понимать его значение;</w:t>
      </w:r>
    </w:p>
    <w:p w14:paraId="57668DDB"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lastRenderedPageBreak/>
        <w:t>- понимают о важности государственных праздников, принимает в них активное участие;</w:t>
      </w:r>
    </w:p>
    <w:p w14:paraId="145CF57C" w14:textId="77777777" w:rsidR="00B16820" w:rsidRPr="00B16820" w:rsidRDefault="00B16820" w:rsidP="00B16820">
      <w:pPr>
        <w:widowControl w:val="0"/>
        <w:spacing w:line="240" w:lineRule="auto"/>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xml:space="preserve">            - любят свою Родину, имеет представление о важности Казахстанской армии, для защиты Родины;</w:t>
      </w:r>
    </w:p>
    <w:p w14:paraId="4D42513D"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оценивают свои поступки и поступки других людей;</w:t>
      </w:r>
    </w:p>
    <w:p w14:paraId="04337E09"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стараются ответственно выполнять порученные задания;</w:t>
      </w:r>
    </w:p>
    <w:p w14:paraId="4676CFD3" w14:textId="77777777" w:rsidR="00B16820" w:rsidRPr="00B16820" w:rsidRDefault="00B16820" w:rsidP="00B16820">
      <w:pPr>
        <w:widowControl w:val="0"/>
        <w:spacing w:line="240" w:lineRule="auto"/>
        <w:ind w:firstLine="709"/>
        <w:jc w:val="both"/>
        <w:rPr>
          <w:rFonts w:ascii="Times New Roman" w:eastAsia="Times New Roman" w:hAnsi="Times New Roman" w:cs="Times New Roman"/>
          <w:color w:val="000000"/>
          <w:sz w:val="28"/>
          <w:szCs w:val="28"/>
        </w:rPr>
      </w:pPr>
      <w:r w:rsidRPr="00B16820">
        <w:rPr>
          <w:rFonts w:ascii="Times New Roman" w:eastAsia="Times New Roman" w:hAnsi="Times New Roman" w:cs="Times New Roman"/>
          <w:color w:val="000000"/>
          <w:sz w:val="28"/>
          <w:szCs w:val="28"/>
        </w:rPr>
        <w:t>- различать предметы неживой природы от предметов, созданных руками человека;</w:t>
      </w:r>
    </w:p>
    <w:p w14:paraId="570FA01A"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eastAsia="Times New Roman" w:hAnsi="Times New Roman" w:cs="Times New Roman"/>
          <w:color w:val="000000"/>
          <w:sz w:val="28"/>
          <w:szCs w:val="28"/>
        </w:rPr>
        <w:t xml:space="preserve">            </w:t>
      </w:r>
      <w:r w:rsidRPr="00B16820">
        <w:rPr>
          <w:rFonts w:ascii="Times New Roman" w:hAnsi="Times New Roman" w:cs="Times New Roman"/>
          <w:sz w:val="28"/>
          <w:szCs w:val="28"/>
        </w:rPr>
        <w:t>-высказывать своё мнение, размышляя над происходящим вокруг;</w:t>
      </w:r>
    </w:p>
    <w:p w14:paraId="0D7DE61B"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 xml:space="preserve">           - называть свою Родину;</w:t>
      </w:r>
    </w:p>
    <w:p w14:paraId="31F1596D"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 xml:space="preserve">            -устанавливать элементарные связи в сезонных изменениях в природе.</w:t>
      </w:r>
    </w:p>
    <w:p w14:paraId="1300663E" w14:textId="77777777" w:rsidR="00B16820" w:rsidRPr="00B16820" w:rsidRDefault="00B16820" w:rsidP="00B16820">
      <w:pPr>
        <w:spacing w:line="240" w:lineRule="auto"/>
        <w:contextualSpacing/>
        <w:jc w:val="both"/>
        <w:rPr>
          <w:rFonts w:ascii="Times New Roman" w:hAnsi="Times New Roman" w:cs="Times New Roman"/>
          <w:b/>
          <w:bCs/>
          <w:sz w:val="28"/>
          <w:szCs w:val="28"/>
        </w:rPr>
      </w:pPr>
    </w:p>
    <w:p w14:paraId="115F227B" w14:textId="77777777" w:rsidR="00B16820" w:rsidRPr="00B16820" w:rsidRDefault="00B16820" w:rsidP="00B16820">
      <w:pPr>
        <w:spacing w:line="240" w:lineRule="auto"/>
        <w:contextualSpacing/>
        <w:jc w:val="both"/>
        <w:rPr>
          <w:rFonts w:ascii="Times New Roman" w:hAnsi="Times New Roman" w:cs="Times New Roman"/>
          <w:b/>
          <w:bCs/>
          <w:sz w:val="28"/>
          <w:szCs w:val="28"/>
        </w:rPr>
      </w:pPr>
      <w:r w:rsidRPr="00B16820">
        <w:rPr>
          <w:rFonts w:ascii="Times New Roman" w:hAnsi="Times New Roman" w:cs="Times New Roman"/>
          <w:b/>
          <w:bCs/>
          <w:sz w:val="28"/>
          <w:szCs w:val="28"/>
        </w:rPr>
        <w:t>Сравнительный анализ результатов мониторинга в начале и в конце 2024-2025 учебного года</w:t>
      </w:r>
    </w:p>
    <w:tbl>
      <w:tblPr>
        <w:tblStyle w:val="ac"/>
        <w:tblW w:w="10295" w:type="dxa"/>
        <w:tblLook w:val="04A0" w:firstRow="1" w:lastRow="0" w:firstColumn="1" w:lastColumn="0" w:noHBand="0" w:noVBand="1"/>
      </w:tblPr>
      <w:tblGrid>
        <w:gridCol w:w="2652"/>
        <w:gridCol w:w="1287"/>
        <w:gridCol w:w="1262"/>
        <w:gridCol w:w="1287"/>
        <w:gridCol w:w="1260"/>
        <w:gridCol w:w="1287"/>
        <w:gridCol w:w="1260"/>
      </w:tblGrid>
      <w:tr w:rsidR="00B16820" w:rsidRPr="00B16820" w14:paraId="102C6296" w14:textId="77777777" w:rsidTr="00EE456E">
        <w:trPr>
          <w:trHeight w:val="550"/>
        </w:trPr>
        <w:tc>
          <w:tcPr>
            <w:tcW w:w="2652" w:type="dxa"/>
          </w:tcPr>
          <w:p w14:paraId="09BA86E1" w14:textId="77777777" w:rsidR="00B16820" w:rsidRPr="00B16820" w:rsidRDefault="00B16820" w:rsidP="00B16820">
            <w:pPr>
              <w:contextualSpacing/>
              <w:jc w:val="both"/>
              <w:rPr>
                <w:rFonts w:ascii="Times New Roman" w:hAnsi="Times New Roman" w:cs="Times New Roman"/>
                <w:sz w:val="24"/>
                <w:szCs w:val="24"/>
              </w:rPr>
            </w:pPr>
          </w:p>
        </w:tc>
        <w:tc>
          <w:tcPr>
            <w:tcW w:w="1287" w:type="dxa"/>
            <w:tcBorders>
              <w:right w:val="nil"/>
            </w:tcBorders>
          </w:tcPr>
          <w:p w14:paraId="53D51012"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Низкий уровень</w:t>
            </w:r>
          </w:p>
        </w:tc>
        <w:tc>
          <w:tcPr>
            <w:tcW w:w="1262" w:type="dxa"/>
            <w:tcBorders>
              <w:left w:val="nil"/>
            </w:tcBorders>
          </w:tcPr>
          <w:p w14:paraId="2FD6746E" w14:textId="77777777" w:rsidR="00B16820" w:rsidRPr="00B16820" w:rsidRDefault="00B16820" w:rsidP="00B16820">
            <w:pPr>
              <w:contextualSpacing/>
              <w:jc w:val="both"/>
              <w:rPr>
                <w:rFonts w:ascii="Times New Roman" w:hAnsi="Times New Roman" w:cs="Times New Roman"/>
                <w:sz w:val="24"/>
                <w:szCs w:val="24"/>
              </w:rPr>
            </w:pPr>
          </w:p>
        </w:tc>
        <w:tc>
          <w:tcPr>
            <w:tcW w:w="2547" w:type="dxa"/>
            <w:gridSpan w:val="2"/>
            <w:tcBorders>
              <w:left w:val="nil"/>
            </w:tcBorders>
          </w:tcPr>
          <w:p w14:paraId="513D7D65"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Средний уровень</w:t>
            </w:r>
          </w:p>
        </w:tc>
        <w:tc>
          <w:tcPr>
            <w:tcW w:w="2547" w:type="dxa"/>
            <w:gridSpan w:val="2"/>
          </w:tcPr>
          <w:p w14:paraId="3F0078F0"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Высокий уровень</w:t>
            </w:r>
          </w:p>
        </w:tc>
      </w:tr>
      <w:tr w:rsidR="00B16820" w:rsidRPr="00B16820" w14:paraId="3FD08737" w14:textId="77777777" w:rsidTr="00EE456E">
        <w:trPr>
          <w:trHeight w:val="275"/>
        </w:trPr>
        <w:tc>
          <w:tcPr>
            <w:tcW w:w="2652" w:type="dxa"/>
          </w:tcPr>
          <w:p w14:paraId="11CECE57" w14:textId="77777777" w:rsidR="00B16820" w:rsidRPr="00B16820" w:rsidRDefault="00B16820" w:rsidP="00B16820">
            <w:pPr>
              <w:contextualSpacing/>
              <w:jc w:val="both"/>
              <w:rPr>
                <w:rFonts w:ascii="Times New Roman" w:hAnsi="Times New Roman" w:cs="Times New Roman"/>
                <w:sz w:val="24"/>
                <w:szCs w:val="24"/>
              </w:rPr>
            </w:pPr>
          </w:p>
        </w:tc>
        <w:tc>
          <w:tcPr>
            <w:tcW w:w="1287" w:type="dxa"/>
          </w:tcPr>
          <w:p w14:paraId="45CE9BC6"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Сентябрь</w:t>
            </w:r>
          </w:p>
        </w:tc>
        <w:tc>
          <w:tcPr>
            <w:tcW w:w="1262" w:type="dxa"/>
          </w:tcPr>
          <w:p w14:paraId="223ACF4D"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Май</w:t>
            </w:r>
          </w:p>
        </w:tc>
        <w:tc>
          <w:tcPr>
            <w:tcW w:w="1287" w:type="dxa"/>
          </w:tcPr>
          <w:p w14:paraId="452F84AE"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Сентябрь</w:t>
            </w:r>
          </w:p>
        </w:tc>
        <w:tc>
          <w:tcPr>
            <w:tcW w:w="1260" w:type="dxa"/>
          </w:tcPr>
          <w:p w14:paraId="4B01DA88"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Май</w:t>
            </w:r>
          </w:p>
        </w:tc>
        <w:tc>
          <w:tcPr>
            <w:tcW w:w="1287" w:type="dxa"/>
          </w:tcPr>
          <w:p w14:paraId="21296CA6" w14:textId="77777777" w:rsidR="00B16820" w:rsidRPr="00B16820" w:rsidRDefault="00B16820" w:rsidP="00B16820">
            <w:pPr>
              <w:contextualSpacing/>
              <w:jc w:val="both"/>
              <w:rPr>
                <w:rFonts w:ascii="Times New Roman" w:hAnsi="Times New Roman" w:cs="Times New Roman"/>
                <w:sz w:val="24"/>
                <w:szCs w:val="24"/>
                <w:lang w:val="en-US"/>
              </w:rPr>
            </w:pPr>
            <w:r w:rsidRPr="00B16820">
              <w:rPr>
                <w:rFonts w:ascii="Times New Roman" w:hAnsi="Times New Roman" w:cs="Times New Roman"/>
                <w:sz w:val="24"/>
                <w:szCs w:val="24"/>
              </w:rPr>
              <w:t>Сентябрь</w:t>
            </w:r>
          </w:p>
        </w:tc>
        <w:tc>
          <w:tcPr>
            <w:tcW w:w="1260" w:type="dxa"/>
          </w:tcPr>
          <w:p w14:paraId="4D39DC98"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Май</w:t>
            </w:r>
          </w:p>
        </w:tc>
      </w:tr>
      <w:tr w:rsidR="00B16820" w:rsidRPr="00B16820" w14:paraId="796D6ED4" w14:textId="77777777" w:rsidTr="00EE456E">
        <w:trPr>
          <w:trHeight w:val="263"/>
        </w:trPr>
        <w:tc>
          <w:tcPr>
            <w:tcW w:w="2652" w:type="dxa"/>
          </w:tcPr>
          <w:p w14:paraId="3DE01435"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Физическое развитие</w:t>
            </w:r>
          </w:p>
        </w:tc>
        <w:tc>
          <w:tcPr>
            <w:tcW w:w="1287" w:type="dxa"/>
          </w:tcPr>
          <w:p w14:paraId="58741D2E"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0%</w:t>
            </w:r>
          </w:p>
        </w:tc>
        <w:tc>
          <w:tcPr>
            <w:tcW w:w="1262" w:type="dxa"/>
          </w:tcPr>
          <w:p w14:paraId="79904513"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0 %</w:t>
            </w:r>
          </w:p>
        </w:tc>
        <w:tc>
          <w:tcPr>
            <w:tcW w:w="1287" w:type="dxa"/>
          </w:tcPr>
          <w:p w14:paraId="2EB6E22A"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11%</w:t>
            </w:r>
          </w:p>
        </w:tc>
        <w:tc>
          <w:tcPr>
            <w:tcW w:w="1260" w:type="dxa"/>
          </w:tcPr>
          <w:p w14:paraId="390F2D44"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 xml:space="preserve"> 0%</w:t>
            </w:r>
          </w:p>
        </w:tc>
        <w:tc>
          <w:tcPr>
            <w:tcW w:w="1287" w:type="dxa"/>
          </w:tcPr>
          <w:p w14:paraId="16485289"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89 %</w:t>
            </w:r>
          </w:p>
        </w:tc>
        <w:tc>
          <w:tcPr>
            <w:tcW w:w="1260" w:type="dxa"/>
          </w:tcPr>
          <w:p w14:paraId="6F931A86"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100%</w:t>
            </w:r>
          </w:p>
        </w:tc>
      </w:tr>
      <w:tr w:rsidR="00B16820" w:rsidRPr="00B16820" w14:paraId="33B4CA33" w14:textId="77777777" w:rsidTr="00EE456E">
        <w:trPr>
          <w:trHeight w:val="825"/>
        </w:trPr>
        <w:tc>
          <w:tcPr>
            <w:tcW w:w="2652" w:type="dxa"/>
          </w:tcPr>
          <w:p w14:paraId="7641A76F"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Развитие коммуникативных навыков</w:t>
            </w:r>
          </w:p>
        </w:tc>
        <w:tc>
          <w:tcPr>
            <w:tcW w:w="1287" w:type="dxa"/>
          </w:tcPr>
          <w:p w14:paraId="4FC1473B"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0 %</w:t>
            </w:r>
          </w:p>
        </w:tc>
        <w:tc>
          <w:tcPr>
            <w:tcW w:w="1262" w:type="dxa"/>
          </w:tcPr>
          <w:p w14:paraId="44D690A7"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 xml:space="preserve"> %</w:t>
            </w:r>
          </w:p>
        </w:tc>
        <w:tc>
          <w:tcPr>
            <w:tcW w:w="1287" w:type="dxa"/>
          </w:tcPr>
          <w:p w14:paraId="767837EC"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67 %</w:t>
            </w:r>
          </w:p>
        </w:tc>
        <w:tc>
          <w:tcPr>
            <w:tcW w:w="1260" w:type="dxa"/>
          </w:tcPr>
          <w:p w14:paraId="7D065017"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55%</w:t>
            </w:r>
          </w:p>
        </w:tc>
        <w:tc>
          <w:tcPr>
            <w:tcW w:w="1287" w:type="dxa"/>
          </w:tcPr>
          <w:p w14:paraId="763B9031"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 xml:space="preserve"> 33%</w:t>
            </w:r>
          </w:p>
        </w:tc>
        <w:tc>
          <w:tcPr>
            <w:tcW w:w="1260" w:type="dxa"/>
          </w:tcPr>
          <w:p w14:paraId="6617A228"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45%</w:t>
            </w:r>
          </w:p>
        </w:tc>
      </w:tr>
      <w:tr w:rsidR="00B16820" w:rsidRPr="00B16820" w14:paraId="309B8DE2" w14:textId="77777777" w:rsidTr="00EE456E">
        <w:trPr>
          <w:trHeight w:val="1101"/>
        </w:trPr>
        <w:tc>
          <w:tcPr>
            <w:tcW w:w="2652" w:type="dxa"/>
          </w:tcPr>
          <w:p w14:paraId="39BDCF0F"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Развитие познавательных и интеллектуальных навыков</w:t>
            </w:r>
          </w:p>
        </w:tc>
        <w:tc>
          <w:tcPr>
            <w:tcW w:w="1287" w:type="dxa"/>
          </w:tcPr>
          <w:p w14:paraId="41BD45B2"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0%</w:t>
            </w:r>
          </w:p>
        </w:tc>
        <w:tc>
          <w:tcPr>
            <w:tcW w:w="1262" w:type="dxa"/>
          </w:tcPr>
          <w:p w14:paraId="15278FF0"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0 %</w:t>
            </w:r>
          </w:p>
        </w:tc>
        <w:tc>
          <w:tcPr>
            <w:tcW w:w="1287" w:type="dxa"/>
          </w:tcPr>
          <w:p w14:paraId="29C9AE99"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67 %</w:t>
            </w:r>
          </w:p>
        </w:tc>
        <w:tc>
          <w:tcPr>
            <w:tcW w:w="1260" w:type="dxa"/>
          </w:tcPr>
          <w:p w14:paraId="393BF734"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36%</w:t>
            </w:r>
          </w:p>
        </w:tc>
        <w:tc>
          <w:tcPr>
            <w:tcW w:w="1287" w:type="dxa"/>
          </w:tcPr>
          <w:p w14:paraId="4C8754A4"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 xml:space="preserve"> 33 %</w:t>
            </w:r>
          </w:p>
        </w:tc>
        <w:tc>
          <w:tcPr>
            <w:tcW w:w="1260" w:type="dxa"/>
          </w:tcPr>
          <w:p w14:paraId="7EC6EDBE"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64%</w:t>
            </w:r>
          </w:p>
        </w:tc>
      </w:tr>
      <w:tr w:rsidR="00B16820" w:rsidRPr="00B16820" w14:paraId="6570478C" w14:textId="77777777" w:rsidTr="00EE456E">
        <w:trPr>
          <w:trHeight w:val="550"/>
        </w:trPr>
        <w:tc>
          <w:tcPr>
            <w:tcW w:w="2652" w:type="dxa"/>
          </w:tcPr>
          <w:p w14:paraId="5A9ED451"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Развитие творческих навыков</w:t>
            </w:r>
          </w:p>
        </w:tc>
        <w:tc>
          <w:tcPr>
            <w:tcW w:w="1287" w:type="dxa"/>
          </w:tcPr>
          <w:p w14:paraId="1A4410A1"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0 %</w:t>
            </w:r>
          </w:p>
        </w:tc>
        <w:tc>
          <w:tcPr>
            <w:tcW w:w="1262" w:type="dxa"/>
          </w:tcPr>
          <w:p w14:paraId="403EA4DD"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 xml:space="preserve"> %</w:t>
            </w:r>
          </w:p>
        </w:tc>
        <w:tc>
          <w:tcPr>
            <w:tcW w:w="1287" w:type="dxa"/>
          </w:tcPr>
          <w:p w14:paraId="3E478ADA"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67 %</w:t>
            </w:r>
          </w:p>
        </w:tc>
        <w:tc>
          <w:tcPr>
            <w:tcW w:w="1260" w:type="dxa"/>
          </w:tcPr>
          <w:p w14:paraId="59A69B7E"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 xml:space="preserve"> 27%</w:t>
            </w:r>
          </w:p>
        </w:tc>
        <w:tc>
          <w:tcPr>
            <w:tcW w:w="1287" w:type="dxa"/>
          </w:tcPr>
          <w:p w14:paraId="67A829DB"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33%</w:t>
            </w:r>
          </w:p>
        </w:tc>
        <w:tc>
          <w:tcPr>
            <w:tcW w:w="1260" w:type="dxa"/>
          </w:tcPr>
          <w:p w14:paraId="395AA4C7"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 xml:space="preserve"> 73%</w:t>
            </w:r>
          </w:p>
        </w:tc>
      </w:tr>
      <w:tr w:rsidR="00B16820" w:rsidRPr="00B16820" w14:paraId="3A05B5EA" w14:textId="77777777" w:rsidTr="00EE456E">
        <w:trPr>
          <w:trHeight w:val="825"/>
        </w:trPr>
        <w:tc>
          <w:tcPr>
            <w:tcW w:w="2652" w:type="dxa"/>
          </w:tcPr>
          <w:p w14:paraId="1F75BD39"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Развитие социально-эмоциональных навыков</w:t>
            </w:r>
          </w:p>
        </w:tc>
        <w:tc>
          <w:tcPr>
            <w:tcW w:w="1287" w:type="dxa"/>
          </w:tcPr>
          <w:p w14:paraId="02E8F4C0"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0 %</w:t>
            </w:r>
          </w:p>
        </w:tc>
        <w:tc>
          <w:tcPr>
            <w:tcW w:w="1262" w:type="dxa"/>
          </w:tcPr>
          <w:p w14:paraId="3E021057"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0 %</w:t>
            </w:r>
          </w:p>
        </w:tc>
        <w:tc>
          <w:tcPr>
            <w:tcW w:w="1287" w:type="dxa"/>
          </w:tcPr>
          <w:p w14:paraId="7039A1FC"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0 %</w:t>
            </w:r>
          </w:p>
        </w:tc>
        <w:tc>
          <w:tcPr>
            <w:tcW w:w="1260" w:type="dxa"/>
          </w:tcPr>
          <w:p w14:paraId="6E084338"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0%</w:t>
            </w:r>
          </w:p>
        </w:tc>
        <w:tc>
          <w:tcPr>
            <w:tcW w:w="1287" w:type="dxa"/>
          </w:tcPr>
          <w:p w14:paraId="4E07B327"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100 %</w:t>
            </w:r>
          </w:p>
        </w:tc>
        <w:tc>
          <w:tcPr>
            <w:tcW w:w="1260" w:type="dxa"/>
          </w:tcPr>
          <w:p w14:paraId="1870CA18" w14:textId="77777777" w:rsidR="00B16820" w:rsidRPr="00B16820" w:rsidRDefault="00B16820" w:rsidP="00B16820">
            <w:pPr>
              <w:contextualSpacing/>
              <w:jc w:val="both"/>
              <w:rPr>
                <w:rFonts w:ascii="Times New Roman" w:hAnsi="Times New Roman" w:cs="Times New Roman"/>
                <w:sz w:val="24"/>
                <w:szCs w:val="24"/>
              </w:rPr>
            </w:pPr>
            <w:r w:rsidRPr="00B16820">
              <w:rPr>
                <w:rFonts w:ascii="Times New Roman" w:hAnsi="Times New Roman" w:cs="Times New Roman"/>
                <w:sz w:val="24"/>
                <w:szCs w:val="24"/>
              </w:rPr>
              <w:t>100 %</w:t>
            </w:r>
          </w:p>
        </w:tc>
      </w:tr>
    </w:tbl>
    <w:p w14:paraId="08209885" w14:textId="77777777" w:rsidR="00B16820" w:rsidRPr="00B16820" w:rsidRDefault="00B16820" w:rsidP="00B16820">
      <w:pPr>
        <w:spacing w:line="240" w:lineRule="auto"/>
        <w:contextualSpacing/>
        <w:jc w:val="both"/>
        <w:rPr>
          <w:rFonts w:ascii="Times New Roman" w:hAnsi="Times New Roman" w:cs="Times New Roman"/>
          <w:sz w:val="28"/>
          <w:szCs w:val="28"/>
        </w:rPr>
      </w:pPr>
    </w:p>
    <w:p w14:paraId="6587D6DE"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sz w:val="28"/>
          <w:szCs w:val="28"/>
        </w:rPr>
        <w:t>Диаграмма диагностики на 2024-2025 учебный год</w:t>
      </w:r>
    </w:p>
    <w:p w14:paraId="274AF777" w14:textId="77777777" w:rsidR="00B16820" w:rsidRPr="00B16820" w:rsidRDefault="00B16820" w:rsidP="00B16820">
      <w:pPr>
        <w:spacing w:line="240" w:lineRule="auto"/>
        <w:contextualSpacing/>
        <w:jc w:val="both"/>
        <w:rPr>
          <w:rFonts w:ascii="Times New Roman" w:hAnsi="Times New Roman" w:cs="Times New Roman"/>
          <w:sz w:val="28"/>
          <w:szCs w:val="28"/>
        </w:rPr>
      </w:pPr>
      <w:r w:rsidRPr="00B16820">
        <w:rPr>
          <w:rFonts w:ascii="Times New Roman" w:hAnsi="Times New Roman" w:cs="Times New Roman"/>
          <w:noProof/>
          <w:sz w:val="28"/>
          <w:szCs w:val="28"/>
          <w:lang w:eastAsia="ru-RU"/>
        </w:rPr>
        <w:drawing>
          <wp:inline distT="0" distB="0" distL="0" distR="0" wp14:anchorId="38B91A92" wp14:editId="303D1726">
            <wp:extent cx="3429000" cy="1775460"/>
            <wp:effectExtent l="0" t="0" r="0"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044A87" w14:textId="77777777" w:rsidR="00B16820" w:rsidRPr="00B16820" w:rsidRDefault="00B16820" w:rsidP="00B16820">
      <w:pPr>
        <w:pStyle w:val="c32"/>
        <w:spacing w:before="0" w:beforeAutospacing="0" w:after="160" w:afterAutospacing="0"/>
        <w:ind w:firstLine="708"/>
        <w:contextualSpacing/>
        <w:jc w:val="both"/>
        <w:rPr>
          <w:b/>
          <w:bCs/>
          <w:sz w:val="28"/>
          <w:szCs w:val="28"/>
        </w:rPr>
      </w:pPr>
    </w:p>
    <w:p w14:paraId="79ABDCA7" w14:textId="61B0D7A0" w:rsidR="00B16820" w:rsidRPr="00B16820" w:rsidRDefault="00B16820" w:rsidP="00B16820">
      <w:pPr>
        <w:pStyle w:val="c32"/>
        <w:spacing w:before="0" w:beforeAutospacing="0" w:after="160" w:afterAutospacing="0"/>
        <w:ind w:firstLine="708"/>
        <w:contextualSpacing/>
        <w:jc w:val="both"/>
        <w:rPr>
          <w:sz w:val="28"/>
          <w:szCs w:val="28"/>
        </w:rPr>
      </w:pPr>
      <w:r w:rsidRPr="00B16820">
        <w:rPr>
          <w:b/>
          <w:bCs/>
          <w:sz w:val="28"/>
          <w:szCs w:val="28"/>
        </w:rPr>
        <w:t>Вывод.</w:t>
      </w:r>
      <w:r w:rsidRPr="00B16820">
        <w:rPr>
          <w:sz w:val="28"/>
          <w:szCs w:val="28"/>
        </w:rPr>
        <w:t xml:space="preserve"> </w:t>
      </w:r>
      <w:r w:rsidRPr="00B16820">
        <w:rPr>
          <w:rStyle w:val="c10"/>
          <w:rFonts w:eastAsiaTheme="majorEastAsia"/>
          <w:sz w:val="28"/>
          <w:szCs w:val="28"/>
        </w:rPr>
        <w:t xml:space="preserve">Сравнительный анализ результатов мониторинга в начале и в конец 2024 - 2025 учебного года показывает рост усвоения детьми ТУП, то есть </w:t>
      </w:r>
      <w:r w:rsidRPr="00B16820">
        <w:rPr>
          <w:rStyle w:val="c10"/>
          <w:rFonts w:eastAsiaTheme="majorEastAsia"/>
          <w:sz w:val="28"/>
          <w:szCs w:val="28"/>
        </w:rPr>
        <w:lastRenderedPageBreak/>
        <w:t>прослеживается положительная динамика развития детей класса предшкольной подготовки по всем направлениям. Знания и навыки, полученные детьми в ходе образовательной деятельности,</w:t>
      </w:r>
      <w:r w:rsidR="005849C7">
        <w:rPr>
          <w:rStyle w:val="c10"/>
          <w:rFonts w:eastAsiaTheme="majorEastAsia"/>
          <w:sz w:val="28"/>
          <w:szCs w:val="28"/>
        </w:rPr>
        <w:t xml:space="preserve"> </w:t>
      </w:r>
      <w:r w:rsidRPr="00B16820">
        <w:rPr>
          <w:rStyle w:val="c10"/>
          <w:rFonts w:eastAsiaTheme="majorEastAsia"/>
          <w:sz w:val="28"/>
          <w:szCs w:val="28"/>
        </w:rPr>
        <w:t>необходимо систематически закреплять и продолжать применять в разнообразных видах детской деятельности. Особое внимание следует уделить использованию многообразных традиционных и нетрадиционных методов работы, позволяющих развивать соответствующие знания, умения, навыки.</w:t>
      </w:r>
    </w:p>
    <w:p w14:paraId="513CFB0A" w14:textId="77777777" w:rsidR="00B16820" w:rsidRPr="00B16820" w:rsidRDefault="00B16820" w:rsidP="00B16820">
      <w:pPr>
        <w:pStyle w:val="c32"/>
        <w:spacing w:before="0" w:beforeAutospacing="0" w:after="160" w:afterAutospacing="0"/>
        <w:ind w:firstLine="708"/>
        <w:contextualSpacing/>
        <w:jc w:val="both"/>
        <w:rPr>
          <w:rStyle w:val="c30"/>
          <w:rFonts w:eastAsiaTheme="majorEastAsia"/>
          <w:sz w:val="28"/>
          <w:szCs w:val="28"/>
        </w:rPr>
      </w:pPr>
      <w:r w:rsidRPr="00B16820">
        <w:rPr>
          <w:rStyle w:val="c30"/>
          <w:rFonts w:eastAsiaTheme="majorEastAsia"/>
          <w:sz w:val="28"/>
          <w:szCs w:val="28"/>
        </w:rPr>
        <w:t>Таким образом, образовательная деятельность в классе предшкольной подготовки реализуется на достаточном уровне. Очевиден положительный результат проделанной работы.</w:t>
      </w:r>
    </w:p>
    <w:p w14:paraId="2B778FAB" w14:textId="75AD9ED4" w:rsidR="00B16820" w:rsidRPr="00B16820" w:rsidRDefault="00B16820" w:rsidP="005849C7">
      <w:pPr>
        <w:pStyle w:val="c32"/>
        <w:numPr>
          <w:ilvl w:val="0"/>
          <w:numId w:val="7"/>
        </w:numPr>
        <w:spacing w:before="0" w:beforeAutospacing="0" w:after="160" w:afterAutospacing="0"/>
        <w:contextualSpacing/>
        <w:jc w:val="both"/>
        <w:rPr>
          <w:b/>
          <w:sz w:val="28"/>
          <w:szCs w:val="28"/>
        </w:rPr>
      </w:pPr>
      <w:r w:rsidRPr="00B16820">
        <w:rPr>
          <w:b/>
          <w:sz w:val="28"/>
          <w:szCs w:val="28"/>
        </w:rPr>
        <w:t>Достижения детей и воспитателей</w:t>
      </w:r>
    </w:p>
    <w:p w14:paraId="24CF4F37" w14:textId="77777777" w:rsidR="00B16820" w:rsidRPr="00B16820" w:rsidRDefault="00B16820" w:rsidP="00B16820">
      <w:pPr>
        <w:widowControl w:val="0"/>
        <w:autoSpaceDE w:val="0"/>
        <w:autoSpaceDN w:val="0"/>
        <w:adjustRightInd w:val="0"/>
        <w:spacing w:line="240" w:lineRule="auto"/>
        <w:ind w:firstLine="708"/>
        <w:contextualSpacing/>
        <w:jc w:val="both"/>
        <w:rPr>
          <w:rFonts w:ascii="Times New Roman" w:eastAsia="Times New Roman" w:hAnsi="Times New Roman" w:cs="Times New Roman"/>
          <w:sz w:val="28"/>
          <w:szCs w:val="28"/>
          <w:lang w:val="kk-KZ" w:eastAsia="ru-RU"/>
        </w:rPr>
      </w:pPr>
      <w:r w:rsidRPr="00B16820">
        <w:rPr>
          <w:rFonts w:ascii="Times New Roman" w:eastAsia="Times New Roman" w:hAnsi="Times New Roman" w:cs="Times New Roman"/>
          <w:sz w:val="28"/>
          <w:szCs w:val="28"/>
          <w:lang w:eastAsia="ru-RU"/>
        </w:rPr>
        <w:t>В течение года ребята мини-центра и КПП принимали участие в различных конкурсах. Воспитанник мини-центра «Айналайын» Емельянов Сергей получил районную номинацию «</w:t>
      </w:r>
      <w:r w:rsidRPr="00B16820">
        <w:rPr>
          <w:rFonts w:ascii="Times New Roman" w:eastAsia="Times New Roman" w:hAnsi="Times New Roman" w:cs="Times New Roman"/>
          <w:sz w:val="28"/>
          <w:szCs w:val="28"/>
          <w:lang w:val="kk-KZ" w:eastAsia="ru-RU"/>
        </w:rPr>
        <w:t>Үздік композициялық шешім</w:t>
      </w:r>
      <w:r w:rsidRPr="00B16820">
        <w:rPr>
          <w:rFonts w:ascii="Times New Roman" w:eastAsia="Times New Roman" w:hAnsi="Times New Roman" w:cs="Times New Roman"/>
          <w:sz w:val="28"/>
          <w:szCs w:val="28"/>
          <w:lang w:eastAsia="ru-RU"/>
        </w:rPr>
        <w:t>» в республиканском конкурсе «</w:t>
      </w:r>
      <w:r w:rsidRPr="00B16820">
        <w:rPr>
          <w:rFonts w:ascii="Times New Roman" w:eastAsia="Times New Roman" w:hAnsi="Times New Roman" w:cs="Times New Roman"/>
          <w:sz w:val="28"/>
          <w:szCs w:val="28"/>
          <w:lang w:val="kk-KZ" w:eastAsia="ru-RU"/>
        </w:rPr>
        <w:t>Шебер әке, өнерлі ана, еңбекқор бала</w:t>
      </w:r>
      <w:r w:rsidRPr="00B16820">
        <w:rPr>
          <w:rFonts w:ascii="Times New Roman" w:eastAsia="Times New Roman" w:hAnsi="Times New Roman" w:cs="Times New Roman"/>
          <w:sz w:val="28"/>
          <w:szCs w:val="28"/>
          <w:lang w:eastAsia="ru-RU"/>
        </w:rPr>
        <w:t>» (руководитель</w:t>
      </w:r>
      <w:r w:rsidRPr="00B16820">
        <w:rPr>
          <w:rFonts w:ascii="Times New Roman" w:eastAsia="Times New Roman" w:hAnsi="Times New Roman" w:cs="Times New Roman"/>
          <w:sz w:val="28"/>
          <w:szCs w:val="28"/>
          <w:lang w:val="kk-KZ" w:eastAsia="ru-RU"/>
        </w:rPr>
        <w:t xml:space="preserve"> Велие</w:t>
      </w:r>
      <w:r w:rsidRPr="00B16820">
        <w:rPr>
          <w:rFonts w:ascii="Times New Roman" w:eastAsia="Times New Roman" w:hAnsi="Times New Roman" w:cs="Times New Roman"/>
          <w:sz w:val="28"/>
          <w:szCs w:val="28"/>
          <w:lang w:eastAsia="ru-RU"/>
        </w:rPr>
        <w:t xml:space="preserve">ва </w:t>
      </w:r>
      <w:r w:rsidRPr="00B16820">
        <w:rPr>
          <w:rFonts w:ascii="Times New Roman" w:eastAsia="Times New Roman" w:hAnsi="Times New Roman" w:cs="Times New Roman"/>
          <w:sz w:val="28"/>
          <w:szCs w:val="28"/>
          <w:lang w:val="kk-KZ" w:eastAsia="ru-RU"/>
        </w:rPr>
        <w:t>А</w:t>
      </w:r>
      <w:r w:rsidRPr="00B16820">
        <w:rPr>
          <w:rFonts w:ascii="Times New Roman" w:eastAsia="Times New Roman" w:hAnsi="Times New Roman" w:cs="Times New Roman"/>
          <w:sz w:val="28"/>
          <w:szCs w:val="28"/>
          <w:lang w:eastAsia="ru-RU"/>
        </w:rPr>
        <w:t>.А.)</w:t>
      </w:r>
      <w:r w:rsidRPr="00B16820">
        <w:rPr>
          <w:rFonts w:ascii="Times New Roman" w:eastAsia="Times New Roman" w:hAnsi="Times New Roman" w:cs="Times New Roman"/>
          <w:sz w:val="28"/>
          <w:szCs w:val="28"/>
          <w:lang w:val="kk-KZ" w:eastAsia="ru-RU"/>
        </w:rPr>
        <w:t xml:space="preserve">. </w:t>
      </w:r>
    </w:p>
    <w:p w14:paraId="401EBE62" w14:textId="267B8726" w:rsidR="00B16820" w:rsidRPr="005849C7" w:rsidRDefault="00B16820" w:rsidP="005849C7">
      <w:pPr>
        <w:pStyle w:val="a7"/>
        <w:numPr>
          <w:ilvl w:val="0"/>
          <w:numId w:val="7"/>
        </w:numPr>
        <w:spacing w:line="240" w:lineRule="auto"/>
        <w:jc w:val="both"/>
        <w:rPr>
          <w:rFonts w:ascii="Times New Roman" w:eastAsia="Calibri" w:hAnsi="Times New Roman" w:cs="Times New Roman"/>
          <w:b/>
          <w:sz w:val="28"/>
          <w:szCs w:val="28"/>
          <w:lang w:val="kk-KZ"/>
        </w:rPr>
      </w:pPr>
      <w:r w:rsidRPr="005849C7">
        <w:rPr>
          <w:rFonts w:ascii="Times New Roman" w:eastAsia="Calibri" w:hAnsi="Times New Roman" w:cs="Times New Roman"/>
          <w:b/>
          <w:sz w:val="28"/>
          <w:szCs w:val="28"/>
          <w:lang w:val="kk-KZ"/>
        </w:rPr>
        <w:t>Достижения педагогов</w:t>
      </w:r>
      <w:r w:rsidR="005849C7">
        <w:rPr>
          <w:rFonts w:ascii="Times New Roman" w:eastAsia="Calibri" w:hAnsi="Times New Roman" w:cs="Times New Roman"/>
          <w:b/>
          <w:sz w:val="28"/>
          <w:szCs w:val="28"/>
          <w:lang w:val="kk-KZ"/>
        </w:rPr>
        <w:t xml:space="preserve"> МЦ</w:t>
      </w:r>
    </w:p>
    <w:p w14:paraId="767A816D" w14:textId="77777777" w:rsidR="00B16820" w:rsidRDefault="00B16820" w:rsidP="00B16820">
      <w:pPr>
        <w:pStyle w:val="a7"/>
        <w:spacing w:line="240" w:lineRule="auto"/>
        <w:ind w:left="1119"/>
        <w:jc w:val="both"/>
        <w:rPr>
          <w:rFonts w:ascii="Times New Roman" w:eastAsia="Calibri" w:hAnsi="Times New Roman" w:cs="Times New Roman"/>
          <w:sz w:val="28"/>
          <w:szCs w:val="28"/>
          <w:lang w:val="kk-KZ"/>
        </w:rPr>
      </w:pPr>
      <w:bookmarkStart w:id="36" w:name="_Hlk199931028"/>
      <w:r w:rsidRPr="00B16820">
        <w:rPr>
          <w:rFonts w:ascii="Times New Roman" w:eastAsia="Calibri" w:hAnsi="Times New Roman" w:cs="Times New Roman"/>
          <w:sz w:val="28"/>
          <w:szCs w:val="28"/>
          <w:lang w:val="kk-KZ"/>
        </w:rPr>
        <w:t>За 2024-2025 учебный год достижений педагогов по дошкольному образованию нет</w:t>
      </w:r>
    </w:p>
    <w:p w14:paraId="5168E96D" w14:textId="15DE04DA" w:rsidR="005849C7" w:rsidRDefault="005849C7" w:rsidP="005849C7">
      <w:pPr>
        <w:pStyle w:val="a7"/>
        <w:numPr>
          <w:ilvl w:val="0"/>
          <w:numId w:val="7"/>
        </w:numPr>
        <w:spacing w:line="240" w:lineRule="auto"/>
        <w:jc w:val="both"/>
        <w:rPr>
          <w:rFonts w:ascii="Times New Roman" w:eastAsia="Calibri" w:hAnsi="Times New Roman" w:cs="Times New Roman"/>
          <w:b/>
          <w:bCs/>
          <w:sz w:val="28"/>
          <w:szCs w:val="28"/>
          <w:lang w:val="kk-KZ"/>
        </w:rPr>
      </w:pPr>
      <w:r>
        <w:rPr>
          <w:rFonts w:ascii="Times New Roman" w:eastAsia="Calibri" w:hAnsi="Times New Roman" w:cs="Times New Roman"/>
          <w:b/>
          <w:bCs/>
          <w:sz w:val="28"/>
          <w:szCs w:val="28"/>
          <w:lang w:val="kk-KZ"/>
        </w:rPr>
        <w:t>Достижения педагогов ОСО</w:t>
      </w:r>
    </w:p>
    <w:p w14:paraId="08539887" w14:textId="7ECA637D" w:rsidR="002750A0" w:rsidRDefault="002750A0" w:rsidP="002750A0">
      <w:pPr>
        <w:pStyle w:val="a7"/>
        <w:spacing w:line="240" w:lineRule="auto"/>
        <w:jc w:val="both"/>
        <w:rPr>
          <w:rFonts w:ascii="Times New Roman" w:eastAsia="Calibri" w:hAnsi="Times New Roman" w:cs="Times New Roman"/>
          <w:sz w:val="28"/>
          <w:szCs w:val="28"/>
          <w:lang w:val="kk-KZ"/>
        </w:rPr>
      </w:pPr>
      <w:r w:rsidRPr="002750A0">
        <w:rPr>
          <w:rFonts w:ascii="Times New Roman" w:eastAsia="Calibri" w:hAnsi="Times New Roman" w:cs="Times New Roman"/>
          <w:sz w:val="28"/>
          <w:szCs w:val="28"/>
          <w:lang w:val="kk-KZ"/>
        </w:rPr>
        <w:t>В 2024</w:t>
      </w:r>
      <w:r>
        <w:rPr>
          <w:rFonts w:ascii="Times New Roman" w:eastAsia="Calibri" w:hAnsi="Times New Roman" w:cs="Times New Roman"/>
          <w:sz w:val="28"/>
          <w:szCs w:val="28"/>
          <w:lang w:val="kk-KZ"/>
        </w:rPr>
        <w:t>-2025 учебном году следующие педагоги имеют достижения:</w:t>
      </w:r>
    </w:p>
    <w:p w14:paraId="7D24A88B" w14:textId="77777777" w:rsidR="002750A0" w:rsidRDefault="002750A0" w:rsidP="002750A0">
      <w:pPr>
        <w:pStyle w:val="a7"/>
        <w:spacing w:line="240" w:lineRule="auto"/>
        <w:jc w:val="both"/>
        <w:rPr>
          <w:rFonts w:ascii="Times New Roman" w:eastAsia="Calibri" w:hAnsi="Times New Roman" w:cs="Times New Roman"/>
          <w:sz w:val="28"/>
          <w:szCs w:val="28"/>
          <w:lang w:val="kk-KZ"/>
        </w:rPr>
      </w:pPr>
    </w:p>
    <w:tbl>
      <w:tblPr>
        <w:tblStyle w:val="ac"/>
        <w:tblW w:w="0" w:type="auto"/>
        <w:tblInd w:w="720" w:type="dxa"/>
        <w:tblLook w:val="04A0" w:firstRow="1" w:lastRow="0" w:firstColumn="1" w:lastColumn="0" w:noHBand="0" w:noVBand="1"/>
      </w:tblPr>
      <w:tblGrid>
        <w:gridCol w:w="484"/>
        <w:gridCol w:w="2032"/>
        <w:gridCol w:w="2505"/>
        <w:gridCol w:w="2370"/>
        <w:gridCol w:w="1659"/>
      </w:tblGrid>
      <w:tr w:rsidR="002750A0" w14:paraId="74ED5142" w14:textId="77777777" w:rsidTr="002750A0">
        <w:tc>
          <w:tcPr>
            <w:tcW w:w="484" w:type="dxa"/>
          </w:tcPr>
          <w:p w14:paraId="653387BA" w14:textId="195BCAA6" w:rsidR="002750A0" w:rsidRDefault="002750A0" w:rsidP="002750A0">
            <w:pPr>
              <w:pStyle w:val="a7"/>
              <w:ind w:left="0"/>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p>
        </w:tc>
        <w:tc>
          <w:tcPr>
            <w:tcW w:w="2032" w:type="dxa"/>
          </w:tcPr>
          <w:p w14:paraId="04EAC52A" w14:textId="703CDB14" w:rsidR="002750A0" w:rsidRDefault="002750A0" w:rsidP="002750A0">
            <w:pPr>
              <w:pStyle w:val="a7"/>
              <w:ind w:left="0"/>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ФИО педагога</w:t>
            </w:r>
          </w:p>
        </w:tc>
        <w:tc>
          <w:tcPr>
            <w:tcW w:w="2505" w:type="dxa"/>
          </w:tcPr>
          <w:p w14:paraId="3D9A8086" w14:textId="73FA6C0E" w:rsidR="002750A0" w:rsidRDefault="002750A0" w:rsidP="002750A0">
            <w:pPr>
              <w:pStyle w:val="a7"/>
              <w:ind w:left="0"/>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Название мероприятия</w:t>
            </w:r>
          </w:p>
        </w:tc>
        <w:tc>
          <w:tcPr>
            <w:tcW w:w="2370" w:type="dxa"/>
          </w:tcPr>
          <w:p w14:paraId="6B416B38" w14:textId="16B0DEAF" w:rsidR="002750A0" w:rsidRDefault="002750A0" w:rsidP="002750A0">
            <w:pPr>
              <w:pStyle w:val="a7"/>
              <w:ind w:left="0"/>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Место </w:t>
            </w:r>
          </w:p>
        </w:tc>
        <w:tc>
          <w:tcPr>
            <w:tcW w:w="1659" w:type="dxa"/>
          </w:tcPr>
          <w:p w14:paraId="47BB3BAE" w14:textId="0F5DCAFF" w:rsidR="002750A0" w:rsidRDefault="002750A0" w:rsidP="002750A0">
            <w:pPr>
              <w:pStyle w:val="a7"/>
              <w:ind w:left="0"/>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Уровень </w:t>
            </w:r>
          </w:p>
        </w:tc>
      </w:tr>
      <w:tr w:rsidR="002750A0" w14:paraId="72222E02" w14:textId="77777777" w:rsidTr="002750A0">
        <w:tc>
          <w:tcPr>
            <w:tcW w:w="484" w:type="dxa"/>
          </w:tcPr>
          <w:p w14:paraId="4F534304" w14:textId="1C414E37" w:rsidR="002750A0" w:rsidRDefault="002750A0"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p>
        </w:tc>
        <w:tc>
          <w:tcPr>
            <w:tcW w:w="2032" w:type="dxa"/>
          </w:tcPr>
          <w:p w14:paraId="483EDBFA" w14:textId="1FEBDE72" w:rsidR="002750A0" w:rsidRDefault="002750A0"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Булатова Анастасия Юрьевна</w:t>
            </w:r>
          </w:p>
        </w:tc>
        <w:tc>
          <w:tcPr>
            <w:tcW w:w="2505" w:type="dxa"/>
          </w:tcPr>
          <w:p w14:paraId="2E89D266" w14:textId="4E05876E" w:rsidR="002750A0" w:rsidRDefault="002750A0"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Конкурс </w:t>
            </w:r>
            <w:r w:rsidRPr="002750A0">
              <w:rPr>
                <w:rFonts w:ascii="Times New Roman" w:eastAsia="Calibri" w:hAnsi="Times New Roman" w:cs="Times New Roman"/>
                <w:sz w:val="28"/>
                <w:szCs w:val="28"/>
                <w:lang w:val="kk-KZ"/>
              </w:rPr>
              <w:t>"Креативный учитель начальных классов"</w:t>
            </w:r>
          </w:p>
        </w:tc>
        <w:tc>
          <w:tcPr>
            <w:tcW w:w="2370" w:type="dxa"/>
          </w:tcPr>
          <w:p w14:paraId="78595EF4" w14:textId="3EDD4B82" w:rsidR="002750A0" w:rsidRDefault="002750A0"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3 </w:t>
            </w:r>
          </w:p>
        </w:tc>
        <w:tc>
          <w:tcPr>
            <w:tcW w:w="1659" w:type="dxa"/>
          </w:tcPr>
          <w:p w14:paraId="179CB6EC" w14:textId="0F149EA9" w:rsidR="002750A0" w:rsidRDefault="002750A0"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район</w:t>
            </w:r>
          </w:p>
        </w:tc>
      </w:tr>
      <w:tr w:rsidR="002750A0" w14:paraId="028947CB" w14:textId="77777777" w:rsidTr="002750A0">
        <w:tc>
          <w:tcPr>
            <w:tcW w:w="484" w:type="dxa"/>
            <w:vMerge w:val="restart"/>
          </w:tcPr>
          <w:p w14:paraId="244BFE5C" w14:textId="485F5654" w:rsidR="002750A0" w:rsidRDefault="002750A0"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p>
        </w:tc>
        <w:tc>
          <w:tcPr>
            <w:tcW w:w="2032" w:type="dxa"/>
            <w:vMerge w:val="restart"/>
          </w:tcPr>
          <w:p w14:paraId="1269DE2D" w14:textId="5A875C7F" w:rsidR="002750A0" w:rsidRDefault="002750A0"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Токтамысова Светлана Сергеевна</w:t>
            </w:r>
          </w:p>
        </w:tc>
        <w:tc>
          <w:tcPr>
            <w:tcW w:w="2505" w:type="dxa"/>
          </w:tcPr>
          <w:p w14:paraId="027D1428" w14:textId="7B633A08" w:rsidR="002750A0" w:rsidRDefault="002750A0"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w:t>
            </w:r>
            <w:r w:rsidRPr="002750A0">
              <w:rPr>
                <w:rFonts w:ascii="Times New Roman" w:eastAsia="Calibri" w:hAnsi="Times New Roman" w:cs="Times New Roman"/>
                <w:sz w:val="28"/>
                <w:szCs w:val="28"/>
                <w:lang w:val="kk-KZ"/>
              </w:rPr>
              <w:t>онкурс "Книга.Время.Мы"</w:t>
            </w:r>
          </w:p>
        </w:tc>
        <w:tc>
          <w:tcPr>
            <w:tcW w:w="2370" w:type="dxa"/>
          </w:tcPr>
          <w:p w14:paraId="137AF1AA" w14:textId="28B64F3A" w:rsidR="002750A0" w:rsidRDefault="002750A0"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p>
        </w:tc>
        <w:tc>
          <w:tcPr>
            <w:tcW w:w="1659" w:type="dxa"/>
          </w:tcPr>
          <w:p w14:paraId="6E95C3E6" w14:textId="159E4AD1" w:rsidR="002750A0" w:rsidRDefault="002750A0"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район</w:t>
            </w:r>
          </w:p>
        </w:tc>
      </w:tr>
      <w:tr w:rsidR="002750A0" w14:paraId="4CCA3F0A" w14:textId="77777777" w:rsidTr="002750A0">
        <w:tc>
          <w:tcPr>
            <w:tcW w:w="484" w:type="dxa"/>
            <w:vMerge/>
          </w:tcPr>
          <w:p w14:paraId="6793E653" w14:textId="77777777" w:rsidR="002750A0" w:rsidRDefault="002750A0" w:rsidP="002750A0">
            <w:pPr>
              <w:pStyle w:val="a7"/>
              <w:ind w:left="0"/>
              <w:rPr>
                <w:rFonts w:ascii="Times New Roman" w:eastAsia="Calibri" w:hAnsi="Times New Roman" w:cs="Times New Roman"/>
                <w:sz w:val="28"/>
                <w:szCs w:val="28"/>
                <w:lang w:val="kk-KZ"/>
              </w:rPr>
            </w:pPr>
          </w:p>
        </w:tc>
        <w:tc>
          <w:tcPr>
            <w:tcW w:w="2032" w:type="dxa"/>
            <w:vMerge/>
          </w:tcPr>
          <w:p w14:paraId="2FF7E51C" w14:textId="77777777" w:rsidR="002750A0" w:rsidRDefault="002750A0" w:rsidP="002750A0">
            <w:pPr>
              <w:pStyle w:val="a7"/>
              <w:ind w:left="0"/>
              <w:rPr>
                <w:rFonts w:ascii="Times New Roman" w:eastAsia="Calibri" w:hAnsi="Times New Roman" w:cs="Times New Roman"/>
                <w:sz w:val="28"/>
                <w:szCs w:val="28"/>
                <w:lang w:val="kk-KZ"/>
              </w:rPr>
            </w:pPr>
          </w:p>
        </w:tc>
        <w:tc>
          <w:tcPr>
            <w:tcW w:w="2505" w:type="dxa"/>
          </w:tcPr>
          <w:p w14:paraId="541D1D51" w14:textId="1D012BDA" w:rsidR="002750A0" w:rsidRDefault="002750A0" w:rsidP="002750A0">
            <w:pPr>
              <w:pStyle w:val="a7"/>
              <w:ind w:left="0"/>
              <w:rPr>
                <w:rFonts w:ascii="Times New Roman" w:eastAsia="Calibri" w:hAnsi="Times New Roman" w:cs="Times New Roman"/>
                <w:sz w:val="28"/>
                <w:szCs w:val="28"/>
                <w:lang w:val="kk-KZ"/>
              </w:rPr>
            </w:pPr>
            <w:r w:rsidRPr="002750A0">
              <w:rPr>
                <w:rFonts w:ascii="Times New Roman" w:eastAsia="Calibri" w:hAnsi="Times New Roman" w:cs="Times New Roman"/>
                <w:sz w:val="28"/>
                <w:szCs w:val="28"/>
                <w:lang w:val="kk-KZ"/>
              </w:rPr>
              <w:t>XII областной конкурс чтецов "Живое слово"</w:t>
            </w:r>
            <w:r w:rsidR="001B5F1F">
              <w:rPr>
                <w:rFonts w:ascii="Times New Roman" w:eastAsia="Calibri" w:hAnsi="Times New Roman" w:cs="Times New Roman"/>
                <w:sz w:val="28"/>
                <w:szCs w:val="28"/>
                <w:lang w:val="kk-KZ"/>
              </w:rPr>
              <w:t>. Благодарность за подготовку участников</w:t>
            </w:r>
          </w:p>
        </w:tc>
        <w:tc>
          <w:tcPr>
            <w:tcW w:w="2370" w:type="dxa"/>
          </w:tcPr>
          <w:p w14:paraId="7BFA8477" w14:textId="66B3A4DD" w:rsidR="002750A0" w:rsidRDefault="001B5F1F"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p>
        </w:tc>
        <w:tc>
          <w:tcPr>
            <w:tcW w:w="1659" w:type="dxa"/>
          </w:tcPr>
          <w:p w14:paraId="54B8B37A" w14:textId="4F0253DC" w:rsidR="002750A0" w:rsidRDefault="002750A0"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район</w:t>
            </w:r>
          </w:p>
        </w:tc>
      </w:tr>
      <w:tr w:rsidR="002750A0" w14:paraId="5EFA8A59" w14:textId="77777777" w:rsidTr="002750A0">
        <w:tc>
          <w:tcPr>
            <w:tcW w:w="484" w:type="dxa"/>
            <w:vMerge/>
          </w:tcPr>
          <w:p w14:paraId="05E135CF" w14:textId="77777777" w:rsidR="002750A0" w:rsidRDefault="002750A0" w:rsidP="002750A0">
            <w:pPr>
              <w:pStyle w:val="a7"/>
              <w:ind w:left="0"/>
              <w:rPr>
                <w:rFonts w:ascii="Times New Roman" w:eastAsia="Calibri" w:hAnsi="Times New Roman" w:cs="Times New Roman"/>
                <w:sz w:val="28"/>
                <w:szCs w:val="28"/>
                <w:lang w:val="kk-KZ"/>
              </w:rPr>
            </w:pPr>
          </w:p>
        </w:tc>
        <w:tc>
          <w:tcPr>
            <w:tcW w:w="2032" w:type="dxa"/>
            <w:vMerge/>
          </w:tcPr>
          <w:p w14:paraId="2BD9EB24" w14:textId="77777777" w:rsidR="002750A0" w:rsidRDefault="002750A0" w:rsidP="002750A0">
            <w:pPr>
              <w:pStyle w:val="a7"/>
              <w:ind w:left="0"/>
              <w:rPr>
                <w:rFonts w:ascii="Times New Roman" w:eastAsia="Calibri" w:hAnsi="Times New Roman" w:cs="Times New Roman"/>
                <w:sz w:val="28"/>
                <w:szCs w:val="28"/>
                <w:lang w:val="kk-KZ"/>
              </w:rPr>
            </w:pPr>
          </w:p>
        </w:tc>
        <w:tc>
          <w:tcPr>
            <w:tcW w:w="2505" w:type="dxa"/>
          </w:tcPr>
          <w:p w14:paraId="621E8C9B" w14:textId="64FD5BB2" w:rsidR="002750A0" w:rsidRDefault="002750A0"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Конкурс </w:t>
            </w:r>
            <w:r w:rsidRPr="002750A0">
              <w:rPr>
                <w:rFonts w:ascii="Times New Roman" w:eastAsia="Calibri" w:hAnsi="Times New Roman" w:cs="Times New Roman"/>
                <w:sz w:val="28"/>
                <w:szCs w:val="28"/>
                <w:lang w:val="kk-KZ"/>
              </w:rPr>
              <w:t>"Лучшая библиотека в организации образования РК"</w:t>
            </w:r>
            <w:r w:rsidR="001B5F1F">
              <w:rPr>
                <w:rFonts w:ascii="Times New Roman" w:eastAsia="Calibri" w:hAnsi="Times New Roman" w:cs="Times New Roman"/>
                <w:sz w:val="28"/>
                <w:szCs w:val="28"/>
                <w:lang w:val="kk-KZ"/>
              </w:rPr>
              <w:t>. Благодарственное письмо</w:t>
            </w:r>
          </w:p>
        </w:tc>
        <w:tc>
          <w:tcPr>
            <w:tcW w:w="2370" w:type="dxa"/>
          </w:tcPr>
          <w:p w14:paraId="49050FEB" w14:textId="14C88D07" w:rsidR="002750A0" w:rsidRDefault="001B5F1F"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p>
        </w:tc>
        <w:tc>
          <w:tcPr>
            <w:tcW w:w="1659" w:type="dxa"/>
          </w:tcPr>
          <w:p w14:paraId="62407CA4" w14:textId="0A55FB6B" w:rsidR="002750A0" w:rsidRDefault="002750A0"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республика</w:t>
            </w:r>
          </w:p>
        </w:tc>
      </w:tr>
      <w:tr w:rsidR="002750A0" w14:paraId="75D87699" w14:textId="77777777" w:rsidTr="002750A0">
        <w:tc>
          <w:tcPr>
            <w:tcW w:w="484" w:type="dxa"/>
            <w:vMerge w:val="restart"/>
          </w:tcPr>
          <w:p w14:paraId="4C9A7251" w14:textId="1CCDCE8B" w:rsidR="002750A0" w:rsidRDefault="002750A0"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p>
        </w:tc>
        <w:tc>
          <w:tcPr>
            <w:tcW w:w="2032" w:type="dxa"/>
            <w:vMerge w:val="restart"/>
          </w:tcPr>
          <w:p w14:paraId="5C205C2D" w14:textId="47AF5E7E" w:rsidR="002750A0" w:rsidRDefault="002750A0"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Альмухамедов Бакытбек Сабитбекович</w:t>
            </w:r>
          </w:p>
        </w:tc>
        <w:tc>
          <w:tcPr>
            <w:tcW w:w="2505" w:type="dxa"/>
          </w:tcPr>
          <w:p w14:paraId="607D0083" w14:textId="2C1B37A8" w:rsidR="002750A0" w:rsidRDefault="001B5F1F"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Грамота за подготовку к </w:t>
            </w:r>
            <w:r>
              <w:rPr>
                <w:rFonts w:ascii="Times New Roman" w:eastAsia="Calibri" w:hAnsi="Times New Roman" w:cs="Times New Roman"/>
                <w:sz w:val="28"/>
                <w:szCs w:val="28"/>
                <w:lang w:val="kk-KZ"/>
              </w:rPr>
              <w:lastRenderedPageBreak/>
              <w:t>участию в районных соревнованиях по гандболу среди юношей</w:t>
            </w:r>
          </w:p>
        </w:tc>
        <w:tc>
          <w:tcPr>
            <w:tcW w:w="2370" w:type="dxa"/>
          </w:tcPr>
          <w:p w14:paraId="36899D72" w14:textId="2B32EC25" w:rsidR="002750A0" w:rsidRDefault="001B5F1F"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w:t>
            </w:r>
          </w:p>
        </w:tc>
        <w:tc>
          <w:tcPr>
            <w:tcW w:w="1659" w:type="dxa"/>
          </w:tcPr>
          <w:p w14:paraId="586A01EB" w14:textId="5963171A" w:rsidR="002750A0" w:rsidRDefault="002750A0"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район</w:t>
            </w:r>
          </w:p>
        </w:tc>
      </w:tr>
      <w:tr w:rsidR="002750A0" w14:paraId="03769D64" w14:textId="77777777" w:rsidTr="002750A0">
        <w:tc>
          <w:tcPr>
            <w:tcW w:w="484" w:type="dxa"/>
            <w:vMerge/>
          </w:tcPr>
          <w:p w14:paraId="1012A373" w14:textId="77777777" w:rsidR="002750A0" w:rsidRDefault="002750A0" w:rsidP="002750A0">
            <w:pPr>
              <w:pStyle w:val="a7"/>
              <w:ind w:left="0"/>
              <w:rPr>
                <w:rFonts w:ascii="Times New Roman" w:eastAsia="Calibri" w:hAnsi="Times New Roman" w:cs="Times New Roman"/>
                <w:sz w:val="28"/>
                <w:szCs w:val="28"/>
                <w:lang w:val="kk-KZ"/>
              </w:rPr>
            </w:pPr>
          </w:p>
        </w:tc>
        <w:tc>
          <w:tcPr>
            <w:tcW w:w="2032" w:type="dxa"/>
            <w:vMerge/>
          </w:tcPr>
          <w:p w14:paraId="361536D0" w14:textId="77777777" w:rsidR="002750A0" w:rsidRDefault="002750A0" w:rsidP="002750A0">
            <w:pPr>
              <w:pStyle w:val="a7"/>
              <w:ind w:left="0"/>
              <w:rPr>
                <w:rFonts w:ascii="Times New Roman" w:eastAsia="Calibri" w:hAnsi="Times New Roman" w:cs="Times New Roman"/>
                <w:sz w:val="28"/>
                <w:szCs w:val="28"/>
                <w:lang w:val="kk-KZ"/>
              </w:rPr>
            </w:pPr>
          </w:p>
        </w:tc>
        <w:tc>
          <w:tcPr>
            <w:tcW w:w="2505" w:type="dxa"/>
          </w:tcPr>
          <w:p w14:paraId="66E4A0B4" w14:textId="6F4729C5" w:rsidR="002750A0" w:rsidRDefault="001B5F1F"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Грамота РОО</w:t>
            </w:r>
          </w:p>
        </w:tc>
        <w:tc>
          <w:tcPr>
            <w:tcW w:w="2370" w:type="dxa"/>
          </w:tcPr>
          <w:p w14:paraId="6BF5FCBE" w14:textId="181A6B72" w:rsidR="002750A0" w:rsidRDefault="001B5F1F"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p>
        </w:tc>
        <w:tc>
          <w:tcPr>
            <w:tcW w:w="1659" w:type="dxa"/>
          </w:tcPr>
          <w:p w14:paraId="56EDFFAE" w14:textId="44AEBB63" w:rsidR="002750A0" w:rsidRDefault="002750A0"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район</w:t>
            </w:r>
          </w:p>
        </w:tc>
      </w:tr>
      <w:tr w:rsidR="002750A0" w14:paraId="04C845B7" w14:textId="77777777" w:rsidTr="002750A0">
        <w:tc>
          <w:tcPr>
            <w:tcW w:w="484" w:type="dxa"/>
            <w:vMerge/>
          </w:tcPr>
          <w:p w14:paraId="5D7896CB" w14:textId="77777777" w:rsidR="002750A0" w:rsidRDefault="002750A0" w:rsidP="002750A0">
            <w:pPr>
              <w:pStyle w:val="a7"/>
              <w:ind w:left="0"/>
              <w:rPr>
                <w:rFonts w:ascii="Times New Roman" w:eastAsia="Calibri" w:hAnsi="Times New Roman" w:cs="Times New Roman"/>
                <w:sz w:val="28"/>
                <w:szCs w:val="28"/>
                <w:lang w:val="kk-KZ"/>
              </w:rPr>
            </w:pPr>
          </w:p>
        </w:tc>
        <w:tc>
          <w:tcPr>
            <w:tcW w:w="2032" w:type="dxa"/>
            <w:vMerge/>
          </w:tcPr>
          <w:p w14:paraId="763DBFD6" w14:textId="77777777" w:rsidR="002750A0" w:rsidRDefault="002750A0" w:rsidP="002750A0">
            <w:pPr>
              <w:pStyle w:val="a7"/>
              <w:ind w:left="0"/>
              <w:rPr>
                <w:rFonts w:ascii="Times New Roman" w:eastAsia="Calibri" w:hAnsi="Times New Roman" w:cs="Times New Roman"/>
                <w:sz w:val="28"/>
                <w:szCs w:val="28"/>
                <w:lang w:val="kk-KZ"/>
              </w:rPr>
            </w:pPr>
          </w:p>
        </w:tc>
        <w:tc>
          <w:tcPr>
            <w:tcW w:w="2505" w:type="dxa"/>
          </w:tcPr>
          <w:p w14:paraId="39F569A2" w14:textId="42C1301B" w:rsidR="002750A0" w:rsidRDefault="001B5F1F"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Грамота за подготовку к участию в районных соревнованиях по футболу среди девушек</w:t>
            </w:r>
          </w:p>
        </w:tc>
        <w:tc>
          <w:tcPr>
            <w:tcW w:w="2370" w:type="dxa"/>
          </w:tcPr>
          <w:p w14:paraId="16E22D1E" w14:textId="085F5FC4" w:rsidR="002750A0" w:rsidRDefault="001B5F1F"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p>
        </w:tc>
        <w:tc>
          <w:tcPr>
            <w:tcW w:w="1659" w:type="dxa"/>
          </w:tcPr>
          <w:p w14:paraId="7DE99363" w14:textId="1BD353B8" w:rsidR="002750A0" w:rsidRDefault="002750A0"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район</w:t>
            </w:r>
          </w:p>
        </w:tc>
      </w:tr>
      <w:tr w:rsidR="001B5F1F" w14:paraId="0F552798" w14:textId="77777777" w:rsidTr="002750A0">
        <w:tc>
          <w:tcPr>
            <w:tcW w:w="484" w:type="dxa"/>
            <w:vMerge w:val="restart"/>
          </w:tcPr>
          <w:p w14:paraId="4F7E7E78" w14:textId="2F2A407E" w:rsidR="001B5F1F" w:rsidRDefault="001B5F1F"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p>
        </w:tc>
        <w:tc>
          <w:tcPr>
            <w:tcW w:w="2032" w:type="dxa"/>
            <w:vMerge w:val="restart"/>
          </w:tcPr>
          <w:p w14:paraId="42C6B103" w14:textId="5CDD3272" w:rsidR="001B5F1F" w:rsidRDefault="001B5F1F"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Базаркина Ирина Викторовна</w:t>
            </w:r>
          </w:p>
        </w:tc>
        <w:tc>
          <w:tcPr>
            <w:tcW w:w="2505" w:type="dxa"/>
          </w:tcPr>
          <w:p w14:paraId="5B819DC0" w14:textId="51A82F83" w:rsidR="001B5F1F" w:rsidRDefault="001B5F1F" w:rsidP="002750A0">
            <w:pPr>
              <w:pStyle w:val="a7"/>
              <w:ind w:left="0"/>
              <w:rPr>
                <w:rFonts w:ascii="Times New Roman" w:eastAsia="Calibri" w:hAnsi="Times New Roman" w:cs="Times New Roman"/>
                <w:sz w:val="28"/>
                <w:szCs w:val="28"/>
                <w:lang w:val="kk-KZ"/>
              </w:rPr>
            </w:pPr>
            <w:r w:rsidRPr="001B5F1F">
              <w:rPr>
                <w:rFonts w:ascii="Times New Roman" w:eastAsia="Calibri" w:hAnsi="Times New Roman" w:cs="Times New Roman"/>
                <w:sz w:val="28"/>
                <w:szCs w:val="28"/>
                <w:lang w:val="kk-KZ"/>
              </w:rPr>
              <w:t>Областной этап Республиканского конкурса "Лучший психолог".</w:t>
            </w:r>
          </w:p>
        </w:tc>
        <w:tc>
          <w:tcPr>
            <w:tcW w:w="2370" w:type="dxa"/>
          </w:tcPr>
          <w:p w14:paraId="168DAA8A" w14:textId="4DE9A184" w:rsidR="001B5F1F" w:rsidRDefault="001B5F1F"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p>
        </w:tc>
        <w:tc>
          <w:tcPr>
            <w:tcW w:w="1659" w:type="dxa"/>
          </w:tcPr>
          <w:p w14:paraId="53D4372A" w14:textId="5BF6E087" w:rsidR="001B5F1F" w:rsidRDefault="001B5F1F"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область</w:t>
            </w:r>
          </w:p>
        </w:tc>
      </w:tr>
      <w:tr w:rsidR="001B5F1F" w14:paraId="6C8CF8AD" w14:textId="77777777" w:rsidTr="002750A0">
        <w:tc>
          <w:tcPr>
            <w:tcW w:w="484" w:type="dxa"/>
            <w:vMerge/>
          </w:tcPr>
          <w:p w14:paraId="6F8DE86D" w14:textId="77777777" w:rsidR="001B5F1F" w:rsidRDefault="001B5F1F" w:rsidP="002750A0">
            <w:pPr>
              <w:pStyle w:val="a7"/>
              <w:ind w:left="0"/>
              <w:rPr>
                <w:rFonts w:ascii="Times New Roman" w:eastAsia="Calibri" w:hAnsi="Times New Roman" w:cs="Times New Roman"/>
                <w:sz w:val="28"/>
                <w:szCs w:val="28"/>
                <w:lang w:val="kk-KZ"/>
              </w:rPr>
            </w:pPr>
          </w:p>
        </w:tc>
        <w:tc>
          <w:tcPr>
            <w:tcW w:w="2032" w:type="dxa"/>
            <w:vMerge/>
          </w:tcPr>
          <w:p w14:paraId="321A903D" w14:textId="77777777" w:rsidR="001B5F1F" w:rsidRDefault="001B5F1F" w:rsidP="002750A0">
            <w:pPr>
              <w:pStyle w:val="a7"/>
              <w:ind w:left="0"/>
              <w:rPr>
                <w:rFonts w:ascii="Times New Roman" w:eastAsia="Calibri" w:hAnsi="Times New Roman" w:cs="Times New Roman"/>
                <w:sz w:val="28"/>
                <w:szCs w:val="28"/>
                <w:lang w:val="kk-KZ"/>
              </w:rPr>
            </w:pPr>
          </w:p>
        </w:tc>
        <w:tc>
          <w:tcPr>
            <w:tcW w:w="2505" w:type="dxa"/>
          </w:tcPr>
          <w:p w14:paraId="401C4AB4" w14:textId="73EBE46E" w:rsidR="001B5F1F" w:rsidRPr="001B5F1F" w:rsidRDefault="001B5F1F" w:rsidP="002750A0">
            <w:pPr>
              <w:pStyle w:val="a7"/>
              <w:ind w:left="0"/>
              <w:rPr>
                <w:rFonts w:ascii="Times New Roman" w:eastAsia="Calibri" w:hAnsi="Times New Roman" w:cs="Times New Roman"/>
                <w:sz w:val="28"/>
                <w:szCs w:val="28"/>
                <w:lang w:val="kk-KZ"/>
              </w:rPr>
            </w:pPr>
            <w:r w:rsidRPr="001B5F1F">
              <w:rPr>
                <w:rFonts w:ascii="Times New Roman" w:eastAsia="Calibri" w:hAnsi="Times New Roman" w:cs="Times New Roman"/>
                <w:sz w:val="28"/>
                <w:szCs w:val="28"/>
                <w:lang w:val="kk-KZ"/>
              </w:rPr>
              <w:t>Районный этап Республиканского конкурса Лучшая авторская программа</w:t>
            </w:r>
          </w:p>
        </w:tc>
        <w:tc>
          <w:tcPr>
            <w:tcW w:w="2370" w:type="dxa"/>
          </w:tcPr>
          <w:p w14:paraId="186AAD5D" w14:textId="3BA750C3" w:rsidR="001B5F1F" w:rsidRDefault="001B5F1F"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p>
        </w:tc>
        <w:tc>
          <w:tcPr>
            <w:tcW w:w="1659" w:type="dxa"/>
          </w:tcPr>
          <w:p w14:paraId="4F8997AF" w14:textId="667EF282" w:rsidR="001B5F1F" w:rsidRDefault="001B5F1F" w:rsidP="002750A0">
            <w:pPr>
              <w:pStyle w:val="a7"/>
              <w:ind w:left="0"/>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район</w:t>
            </w:r>
          </w:p>
        </w:tc>
      </w:tr>
    </w:tbl>
    <w:p w14:paraId="38F70DD3" w14:textId="77777777" w:rsidR="002750A0" w:rsidRPr="002750A0" w:rsidRDefault="002750A0" w:rsidP="002750A0">
      <w:pPr>
        <w:pStyle w:val="a7"/>
        <w:spacing w:line="240" w:lineRule="auto"/>
        <w:jc w:val="both"/>
        <w:rPr>
          <w:rFonts w:ascii="Times New Roman" w:eastAsia="Calibri" w:hAnsi="Times New Roman" w:cs="Times New Roman"/>
          <w:sz w:val="28"/>
          <w:szCs w:val="28"/>
          <w:lang w:val="kk-KZ"/>
        </w:rPr>
      </w:pPr>
    </w:p>
    <w:p w14:paraId="587F7E6B" w14:textId="12D46D0B" w:rsidR="00A34C6A" w:rsidRDefault="00A34C6A" w:rsidP="005849C7">
      <w:pPr>
        <w:pStyle w:val="a7"/>
        <w:numPr>
          <w:ilvl w:val="0"/>
          <w:numId w:val="7"/>
        </w:numPr>
        <w:spacing w:line="240" w:lineRule="auto"/>
        <w:jc w:val="both"/>
        <w:rPr>
          <w:rFonts w:ascii="Times New Roman" w:eastAsia="Calibri" w:hAnsi="Times New Roman" w:cs="Times New Roman"/>
          <w:b/>
          <w:bCs/>
          <w:sz w:val="28"/>
          <w:szCs w:val="28"/>
          <w:lang w:val="kk-KZ"/>
        </w:rPr>
      </w:pPr>
      <w:r>
        <w:rPr>
          <w:rFonts w:ascii="Times New Roman" w:eastAsia="Calibri" w:hAnsi="Times New Roman" w:cs="Times New Roman"/>
          <w:b/>
          <w:bCs/>
          <w:sz w:val="28"/>
          <w:szCs w:val="28"/>
          <w:lang w:val="kk-KZ"/>
        </w:rPr>
        <w:t>Достижения по воспитательной работе</w:t>
      </w:r>
      <w:r w:rsidR="00AD722E">
        <w:rPr>
          <w:rFonts w:ascii="Times New Roman" w:eastAsia="Calibri" w:hAnsi="Times New Roman" w:cs="Times New Roman"/>
          <w:b/>
          <w:bCs/>
          <w:sz w:val="28"/>
          <w:szCs w:val="28"/>
          <w:lang w:val="kk-KZ"/>
        </w:rPr>
        <w:t>:</w:t>
      </w:r>
    </w:p>
    <w:p w14:paraId="366D0DB1" w14:textId="77777777" w:rsidR="00EB279C" w:rsidRPr="00FF0ED3" w:rsidRDefault="00EB279C" w:rsidP="00EB279C">
      <w:pPr>
        <w:pStyle w:val="ae"/>
        <w:spacing w:before="0" w:beforeAutospacing="0" w:after="200" w:afterAutospacing="0" w:line="276" w:lineRule="auto"/>
        <w:ind w:left="720" w:firstLine="696"/>
        <w:jc w:val="both"/>
        <w:rPr>
          <w:rStyle w:val="citation-239"/>
          <w:rFonts w:eastAsiaTheme="majorEastAsia"/>
          <w:sz w:val="28"/>
          <w:szCs w:val="28"/>
        </w:rPr>
      </w:pPr>
      <w:r w:rsidRPr="00FF0ED3">
        <w:rPr>
          <w:rStyle w:val="citation-239"/>
          <w:rFonts w:eastAsiaTheme="majorEastAsia"/>
          <w:sz w:val="28"/>
          <w:szCs w:val="28"/>
        </w:rPr>
        <w:t xml:space="preserve">В течение 2024–2025 учебного года педагоги и учащиеся продемонстрировали высокий уровень активности и успешности в различных направлениях воспитательной работы. </w:t>
      </w:r>
    </w:p>
    <w:p w14:paraId="10B31D30" w14:textId="77777777" w:rsidR="00EB279C" w:rsidRPr="00FF0ED3" w:rsidRDefault="00EB279C" w:rsidP="00EB279C">
      <w:pPr>
        <w:pStyle w:val="ae"/>
        <w:spacing w:before="0" w:beforeAutospacing="0" w:after="200" w:afterAutospacing="0" w:line="276" w:lineRule="auto"/>
        <w:ind w:left="720" w:firstLine="696"/>
        <w:jc w:val="both"/>
        <w:rPr>
          <w:sz w:val="28"/>
          <w:szCs w:val="28"/>
        </w:rPr>
      </w:pPr>
      <w:r w:rsidRPr="00FF0ED3">
        <w:rPr>
          <w:rStyle w:val="citation-239"/>
          <w:rFonts w:eastAsiaTheme="majorEastAsia"/>
          <w:sz w:val="28"/>
          <w:szCs w:val="28"/>
        </w:rPr>
        <w:t xml:space="preserve">Обучающиеся принимали участие в районных, областных и республиканских конкурсах, фестивалях, спортивных соревнованиях, интеллектуальных и творческих проектах, где неоднократно становились победителями и призёрами </w:t>
      </w:r>
      <w:r w:rsidRPr="00FF0ED3">
        <w:rPr>
          <w:sz w:val="28"/>
          <w:szCs w:val="28"/>
        </w:rPr>
        <w:t>(рис. 1)</w:t>
      </w:r>
      <w:r w:rsidRPr="00FF0ED3">
        <w:rPr>
          <w:rStyle w:val="citation-237"/>
          <w:rFonts w:eastAsiaTheme="majorEastAsia"/>
          <w:sz w:val="28"/>
          <w:szCs w:val="28"/>
        </w:rPr>
        <w:t xml:space="preserve">.  </w:t>
      </w:r>
    </w:p>
    <w:p w14:paraId="427384C4" w14:textId="77777777" w:rsidR="00EB279C" w:rsidRPr="00FF0ED3" w:rsidRDefault="00EB279C" w:rsidP="00EB279C">
      <w:pPr>
        <w:pStyle w:val="ae"/>
        <w:numPr>
          <w:ilvl w:val="0"/>
          <w:numId w:val="7"/>
        </w:numPr>
        <w:spacing w:before="0" w:beforeAutospacing="0" w:after="200" w:afterAutospacing="0" w:line="276" w:lineRule="auto"/>
        <w:jc w:val="center"/>
        <w:rPr>
          <w:sz w:val="28"/>
          <w:szCs w:val="28"/>
        </w:rPr>
      </w:pPr>
      <w:r w:rsidRPr="00FF0ED3">
        <w:rPr>
          <w:noProof/>
          <w:sz w:val="28"/>
          <w:szCs w:val="28"/>
        </w:rPr>
        <w:drawing>
          <wp:inline distT="0" distB="0" distL="0" distR="0" wp14:anchorId="726AC656" wp14:editId="67876AA1">
            <wp:extent cx="3446780" cy="1657350"/>
            <wp:effectExtent l="0" t="0" r="0" b="0"/>
            <wp:docPr id="1934938770" name="Диаграмма 19349387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B9343C" w14:textId="77777777" w:rsidR="00EB279C" w:rsidRPr="00FF0ED3" w:rsidRDefault="00EB279C" w:rsidP="00EB279C">
      <w:pPr>
        <w:pStyle w:val="ae"/>
        <w:spacing w:before="0" w:beforeAutospacing="0" w:after="200" w:afterAutospacing="0" w:line="276" w:lineRule="auto"/>
        <w:ind w:left="720"/>
        <w:rPr>
          <w:rStyle w:val="citation-237"/>
          <w:rFonts w:eastAsiaTheme="majorEastAsia"/>
          <w:sz w:val="28"/>
          <w:szCs w:val="28"/>
        </w:rPr>
      </w:pPr>
      <w:r w:rsidRPr="00FF0ED3">
        <w:rPr>
          <w:rStyle w:val="citation-237"/>
          <w:rFonts w:eastAsiaTheme="majorEastAsia"/>
          <w:sz w:val="28"/>
          <w:szCs w:val="28"/>
        </w:rPr>
        <w:t>Рисунок 1 – результаты достижений (участие, призовые места)</w:t>
      </w:r>
    </w:p>
    <w:p w14:paraId="4E16BF04" w14:textId="77777777" w:rsidR="00EB279C" w:rsidRPr="00FF0ED3" w:rsidRDefault="00EB279C" w:rsidP="00EB279C">
      <w:pPr>
        <w:pStyle w:val="ae"/>
        <w:spacing w:before="0" w:beforeAutospacing="0" w:after="200" w:afterAutospacing="0" w:line="276" w:lineRule="auto"/>
        <w:ind w:left="720" w:firstLine="696"/>
        <w:jc w:val="both"/>
        <w:rPr>
          <w:rStyle w:val="citation-237"/>
          <w:rFonts w:eastAsiaTheme="majorEastAsia"/>
          <w:sz w:val="28"/>
          <w:szCs w:val="28"/>
        </w:rPr>
      </w:pPr>
      <w:r w:rsidRPr="00FF0ED3">
        <w:rPr>
          <w:rStyle w:val="citation-237"/>
          <w:rFonts w:eastAsiaTheme="majorEastAsia"/>
          <w:sz w:val="28"/>
          <w:szCs w:val="28"/>
        </w:rPr>
        <w:lastRenderedPageBreak/>
        <w:t>От общего количества достижений, призовыми местами завершилось 81% участия</w:t>
      </w:r>
      <w:r w:rsidRPr="00FF0ED3">
        <w:rPr>
          <w:sz w:val="28"/>
          <w:szCs w:val="28"/>
        </w:rPr>
        <w:t>. Э</w:t>
      </w:r>
      <w:r w:rsidRPr="00FF0ED3">
        <w:rPr>
          <w:rStyle w:val="citation-237"/>
          <w:rFonts w:eastAsiaTheme="majorEastAsia"/>
          <w:sz w:val="28"/>
          <w:szCs w:val="28"/>
        </w:rPr>
        <w:t>то свидетельствует о качественной подготовке учащихся и эффективной работе педагогов-наставников.</w:t>
      </w:r>
    </w:p>
    <w:p w14:paraId="59AAC848" w14:textId="77777777" w:rsidR="00EB279C" w:rsidRPr="00FF0ED3" w:rsidRDefault="00EB279C" w:rsidP="00EB279C">
      <w:pPr>
        <w:pStyle w:val="ae"/>
        <w:spacing w:before="0" w:beforeAutospacing="0" w:after="200" w:afterAutospacing="0" w:line="276" w:lineRule="auto"/>
        <w:ind w:left="720" w:firstLine="696"/>
        <w:jc w:val="both"/>
        <w:rPr>
          <w:sz w:val="28"/>
          <w:szCs w:val="28"/>
        </w:rPr>
      </w:pPr>
      <w:r w:rsidRPr="00FF0ED3">
        <w:rPr>
          <w:sz w:val="28"/>
          <w:szCs w:val="28"/>
        </w:rPr>
        <w:t>Особую роль в достижениях учащихся играет дополнительное образование, в рамках которого школьники развивают творческие, интеллектуальные и спортивные способности. Так, одним из главных достижений года стала победа учащегося Виктора Рыжкова в республиканском конкурсе инновационных идей «Первый шаг к великому изобретению». Под руководством учителя Базаркина Виталия Степановича Виктор разработал инновационную систему «Smart Bridge», предназначенную для предотвращения разрушения мостов при резком повышении уровня воды. Идея проекта родилась после весенних паводков 2024 года и была высоко оценена экспертами. За вклад в развитие технического мышления и инженерных решений Виктор был включён в список «100 новых лиц Казахстана».</w:t>
      </w:r>
    </w:p>
    <w:p w14:paraId="07D2451B" w14:textId="77777777" w:rsidR="00EB279C" w:rsidRPr="00FF0ED3" w:rsidRDefault="00EB279C" w:rsidP="00EB279C">
      <w:pPr>
        <w:pStyle w:val="ae"/>
        <w:spacing w:before="0" w:beforeAutospacing="0" w:after="200" w:afterAutospacing="0" w:line="276" w:lineRule="auto"/>
        <w:ind w:left="720" w:firstLine="696"/>
        <w:jc w:val="both"/>
        <w:rPr>
          <w:rStyle w:val="citation-237"/>
          <w:rFonts w:eastAsiaTheme="majorEastAsia"/>
          <w:sz w:val="28"/>
          <w:szCs w:val="28"/>
        </w:rPr>
      </w:pPr>
      <w:r w:rsidRPr="00FF0ED3">
        <w:rPr>
          <w:sz w:val="28"/>
          <w:szCs w:val="28"/>
        </w:rPr>
        <w:t xml:space="preserve">Учащиеся школы продемонстрировали высокие результаты </w:t>
      </w:r>
      <w:r w:rsidRPr="00FF0ED3">
        <w:rPr>
          <w:rStyle w:val="citation-237"/>
          <w:rFonts w:eastAsiaTheme="majorEastAsia"/>
          <w:sz w:val="28"/>
          <w:szCs w:val="28"/>
        </w:rPr>
        <w:t>различного уровня (рис. 2).</w:t>
      </w:r>
    </w:p>
    <w:p w14:paraId="28B1D335" w14:textId="77777777" w:rsidR="00EB279C" w:rsidRPr="00FF0ED3" w:rsidRDefault="00EB279C" w:rsidP="00EB279C">
      <w:pPr>
        <w:pStyle w:val="ae"/>
        <w:spacing w:before="0" w:beforeAutospacing="0" w:after="200" w:afterAutospacing="0" w:line="276" w:lineRule="auto"/>
        <w:ind w:left="720"/>
        <w:rPr>
          <w:rStyle w:val="citation-237"/>
          <w:rFonts w:eastAsiaTheme="majorEastAsia"/>
          <w:sz w:val="28"/>
          <w:szCs w:val="28"/>
        </w:rPr>
      </w:pPr>
      <w:r w:rsidRPr="00FF0ED3">
        <w:rPr>
          <w:noProof/>
          <w:sz w:val="28"/>
          <w:szCs w:val="28"/>
        </w:rPr>
        <w:drawing>
          <wp:inline distT="0" distB="0" distL="0" distR="0" wp14:anchorId="30126A8A" wp14:editId="4D8DEEEC">
            <wp:extent cx="6177008" cy="2100580"/>
            <wp:effectExtent l="0" t="0" r="0" b="0"/>
            <wp:docPr id="1056054845" name="Диаграмма 10560548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006D26" w14:textId="77777777" w:rsidR="00EB279C" w:rsidRPr="00FF0ED3" w:rsidRDefault="00EB279C" w:rsidP="00EB279C">
      <w:pPr>
        <w:pStyle w:val="ae"/>
        <w:spacing w:before="0" w:beforeAutospacing="0" w:after="200" w:afterAutospacing="0" w:line="276" w:lineRule="auto"/>
        <w:ind w:left="720"/>
        <w:jc w:val="center"/>
        <w:rPr>
          <w:rStyle w:val="citation-237"/>
          <w:rFonts w:eastAsiaTheme="majorEastAsia"/>
          <w:sz w:val="28"/>
          <w:szCs w:val="28"/>
        </w:rPr>
      </w:pPr>
      <w:r w:rsidRPr="00FF0ED3">
        <w:rPr>
          <w:rStyle w:val="citation-237"/>
          <w:rFonts w:eastAsiaTheme="majorEastAsia"/>
          <w:sz w:val="28"/>
          <w:szCs w:val="28"/>
        </w:rPr>
        <w:t>Рисунок 2 – уровни достижений</w:t>
      </w:r>
    </w:p>
    <w:p w14:paraId="30681CED" w14:textId="77777777" w:rsidR="00EB279C" w:rsidRPr="00FF0ED3" w:rsidRDefault="00EB279C" w:rsidP="00EB279C">
      <w:pPr>
        <w:pStyle w:val="ae"/>
        <w:spacing w:before="0" w:beforeAutospacing="0" w:after="200" w:afterAutospacing="0" w:line="276" w:lineRule="auto"/>
        <w:ind w:left="720" w:firstLine="696"/>
        <w:jc w:val="both"/>
        <w:rPr>
          <w:rStyle w:val="citation-237"/>
          <w:rFonts w:eastAsiaTheme="majorEastAsia"/>
          <w:sz w:val="28"/>
          <w:szCs w:val="28"/>
        </w:rPr>
      </w:pPr>
      <w:r w:rsidRPr="00FF0ED3">
        <w:rPr>
          <w:rStyle w:val="citation-237"/>
          <w:rFonts w:eastAsiaTheme="majorEastAsia"/>
          <w:sz w:val="28"/>
          <w:szCs w:val="28"/>
        </w:rPr>
        <w:t xml:space="preserve">Анализ гистограммы показывает, что основная доля достижений приходится на районный уровень — 26 из 32 (81%), что объясняется широкой доступностью районных мероприятий и активным участием школьников в них. </w:t>
      </w:r>
    </w:p>
    <w:p w14:paraId="252A8CF0" w14:textId="77777777" w:rsidR="00EB279C" w:rsidRPr="00FF0ED3" w:rsidRDefault="00EB279C" w:rsidP="00EB279C">
      <w:pPr>
        <w:pStyle w:val="ae"/>
        <w:spacing w:before="0" w:beforeAutospacing="0" w:after="200" w:afterAutospacing="0" w:line="276" w:lineRule="auto"/>
        <w:ind w:left="720" w:firstLine="696"/>
        <w:jc w:val="both"/>
        <w:rPr>
          <w:rStyle w:val="citation-237"/>
          <w:rFonts w:eastAsiaTheme="majorEastAsia"/>
          <w:sz w:val="28"/>
          <w:szCs w:val="28"/>
        </w:rPr>
      </w:pPr>
      <w:r w:rsidRPr="00FF0ED3">
        <w:rPr>
          <w:rStyle w:val="citation-237"/>
          <w:rFonts w:eastAsiaTheme="majorEastAsia"/>
          <w:sz w:val="28"/>
          <w:szCs w:val="28"/>
        </w:rPr>
        <w:t>Республиканский уровень представлен 4 достижениями (13%), при этом именно на этом уровне зафиксированы наиболее значимые успехи, включая победу в конкурсе инновационных идей и вхождение учащегося в «100 новых лиц Казахстана».</w:t>
      </w:r>
    </w:p>
    <w:p w14:paraId="6C6D88AF" w14:textId="77777777" w:rsidR="00EB279C" w:rsidRPr="00FF0ED3" w:rsidRDefault="00EB279C" w:rsidP="00EB279C">
      <w:pPr>
        <w:pStyle w:val="ae"/>
        <w:spacing w:before="0" w:beforeAutospacing="0" w:after="200" w:afterAutospacing="0" w:line="276" w:lineRule="auto"/>
        <w:ind w:left="720" w:firstLine="696"/>
        <w:jc w:val="both"/>
        <w:rPr>
          <w:rStyle w:val="citation-237"/>
          <w:rFonts w:eastAsiaTheme="majorEastAsia"/>
          <w:sz w:val="28"/>
          <w:szCs w:val="28"/>
        </w:rPr>
      </w:pPr>
      <w:r w:rsidRPr="00FF0ED3">
        <w:rPr>
          <w:rStyle w:val="citation-237"/>
          <w:rFonts w:eastAsiaTheme="majorEastAsia"/>
          <w:sz w:val="28"/>
          <w:szCs w:val="28"/>
        </w:rPr>
        <w:lastRenderedPageBreak/>
        <w:t>Областной уровень пока остаётся наименее представленным — лишь 1 участие (3%). Учащиеся принимали участие в спортивных соревнованиях этого уровня, но по регламенту, грамоты вручаются только за призовые места. Несмотря на отсутствие наград, участие в этих мероприятиях позволило учащимся приобрести ценный соревновательный опыт и повысить уровень физической подготовки. Это направление остаётся важной составляющей воспитательной работы и имеет хороший потенциал для дальнейшего развития.</w:t>
      </w:r>
    </w:p>
    <w:p w14:paraId="412195F0" w14:textId="77777777" w:rsidR="00EB279C" w:rsidRPr="00FF0ED3" w:rsidRDefault="00EB279C" w:rsidP="00EB279C">
      <w:pPr>
        <w:pStyle w:val="ae"/>
        <w:spacing w:before="0" w:beforeAutospacing="0" w:after="200" w:afterAutospacing="0" w:line="276" w:lineRule="auto"/>
        <w:ind w:left="720" w:firstLine="696"/>
        <w:jc w:val="both"/>
        <w:rPr>
          <w:rStyle w:val="citation-237"/>
          <w:rFonts w:eastAsiaTheme="majorEastAsia"/>
          <w:sz w:val="28"/>
          <w:szCs w:val="28"/>
        </w:rPr>
      </w:pPr>
      <w:r w:rsidRPr="00FF0ED3">
        <w:rPr>
          <w:rStyle w:val="citation-237"/>
          <w:rFonts w:eastAsiaTheme="majorEastAsia"/>
          <w:sz w:val="28"/>
          <w:szCs w:val="28"/>
        </w:rPr>
        <w:t xml:space="preserve">В этом учебном году танцевальный коллектив «Юность» стали лауреатами 1 степени в международном конкурсе </w:t>
      </w:r>
      <w:r w:rsidRPr="00FF0ED3">
        <w:rPr>
          <w:sz w:val="28"/>
          <w:szCs w:val="28"/>
          <w:lang w:val="kk-KZ"/>
        </w:rPr>
        <w:t>хореографическом конкурсе «Жаңа Жұлдыз».</w:t>
      </w:r>
    </w:p>
    <w:p w14:paraId="4081F579" w14:textId="77777777" w:rsidR="00EB279C" w:rsidRPr="00FF0ED3" w:rsidRDefault="00EB279C" w:rsidP="00EB279C">
      <w:pPr>
        <w:pStyle w:val="ae"/>
        <w:spacing w:before="0" w:beforeAutospacing="0" w:after="200" w:afterAutospacing="0" w:line="276" w:lineRule="auto"/>
        <w:ind w:left="720" w:firstLine="696"/>
        <w:jc w:val="both"/>
        <w:rPr>
          <w:rStyle w:val="citation-237"/>
          <w:rFonts w:eastAsiaTheme="majorEastAsia"/>
          <w:sz w:val="28"/>
          <w:szCs w:val="28"/>
        </w:rPr>
      </w:pPr>
      <w:r w:rsidRPr="00FF0ED3">
        <w:rPr>
          <w:rStyle w:val="citation-237"/>
          <w:rFonts w:eastAsiaTheme="majorEastAsia"/>
          <w:sz w:val="28"/>
          <w:szCs w:val="28"/>
        </w:rPr>
        <w:t xml:space="preserve">В отчётном году педагоги школы проявили активность не только как наставники, но и как участники профессиональных конкурсов, где продемонстрировали высокий уровень компетентности. Так, учитель начальных классов, Булатова А.Ю. достойно представила школу, заняв 3 место в конкурсе «Креативный учитель начальных классов». Участие в подобных мероприятиях способствует профессиональному росту педагогов и повышению качества воспитательной работы. </w:t>
      </w:r>
    </w:p>
    <w:p w14:paraId="54B30244" w14:textId="77777777" w:rsidR="00EB279C" w:rsidRPr="00FF0ED3" w:rsidRDefault="00EB279C" w:rsidP="00EB279C">
      <w:pPr>
        <w:pStyle w:val="ae"/>
        <w:spacing w:before="0" w:beforeAutospacing="0" w:after="200" w:afterAutospacing="0" w:line="276" w:lineRule="auto"/>
        <w:ind w:left="720" w:firstLine="696"/>
        <w:jc w:val="both"/>
        <w:rPr>
          <w:rStyle w:val="citation-237"/>
          <w:rFonts w:eastAsiaTheme="majorEastAsia"/>
          <w:sz w:val="28"/>
          <w:szCs w:val="28"/>
        </w:rPr>
      </w:pPr>
      <w:r w:rsidRPr="00FF0ED3">
        <w:rPr>
          <w:rStyle w:val="citation-237"/>
          <w:rFonts w:eastAsiaTheme="majorEastAsia"/>
          <w:sz w:val="28"/>
          <w:szCs w:val="28"/>
        </w:rPr>
        <w:t xml:space="preserve">Благодаря целеустремлённости школьников, профессионализму педагогов и слаженной системе воспитательной деятельности в школе стали возможны достижения </w:t>
      </w:r>
      <w:r w:rsidRPr="00FF0ED3">
        <w:rPr>
          <w:sz w:val="28"/>
          <w:szCs w:val="28"/>
          <w:lang w:val="kk-KZ"/>
        </w:rPr>
        <w:t>по воспитательной работе</w:t>
      </w:r>
      <w:r w:rsidRPr="00FF0ED3">
        <w:rPr>
          <w:rStyle w:val="citation-237"/>
          <w:rFonts w:eastAsiaTheme="majorEastAsia"/>
          <w:sz w:val="28"/>
          <w:szCs w:val="28"/>
        </w:rPr>
        <w:t xml:space="preserve"> педагогов и учащихся в 2024-2025 учебном году. Перечень достижений представлен в приложении 1. </w:t>
      </w:r>
    </w:p>
    <w:p w14:paraId="6E13F629" w14:textId="0C026169" w:rsidR="00A34C6A" w:rsidRDefault="00A34C6A" w:rsidP="005849C7">
      <w:pPr>
        <w:pStyle w:val="a7"/>
        <w:numPr>
          <w:ilvl w:val="0"/>
          <w:numId w:val="7"/>
        </w:numPr>
        <w:spacing w:line="240" w:lineRule="auto"/>
        <w:jc w:val="both"/>
        <w:rPr>
          <w:rFonts w:ascii="Times New Roman" w:eastAsia="Calibri" w:hAnsi="Times New Roman" w:cs="Times New Roman"/>
          <w:b/>
          <w:bCs/>
          <w:sz w:val="28"/>
          <w:szCs w:val="28"/>
          <w:lang w:val="kk-KZ"/>
        </w:rPr>
      </w:pPr>
      <w:r>
        <w:rPr>
          <w:rFonts w:ascii="Times New Roman" w:eastAsia="Calibri" w:hAnsi="Times New Roman" w:cs="Times New Roman"/>
          <w:b/>
          <w:bCs/>
          <w:sz w:val="28"/>
          <w:szCs w:val="28"/>
          <w:lang w:val="kk-KZ"/>
        </w:rPr>
        <w:t>Реализация плана ВШК</w:t>
      </w:r>
    </w:p>
    <w:p w14:paraId="5A63B808" w14:textId="77777777" w:rsidR="001B4DEA" w:rsidRDefault="0099563F" w:rsidP="001B4DEA">
      <w:pPr>
        <w:spacing w:line="276" w:lineRule="auto"/>
        <w:ind w:left="360" w:firstLine="348"/>
        <w:jc w:val="both"/>
        <w:rPr>
          <w:rFonts w:ascii="Times New Roman" w:hAnsi="Times New Roman" w:cs="Times New Roman"/>
          <w:sz w:val="28"/>
          <w:szCs w:val="28"/>
        </w:rPr>
      </w:pPr>
      <w:r w:rsidRPr="0099563F">
        <w:rPr>
          <w:rFonts w:ascii="Times New Roman" w:hAnsi="Times New Roman" w:cs="Times New Roman"/>
          <w:sz w:val="28"/>
          <w:szCs w:val="28"/>
        </w:rPr>
        <w:t>Разработанный план внутришкольного контроля был направлен на реализацию педагогическим коллективом Закона «Об образовании в Республики Казахстан». Он позволял охватить все направления образовательной деятельности и своевременно корректировать выявленные недоработки. Результаты проведенных процедур представлены в виде справок. Уровень компетентности и методической подготовленности членов администрации школы достаточен для обеспечения квалифицированного руководства всеми направлениями образовательной деятельности. Формы и методы контроля соответствуют задачам, которые ставил педагогический коллектив школы на учебный год.</w:t>
      </w:r>
    </w:p>
    <w:p w14:paraId="1A1F9F93" w14:textId="77777777" w:rsidR="001B4DEA" w:rsidRDefault="001B4DEA" w:rsidP="001B4DEA">
      <w:pPr>
        <w:spacing w:line="276" w:lineRule="auto"/>
        <w:ind w:left="360" w:firstLine="348"/>
        <w:jc w:val="both"/>
        <w:rPr>
          <w:rFonts w:ascii="Times New Roman" w:hAnsi="Times New Roman" w:cs="Times New Roman"/>
          <w:sz w:val="28"/>
          <w:szCs w:val="28"/>
        </w:rPr>
      </w:pPr>
      <w:r w:rsidRPr="001B4DEA">
        <w:rPr>
          <w:rFonts w:ascii="Times New Roman" w:hAnsi="Times New Roman" w:cs="Times New Roman"/>
          <w:sz w:val="28"/>
          <w:szCs w:val="28"/>
        </w:rPr>
        <w:t xml:space="preserve">В течение </w:t>
      </w:r>
      <w:r>
        <w:rPr>
          <w:rFonts w:ascii="Times New Roman" w:hAnsi="Times New Roman" w:cs="Times New Roman"/>
          <w:sz w:val="28"/>
          <w:szCs w:val="28"/>
        </w:rPr>
        <w:t>2024-2025</w:t>
      </w:r>
      <w:r w:rsidRPr="001B4DEA">
        <w:rPr>
          <w:rFonts w:ascii="Times New Roman" w:hAnsi="Times New Roman" w:cs="Times New Roman"/>
          <w:sz w:val="28"/>
          <w:szCs w:val="28"/>
        </w:rPr>
        <w:t xml:space="preserve"> учебного года согласно плану внутришкольного контроля осуществлялось изучение состояния преподавания учебных </w:t>
      </w:r>
      <w:r w:rsidRPr="001B4DEA">
        <w:rPr>
          <w:rFonts w:ascii="Times New Roman" w:hAnsi="Times New Roman" w:cs="Times New Roman"/>
          <w:sz w:val="28"/>
          <w:szCs w:val="28"/>
        </w:rPr>
        <w:lastRenderedPageBreak/>
        <w:t>предметов, освоения учащимися учебных программ, уровень их обученности и качество знаний, состояние физкультурно-оздоровительной и спортивной работы с детьми, соблюдение техники безопасности на уроках, качество ведения школьной документации и другое.</w:t>
      </w:r>
    </w:p>
    <w:p w14:paraId="47BB42B7" w14:textId="3412CE5C" w:rsidR="001B4DEA" w:rsidRPr="001B4DEA" w:rsidRDefault="001B4DEA" w:rsidP="001B4DEA">
      <w:pPr>
        <w:spacing w:line="276" w:lineRule="auto"/>
        <w:ind w:left="360" w:firstLine="348"/>
        <w:jc w:val="both"/>
        <w:rPr>
          <w:rFonts w:ascii="Times New Roman" w:hAnsi="Times New Roman" w:cs="Times New Roman"/>
          <w:sz w:val="28"/>
          <w:szCs w:val="28"/>
        </w:rPr>
      </w:pPr>
      <w:r w:rsidRPr="001B4DEA">
        <w:rPr>
          <w:rFonts w:ascii="Times New Roman" w:hAnsi="Times New Roman" w:cs="Times New Roman"/>
          <w:sz w:val="28"/>
          <w:szCs w:val="28"/>
        </w:rPr>
        <w:t xml:space="preserve">С этой целью посещались уроки, индивидуально-групповые занятия, проводились административные контрольные работы </w:t>
      </w:r>
      <w:r>
        <w:rPr>
          <w:rFonts w:ascii="Times New Roman" w:hAnsi="Times New Roman" w:cs="Times New Roman"/>
          <w:sz w:val="28"/>
          <w:szCs w:val="28"/>
        </w:rPr>
        <w:t>по предметам в</w:t>
      </w:r>
      <w:r w:rsidRPr="001B4DEA">
        <w:rPr>
          <w:rFonts w:ascii="Times New Roman" w:hAnsi="Times New Roman" w:cs="Times New Roman"/>
          <w:sz w:val="28"/>
          <w:szCs w:val="28"/>
        </w:rPr>
        <w:t xml:space="preserve"> текуще</w:t>
      </w:r>
      <w:r>
        <w:rPr>
          <w:rFonts w:ascii="Times New Roman" w:hAnsi="Times New Roman" w:cs="Times New Roman"/>
          <w:sz w:val="28"/>
          <w:szCs w:val="28"/>
        </w:rPr>
        <w:t>м</w:t>
      </w:r>
      <w:r w:rsidRPr="001B4DEA">
        <w:rPr>
          <w:rFonts w:ascii="Times New Roman" w:hAnsi="Times New Roman" w:cs="Times New Roman"/>
          <w:sz w:val="28"/>
          <w:szCs w:val="28"/>
        </w:rPr>
        <w:t xml:space="preserve"> учебно</w:t>
      </w:r>
      <w:r>
        <w:rPr>
          <w:rFonts w:ascii="Times New Roman" w:hAnsi="Times New Roman" w:cs="Times New Roman"/>
          <w:sz w:val="28"/>
          <w:szCs w:val="28"/>
        </w:rPr>
        <w:t>м</w:t>
      </w:r>
      <w:r w:rsidRPr="001B4DEA">
        <w:rPr>
          <w:rFonts w:ascii="Times New Roman" w:hAnsi="Times New Roman" w:cs="Times New Roman"/>
          <w:sz w:val="28"/>
          <w:szCs w:val="28"/>
        </w:rPr>
        <w:t xml:space="preserve"> год</w:t>
      </w:r>
      <w:r>
        <w:rPr>
          <w:rFonts w:ascii="Times New Roman" w:hAnsi="Times New Roman" w:cs="Times New Roman"/>
          <w:sz w:val="28"/>
          <w:szCs w:val="28"/>
        </w:rPr>
        <w:t>у</w:t>
      </w:r>
      <w:r w:rsidRPr="001B4DEA">
        <w:rPr>
          <w:rFonts w:ascii="Times New Roman" w:hAnsi="Times New Roman" w:cs="Times New Roman"/>
          <w:sz w:val="28"/>
          <w:szCs w:val="28"/>
        </w:rPr>
        <w:t>. Осуществлялись все виды контроля:</w:t>
      </w:r>
      <w:r>
        <w:rPr>
          <w:rFonts w:ascii="Times New Roman" w:hAnsi="Times New Roman" w:cs="Times New Roman"/>
          <w:sz w:val="28"/>
          <w:szCs w:val="28"/>
        </w:rPr>
        <w:t xml:space="preserve"> административный, тематический, персональный.</w:t>
      </w:r>
    </w:p>
    <w:p w14:paraId="06D9FAB9" w14:textId="77777777" w:rsidR="00E51F30" w:rsidRDefault="001B4DEA" w:rsidP="00E51F30">
      <w:pPr>
        <w:spacing w:line="276" w:lineRule="auto"/>
        <w:ind w:left="360" w:firstLine="348"/>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Директором школы было посещено 80 уроков, заместителем директора по учебной работе – 76 уроков, заместителем директора по воспитательной работе – 70 уроков и внеклассных мероприятий. </w:t>
      </w:r>
      <w:r w:rsidR="00156493" w:rsidRPr="00156493">
        <w:rPr>
          <w:rFonts w:ascii="Times New Roman" w:hAnsi="Times New Roman" w:cs="Times New Roman"/>
          <w:sz w:val="28"/>
          <w:szCs w:val="28"/>
          <w:shd w:val="clear" w:color="auto" w:fill="FFFFFF"/>
        </w:rPr>
        <w:t>В рамк</w:t>
      </w:r>
      <w:r w:rsidR="00156493">
        <w:rPr>
          <w:rFonts w:ascii="Times New Roman" w:hAnsi="Times New Roman" w:cs="Times New Roman"/>
          <w:sz w:val="28"/>
          <w:szCs w:val="28"/>
          <w:shd w:val="clear" w:color="auto" w:fill="FFFFFF"/>
        </w:rPr>
        <w:t>ах</w:t>
      </w:r>
      <w:r w:rsidR="00156493" w:rsidRPr="00156493">
        <w:rPr>
          <w:rFonts w:ascii="Times New Roman" w:hAnsi="Times New Roman" w:cs="Times New Roman"/>
          <w:sz w:val="28"/>
          <w:szCs w:val="28"/>
          <w:shd w:val="clear" w:color="auto" w:fill="FFFFFF"/>
        </w:rPr>
        <w:t xml:space="preserve"> декад по отдельн</w:t>
      </w:r>
      <w:r w:rsidR="00156493">
        <w:rPr>
          <w:rFonts w:ascii="Times New Roman" w:hAnsi="Times New Roman" w:cs="Times New Roman"/>
          <w:sz w:val="28"/>
          <w:szCs w:val="28"/>
          <w:shd w:val="clear" w:color="auto" w:fill="FFFFFF"/>
        </w:rPr>
        <w:t>ы</w:t>
      </w:r>
      <w:r w:rsidR="00156493" w:rsidRPr="00156493">
        <w:rPr>
          <w:rFonts w:ascii="Times New Roman" w:hAnsi="Times New Roman" w:cs="Times New Roman"/>
          <w:sz w:val="28"/>
          <w:szCs w:val="28"/>
          <w:shd w:val="clear" w:color="auto" w:fill="FFFFFF"/>
        </w:rPr>
        <w:t>м </w:t>
      </w:r>
      <w:r w:rsidR="00156493" w:rsidRPr="00156493">
        <w:rPr>
          <w:rStyle w:val="af"/>
          <w:rFonts w:ascii="Times New Roman" w:hAnsi="Times New Roman" w:cs="Times New Roman"/>
          <w:i w:val="0"/>
          <w:iCs w:val="0"/>
          <w:sz w:val="28"/>
          <w:szCs w:val="28"/>
          <w:shd w:val="clear" w:color="auto" w:fill="FFFFFF"/>
        </w:rPr>
        <w:t>план</w:t>
      </w:r>
      <w:r w:rsidR="00156493">
        <w:rPr>
          <w:rStyle w:val="af"/>
          <w:rFonts w:ascii="Times New Roman" w:hAnsi="Times New Roman" w:cs="Times New Roman"/>
          <w:i w:val="0"/>
          <w:iCs w:val="0"/>
          <w:sz w:val="28"/>
          <w:szCs w:val="28"/>
          <w:shd w:val="clear" w:color="auto" w:fill="FFFFFF"/>
        </w:rPr>
        <w:t xml:space="preserve">ам </w:t>
      </w:r>
      <w:r w:rsidR="00156493" w:rsidRPr="00156493">
        <w:rPr>
          <w:rStyle w:val="af"/>
          <w:rFonts w:ascii="Times New Roman" w:hAnsi="Times New Roman" w:cs="Times New Roman"/>
          <w:i w:val="0"/>
          <w:iCs w:val="0"/>
          <w:sz w:val="28"/>
          <w:szCs w:val="28"/>
          <w:shd w:val="clear" w:color="auto" w:fill="FFFFFF"/>
        </w:rPr>
        <w:t>были проведены открытые уроки</w:t>
      </w:r>
      <w:r w:rsidR="00156493" w:rsidRPr="00156493">
        <w:rPr>
          <w:rFonts w:ascii="Times New Roman" w:hAnsi="Times New Roman" w:cs="Times New Roman"/>
          <w:sz w:val="28"/>
          <w:szCs w:val="28"/>
          <w:shd w:val="clear" w:color="auto" w:fill="FFFFFF"/>
        </w:rPr>
        <w:t> и внеклассные мероприятия</w:t>
      </w:r>
      <w:r w:rsidR="00156493">
        <w:rPr>
          <w:rFonts w:ascii="Arial" w:hAnsi="Arial" w:cs="Arial"/>
          <w:color w:val="474747"/>
          <w:sz w:val="21"/>
          <w:szCs w:val="21"/>
          <w:shd w:val="clear" w:color="auto" w:fill="FFFFFF"/>
        </w:rPr>
        <w:t xml:space="preserve">. </w:t>
      </w:r>
      <w:r w:rsidR="00156493" w:rsidRPr="00156493">
        <w:rPr>
          <w:rFonts w:ascii="Times New Roman" w:hAnsi="Times New Roman" w:cs="Times New Roman"/>
          <w:sz w:val="28"/>
          <w:szCs w:val="28"/>
          <w:shd w:val="clear" w:color="auto" w:fill="FFFFFF"/>
        </w:rPr>
        <w:t>Всего о</w:t>
      </w:r>
      <w:r w:rsidR="00156493">
        <w:rPr>
          <w:rFonts w:ascii="Times New Roman" w:hAnsi="Times New Roman" w:cs="Times New Roman"/>
          <w:sz w:val="28"/>
          <w:szCs w:val="28"/>
          <w:shd w:val="clear" w:color="auto" w:fill="FFFFFF"/>
        </w:rPr>
        <w:t xml:space="preserve">ткрытых уроков было проведено 38. </w:t>
      </w:r>
    </w:p>
    <w:p w14:paraId="36D9EF74" w14:textId="77E16771" w:rsidR="00E51F30" w:rsidRPr="00E51F30" w:rsidRDefault="00E51F30" w:rsidP="00E51F30">
      <w:pPr>
        <w:spacing w:line="276" w:lineRule="auto"/>
        <w:ind w:left="360" w:firstLine="348"/>
        <w:jc w:val="both"/>
        <w:rPr>
          <w:rFonts w:ascii="Times New Roman" w:hAnsi="Times New Roman" w:cs="Times New Roman"/>
          <w:sz w:val="28"/>
          <w:szCs w:val="28"/>
          <w:shd w:val="clear" w:color="auto" w:fill="FFFFFF"/>
        </w:rPr>
      </w:pPr>
      <w:r w:rsidRPr="00E51F30">
        <w:rPr>
          <w:rFonts w:ascii="Times New Roman" w:hAnsi="Times New Roman" w:cs="Times New Roman"/>
          <w:sz w:val="28"/>
          <w:szCs w:val="28"/>
        </w:rPr>
        <w:t>Анализируя состояние ВШК, следует отметить, что план внутришкольного контроля за 202</w:t>
      </w:r>
      <w:r>
        <w:rPr>
          <w:rFonts w:ascii="Times New Roman" w:hAnsi="Times New Roman" w:cs="Times New Roman"/>
          <w:sz w:val="28"/>
          <w:szCs w:val="28"/>
        </w:rPr>
        <w:t>4</w:t>
      </w:r>
      <w:r w:rsidRPr="00E51F30">
        <w:rPr>
          <w:rFonts w:ascii="Times New Roman" w:hAnsi="Times New Roman" w:cs="Times New Roman"/>
          <w:sz w:val="28"/>
          <w:szCs w:val="28"/>
        </w:rPr>
        <w:t>-202</w:t>
      </w:r>
      <w:r>
        <w:rPr>
          <w:rFonts w:ascii="Times New Roman" w:hAnsi="Times New Roman" w:cs="Times New Roman"/>
          <w:sz w:val="28"/>
          <w:szCs w:val="28"/>
        </w:rPr>
        <w:t>5</w:t>
      </w:r>
      <w:r w:rsidRPr="00E51F30">
        <w:rPr>
          <w:rFonts w:ascii="Times New Roman" w:hAnsi="Times New Roman" w:cs="Times New Roman"/>
          <w:sz w:val="28"/>
          <w:szCs w:val="28"/>
        </w:rPr>
        <w:t xml:space="preserve"> учебный год выполнен. Вместе с тем, выявлен ряд недостатков в организации ВШК: не все учебные занятия отвечают соответствующим требованиям, предъявляемым к современному уроку, </w:t>
      </w:r>
      <w:r>
        <w:rPr>
          <w:rFonts w:ascii="Times New Roman" w:hAnsi="Times New Roman" w:cs="Times New Roman"/>
          <w:sz w:val="28"/>
          <w:szCs w:val="28"/>
        </w:rPr>
        <w:t xml:space="preserve">не все </w:t>
      </w:r>
      <w:r w:rsidRPr="00E51F30">
        <w:rPr>
          <w:rFonts w:ascii="Times New Roman" w:hAnsi="Times New Roman" w:cs="Times New Roman"/>
          <w:sz w:val="28"/>
          <w:szCs w:val="28"/>
        </w:rPr>
        <w:t>педаго</w:t>
      </w:r>
      <w:r>
        <w:rPr>
          <w:rFonts w:ascii="Times New Roman" w:hAnsi="Times New Roman" w:cs="Times New Roman"/>
          <w:sz w:val="28"/>
          <w:szCs w:val="28"/>
        </w:rPr>
        <w:t>ги</w:t>
      </w:r>
      <w:r w:rsidRPr="00E51F30">
        <w:rPr>
          <w:rFonts w:ascii="Times New Roman" w:hAnsi="Times New Roman" w:cs="Times New Roman"/>
          <w:sz w:val="28"/>
          <w:szCs w:val="28"/>
        </w:rPr>
        <w:t xml:space="preserve"> систематически использу</w:t>
      </w:r>
      <w:r>
        <w:rPr>
          <w:rFonts w:ascii="Times New Roman" w:hAnsi="Times New Roman" w:cs="Times New Roman"/>
          <w:sz w:val="28"/>
          <w:szCs w:val="28"/>
        </w:rPr>
        <w:t>ют</w:t>
      </w:r>
      <w:r w:rsidRPr="00E51F30">
        <w:rPr>
          <w:rFonts w:ascii="Times New Roman" w:hAnsi="Times New Roman" w:cs="Times New Roman"/>
          <w:sz w:val="28"/>
          <w:szCs w:val="28"/>
        </w:rPr>
        <w:t xml:space="preserve"> информационно-коммуникационные технологии в учебной и внеучебной деятельности, отсутстви</w:t>
      </w:r>
      <w:r>
        <w:rPr>
          <w:rFonts w:ascii="Times New Roman" w:hAnsi="Times New Roman" w:cs="Times New Roman"/>
          <w:sz w:val="28"/>
          <w:szCs w:val="28"/>
        </w:rPr>
        <w:t>е</w:t>
      </w:r>
      <w:r w:rsidRPr="00E51F30">
        <w:rPr>
          <w:rFonts w:ascii="Times New Roman" w:hAnsi="Times New Roman" w:cs="Times New Roman"/>
          <w:sz w:val="28"/>
          <w:szCs w:val="28"/>
        </w:rPr>
        <w:t xml:space="preserve"> индивидуальных траекторий в работе с одаренными и способными школьниками. Посещенные уроки показывают, что иногда уроки ведутся по шаблону, не продумывается планирование урока для конкретного класса, конкретных обучающихся как слабоуспевающих, так и быстро усваивающих. Нет кропотливой индивидуальной работы на большинстве уроков, что приводит к нежелательным результатам при промежуточной аттестации.</w:t>
      </w:r>
    </w:p>
    <w:p w14:paraId="368E66BD" w14:textId="5FAD2675" w:rsidR="00E51F30" w:rsidRPr="00E51F30" w:rsidRDefault="00E51F30" w:rsidP="00E51F30">
      <w:pPr>
        <w:spacing w:line="276" w:lineRule="auto"/>
        <w:ind w:left="360" w:firstLine="348"/>
        <w:jc w:val="both"/>
        <w:rPr>
          <w:rFonts w:ascii="Times New Roman" w:hAnsi="Times New Roman" w:cs="Times New Roman"/>
          <w:sz w:val="28"/>
          <w:szCs w:val="28"/>
        </w:rPr>
      </w:pPr>
      <w:r w:rsidRPr="00E51F30">
        <w:rPr>
          <w:rFonts w:ascii="Times New Roman" w:hAnsi="Times New Roman" w:cs="Times New Roman"/>
          <w:sz w:val="28"/>
          <w:szCs w:val="28"/>
        </w:rPr>
        <w:t xml:space="preserve"> Выводы: формы и методы внутришкольного контроля соответствуют задачам, которые ставил педагогический коллектив школы на 202</w:t>
      </w:r>
      <w:r>
        <w:rPr>
          <w:rFonts w:ascii="Times New Roman" w:hAnsi="Times New Roman" w:cs="Times New Roman"/>
          <w:sz w:val="28"/>
          <w:szCs w:val="28"/>
        </w:rPr>
        <w:t>4</w:t>
      </w:r>
      <w:r w:rsidRPr="00E51F30">
        <w:rPr>
          <w:rFonts w:ascii="Times New Roman" w:hAnsi="Times New Roman" w:cs="Times New Roman"/>
          <w:sz w:val="28"/>
          <w:szCs w:val="28"/>
        </w:rPr>
        <w:t>-202</w:t>
      </w:r>
      <w:r>
        <w:rPr>
          <w:rFonts w:ascii="Times New Roman" w:hAnsi="Times New Roman" w:cs="Times New Roman"/>
          <w:sz w:val="28"/>
          <w:szCs w:val="28"/>
        </w:rPr>
        <w:t>5</w:t>
      </w:r>
      <w:r w:rsidRPr="00E51F30">
        <w:rPr>
          <w:rFonts w:ascii="Times New Roman" w:hAnsi="Times New Roman" w:cs="Times New Roman"/>
          <w:sz w:val="28"/>
          <w:szCs w:val="28"/>
        </w:rPr>
        <w:t xml:space="preserve"> учебный год. </w:t>
      </w:r>
    </w:p>
    <w:p w14:paraId="57DE6882" w14:textId="32A4D58B" w:rsidR="00716778" w:rsidRPr="00250D06" w:rsidRDefault="00716778" w:rsidP="00250D06">
      <w:pPr>
        <w:pStyle w:val="a7"/>
        <w:numPr>
          <w:ilvl w:val="0"/>
          <w:numId w:val="7"/>
        </w:numPr>
        <w:spacing w:line="276" w:lineRule="auto"/>
        <w:jc w:val="both"/>
        <w:textAlignment w:val="baseline"/>
        <w:rPr>
          <w:rFonts w:ascii="Times New Roman" w:eastAsia="Times New Roman" w:hAnsi="Times New Roman" w:cs="Times New Roman"/>
          <w:b/>
          <w:color w:val="000000"/>
          <w:kern w:val="0"/>
          <w:sz w:val="28"/>
          <w:szCs w:val="28"/>
          <w:lang w:eastAsia="ru-RU"/>
          <w14:ligatures w14:val="none"/>
        </w:rPr>
      </w:pPr>
      <w:r w:rsidRPr="00250D06">
        <w:rPr>
          <w:rFonts w:ascii="Times New Roman" w:eastAsia="Times New Roman" w:hAnsi="Times New Roman" w:cs="Times New Roman"/>
          <w:b/>
          <w:color w:val="000000"/>
          <w:kern w:val="0"/>
          <w:sz w:val="28"/>
          <w:szCs w:val="28"/>
          <w:lang w:eastAsia="ru-RU"/>
          <w14:ligatures w14:val="none"/>
        </w:rPr>
        <w:t>Аналитическая справка по итогам проверки анализов СОР и СОЧ учителями-предметниками</w:t>
      </w:r>
    </w:p>
    <w:p w14:paraId="0ED058F1" w14:textId="77777777" w:rsidR="00716778" w:rsidRPr="00716778" w:rsidRDefault="00716778" w:rsidP="00716778">
      <w:pPr>
        <w:spacing w:line="276" w:lineRule="auto"/>
        <w:textAlignment w:val="baseline"/>
        <w:rPr>
          <w:rFonts w:ascii="Times New Roman" w:eastAsia="Times New Roman" w:hAnsi="Times New Roman" w:cs="Times New Roman"/>
          <w:b/>
          <w:color w:val="000000"/>
          <w:kern w:val="0"/>
          <w:sz w:val="28"/>
          <w:szCs w:val="28"/>
          <w:lang w:eastAsia="ru-RU"/>
          <w14:ligatures w14:val="none"/>
        </w:rPr>
      </w:pPr>
      <w:r w:rsidRPr="00716778">
        <w:rPr>
          <w:rFonts w:ascii="Times New Roman" w:eastAsia="Times New Roman" w:hAnsi="Times New Roman" w:cs="Times New Roman"/>
          <w:b/>
          <w:color w:val="000000"/>
          <w:kern w:val="0"/>
          <w:sz w:val="28"/>
          <w:szCs w:val="28"/>
          <w:lang w:eastAsia="ru-RU"/>
          <w14:ligatures w14:val="none"/>
        </w:rPr>
        <w:t>Дата проверки: 24.05.2024г.</w:t>
      </w:r>
    </w:p>
    <w:p w14:paraId="69F0C368" w14:textId="77777777" w:rsidR="00716778" w:rsidRPr="00716778" w:rsidRDefault="00716778" w:rsidP="00716778">
      <w:pPr>
        <w:spacing w:line="276" w:lineRule="auto"/>
        <w:textAlignment w:val="baseline"/>
        <w:rPr>
          <w:rFonts w:ascii="Times New Roman" w:eastAsia="Times New Roman" w:hAnsi="Times New Roman" w:cs="Times New Roman"/>
          <w:color w:val="000000"/>
          <w:kern w:val="0"/>
          <w:sz w:val="28"/>
          <w:szCs w:val="28"/>
          <w:lang w:eastAsia="ru-RU"/>
          <w14:ligatures w14:val="none"/>
        </w:rPr>
      </w:pPr>
      <w:r w:rsidRPr="00716778">
        <w:rPr>
          <w:rFonts w:ascii="Times New Roman" w:eastAsia="Times New Roman" w:hAnsi="Times New Roman" w:cs="Times New Roman"/>
          <w:b/>
          <w:color w:val="000000"/>
          <w:kern w:val="0"/>
          <w:sz w:val="28"/>
          <w:szCs w:val="28"/>
          <w:lang w:eastAsia="ru-RU"/>
          <w14:ligatures w14:val="none"/>
        </w:rPr>
        <w:t>Цель:</w:t>
      </w:r>
      <w:r w:rsidRPr="00716778">
        <w:rPr>
          <w:rFonts w:ascii="Times New Roman" w:eastAsia="Times New Roman" w:hAnsi="Times New Roman" w:cs="Times New Roman"/>
          <w:color w:val="000000"/>
          <w:kern w:val="0"/>
          <w:sz w:val="28"/>
          <w:szCs w:val="28"/>
          <w:lang w:eastAsia="ru-RU"/>
          <w14:ligatures w14:val="none"/>
        </w:rPr>
        <w:t xml:space="preserve"> Анализ проведенных работ учащихся СОР и СОЧ за 2024-2025 учебный год.  Контроль за выполнением учебных планов и программ </w:t>
      </w:r>
    </w:p>
    <w:p w14:paraId="18E48893" w14:textId="77777777" w:rsidR="00716778" w:rsidRPr="00716778" w:rsidRDefault="00716778" w:rsidP="00716778">
      <w:pPr>
        <w:spacing w:line="276" w:lineRule="auto"/>
        <w:jc w:val="both"/>
        <w:textAlignment w:val="baseline"/>
        <w:rPr>
          <w:rFonts w:ascii="Times New Roman" w:eastAsia="Times New Roman" w:hAnsi="Times New Roman" w:cs="Times New Roman"/>
          <w:color w:val="000000"/>
          <w:kern w:val="0"/>
          <w:sz w:val="28"/>
          <w:szCs w:val="28"/>
          <w:lang w:eastAsia="ru-RU"/>
          <w14:ligatures w14:val="none"/>
        </w:rPr>
      </w:pPr>
      <w:r w:rsidRPr="00716778">
        <w:rPr>
          <w:rFonts w:ascii="Times New Roman" w:eastAsia="Times New Roman" w:hAnsi="Times New Roman" w:cs="Times New Roman"/>
          <w:color w:val="000000"/>
          <w:kern w:val="0"/>
          <w:sz w:val="28"/>
          <w:szCs w:val="28"/>
          <w:lang w:eastAsia="ru-RU"/>
          <w14:ligatures w14:val="none"/>
        </w:rPr>
        <w:t>Контроль за выполнением учебных планов и программ включает в себя следующие аспекты:</w:t>
      </w:r>
    </w:p>
    <w:p w14:paraId="12582188" w14:textId="77777777" w:rsidR="00716778" w:rsidRPr="00716778" w:rsidRDefault="00716778" w:rsidP="00716778">
      <w:pPr>
        <w:spacing w:line="276" w:lineRule="auto"/>
        <w:jc w:val="both"/>
        <w:textAlignment w:val="baseline"/>
        <w:rPr>
          <w:rFonts w:ascii="Times New Roman" w:eastAsia="Times New Roman" w:hAnsi="Times New Roman" w:cs="Times New Roman"/>
          <w:color w:val="000000"/>
          <w:kern w:val="0"/>
          <w:sz w:val="28"/>
          <w:szCs w:val="28"/>
          <w:lang w:eastAsia="ru-RU"/>
          <w14:ligatures w14:val="none"/>
        </w:rPr>
      </w:pPr>
      <w:r w:rsidRPr="00716778">
        <w:rPr>
          <w:rFonts w:ascii="Times New Roman" w:eastAsia="Times New Roman" w:hAnsi="Times New Roman" w:cs="Times New Roman"/>
          <w:color w:val="000000"/>
          <w:kern w:val="0"/>
          <w:sz w:val="28"/>
          <w:szCs w:val="28"/>
          <w:lang w:eastAsia="ru-RU"/>
          <w14:ligatures w14:val="none"/>
        </w:rPr>
        <w:lastRenderedPageBreak/>
        <w:t>1. Последовательность прохождения учебного материала и соблюдение количества часов, определенных программой на изучение каждой темы (соответствие прохождения материала календарному планированию).</w:t>
      </w:r>
    </w:p>
    <w:p w14:paraId="5A0B25BD" w14:textId="77777777" w:rsidR="00716778" w:rsidRPr="00716778" w:rsidRDefault="00716778" w:rsidP="00716778">
      <w:pPr>
        <w:spacing w:line="276" w:lineRule="auto"/>
        <w:jc w:val="both"/>
        <w:textAlignment w:val="baseline"/>
        <w:rPr>
          <w:rFonts w:ascii="Times New Roman" w:eastAsia="Times New Roman" w:hAnsi="Times New Roman" w:cs="Times New Roman"/>
          <w:color w:val="000000"/>
          <w:kern w:val="0"/>
          <w:sz w:val="28"/>
          <w:szCs w:val="28"/>
          <w:lang w:eastAsia="ru-RU"/>
          <w14:ligatures w14:val="none"/>
        </w:rPr>
      </w:pPr>
      <w:r w:rsidRPr="00716778">
        <w:rPr>
          <w:rFonts w:ascii="Times New Roman" w:eastAsia="Times New Roman" w:hAnsi="Times New Roman" w:cs="Times New Roman"/>
          <w:color w:val="000000"/>
          <w:kern w:val="0"/>
          <w:sz w:val="28"/>
          <w:szCs w:val="28"/>
          <w:lang w:eastAsia="ru-RU"/>
          <w14:ligatures w14:val="none"/>
        </w:rPr>
        <w:t>2. Количество фактически проведенных уроков.</w:t>
      </w:r>
    </w:p>
    <w:p w14:paraId="78B39A80" w14:textId="77777777" w:rsidR="00716778" w:rsidRPr="00716778" w:rsidRDefault="00716778" w:rsidP="00716778">
      <w:pPr>
        <w:spacing w:line="276" w:lineRule="auto"/>
        <w:jc w:val="both"/>
        <w:textAlignment w:val="baseline"/>
        <w:rPr>
          <w:rFonts w:ascii="Times New Roman" w:eastAsia="Times New Roman" w:hAnsi="Times New Roman" w:cs="Times New Roman"/>
          <w:color w:val="000000"/>
          <w:kern w:val="0"/>
          <w:sz w:val="28"/>
          <w:szCs w:val="28"/>
          <w:lang w:eastAsia="ru-RU"/>
          <w14:ligatures w14:val="none"/>
        </w:rPr>
      </w:pPr>
      <w:r w:rsidRPr="00716778">
        <w:rPr>
          <w:rFonts w:ascii="Times New Roman" w:eastAsia="Times New Roman" w:hAnsi="Times New Roman" w:cs="Times New Roman"/>
          <w:color w:val="000000"/>
          <w:kern w:val="0"/>
          <w:sz w:val="28"/>
          <w:szCs w:val="28"/>
          <w:lang w:eastAsia="ru-RU"/>
          <w14:ligatures w14:val="none"/>
        </w:rPr>
        <w:t>3. Выполнение обязательного минимума контрольных и суммативных работ.</w:t>
      </w:r>
    </w:p>
    <w:p w14:paraId="7DA22AE5" w14:textId="77777777" w:rsidR="00716778" w:rsidRPr="00716778" w:rsidRDefault="00716778" w:rsidP="00716778">
      <w:pPr>
        <w:spacing w:line="276" w:lineRule="auto"/>
        <w:jc w:val="both"/>
        <w:textAlignment w:val="baseline"/>
        <w:rPr>
          <w:rFonts w:ascii="Times New Roman" w:eastAsia="Times New Roman" w:hAnsi="Times New Roman" w:cs="Times New Roman"/>
          <w:color w:val="000000"/>
          <w:kern w:val="0"/>
          <w:sz w:val="28"/>
          <w:szCs w:val="28"/>
          <w:lang w:eastAsia="ru-RU"/>
          <w14:ligatures w14:val="none"/>
        </w:rPr>
      </w:pPr>
      <w:r w:rsidRPr="00716778">
        <w:rPr>
          <w:rFonts w:ascii="Times New Roman" w:eastAsia="Times New Roman" w:hAnsi="Times New Roman" w:cs="Times New Roman"/>
          <w:color w:val="000000"/>
          <w:kern w:val="0"/>
          <w:sz w:val="28"/>
          <w:szCs w:val="28"/>
          <w:lang w:eastAsia="ru-RU"/>
          <w14:ligatures w14:val="none"/>
        </w:rPr>
        <w:t xml:space="preserve">По итогам контроля следует, что учебные планы и программы за 2024-2025 учебный год выполнены полностью, обязательный минимум практических и лабораторных, контрольных и суммативных работ выполнен. Работы проводились согласно графику. Общешкольный график СОР и СОЧ утвержден директором школы. За 1-4 четверти отдельно по всем классам и предметам. Учителями соблюдалось требование- не ставить в одну дату 3 и более СОР или СОЧ. Так же не ставилось проведение СОЧ в последний день четверти. </w:t>
      </w:r>
    </w:p>
    <w:p w14:paraId="515486BB" w14:textId="77777777" w:rsidR="00716778" w:rsidRPr="00716778" w:rsidRDefault="00716778" w:rsidP="00716778">
      <w:pPr>
        <w:spacing w:line="276" w:lineRule="auto"/>
        <w:jc w:val="both"/>
        <w:textAlignment w:val="baseline"/>
        <w:rPr>
          <w:rFonts w:ascii="Times New Roman" w:eastAsia="Times New Roman" w:hAnsi="Times New Roman" w:cs="Times New Roman"/>
          <w:color w:val="000000"/>
          <w:kern w:val="0"/>
          <w:sz w:val="28"/>
          <w:szCs w:val="28"/>
          <w:lang w:eastAsia="ru-RU"/>
          <w14:ligatures w14:val="none"/>
        </w:rPr>
      </w:pPr>
      <w:r w:rsidRPr="00716778">
        <w:rPr>
          <w:rFonts w:ascii="Times New Roman" w:eastAsia="Times New Roman" w:hAnsi="Times New Roman" w:cs="Times New Roman"/>
          <w:color w:val="000000"/>
          <w:kern w:val="0"/>
          <w:sz w:val="28"/>
          <w:szCs w:val="28"/>
          <w:lang w:eastAsia="ru-RU"/>
          <w14:ligatures w14:val="none"/>
        </w:rPr>
        <w:t>Учителями прописаны цели и причины затруднения выполнения заданий СОР и СОЧ учащимися. Выведены проценты и уровни успеваемости учащихся. Анализы СОР и СОЧ учителями предоставлены были в срок, т.е.в последний день каждой четверти.</w:t>
      </w:r>
    </w:p>
    <w:p w14:paraId="46F2B065" w14:textId="77777777" w:rsidR="00716778" w:rsidRPr="00716778" w:rsidRDefault="00716778" w:rsidP="00716778">
      <w:pPr>
        <w:spacing w:line="276" w:lineRule="auto"/>
        <w:jc w:val="both"/>
        <w:rPr>
          <w:rFonts w:ascii="Times New Roman" w:eastAsia="Calibri" w:hAnsi="Times New Roman" w:cs="Times New Roman"/>
          <w:color w:val="000000"/>
          <w:kern w:val="0"/>
          <w:sz w:val="28"/>
          <w:szCs w:val="28"/>
          <w14:ligatures w14:val="none"/>
        </w:rPr>
      </w:pPr>
      <w:r w:rsidRPr="00716778">
        <w:rPr>
          <w:rFonts w:ascii="Times New Roman" w:eastAsia="Calibri" w:hAnsi="Times New Roman" w:cs="Times New Roman"/>
          <w:color w:val="000000"/>
          <w:kern w:val="0"/>
          <w:sz w:val="28"/>
          <w:szCs w:val="28"/>
          <w14:ligatures w14:val="none"/>
        </w:rPr>
        <w:t>Цель проведения СОР и СОЧ учителями-предметниками - определить уровень учебных достижений обучающихся по целям четверти в соответствии со стандартом.</w:t>
      </w:r>
    </w:p>
    <w:p w14:paraId="6765E616" w14:textId="77777777" w:rsidR="00716778" w:rsidRPr="00716778" w:rsidRDefault="00716778" w:rsidP="00716778">
      <w:pPr>
        <w:spacing w:line="276" w:lineRule="auto"/>
        <w:jc w:val="both"/>
        <w:rPr>
          <w:rFonts w:ascii="Times New Roman" w:eastAsia="Calibri" w:hAnsi="Times New Roman" w:cs="Times New Roman"/>
          <w:color w:val="000000"/>
          <w:kern w:val="0"/>
          <w:sz w:val="28"/>
          <w:szCs w:val="28"/>
          <w14:ligatures w14:val="none"/>
        </w:rPr>
      </w:pPr>
      <w:r w:rsidRPr="00716778">
        <w:rPr>
          <w:rFonts w:ascii="Times New Roman" w:eastAsia="Calibri" w:hAnsi="Times New Roman" w:cs="Times New Roman"/>
          <w:color w:val="000000"/>
          <w:kern w:val="0"/>
          <w:sz w:val="28"/>
          <w:szCs w:val="28"/>
          <w14:ligatures w14:val="none"/>
        </w:rPr>
        <w:t xml:space="preserve">Согласно приказу № 125 в 1 классе СОР и СОЧ не проводятся. </w:t>
      </w:r>
    </w:p>
    <w:p w14:paraId="4B38BA33" w14:textId="77777777" w:rsidR="00716778" w:rsidRPr="00716778" w:rsidRDefault="00716778" w:rsidP="00716778">
      <w:pPr>
        <w:spacing w:line="276" w:lineRule="auto"/>
        <w:jc w:val="both"/>
        <w:rPr>
          <w:rFonts w:ascii="Times New Roman" w:eastAsia="Calibri" w:hAnsi="Times New Roman" w:cs="Times New Roman"/>
          <w:color w:val="000000"/>
          <w:kern w:val="0"/>
          <w:sz w:val="28"/>
          <w:szCs w:val="28"/>
          <w14:ligatures w14:val="none"/>
        </w:rPr>
      </w:pPr>
      <w:r w:rsidRPr="00716778">
        <w:rPr>
          <w:rFonts w:ascii="Times New Roman" w:eastAsia="Calibri" w:hAnsi="Times New Roman" w:cs="Times New Roman"/>
          <w:color w:val="000000"/>
          <w:kern w:val="0"/>
          <w:sz w:val="28"/>
          <w:szCs w:val="28"/>
          <w14:ligatures w14:val="none"/>
        </w:rPr>
        <w:t xml:space="preserve"> В соответствии с утвержденным планом проведены СОР и СОЧ, каждым учителем сделан анализ и работа над ошибками. Для учащихся, которым трудно давался материал, учителя индивидуально корректировали деятельность. </w:t>
      </w:r>
    </w:p>
    <w:p w14:paraId="2D0496BC" w14:textId="77777777" w:rsidR="00250D06" w:rsidRPr="00250D06" w:rsidRDefault="00250D06" w:rsidP="00250D06">
      <w:pPr>
        <w:pStyle w:val="a7"/>
        <w:numPr>
          <w:ilvl w:val="0"/>
          <w:numId w:val="7"/>
        </w:num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r w:rsidRPr="00250D06">
        <w:rPr>
          <w:rFonts w:ascii="Times New Roman" w:eastAsia="Times New Roman" w:hAnsi="Times New Roman" w:cs="Times New Roman"/>
          <w:b/>
          <w:bCs/>
          <w:color w:val="000000"/>
          <w:sz w:val="28"/>
          <w:szCs w:val="28"/>
          <w:lang w:eastAsia="ru-RU"/>
        </w:rPr>
        <w:t xml:space="preserve">Анализ итогов промежуточной и итоговой аттестации в 5-11 классах КГУ «Александровская общеобразовательная школа» </w:t>
      </w:r>
    </w:p>
    <w:p w14:paraId="24176617" w14:textId="77777777" w:rsidR="00250D06" w:rsidRPr="00250D06" w:rsidRDefault="00250D06" w:rsidP="00250D06">
      <w:pPr>
        <w:shd w:val="clear" w:color="auto" w:fill="FFFFFF"/>
        <w:spacing w:after="0" w:line="294" w:lineRule="atLeast"/>
        <w:ind w:left="360"/>
        <w:jc w:val="center"/>
        <w:rPr>
          <w:rFonts w:ascii="Arial" w:eastAsia="Times New Roman" w:hAnsi="Arial" w:cs="Arial"/>
          <w:color w:val="000000"/>
          <w:sz w:val="28"/>
          <w:szCs w:val="28"/>
          <w:lang w:eastAsia="ru-RU"/>
        </w:rPr>
      </w:pPr>
      <w:r w:rsidRPr="00250D06">
        <w:rPr>
          <w:rFonts w:ascii="Times New Roman" w:eastAsia="Times New Roman" w:hAnsi="Times New Roman" w:cs="Times New Roman"/>
          <w:b/>
          <w:bCs/>
          <w:color w:val="000000"/>
          <w:sz w:val="28"/>
          <w:szCs w:val="28"/>
          <w:lang w:eastAsia="ru-RU"/>
        </w:rPr>
        <w:t xml:space="preserve">за 2024-2025 </w:t>
      </w:r>
      <w:proofErr w:type="gramStart"/>
      <w:r w:rsidRPr="00250D06">
        <w:rPr>
          <w:rFonts w:ascii="Times New Roman" w:eastAsia="Times New Roman" w:hAnsi="Times New Roman" w:cs="Times New Roman"/>
          <w:b/>
          <w:bCs/>
          <w:color w:val="000000"/>
          <w:sz w:val="28"/>
          <w:szCs w:val="28"/>
          <w:lang w:eastAsia="ru-RU"/>
        </w:rPr>
        <w:t>уч.год</w:t>
      </w:r>
      <w:proofErr w:type="gramEnd"/>
    </w:p>
    <w:p w14:paraId="30B4583F" w14:textId="77777777" w:rsidR="00250D06" w:rsidRPr="00250D06" w:rsidRDefault="00250D06" w:rsidP="00250D06">
      <w:pPr>
        <w:pStyle w:val="a7"/>
        <w:shd w:val="clear" w:color="auto" w:fill="FFFFFF"/>
        <w:spacing w:after="0" w:line="294" w:lineRule="atLeast"/>
        <w:rPr>
          <w:rFonts w:ascii="Arial" w:eastAsia="Times New Roman" w:hAnsi="Arial" w:cs="Arial"/>
          <w:color w:val="000000"/>
          <w:lang w:eastAsia="ru-RU"/>
        </w:rPr>
      </w:pPr>
    </w:p>
    <w:p w14:paraId="11AA4534" w14:textId="77777777" w:rsidR="00250D06" w:rsidRPr="00250D06" w:rsidRDefault="00250D06" w:rsidP="00250D06">
      <w:pPr>
        <w:shd w:val="clear" w:color="auto" w:fill="FFFFFF"/>
        <w:spacing w:line="276" w:lineRule="auto"/>
        <w:ind w:left="360" w:firstLine="348"/>
        <w:jc w:val="both"/>
        <w:rPr>
          <w:rFonts w:ascii="Times New Roman" w:eastAsia="Times New Roman" w:hAnsi="Times New Roman" w:cs="Times New Roman"/>
          <w:color w:val="000000"/>
          <w:sz w:val="28"/>
          <w:szCs w:val="28"/>
          <w:lang w:eastAsia="ru-RU"/>
        </w:rPr>
      </w:pPr>
      <w:r w:rsidRPr="00250D06">
        <w:rPr>
          <w:rFonts w:ascii="Times New Roman" w:eastAsia="Times New Roman" w:hAnsi="Times New Roman" w:cs="Times New Roman"/>
          <w:color w:val="000000"/>
          <w:sz w:val="28"/>
          <w:szCs w:val="28"/>
          <w:lang w:eastAsia="ru-RU"/>
        </w:rPr>
        <w:t xml:space="preserve">Согласно приказу УО №887 от 05.05.2025 г. «О проведении промежуточной и итоговой аттестации» по результатам освоения образовательной программы за 2024-2025 </w:t>
      </w:r>
      <w:proofErr w:type="gramStart"/>
      <w:r w:rsidRPr="00250D06">
        <w:rPr>
          <w:rFonts w:ascii="Times New Roman" w:eastAsia="Times New Roman" w:hAnsi="Times New Roman" w:cs="Times New Roman"/>
          <w:color w:val="000000"/>
          <w:sz w:val="28"/>
          <w:szCs w:val="28"/>
          <w:lang w:eastAsia="ru-RU"/>
        </w:rPr>
        <w:t>уч.год</w:t>
      </w:r>
      <w:proofErr w:type="gramEnd"/>
      <w:r w:rsidRPr="00250D06">
        <w:rPr>
          <w:rFonts w:ascii="Times New Roman" w:eastAsia="Times New Roman" w:hAnsi="Times New Roman" w:cs="Times New Roman"/>
          <w:color w:val="000000"/>
          <w:sz w:val="28"/>
          <w:szCs w:val="28"/>
          <w:lang w:eastAsia="ru-RU"/>
        </w:rPr>
        <w:t xml:space="preserve">  была проведена промежуточная и итоговая аттестация по предметам учебных планов</w:t>
      </w:r>
    </w:p>
    <w:p w14:paraId="099FE94F" w14:textId="77777777" w:rsidR="00250D06" w:rsidRPr="00250D06" w:rsidRDefault="00250D06" w:rsidP="00250D06">
      <w:pPr>
        <w:pStyle w:val="a7"/>
        <w:shd w:val="clear" w:color="auto" w:fill="FFFFFF"/>
        <w:spacing w:line="276" w:lineRule="auto"/>
        <w:jc w:val="both"/>
        <w:rPr>
          <w:rFonts w:ascii="Times New Roman" w:eastAsia="Times New Roman" w:hAnsi="Times New Roman" w:cs="Times New Roman"/>
          <w:color w:val="000000"/>
          <w:sz w:val="28"/>
          <w:szCs w:val="28"/>
          <w:lang w:eastAsia="ru-RU"/>
        </w:rPr>
      </w:pPr>
      <w:r w:rsidRPr="00250D06">
        <w:rPr>
          <w:rFonts w:ascii="Times New Roman" w:eastAsia="Times New Roman" w:hAnsi="Times New Roman" w:cs="Times New Roman"/>
          <w:b/>
          <w:bCs/>
          <w:i/>
          <w:iCs/>
          <w:color w:val="000000"/>
          <w:sz w:val="28"/>
          <w:szCs w:val="28"/>
          <w:lang w:eastAsia="ru-RU"/>
        </w:rPr>
        <w:t>Цели промежуточной аттестации:</w:t>
      </w:r>
    </w:p>
    <w:p w14:paraId="7871EE61" w14:textId="77777777" w:rsidR="00250D06" w:rsidRDefault="00250D06" w:rsidP="00250D06">
      <w:pPr>
        <w:pStyle w:val="a7"/>
        <w:shd w:val="clear" w:color="auto" w:fill="FFFFFF"/>
        <w:spacing w:line="276" w:lineRule="auto"/>
        <w:jc w:val="both"/>
        <w:rPr>
          <w:rFonts w:ascii="Times New Roman" w:eastAsia="Times New Roman" w:hAnsi="Times New Roman" w:cs="Times New Roman"/>
          <w:color w:val="000000"/>
          <w:sz w:val="28"/>
          <w:szCs w:val="28"/>
          <w:lang w:eastAsia="ru-RU"/>
        </w:rPr>
      </w:pPr>
      <w:r w:rsidRPr="00250D06">
        <w:rPr>
          <w:rFonts w:ascii="Times New Roman" w:eastAsia="Times New Roman" w:hAnsi="Times New Roman" w:cs="Times New Roman"/>
          <w:color w:val="000000"/>
          <w:sz w:val="28"/>
          <w:szCs w:val="28"/>
          <w:lang w:eastAsia="ru-RU"/>
        </w:rPr>
        <w:t>─    проведение независимого контроля усвоения учебного материала обучающимися;</w:t>
      </w:r>
    </w:p>
    <w:p w14:paraId="0C2961BB" w14:textId="2347115D" w:rsidR="00250D06" w:rsidRPr="00250D06" w:rsidRDefault="00250D06" w:rsidP="00250D06">
      <w:pPr>
        <w:pStyle w:val="a7"/>
        <w:shd w:val="clear" w:color="auto" w:fill="FFFFFF"/>
        <w:spacing w:line="276" w:lineRule="auto"/>
        <w:jc w:val="both"/>
        <w:rPr>
          <w:rFonts w:ascii="Times New Roman" w:eastAsia="Times New Roman" w:hAnsi="Times New Roman" w:cs="Times New Roman"/>
          <w:color w:val="000000"/>
          <w:sz w:val="28"/>
          <w:szCs w:val="28"/>
          <w:lang w:eastAsia="ru-RU"/>
        </w:rPr>
      </w:pPr>
      <w:r w:rsidRPr="00250D06">
        <w:rPr>
          <w:rFonts w:ascii="Times New Roman" w:eastAsia="Times New Roman" w:hAnsi="Times New Roman" w:cs="Times New Roman"/>
          <w:color w:val="000000"/>
          <w:sz w:val="28"/>
          <w:szCs w:val="28"/>
          <w:lang w:eastAsia="ru-RU"/>
        </w:rPr>
        <w:t>─    повышение мотивации обучения школьников;</w:t>
      </w:r>
    </w:p>
    <w:p w14:paraId="2A96F31D" w14:textId="77777777" w:rsidR="00250D06" w:rsidRPr="00250D06" w:rsidRDefault="00250D06" w:rsidP="00250D06">
      <w:pPr>
        <w:pStyle w:val="a7"/>
        <w:shd w:val="clear" w:color="auto" w:fill="FFFFFF"/>
        <w:spacing w:line="276" w:lineRule="auto"/>
        <w:jc w:val="both"/>
        <w:rPr>
          <w:rFonts w:ascii="Times New Roman" w:eastAsia="Times New Roman" w:hAnsi="Times New Roman" w:cs="Times New Roman"/>
          <w:color w:val="000000"/>
          <w:sz w:val="28"/>
          <w:szCs w:val="28"/>
          <w:lang w:eastAsia="ru-RU"/>
        </w:rPr>
      </w:pPr>
      <w:r w:rsidRPr="00250D06">
        <w:rPr>
          <w:rFonts w:ascii="Times New Roman" w:eastAsia="Times New Roman" w:hAnsi="Times New Roman" w:cs="Times New Roman"/>
          <w:color w:val="000000"/>
          <w:sz w:val="28"/>
          <w:szCs w:val="28"/>
          <w:lang w:eastAsia="ru-RU"/>
        </w:rPr>
        <w:t>─    психологическая адаптация к сдаче ЕНТ;</w:t>
      </w:r>
    </w:p>
    <w:p w14:paraId="7BF97181" w14:textId="77777777" w:rsidR="00250D06" w:rsidRPr="00250D06" w:rsidRDefault="00250D06" w:rsidP="00250D06">
      <w:pPr>
        <w:pStyle w:val="a7"/>
        <w:shd w:val="clear" w:color="auto" w:fill="FFFFFF"/>
        <w:spacing w:line="276" w:lineRule="auto"/>
        <w:jc w:val="both"/>
        <w:rPr>
          <w:rFonts w:ascii="Times New Roman" w:eastAsia="Times New Roman" w:hAnsi="Times New Roman" w:cs="Times New Roman"/>
          <w:color w:val="000000"/>
          <w:sz w:val="28"/>
          <w:szCs w:val="28"/>
          <w:lang w:eastAsia="ru-RU"/>
        </w:rPr>
      </w:pPr>
      <w:r w:rsidRPr="00250D06">
        <w:rPr>
          <w:rFonts w:ascii="Times New Roman" w:eastAsia="Times New Roman" w:hAnsi="Times New Roman" w:cs="Times New Roman"/>
          <w:color w:val="000000"/>
          <w:sz w:val="28"/>
          <w:szCs w:val="28"/>
          <w:lang w:eastAsia="ru-RU"/>
        </w:rPr>
        <w:lastRenderedPageBreak/>
        <w:t>─    повышение ответственности учителей-предметников за результаты труда, за степень освоения обучающимися государственного образовательного стандарта, определённого образовательной программой.</w:t>
      </w:r>
    </w:p>
    <w:p w14:paraId="2B845721" w14:textId="77777777" w:rsidR="00250D06" w:rsidRPr="00250D06" w:rsidRDefault="00250D06" w:rsidP="00250D06">
      <w:pPr>
        <w:pStyle w:val="a7"/>
        <w:shd w:val="clear" w:color="auto" w:fill="FFFFFF"/>
        <w:spacing w:line="276" w:lineRule="auto"/>
        <w:jc w:val="both"/>
        <w:rPr>
          <w:rFonts w:ascii="Times New Roman" w:eastAsia="Times New Roman" w:hAnsi="Times New Roman" w:cs="Times New Roman"/>
          <w:color w:val="000000"/>
          <w:sz w:val="28"/>
          <w:szCs w:val="28"/>
          <w:lang w:eastAsia="ru-RU"/>
        </w:rPr>
      </w:pPr>
      <w:r w:rsidRPr="00250D06">
        <w:rPr>
          <w:rFonts w:ascii="Times New Roman" w:eastAsia="Times New Roman" w:hAnsi="Times New Roman" w:cs="Times New Roman"/>
          <w:b/>
          <w:bCs/>
          <w:i/>
          <w:iCs/>
          <w:color w:val="000000"/>
          <w:sz w:val="28"/>
          <w:szCs w:val="28"/>
          <w:lang w:eastAsia="ru-RU"/>
        </w:rPr>
        <w:t>Задача промежуточной аттестации:</w:t>
      </w:r>
    </w:p>
    <w:p w14:paraId="0F0F4ACF" w14:textId="77777777" w:rsidR="00250D06" w:rsidRPr="00250D06" w:rsidRDefault="00250D06" w:rsidP="00250D06">
      <w:pPr>
        <w:pStyle w:val="a7"/>
        <w:shd w:val="clear" w:color="auto" w:fill="FFFFFF"/>
        <w:spacing w:line="276" w:lineRule="auto"/>
        <w:jc w:val="both"/>
        <w:rPr>
          <w:rFonts w:ascii="Times New Roman" w:eastAsia="Times New Roman" w:hAnsi="Times New Roman" w:cs="Times New Roman"/>
          <w:color w:val="000000"/>
          <w:sz w:val="28"/>
          <w:szCs w:val="28"/>
          <w:lang w:eastAsia="ru-RU"/>
        </w:rPr>
      </w:pPr>
      <w:r w:rsidRPr="00250D06">
        <w:rPr>
          <w:rFonts w:ascii="Times New Roman" w:eastAsia="Times New Roman" w:hAnsi="Times New Roman" w:cs="Times New Roman"/>
          <w:color w:val="000000"/>
          <w:sz w:val="28"/>
          <w:szCs w:val="28"/>
          <w:lang w:eastAsia="ru-RU"/>
        </w:rPr>
        <w:t>Проверить соответствие знаний обучающихся требованиям государственных стандартов образования и умение применять их на практике.</w:t>
      </w:r>
    </w:p>
    <w:p w14:paraId="58B5950E" w14:textId="77777777" w:rsidR="00250D06" w:rsidRPr="00250D06" w:rsidRDefault="00250D06" w:rsidP="00250D06">
      <w:pPr>
        <w:pStyle w:val="a7"/>
        <w:shd w:val="clear" w:color="auto" w:fill="FFFFFF"/>
        <w:spacing w:line="276" w:lineRule="auto"/>
        <w:jc w:val="both"/>
        <w:rPr>
          <w:rFonts w:ascii="Times New Roman" w:eastAsia="Times New Roman" w:hAnsi="Times New Roman" w:cs="Times New Roman"/>
          <w:color w:val="000000"/>
          <w:sz w:val="28"/>
          <w:szCs w:val="28"/>
          <w:lang w:eastAsia="ru-RU"/>
        </w:rPr>
      </w:pPr>
      <w:r w:rsidRPr="00250D06">
        <w:rPr>
          <w:rFonts w:ascii="Times New Roman" w:eastAsia="Times New Roman" w:hAnsi="Times New Roman" w:cs="Times New Roman"/>
          <w:color w:val="000000"/>
          <w:sz w:val="28"/>
          <w:szCs w:val="28"/>
          <w:lang w:eastAsia="ru-RU"/>
        </w:rPr>
        <w:t>Промежуточная аттестация проводилась в 5-8,10 классах по казахскому языку.</w:t>
      </w:r>
    </w:p>
    <w:p w14:paraId="49241A38" w14:textId="77777777" w:rsidR="00250D06" w:rsidRPr="00250D06" w:rsidRDefault="00250D06" w:rsidP="00250D06">
      <w:pPr>
        <w:pStyle w:val="a7"/>
        <w:shd w:val="clear" w:color="auto" w:fill="FFFFFF"/>
        <w:spacing w:line="276" w:lineRule="auto"/>
        <w:jc w:val="both"/>
        <w:rPr>
          <w:rFonts w:ascii="Times New Roman" w:eastAsia="Times New Roman" w:hAnsi="Times New Roman" w:cs="Times New Roman"/>
          <w:b/>
          <w:color w:val="000000"/>
          <w:sz w:val="28"/>
          <w:szCs w:val="28"/>
          <w:lang w:eastAsia="ru-RU"/>
        </w:rPr>
      </w:pPr>
      <w:r w:rsidRPr="00250D06">
        <w:rPr>
          <w:rFonts w:ascii="Times New Roman" w:eastAsia="Times New Roman" w:hAnsi="Times New Roman" w:cs="Times New Roman"/>
          <w:b/>
          <w:color w:val="000000"/>
          <w:sz w:val="28"/>
          <w:szCs w:val="28"/>
          <w:lang w:eastAsia="ru-RU"/>
        </w:rPr>
        <w:t>Сроки проведения: с 26 по 30 мая 2025г.</w:t>
      </w:r>
    </w:p>
    <w:p w14:paraId="090EB1E9" w14:textId="77777777" w:rsidR="00250D06" w:rsidRPr="00250D06" w:rsidRDefault="00250D06" w:rsidP="00250D06">
      <w:pPr>
        <w:pStyle w:val="a7"/>
        <w:shd w:val="clear" w:color="auto" w:fill="FFFFFF"/>
        <w:spacing w:line="276" w:lineRule="auto"/>
        <w:jc w:val="both"/>
        <w:rPr>
          <w:rFonts w:ascii="Times New Roman" w:eastAsia="Times New Roman" w:hAnsi="Times New Roman" w:cs="Times New Roman"/>
          <w:color w:val="000000"/>
          <w:sz w:val="28"/>
          <w:szCs w:val="28"/>
          <w:lang w:eastAsia="ru-RU"/>
        </w:rPr>
      </w:pPr>
      <w:r w:rsidRPr="00250D06">
        <w:rPr>
          <w:rFonts w:ascii="Times New Roman" w:eastAsia="Times New Roman" w:hAnsi="Times New Roman" w:cs="Times New Roman"/>
          <w:b/>
          <w:bCs/>
          <w:i/>
          <w:iCs/>
          <w:color w:val="000000"/>
          <w:sz w:val="28"/>
          <w:szCs w:val="28"/>
          <w:lang w:eastAsia="ru-RU"/>
        </w:rPr>
        <w:t>Задача итоговой аттестации:</w:t>
      </w:r>
    </w:p>
    <w:p w14:paraId="13CBE9C6" w14:textId="77777777" w:rsidR="00250D06" w:rsidRPr="00250D06" w:rsidRDefault="00250D06" w:rsidP="00250D06">
      <w:pPr>
        <w:pStyle w:val="a7"/>
        <w:shd w:val="clear" w:color="auto" w:fill="FFFFFF"/>
        <w:spacing w:line="276" w:lineRule="auto"/>
        <w:jc w:val="both"/>
        <w:rPr>
          <w:rFonts w:ascii="Times New Roman" w:eastAsia="Times New Roman" w:hAnsi="Times New Roman" w:cs="Times New Roman"/>
          <w:color w:val="000000"/>
          <w:sz w:val="28"/>
          <w:szCs w:val="28"/>
          <w:lang w:eastAsia="ru-RU"/>
        </w:rPr>
      </w:pPr>
      <w:r w:rsidRPr="00250D06">
        <w:rPr>
          <w:rFonts w:ascii="Times New Roman" w:eastAsia="Times New Roman" w:hAnsi="Times New Roman" w:cs="Times New Roman"/>
          <w:color w:val="000000"/>
          <w:sz w:val="28"/>
          <w:szCs w:val="28"/>
          <w:lang w:eastAsia="ru-RU"/>
        </w:rPr>
        <w:t>Проверить соответствие знаний обучающихся требованиям государственных стандартов образования и умение применять их на практике.</w:t>
      </w:r>
    </w:p>
    <w:p w14:paraId="10D41844" w14:textId="77777777" w:rsidR="00250D06" w:rsidRPr="00250D06" w:rsidRDefault="00250D06" w:rsidP="00250D06">
      <w:pPr>
        <w:pStyle w:val="a7"/>
        <w:shd w:val="clear" w:color="auto" w:fill="FFFFFF"/>
        <w:spacing w:line="276" w:lineRule="auto"/>
        <w:jc w:val="both"/>
        <w:rPr>
          <w:rFonts w:ascii="Times New Roman" w:eastAsia="Times New Roman" w:hAnsi="Times New Roman" w:cs="Times New Roman"/>
          <w:color w:val="000000"/>
          <w:sz w:val="28"/>
          <w:szCs w:val="28"/>
          <w:lang w:eastAsia="ru-RU"/>
        </w:rPr>
      </w:pPr>
      <w:r w:rsidRPr="00250D06">
        <w:rPr>
          <w:rFonts w:ascii="Times New Roman" w:eastAsia="Times New Roman" w:hAnsi="Times New Roman" w:cs="Times New Roman"/>
          <w:b/>
          <w:bCs/>
          <w:color w:val="000000"/>
          <w:sz w:val="28"/>
          <w:szCs w:val="28"/>
          <w:lang w:eastAsia="ru-RU"/>
        </w:rPr>
        <w:t>Промежуточная аттестация проводилась в 9 классе</w:t>
      </w:r>
      <w:r w:rsidRPr="00250D06">
        <w:rPr>
          <w:rFonts w:ascii="Times New Roman" w:eastAsia="Times New Roman" w:hAnsi="Times New Roman" w:cs="Times New Roman"/>
          <w:color w:val="000000"/>
          <w:sz w:val="28"/>
          <w:szCs w:val="28"/>
          <w:lang w:eastAsia="ru-RU"/>
        </w:rPr>
        <w:t xml:space="preserve"> по следующим предметам: русский язык, алгебра, предметы по выбору: русская литература, информатика, биология, история Казахстана, физика; казахский язык и литература.</w:t>
      </w:r>
    </w:p>
    <w:p w14:paraId="33B3992F" w14:textId="77777777" w:rsidR="00250D06" w:rsidRPr="00250D06" w:rsidRDefault="00250D06" w:rsidP="00250D06">
      <w:pPr>
        <w:pStyle w:val="a7"/>
        <w:shd w:val="clear" w:color="auto" w:fill="FFFFFF"/>
        <w:spacing w:line="276" w:lineRule="auto"/>
        <w:jc w:val="both"/>
        <w:rPr>
          <w:rFonts w:ascii="Times New Roman" w:eastAsia="Times New Roman" w:hAnsi="Times New Roman" w:cs="Times New Roman"/>
          <w:color w:val="000000"/>
          <w:sz w:val="28"/>
          <w:szCs w:val="28"/>
          <w:lang w:eastAsia="ru-RU"/>
        </w:rPr>
      </w:pPr>
      <w:r w:rsidRPr="00250D06">
        <w:rPr>
          <w:rFonts w:ascii="Times New Roman" w:eastAsia="Times New Roman" w:hAnsi="Times New Roman" w:cs="Times New Roman"/>
          <w:b/>
          <w:bCs/>
          <w:color w:val="000000"/>
          <w:sz w:val="28"/>
          <w:szCs w:val="28"/>
          <w:lang w:eastAsia="ru-RU"/>
        </w:rPr>
        <w:t>Промежуточная аттестация проводилась в 11 классе</w:t>
      </w:r>
      <w:r w:rsidRPr="00250D06">
        <w:rPr>
          <w:rFonts w:ascii="Times New Roman" w:eastAsia="Times New Roman" w:hAnsi="Times New Roman" w:cs="Times New Roman"/>
          <w:color w:val="000000"/>
          <w:sz w:val="28"/>
          <w:szCs w:val="28"/>
          <w:lang w:eastAsia="ru-RU"/>
        </w:rPr>
        <w:t xml:space="preserve"> по следующим предметам: история Казахстана, алгебра и начала анализа, русский язык, предметы по выбору: русская литература, география, биология, английский язык, основы права.</w:t>
      </w:r>
    </w:p>
    <w:p w14:paraId="0C08678F" w14:textId="77777777" w:rsidR="00250D06" w:rsidRPr="00250D06" w:rsidRDefault="00250D06" w:rsidP="00250D06">
      <w:pPr>
        <w:pStyle w:val="a7"/>
        <w:shd w:val="clear" w:color="auto" w:fill="FFFFFF"/>
        <w:spacing w:line="276" w:lineRule="auto"/>
        <w:jc w:val="both"/>
        <w:rPr>
          <w:rFonts w:ascii="Times New Roman" w:eastAsia="Times New Roman" w:hAnsi="Times New Roman" w:cs="Times New Roman"/>
          <w:color w:val="000000"/>
          <w:sz w:val="28"/>
          <w:szCs w:val="28"/>
          <w:lang w:eastAsia="ru-RU"/>
        </w:rPr>
      </w:pPr>
      <w:r w:rsidRPr="00250D06">
        <w:rPr>
          <w:rFonts w:ascii="Times New Roman" w:eastAsia="Times New Roman" w:hAnsi="Times New Roman" w:cs="Times New Roman"/>
          <w:b/>
          <w:bCs/>
          <w:i/>
          <w:iCs/>
          <w:color w:val="000000"/>
          <w:sz w:val="28"/>
          <w:szCs w:val="28"/>
          <w:lang w:eastAsia="ru-RU"/>
        </w:rPr>
        <w:t>Анализ результатов итоговой аттестации.</w:t>
      </w:r>
    </w:p>
    <w:p w14:paraId="3979975D" w14:textId="77777777" w:rsidR="00250D06" w:rsidRPr="00250D06" w:rsidRDefault="00250D06" w:rsidP="00250D06">
      <w:pPr>
        <w:pStyle w:val="a7"/>
        <w:shd w:val="clear" w:color="auto" w:fill="FFFFFF"/>
        <w:spacing w:line="276" w:lineRule="auto"/>
        <w:jc w:val="both"/>
        <w:rPr>
          <w:rFonts w:ascii="Times New Roman" w:eastAsia="Times New Roman" w:hAnsi="Times New Roman" w:cs="Times New Roman"/>
          <w:color w:val="000000"/>
          <w:sz w:val="28"/>
          <w:szCs w:val="28"/>
          <w:lang w:eastAsia="ru-RU"/>
        </w:rPr>
      </w:pPr>
      <w:r w:rsidRPr="00250D06">
        <w:rPr>
          <w:rFonts w:ascii="Times New Roman" w:eastAsia="Times New Roman" w:hAnsi="Times New Roman" w:cs="Times New Roman"/>
          <w:color w:val="000000"/>
          <w:sz w:val="28"/>
          <w:szCs w:val="28"/>
          <w:lang w:eastAsia="ru-RU"/>
        </w:rPr>
        <w:t xml:space="preserve">Промежуточная аттестация проводилась в основном в виде контрольных работ, которые включали в </w:t>
      </w:r>
      <w:proofErr w:type="gramStart"/>
      <w:r w:rsidRPr="00250D06">
        <w:rPr>
          <w:rFonts w:ascii="Times New Roman" w:eastAsia="Times New Roman" w:hAnsi="Times New Roman" w:cs="Times New Roman"/>
          <w:color w:val="000000"/>
          <w:sz w:val="28"/>
          <w:szCs w:val="28"/>
          <w:lang w:eastAsia="ru-RU"/>
        </w:rPr>
        <w:t>себя  тестовые</w:t>
      </w:r>
      <w:proofErr w:type="gramEnd"/>
      <w:r w:rsidRPr="00250D06">
        <w:rPr>
          <w:rFonts w:ascii="Times New Roman" w:eastAsia="Times New Roman" w:hAnsi="Times New Roman" w:cs="Times New Roman"/>
          <w:color w:val="000000"/>
          <w:sz w:val="28"/>
          <w:szCs w:val="28"/>
          <w:lang w:eastAsia="ru-RU"/>
        </w:rPr>
        <w:t xml:space="preserve"> задания и развернутый ответ на поставленный вопрос.</w:t>
      </w:r>
    </w:p>
    <w:p w14:paraId="08B0B064" w14:textId="77777777" w:rsidR="00250D06" w:rsidRPr="00250D06" w:rsidRDefault="00250D06" w:rsidP="00250D06">
      <w:pPr>
        <w:pStyle w:val="a7"/>
        <w:shd w:val="clear" w:color="auto" w:fill="FFFFFF"/>
        <w:spacing w:line="276" w:lineRule="auto"/>
        <w:jc w:val="both"/>
        <w:rPr>
          <w:rFonts w:ascii="Times New Roman" w:eastAsia="Times New Roman" w:hAnsi="Times New Roman" w:cs="Times New Roman"/>
          <w:color w:val="000000"/>
          <w:sz w:val="28"/>
          <w:szCs w:val="28"/>
          <w:lang w:eastAsia="ru-RU"/>
        </w:rPr>
      </w:pPr>
      <w:r w:rsidRPr="00250D06">
        <w:rPr>
          <w:rFonts w:ascii="Times New Roman" w:eastAsia="Times New Roman" w:hAnsi="Times New Roman" w:cs="Times New Roman"/>
          <w:color w:val="000000"/>
          <w:sz w:val="28"/>
          <w:szCs w:val="28"/>
          <w:lang w:eastAsia="ru-RU"/>
        </w:rPr>
        <w:t>Обучающиеся успешно справились с предложенными работами. Проверочные работы содержали задания разного уровня сложности (базового и повышенного) по каждому планируемому результату.   Работы позволили выявить и оценить как уровень сформированности важнейших предметных аспектов обучения, так и компетентность ребёнка в решении разнообразных проблем.</w:t>
      </w:r>
    </w:p>
    <w:p w14:paraId="7D6BAB7D" w14:textId="77777777" w:rsidR="00250D06" w:rsidRPr="00250D06" w:rsidRDefault="00250D06" w:rsidP="00250D06">
      <w:pPr>
        <w:pStyle w:val="a7"/>
        <w:shd w:val="clear" w:color="auto" w:fill="FFFFFF"/>
        <w:spacing w:line="276" w:lineRule="auto"/>
        <w:jc w:val="both"/>
        <w:rPr>
          <w:rFonts w:ascii="Times New Roman" w:eastAsia="Times New Roman" w:hAnsi="Times New Roman" w:cs="Times New Roman"/>
          <w:color w:val="000000"/>
          <w:sz w:val="28"/>
          <w:szCs w:val="28"/>
          <w:lang w:eastAsia="ru-RU"/>
        </w:rPr>
      </w:pPr>
      <w:r w:rsidRPr="00250D06">
        <w:rPr>
          <w:rFonts w:ascii="Times New Roman" w:eastAsia="Times New Roman" w:hAnsi="Times New Roman" w:cs="Times New Roman"/>
          <w:color w:val="000000"/>
          <w:sz w:val="28"/>
          <w:szCs w:val="28"/>
          <w:lang w:eastAsia="ru-RU"/>
        </w:rPr>
        <w:t>Использование итоговых контрольных работ даёт возможность проследить динамику формирования ряда предметных навыков, имеющих большое значение для всего процесса обучения.</w:t>
      </w:r>
    </w:p>
    <w:p w14:paraId="269EDF56" w14:textId="77777777" w:rsidR="00250D06" w:rsidRPr="00250D06" w:rsidRDefault="00250D06" w:rsidP="00250D06">
      <w:pPr>
        <w:pStyle w:val="a7"/>
        <w:shd w:val="clear" w:color="auto" w:fill="FFFFFF"/>
        <w:spacing w:after="0" w:line="294" w:lineRule="atLeast"/>
        <w:rPr>
          <w:rFonts w:ascii="Arial" w:eastAsia="Times New Roman" w:hAnsi="Arial" w:cs="Arial"/>
          <w:color w:val="000000"/>
          <w:lang w:eastAsia="ru-RU"/>
        </w:rPr>
      </w:pPr>
      <w:r w:rsidRPr="00250D06">
        <w:rPr>
          <w:rFonts w:ascii="Times New Roman" w:eastAsia="Times New Roman" w:hAnsi="Times New Roman" w:cs="Times New Roman"/>
          <w:color w:val="000000"/>
          <w:lang w:eastAsia="ru-RU"/>
        </w:rPr>
        <w:t xml:space="preserve"> </w:t>
      </w:r>
    </w:p>
    <w:p w14:paraId="37EAA2B6" w14:textId="51D4B180" w:rsidR="00250D06" w:rsidRPr="00250D06" w:rsidRDefault="00250D06" w:rsidP="00250D06">
      <w:pPr>
        <w:pStyle w:val="a7"/>
        <w:rPr>
          <w:rFonts w:ascii="Times New Roman" w:hAnsi="Times New Roman"/>
          <w:b/>
          <w:sz w:val="28"/>
          <w:szCs w:val="28"/>
        </w:rPr>
      </w:pPr>
      <w:r w:rsidRPr="00250D06">
        <w:rPr>
          <w:rFonts w:ascii="Times New Roman" w:eastAsia="Times New Roman" w:hAnsi="Times New Roman"/>
          <w:color w:val="000000"/>
          <w:sz w:val="28"/>
          <w:szCs w:val="28"/>
          <w:lang w:eastAsia="ru-RU"/>
        </w:rPr>
        <w:t xml:space="preserve"> </w:t>
      </w:r>
      <w:r w:rsidRPr="00250D06">
        <w:rPr>
          <w:rFonts w:ascii="Times New Roman" w:hAnsi="Times New Roman"/>
          <w:b/>
          <w:sz w:val="28"/>
          <w:szCs w:val="28"/>
        </w:rPr>
        <w:t>Результаты промежуточной аттестации по казахскому языку</w:t>
      </w:r>
    </w:p>
    <w:tbl>
      <w:tblPr>
        <w:tblStyle w:val="ac"/>
        <w:tblW w:w="5000" w:type="pct"/>
        <w:tblLook w:val="04A0" w:firstRow="1" w:lastRow="0" w:firstColumn="1" w:lastColumn="0" w:noHBand="0" w:noVBand="1"/>
      </w:tblPr>
      <w:tblGrid>
        <w:gridCol w:w="790"/>
        <w:gridCol w:w="2560"/>
        <w:gridCol w:w="1542"/>
        <w:gridCol w:w="647"/>
        <w:gridCol w:w="604"/>
        <w:gridCol w:w="769"/>
        <w:gridCol w:w="772"/>
        <w:gridCol w:w="992"/>
        <w:gridCol w:w="1094"/>
      </w:tblGrid>
      <w:tr w:rsidR="00250D06" w14:paraId="2917B80B" w14:textId="77777777" w:rsidTr="002601A8">
        <w:tc>
          <w:tcPr>
            <w:tcW w:w="432" w:type="pct"/>
          </w:tcPr>
          <w:p w14:paraId="3F70E9FF" w14:textId="77777777" w:rsidR="00250D06" w:rsidRDefault="00250D06" w:rsidP="002601A8">
            <w:pPr>
              <w:pStyle w:val="a7"/>
              <w:ind w:left="0"/>
              <w:jc w:val="center"/>
              <w:rPr>
                <w:rFonts w:ascii="Times New Roman" w:hAnsi="Times New Roman"/>
              </w:rPr>
            </w:pPr>
            <w:r>
              <w:rPr>
                <w:rFonts w:ascii="Times New Roman" w:hAnsi="Times New Roman"/>
              </w:rPr>
              <w:t>класс</w:t>
            </w:r>
          </w:p>
        </w:tc>
        <w:tc>
          <w:tcPr>
            <w:tcW w:w="1338" w:type="pct"/>
          </w:tcPr>
          <w:p w14:paraId="69CDB938" w14:textId="77777777" w:rsidR="00250D06" w:rsidRDefault="00250D06" w:rsidP="002601A8">
            <w:pPr>
              <w:pStyle w:val="a7"/>
              <w:ind w:left="0"/>
              <w:jc w:val="center"/>
              <w:rPr>
                <w:rFonts w:ascii="Times New Roman" w:hAnsi="Times New Roman"/>
              </w:rPr>
            </w:pPr>
            <w:r>
              <w:rPr>
                <w:rFonts w:ascii="Times New Roman" w:hAnsi="Times New Roman"/>
              </w:rPr>
              <w:t xml:space="preserve">Учитель </w:t>
            </w:r>
          </w:p>
        </w:tc>
        <w:tc>
          <w:tcPr>
            <w:tcW w:w="568" w:type="pct"/>
          </w:tcPr>
          <w:p w14:paraId="14479487" w14:textId="2123E768" w:rsidR="00250D06" w:rsidRDefault="00250D06" w:rsidP="002601A8">
            <w:pPr>
              <w:pStyle w:val="a7"/>
              <w:ind w:left="0"/>
              <w:jc w:val="center"/>
              <w:rPr>
                <w:rFonts w:ascii="Times New Roman" w:hAnsi="Times New Roman"/>
              </w:rPr>
            </w:pPr>
            <w:r>
              <w:rPr>
                <w:rFonts w:ascii="Times New Roman" w:hAnsi="Times New Roman"/>
              </w:rPr>
              <w:t>Кол-во обуч</w:t>
            </w:r>
            <w:proofErr w:type="gramStart"/>
            <w:r>
              <w:rPr>
                <w:rFonts w:ascii="Times New Roman" w:hAnsi="Times New Roman"/>
              </w:rPr>
              <w:t>.</w:t>
            </w:r>
            <w:proofErr w:type="gramEnd"/>
            <w:r>
              <w:rPr>
                <w:rFonts w:ascii="Times New Roman" w:hAnsi="Times New Roman"/>
              </w:rPr>
              <w:t xml:space="preserve"> выполнивших работу</w:t>
            </w:r>
          </w:p>
        </w:tc>
        <w:tc>
          <w:tcPr>
            <w:tcW w:w="359" w:type="pct"/>
          </w:tcPr>
          <w:p w14:paraId="1919CA33" w14:textId="77777777" w:rsidR="00250D06" w:rsidRDefault="00250D06" w:rsidP="002601A8">
            <w:pPr>
              <w:pStyle w:val="a7"/>
              <w:ind w:left="0"/>
              <w:jc w:val="center"/>
              <w:rPr>
                <w:rFonts w:ascii="Times New Roman" w:hAnsi="Times New Roman"/>
              </w:rPr>
            </w:pPr>
            <w:r>
              <w:rPr>
                <w:rFonts w:ascii="Times New Roman" w:hAnsi="Times New Roman"/>
              </w:rPr>
              <w:t>«2»</w:t>
            </w:r>
          </w:p>
        </w:tc>
        <w:tc>
          <w:tcPr>
            <w:tcW w:w="337" w:type="pct"/>
          </w:tcPr>
          <w:p w14:paraId="0D6EC120" w14:textId="77777777" w:rsidR="00250D06" w:rsidRDefault="00250D06" w:rsidP="002601A8">
            <w:pPr>
              <w:pStyle w:val="a7"/>
              <w:ind w:left="0"/>
              <w:jc w:val="center"/>
              <w:rPr>
                <w:rFonts w:ascii="Times New Roman" w:hAnsi="Times New Roman"/>
              </w:rPr>
            </w:pPr>
            <w:r>
              <w:rPr>
                <w:rFonts w:ascii="Times New Roman" w:hAnsi="Times New Roman"/>
              </w:rPr>
              <w:t>«3»</w:t>
            </w:r>
          </w:p>
        </w:tc>
        <w:tc>
          <w:tcPr>
            <w:tcW w:w="421" w:type="pct"/>
          </w:tcPr>
          <w:p w14:paraId="6CF39DBF" w14:textId="77777777" w:rsidR="00250D06" w:rsidRDefault="00250D06" w:rsidP="002601A8">
            <w:pPr>
              <w:pStyle w:val="a7"/>
              <w:ind w:left="0"/>
              <w:jc w:val="center"/>
              <w:rPr>
                <w:rFonts w:ascii="Times New Roman" w:hAnsi="Times New Roman"/>
              </w:rPr>
            </w:pPr>
            <w:r>
              <w:rPr>
                <w:rFonts w:ascii="Times New Roman" w:hAnsi="Times New Roman"/>
              </w:rPr>
              <w:t>«4»</w:t>
            </w:r>
          </w:p>
        </w:tc>
        <w:tc>
          <w:tcPr>
            <w:tcW w:w="422" w:type="pct"/>
          </w:tcPr>
          <w:p w14:paraId="58F7A045" w14:textId="77777777" w:rsidR="00250D06" w:rsidRDefault="00250D06" w:rsidP="002601A8">
            <w:pPr>
              <w:pStyle w:val="a7"/>
              <w:ind w:left="0"/>
              <w:jc w:val="center"/>
              <w:rPr>
                <w:rFonts w:ascii="Times New Roman" w:hAnsi="Times New Roman"/>
              </w:rPr>
            </w:pPr>
            <w:r>
              <w:rPr>
                <w:rFonts w:ascii="Times New Roman" w:hAnsi="Times New Roman"/>
              </w:rPr>
              <w:t>«5»</w:t>
            </w:r>
          </w:p>
        </w:tc>
        <w:tc>
          <w:tcPr>
            <w:tcW w:w="535" w:type="pct"/>
          </w:tcPr>
          <w:p w14:paraId="2ECC68E2" w14:textId="77777777" w:rsidR="00250D06" w:rsidRDefault="00250D06" w:rsidP="002601A8">
            <w:pPr>
              <w:pStyle w:val="a7"/>
              <w:ind w:left="0"/>
              <w:jc w:val="center"/>
              <w:rPr>
                <w:rFonts w:ascii="Times New Roman" w:hAnsi="Times New Roman"/>
              </w:rPr>
            </w:pPr>
            <w:r>
              <w:rPr>
                <w:rFonts w:ascii="Times New Roman" w:hAnsi="Times New Roman"/>
              </w:rPr>
              <w:t xml:space="preserve">Усп. </w:t>
            </w:r>
          </w:p>
        </w:tc>
        <w:tc>
          <w:tcPr>
            <w:tcW w:w="587" w:type="pct"/>
          </w:tcPr>
          <w:p w14:paraId="72E07C91" w14:textId="77777777" w:rsidR="00250D06" w:rsidRDefault="00250D06" w:rsidP="002601A8">
            <w:pPr>
              <w:pStyle w:val="a7"/>
              <w:ind w:left="0"/>
              <w:jc w:val="center"/>
              <w:rPr>
                <w:rFonts w:ascii="Times New Roman" w:hAnsi="Times New Roman"/>
              </w:rPr>
            </w:pPr>
            <w:r>
              <w:rPr>
                <w:rFonts w:ascii="Times New Roman" w:hAnsi="Times New Roman"/>
              </w:rPr>
              <w:t xml:space="preserve">Качество </w:t>
            </w:r>
          </w:p>
        </w:tc>
      </w:tr>
      <w:tr w:rsidR="00250D06" w14:paraId="07EE2520" w14:textId="77777777" w:rsidTr="002601A8">
        <w:tc>
          <w:tcPr>
            <w:tcW w:w="432" w:type="pct"/>
          </w:tcPr>
          <w:p w14:paraId="0DFC5118" w14:textId="77777777" w:rsidR="00250D06" w:rsidRDefault="00250D06" w:rsidP="002601A8">
            <w:pPr>
              <w:pStyle w:val="a7"/>
              <w:ind w:left="0"/>
              <w:jc w:val="center"/>
              <w:rPr>
                <w:rFonts w:ascii="Times New Roman" w:hAnsi="Times New Roman"/>
              </w:rPr>
            </w:pPr>
            <w:r>
              <w:rPr>
                <w:rFonts w:ascii="Times New Roman" w:hAnsi="Times New Roman"/>
              </w:rPr>
              <w:lastRenderedPageBreak/>
              <w:t>5</w:t>
            </w:r>
          </w:p>
        </w:tc>
        <w:tc>
          <w:tcPr>
            <w:tcW w:w="1338" w:type="pct"/>
          </w:tcPr>
          <w:p w14:paraId="23BFCA0E" w14:textId="77777777" w:rsidR="00250D06" w:rsidRDefault="00250D06" w:rsidP="002601A8">
            <w:pPr>
              <w:pStyle w:val="a7"/>
              <w:ind w:left="0"/>
              <w:rPr>
                <w:rFonts w:ascii="Times New Roman" w:hAnsi="Times New Roman"/>
              </w:rPr>
            </w:pPr>
            <w:r>
              <w:rPr>
                <w:rFonts w:ascii="Times New Roman" w:hAnsi="Times New Roman"/>
              </w:rPr>
              <w:t>Тулегенова Ж.С.</w:t>
            </w:r>
          </w:p>
        </w:tc>
        <w:tc>
          <w:tcPr>
            <w:tcW w:w="568" w:type="pct"/>
          </w:tcPr>
          <w:p w14:paraId="0FB747BE" w14:textId="77777777" w:rsidR="00250D06" w:rsidRDefault="00250D06" w:rsidP="002601A8">
            <w:pPr>
              <w:pStyle w:val="a7"/>
              <w:ind w:left="0"/>
              <w:jc w:val="center"/>
              <w:rPr>
                <w:rFonts w:ascii="Times New Roman" w:hAnsi="Times New Roman"/>
              </w:rPr>
            </w:pPr>
            <w:r>
              <w:rPr>
                <w:rFonts w:ascii="Times New Roman" w:hAnsi="Times New Roman"/>
              </w:rPr>
              <w:t>14</w:t>
            </w:r>
          </w:p>
        </w:tc>
        <w:tc>
          <w:tcPr>
            <w:tcW w:w="359" w:type="pct"/>
          </w:tcPr>
          <w:p w14:paraId="0547F089"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37" w:type="pct"/>
          </w:tcPr>
          <w:p w14:paraId="33E36733" w14:textId="77777777" w:rsidR="00250D06" w:rsidRDefault="00250D06" w:rsidP="002601A8">
            <w:pPr>
              <w:pStyle w:val="a7"/>
              <w:ind w:left="0"/>
              <w:jc w:val="center"/>
              <w:rPr>
                <w:rFonts w:ascii="Times New Roman" w:hAnsi="Times New Roman"/>
              </w:rPr>
            </w:pPr>
            <w:r>
              <w:rPr>
                <w:rFonts w:ascii="Times New Roman" w:hAnsi="Times New Roman"/>
              </w:rPr>
              <w:t>4</w:t>
            </w:r>
          </w:p>
        </w:tc>
        <w:tc>
          <w:tcPr>
            <w:tcW w:w="421" w:type="pct"/>
          </w:tcPr>
          <w:p w14:paraId="35FAE88B" w14:textId="77777777" w:rsidR="00250D06" w:rsidRDefault="00250D06" w:rsidP="002601A8">
            <w:pPr>
              <w:pStyle w:val="a7"/>
              <w:ind w:left="0"/>
              <w:jc w:val="center"/>
              <w:rPr>
                <w:rFonts w:ascii="Times New Roman" w:hAnsi="Times New Roman"/>
              </w:rPr>
            </w:pPr>
            <w:r>
              <w:rPr>
                <w:rFonts w:ascii="Times New Roman" w:hAnsi="Times New Roman"/>
              </w:rPr>
              <w:t>5</w:t>
            </w:r>
          </w:p>
        </w:tc>
        <w:tc>
          <w:tcPr>
            <w:tcW w:w="422" w:type="pct"/>
          </w:tcPr>
          <w:p w14:paraId="75B7EE3D" w14:textId="77777777" w:rsidR="00250D06" w:rsidRDefault="00250D06" w:rsidP="002601A8">
            <w:pPr>
              <w:pStyle w:val="a7"/>
              <w:ind w:left="0"/>
              <w:jc w:val="center"/>
              <w:rPr>
                <w:rFonts w:ascii="Times New Roman" w:hAnsi="Times New Roman"/>
              </w:rPr>
            </w:pPr>
            <w:r>
              <w:rPr>
                <w:rFonts w:ascii="Times New Roman" w:hAnsi="Times New Roman"/>
              </w:rPr>
              <w:t>5</w:t>
            </w:r>
          </w:p>
        </w:tc>
        <w:tc>
          <w:tcPr>
            <w:tcW w:w="535" w:type="pct"/>
          </w:tcPr>
          <w:p w14:paraId="2C3BA0E2" w14:textId="77777777" w:rsidR="00250D06" w:rsidRDefault="00250D06" w:rsidP="002601A8">
            <w:pPr>
              <w:pStyle w:val="a7"/>
              <w:ind w:left="0"/>
              <w:jc w:val="center"/>
              <w:rPr>
                <w:rFonts w:ascii="Times New Roman" w:hAnsi="Times New Roman"/>
              </w:rPr>
            </w:pPr>
            <w:r>
              <w:rPr>
                <w:rFonts w:ascii="Times New Roman" w:hAnsi="Times New Roman"/>
              </w:rPr>
              <w:t>100%</w:t>
            </w:r>
          </w:p>
        </w:tc>
        <w:tc>
          <w:tcPr>
            <w:tcW w:w="587" w:type="pct"/>
          </w:tcPr>
          <w:p w14:paraId="0697C85C" w14:textId="77777777" w:rsidR="00250D06" w:rsidRDefault="00250D06" w:rsidP="002601A8">
            <w:pPr>
              <w:pStyle w:val="a7"/>
              <w:ind w:left="0"/>
              <w:jc w:val="center"/>
              <w:rPr>
                <w:rFonts w:ascii="Times New Roman" w:hAnsi="Times New Roman"/>
              </w:rPr>
            </w:pPr>
            <w:r>
              <w:rPr>
                <w:rFonts w:ascii="Times New Roman" w:hAnsi="Times New Roman"/>
              </w:rPr>
              <w:t>71</w:t>
            </w:r>
          </w:p>
        </w:tc>
      </w:tr>
      <w:tr w:rsidR="00250D06" w14:paraId="7280CA30" w14:textId="77777777" w:rsidTr="002601A8">
        <w:tc>
          <w:tcPr>
            <w:tcW w:w="432" w:type="pct"/>
          </w:tcPr>
          <w:p w14:paraId="5612FCD6" w14:textId="77777777" w:rsidR="00250D06" w:rsidRDefault="00250D06" w:rsidP="002601A8">
            <w:pPr>
              <w:pStyle w:val="a7"/>
              <w:ind w:left="0"/>
              <w:jc w:val="center"/>
              <w:rPr>
                <w:rFonts w:ascii="Times New Roman" w:hAnsi="Times New Roman"/>
              </w:rPr>
            </w:pPr>
            <w:r>
              <w:rPr>
                <w:rFonts w:ascii="Times New Roman" w:hAnsi="Times New Roman"/>
              </w:rPr>
              <w:t>6</w:t>
            </w:r>
          </w:p>
        </w:tc>
        <w:tc>
          <w:tcPr>
            <w:tcW w:w="1338" w:type="pct"/>
          </w:tcPr>
          <w:p w14:paraId="317A9122" w14:textId="77777777" w:rsidR="00250D06" w:rsidRDefault="00250D06" w:rsidP="002601A8">
            <w:pPr>
              <w:pStyle w:val="a7"/>
              <w:ind w:left="0"/>
              <w:rPr>
                <w:rFonts w:ascii="Times New Roman" w:hAnsi="Times New Roman"/>
              </w:rPr>
            </w:pPr>
            <w:r>
              <w:rPr>
                <w:rFonts w:ascii="Times New Roman" w:hAnsi="Times New Roman"/>
              </w:rPr>
              <w:t>Тулегенова Ж.С.</w:t>
            </w:r>
          </w:p>
        </w:tc>
        <w:tc>
          <w:tcPr>
            <w:tcW w:w="568" w:type="pct"/>
          </w:tcPr>
          <w:p w14:paraId="461E94B3" w14:textId="77777777" w:rsidR="00250D06" w:rsidRDefault="00250D06" w:rsidP="002601A8">
            <w:pPr>
              <w:pStyle w:val="a7"/>
              <w:ind w:left="0"/>
              <w:jc w:val="center"/>
              <w:rPr>
                <w:rFonts w:ascii="Times New Roman" w:hAnsi="Times New Roman"/>
              </w:rPr>
            </w:pPr>
            <w:r>
              <w:rPr>
                <w:rFonts w:ascii="Times New Roman" w:hAnsi="Times New Roman"/>
              </w:rPr>
              <w:t>15</w:t>
            </w:r>
          </w:p>
        </w:tc>
        <w:tc>
          <w:tcPr>
            <w:tcW w:w="359" w:type="pct"/>
          </w:tcPr>
          <w:p w14:paraId="1E3B7E95"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37" w:type="pct"/>
          </w:tcPr>
          <w:p w14:paraId="6B73CEA7" w14:textId="77777777" w:rsidR="00250D06" w:rsidRDefault="00250D06" w:rsidP="002601A8">
            <w:pPr>
              <w:pStyle w:val="a7"/>
              <w:ind w:left="0"/>
              <w:jc w:val="center"/>
              <w:rPr>
                <w:rFonts w:ascii="Times New Roman" w:hAnsi="Times New Roman"/>
              </w:rPr>
            </w:pPr>
            <w:r>
              <w:rPr>
                <w:rFonts w:ascii="Times New Roman" w:hAnsi="Times New Roman"/>
              </w:rPr>
              <w:t>4</w:t>
            </w:r>
          </w:p>
        </w:tc>
        <w:tc>
          <w:tcPr>
            <w:tcW w:w="421" w:type="pct"/>
          </w:tcPr>
          <w:p w14:paraId="54CBC32B" w14:textId="77777777" w:rsidR="00250D06" w:rsidRDefault="00250D06" w:rsidP="002601A8">
            <w:pPr>
              <w:pStyle w:val="a7"/>
              <w:ind w:left="0"/>
              <w:jc w:val="center"/>
              <w:rPr>
                <w:rFonts w:ascii="Times New Roman" w:hAnsi="Times New Roman"/>
              </w:rPr>
            </w:pPr>
            <w:r>
              <w:rPr>
                <w:rFonts w:ascii="Times New Roman" w:hAnsi="Times New Roman"/>
              </w:rPr>
              <w:t>6</w:t>
            </w:r>
          </w:p>
        </w:tc>
        <w:tc>
          <w:tcPr>
            <w:tcW w:w="422" w:type="pct"/>
          </w:tcPr>
          <w:p w14:paraId="280B350B" w14:textId="77777777" w:rsidR="00250D06" w:rsidRDefault="00250D06" w:rsidP="002601A8">
            <w:pPr>
              <w:pStyle w:val="a7"/>
              <w:ind w:left="0"/>
              <w:jc w:val="center"/>
              <w:rPr>
                <w:rFonts w:ascii="Times New Roman" w:hAnsi="Times New Roman"/>
              </w:rPr>
            </w:pPr>
            <w:r>
              <w:rPr>
                <w:rFonts w:ascii="Times New Roman" w:hAnsi="Times New Roman"/>
              </w:rPr>
              <w:t>5</w:t>
            </w:r>
          </w:p>
        </w:tc>
        <w:tc>
          <w:tcPr>
            <w:tcW w:w="535" w:type="pct"/>
          </w:tcPr>
          <w:p w14:paraId="50FEBA77" w14:textId="77777777" w:rsidR="00250D06" w:rsidRDefault="00250D06" w:rsidP="002601A8">
            <w:pPr>
              <w:pStyle w:val="a7"/>
              <w:ind w:left="0"/>
              <w:jc w:val="center"/>
              <w:rPr>
                <w:rFonts w:ascii="Times New Roman" w:hAnsi="Times New Roman"/>
              </w:rPr>
            </w:pPr>
            <w:r>
              <w:rPr>
                <w:rFonts w:ascii="Times New Roman" w:hAnsi="Times New Roman"/>
              </w:rPr>
              <w:t>100%</w:t>
            </w:r>
          </w:p>
        </w:tc>
        <w:tc>
          <w:tcPr>
            <w:tcW w:w="587" w:type="pct"/>
          </w:tcPr>
          <w:p w14:paraId="57444E68" w14:textId="77777777" w:rsidR="00250D06" w:rsidRDefault="00250D06" w:rsidP="002601A8">
            <w:pPr>
              <w:pStyle w:val="a7"/>
              <w:ind w:left="0"/>
              <w:jc w:val="center"/>
              <w:rPr>
                <w:rFonts w:ascii="Times New Roman" w:hAnsi="Times New Roman"/>
              </w:rPr>
            </w:pPr>
            <w:r>
              <w:rPr>
                <w:rFonts w:ascii="Times New Roman" w:hAnsi="Times New Roman"/>
              </w:rPr>
              <w:t>73</w:t>
            </w:r>
          </w:p>
        </w:tc>
      </w:tr>
      <w:tr w:rsidR="00250D06" w14:paraId="03E4170E" w14:textId="77777777" w:rsidTr="002601A8">
        <w:tc>
          <w:tcPr>
            <w:tcW w:w="432" w:type="pct"/>
          </w:tcPr>
          <w:p w14:paraId="51D98E8B" w14:textId="77777777" w:rsidR="00250D06" w:rsidRDefault="00250D06" w:rsidP="002601A8">
            <w:pPr>
              <w:pStyle w:val="a7"/>
              <w:ind w:left="0"/>
              <w:jc w:val="center"/>
              <w:rPr>
                <w:rFonts w:ascii="Times New Roman" w:hAnsi="Times New Roman"/>
              </w:rPr>
            </w:pPr>
            <w:r>
              <w:rPr>
                <w:rFonts w:ascii="Times New Roman" w:hAnsi="Times New Roman"/>
              </w:rPr>
              <w:t>7</w:t>
            </w:r>
          </w:p>
        </w:tc>
        <w:tc>
          <w:tcPr>
            <w:tcW w:w="1338" w:type="pct"/>
          </w:tcPr>
          <w:p w14:paraId="223E551F" w14:textId="77777777" w:rsidR="00250D06" w:rsidRDefault="00250D06" w:rsidP="002601A8">
            <w:pPr>
              <w:pStyle w:val="a7"/>
              <w:ind w:left="0"/>
              <w:rPr>
                <w:rFonts w:ascii="Times New Roman" w:hAnsi="Times New Roman"/>
              </w:rPr>
            </w:pPr>
            <w:r>
              <w:rPr>
                <w:rFonts w:ascii="Times New Roman" w:hAnsi="Times New Roman"/>
              </w:rPr>
              <w:t>Бермухамедова Б.М.</w:t>
            </w:r>
          </w:p>
          <w:p w14:paraId="4C544BF2" w14:textId="77777777" w:rsidR="00250D06" w:rsidRPr="00B47902" w:rsidRDefault="00250D06" w:rsidP="002601A8">
            <w:pPr>
              <w:pStyle w:val="a7"/>
              <w:ind w:left="0"/>
              <w:rPr>
                <w:rFonts w:ascii="Times New Roman" w:hAnsi="Times New Roman"/>
              </w:rPr>
            </w:pPr>
            <w:r>
              <w:rPr>
                <w:rFonts w:ascii="Times New Roman" w:hAnsi="Times New Roman"/>
                <w:lang w:val="kk-KZ"/>
              </w:rPr>
              <w:t>Қуанышбек Ж</w:t>
            </w:r>
            <w:r>
              <w:rPr>
                <w:rFonts w:ascii="Times New Roman" w:hAnsi="Times New Roman"/>
              </w:rPr>
              <w:t>.Б.</w:t>
            </w:r>
          </w:p>
        </w:tc>
        <w:tc>
          <w:tcPr>
            <w:tcW w:w="568" w:type="pct"/>
          </w:tcPr>
          <w:p w14:paraId="58F259E8" w14:textId="77777777" w:rsidR="00250D06" w:rsidRDefault="00250D06" w:rsidP="002601A8">
            <w:pPr>
              <w:pStyle w:val="a7"/>
              <w:ind w:left="0"/>
              <w:jc w:val="center"/>
              <w:rPr>
                <w:rFonts w:ascii="Times New Roman" w:hAnsi="Times New Roman"/>
              </w:rPr>
            </w:pPr>
            <w:r>
              <w:rPr>
                <w:rFonts w:ascii="Times New Roman" w:hAnsi="Times New Roman"/>
              </w:rPr>
              <w:t>22</w:t>
            </w:r>
          </w:p>
        </w:tc>
        <w:tc>
          <w:tcPr>
            <w:tcW w:w="359" w:type="pct"/>
          </w:tcPr>
          <w:p w14:paraId="646FEEB3"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37" w:type="pct"/>
          </w:tcPr>
          <w:p w14:paraId="35252591" w14:textId="77777777" w:rsidR="00250D06" w:rsidRDefault="00250D06" w:rsidP="002601A8">
            <w:pPr>
              <w:pStyle w:val="a7"/>
              <w:ind w:left="0"/>
              <w:jc w:val="center"/>
              <w:rPr>
                <w:rFonts w:ascii="Times New Roman" w:hAnsi="Times New Roman"/>
              </w:rPr>
            </w:pPr>
            <w:r>
              <w:rPr>
                <w:rFonts w:ascii="Times New Roman" w:hAnsi="Times New Roman"/>
              </w:rPr>
              <w:t>5</w:t>
            </w:r>
          </w:p>
        </w:tc>
        <w:tc>
          <w:tcPr>
            <w:tcW w:w="421" w:type="pct"/>
          </w:tcPr>
          <w:p w14:paraId="6D1EEBAA" w14:textId="77777777" w:rsidR="00250D06" w:rsidRDefault="00250D06" w:rsidP="002601A8">
            <w:pPr>
              <w:pStyle w:val="a7"/>
              <w:ind w:left="0"/>
              <w:jc w:val="center"/>
              <w:rPr>
                <w:rFonts w:ascii="Times New Roman" w:hAnsi="Times New Roman"/>
              </w:rPr>
            </w:pPr>
            <w:r>
              <w:rPr>
                <w:rFonts w:ascii="Times New Roman" w:hAnsi="Times New Roman"/>
              </w:rPr>
              <w:t>11</w:t>
            </w:r>
          </w:p>
        </w:tc>
        <w:tc>
          <w:tcPr>
            <w:tcW w:w="422" w:type="pct"/>
          </w:tcPr>
          <w:p w14:paraId="5643B73E" w14:textId="77777777" w:rsidR="00250D06" w:rsidRDefault="00250D06" w:rsidP="002601A8">
            <w:pPr>
              <w:pStyle w:val="a7"/>
              <w:ind w:left="0"/>
              <w:jc w:val="center"/>
              <w:rPr>
                <w:rFonts w:ascii="Times New Roman" w:hAnsi="Times New Roman"/>
              </w:rPr>
            </w:pPr>
            <w:r>
              <w:rPr>
                <w:rFonts w:ascii="Times New Roman" w:hAnsi="Times New Roman"/>
              </w:rPr>
              <w:t>6</w:t>
            </w:r>
          </w:p>
        </w:tc>
        <w:tc>
          <w:tcPr>
            <w:tcW w:w="535" w:type="pct"/>
          </w:tcPr>
          <w:p w14:paraId="7ED9A14F" w14:textId="77777777" w:rsidR="00250D06" w:rsidRDefault="00250D06" w:rsidP="002601A8">
            <w:pPr>
              <w:pStyle w:val="a7"/>
              <w:ind w:left="0"/>
              <w:jc w:val="center"/>
              <w:rPr>
                <w:rFonts w:ascii="Times New Roman" w:hAnsi="Times New Roman"/>
              </w:rPr>
            </w:pPr>
            <w:r>
              <w:rPr>
                <w:rFonts w:ascii="Times New Roman" w:hAnsi="Times New Roman"/>
              </w:rPr>
              <w:t>100%</w:t>
            </w:r>
          </w:p>
        </w:tc>
        <w:tc>
          <w:tcPr>
            <w:tcW w:w="587" w:type="pct"/>
          </w:tcPr>
          <w:p w14:paraId="7E0E4117" w14:textId="77777777" w:rsidR="00250D06" w:rsidRDefault="00250D06" w:rsidP="002601A8">
            <w:pPr>
              <w:pStyle w:val="a7"/>
              <w:ind w:left="0"/>
              <w:jc w:val="center"/>
              <w:rPr>
                <w:rFonts w:ascii="Times New Roman" w:hAnsi="Times New Roman"/>
              </w:rPr>
            </w:pPr>
            <w:r>
              <w:rPr>
                <w:rFonts w:ascii="Times New Roman" w:hAnsi="Times New Roman"/>
              </w:rPr>
              <w:t>77</w:t>
            </w:r>
          </w:p>
        </w:tc>
      </w:tr>
      <w:tr w:rsidR="00250D06" w14:paraId="59C4FA94" w14:textId="77777777" w:rsidTr="002601A8">
        <w:tc>
          <w:tcPr>
            <w:tcW w:w="432" w:type="pct"/>
          </w:tcPr>
          <w:p w14:paraId="605525C3" w14:textId="77777777" w:rsidR="00250D06" w:rsidRDefault="00250D06" w:rsidP="002601A8">
            <w:pPr>
              <w:pStyle w:val="a7"/>
              <w:ind w:left="0"/>
              <w:jc w:val="center"/>
              <w:rPr>
                <w:rFonts w:ascii="Times New Roman" w:hAnsi="Times New Roman"/>
              </w:rPr>
            </w:pPr>
            <w:r>
              <w:rPr>
                <w:rFonts w:ascii="Times New Roman" w:hAnsi="Times New Roman"/>
              </w:rPr>
              <w:t>8</w:t>
            </w:r>
          </w:p>
        </w:tc>
        <w:tc>
          <w:tcPr>
            <w:tcW w:w="1338" w:type="pct"/>
          </w:tcPr>
          <w:p w14:paraId="3D969417" w14:textId="77777777" w:rsidR="00250D06" w:rsidRDefault="00250D06" w:rsidP="002601A8">
            <w:pPr>
              <w:pStyle w:val="a7"/>
              <w:ind w:left="0"/>
              <w:rPr>
                <w:rFonts w:ascii="Times New Roman" w:hAnsi="Times New Roman"/>
              </w:rPr>
            </w:pPr>
            <w:r>
              <w:rPr>
                <w:rFonts w:ascii="Times New Roman" w:hAnsi="Times New Roman"/>
              </w:rPr>
              <w:t>Бермухамедова Б.М.</w:t>
            </w:r>
          </w:p>
        </w:tc>
        <w:tc>
          <w:tcPr>
            <w:tcW w:w="568" w:type="pct"/>
          </w:tcPr>
          <w:p w14:paraId="54BBFF8F" w14:textId="77777777" w:rsidR="00250D06" w:rsidRDefault="00250D06" w:rsidP="002601A8">
            <w:pPr>
              <w:pStyle w:val="a7"/>
              <w:ind w:left="0"/>
              <w:jc w:val="center"/>
              <w:rPr>
                <w:rFonts w:ascii="Times New Roman" w:hAnsi="Times New Roman"/>
              </w:rPr>
            </w:pPr>
            <w:r>
              <w:rPr>
                <w:rFonts w:ascii="Times New Roman" w:hAnsi="Times New Roman"/>
              </w:rPr>
              <w:t>13</w:t>
            </w:r>
          </w:p>
        </w:tc>
        <w:tc>
          <w:tcPr>
            <w:tcW w:w="359" w:type="pct"/>
          </w:tcPr>
          <w:p w14:paraId="4B47FC8C"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37" w:type="pct"/>
          </w:tcPr>
          <w:p w14:paraId="23B05A68" w14:textId="77777777" w:rsidR="00250D06" w:rsidRDefault="00250D06" w:rsidP="002601A8">
            <w:pPr>
              <w:pStyle w:val="a7"/>
              <w:ind w:left="0"/>
              <w:jc w:val="center"/>
              <w:rPr>
                <w:rFonts w:ascii="Times New Roman" w:hAnsi="Times New Roman"/>
              </w:rPr>
            </w:pPr>
            <w:r>
              <w:rPr>
                <w:rFonts w:ascii="Times New Roman" w:hAnsi="Times New Roman"/>
              </w:rPr>
              <w:t>5</w:t>
            </w:r>
          </w:p>
        </w:tc>
        <w:tc>
          <w:tcPr>
            <w:tcW w:w="421" w:type="pct"/>
          </w:tcPr>
          <w:p w14:paraId="3F890F90" w14:textId="77777777" w:rsidR="00250D06" w:rsidRDefault="00250D06" w:rsidP="002601A8">
            <w:pPr>
              <w:pStyle w:val="a7"/>
              <w:ind w:left="0"/>
              <w:jc w:val="center"/>
              <w:rPr>
                <w:rFonts w:ascii="Times New Roman" w:hAnsi="Times New Roman"/>
              </w:rPr>
            </w:pPr>
            <w:r>
              <w:rPr>
                <w:rFonts w:ascii="Times New Roman" w:hAnsi="Times New Roman"/>
              </w:rPr>
              <w:t>7</w:t>
            </w:r>
          </w:p>
        </w:tc>
        <w:tc>
          <w:tcPr>
            <w:tcW w:w="422" w:type="pct"/>
          </w:tcPr>
          <w:p w14:paraId="0826E19B" w14:textId="77777777" w:rsidR="00250D06" w:rsidRDefault="00250D06" w:rsidP="002601A8">
            <w:pPr>
              <w:pStyle w:val="a7"/>
              <w:ind w:left="0"/>
              <w:jc w:val="center"/>
              <w:rPr>
                <w:rFonts w:ascii="Times New Roman" w:hAnsi="Times New Roman"/>
              </w:rPr>
            </w:pPr>
            <w:r>
              <w:rPr>
                <w:rFonts w:ascii="Times New Roman" w:hAnsi="Times New Roman"/>
              </w:rPr>
              <w:t>1</w:t>
            </w:r>
          </w:p>
        </w:tc>
        <w:tc>
          <w:tcPr>
            <w:tcW w:w="535" w:type="pct"/>
          </w:tcPr>
          <w:p w14:paraId="56A9A610" w14:textId="77777777" w:rsidR="00250D06" w:rsidRDefault="00250D06" w:rsidP="002601A8">
            <w:pPr>
              <w:pStyle w:val="a7"/>
              <w:ind w:left="0"/>
              <w:jc w:val="center"/>
              <w:rPr>
                <w:rFonts w:ascii="Times New Roman" w:hAnsi="Times New Roman"/>
              </w:rPr>
            </w:pPr>
            <w:r>
              <w:rPr>
                <w:rFonts w:ascii="Times New Roman" w:hAnsi="Times New Roman"/>
              </w:rPr>
              <w:t>100%</w:t>
            </w:r>
          </w:p>
        </w:tc>
        <w:tc>
          <w:tcPr>
            <w:tcW w:w="587" w:type="pct"/>
          </w:tcPr>
          <w:p w14:paraId="45549AD7" w14:textId="77777777" w:rsidR="00250D06" w:rsidRDefault="00250D06" w:rsidP="002601A8">
            <w:pPr>
              <w:pStyle w:val="a7"/>
              <w:ind w:left="0"/>
              <w:jc w:val="center"/>
              <w:rPr>
                <w:rFonts w:ascii="Times New Roman" w:hAnsi="Times New Roman"/>
              </w:rPr>
            </w:pPr>
            <w:r>
              <w:rPr>
                <w:rFonts w:ascii="Times New Roman" w:hAnsi="Times New Roman"/>
              </w:rPr>
              <w:t>62</w:t>
            </w:r>
          </w:p>
        </w:tc>
      </w:tr>
      <w:tr w:rsidR="00250D06" w14:paraId="7A390F5C" w14:textId="77777777" w:rsidTr="002601A8">
        <w:tc>
          <w:tcPr>
            <w:tcW w:w="432" w:type="pct"/>
          </w:tcPr>
          <w:p w14:paraId="74CDDCC0" w14:textId="77777777" w:rsidR="00250D06" w:rsidRDefault="00250D06" w:rsidP="002601A8">
            <w:pPr>
              <w:pStyle w:val="a7"/>
              <w:ind w:left="0"/>
              <w:jc w:val="center"/>
              <w:rPr>
                <w:rFonts w:ascii="Times New Roman" w:hAnsi="Times New Roman"/>
              </w:rPr>
            </w:pPr>
            <w:r>
              <w:rPr>
                <w:rFonts w:ascii="Times New Roman" w:hAnsi="Times New Roman"/>
              </w:rPr>
              <w:t>10</w:t>
            </w:r>
          </w:p>
        </w:tc>
        <w:tc>
          <w:tcPr>
            <w:tcW w:w="1338" w:type="pct"/>
          </w:tcPr>
          <w:p w14:paraId="189A9B8D" w14:textId="77777777" w:rsidR="00250D06" w:rsidRDefault="00250D06" w:rsidP="002601A8">
            <w:pPr>
              <w:pStyle w:val="a7"/>
              <w:ind w:left="0"/>
              <w:rPr>
                <w:rFonts w:ascii="Times New Roman" w:hAnsi="Times New Roman"/>
              </w:rPr>
            </w:pPr>
            <w:r>
              <w:rPr>
                <w:rFonts w:ascii="Times New Roman" w:hAnsi="Times New Roman"/>
              </w:rPr>
              <w:t>Тулегенова Ж.С.</w:t>
            </w:r>
          </w:p>
        </w:tc>
        <w:tc>
          <w:tcPr>
            <w:tcW w:w="568" w:type="pct"/>
          </w:tcPr>
          <w:p w14:paraId="7E4E35FA" w14:textId="77777777" w:rsidR="00250D06" w:rsidRDefault="00250D06" w:rsidP="002601A8">
            <w:pPr>
              <w:pStyle w:val="a7"/>
              <w:ind w:left="0"/>
              <w:jc w:val="center"/>
              <w:rPr>
                <w:rFonts w:ascii="Times New Roman" w:hAnsi="Times New Roman"/>
              </w:rPr>
            </w:pPr>
            <w:r>
              <w:rPr>
                <w:rFonts w:ascii="Times New Roman" w:hAnsi="Times New Roman"/>
              </w:rPr>
              <w:t>5</w:t>
            </w:r>
          </w:p>
        </w:tc>
        <w:tc>
          <w:tcPr>
            <w:tcW w:w="359" w:type="pct"/>
          </w:tcPr>
          <w:p w14:paraId="1979BC25"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37" w:type="pct"/>
          </w:tcPr>
          <w:p w14:paraId="6E33A8E3" w14:textId="77777777" w:rsidR="00250D06" w:rsidRDefault="00250D06" w:rsidP="002601A8">
            <w:pPr>
              <w:pStyle w:val="a7"/>
              <w:ind w:left="0"/>
              <w:jc w:val="center"/>
              <w:rPr>
                <w:rFonts w:ascii="Times New Roman" w:hAnsi="Times New Roman"/>
              </w:rPr>
            </w:pPr>
            <w:r>
              <w:rPr>
                <w:rFonts w:ascii="Times New Roman" w:hAnsi="Times New Roman"/>
              </w:rPr>
              <w:t>1</w:t>
            </w:r>
          </w:p>
        </w:tc>
        <w:tc>
          <w:tcPr>
            <w:tcW w:w="421" w:type="pct"/>
          </w:tcPr>
          <w:p w14:paraId="4EE2F750" w14:textId="77777777" w:rsidR="00250D06" w:rsidRDefault="00250D06" w:rsidP="002601A8">
            <w:pPr>
              <w:pStyle w:val="a7"/>
              <w:ind w:left="0"/>
              <w:jc w:val="center"/>
              <w:rPr>
                <w:rFonts w:ascii="Times New Roman" w:hAnsi="Times New Roman"/>
              </w:rPr>
            </w:pPr>
            <w:r>
              <w:rPr>
                <w:rFonts w:ascii="Times New Roman" w:hAnsi="Times New Roman"/>
              </w:rPr>
              <w:t>2</w:t>
            </w:r>
          </w:p>
        </w:tc>
        <w:tc>
          <w:tcPr>
            <w:tcW w:w="422" w:type="pct"/>
          </w:tcPr>
          <w:p w14:paraId="743692CC" w14:textId="77777777" w:rsidR="00250D06" w:rsidRDefault="00250D06" w:rsidP="002601A8">
            <w:pPr>
              <w:pStyle w:val="a7"/>
              <w:ind w:left="0"/>
              <w:jc w:val="center"/>
              <w:rPr>
                <w:rFonts w:ascii="Times New Roman" w:hAnsi="Times New Roman"/>
              </w:rPr>
            </w:pPr>
            <w:r>
              <w:rPr>
                <w:rFonts w:ascii="Times New Roman" w:hAnsi="Times New Roman"/>
              </w:rPr>
              <w:t>2</w:t>
            </w:r>
          </w:p>
        </w:tc>
        <w:tc>
          <w:tcPr>
            <w:tcW w:w="535" w:type="pct"/>
          </w:tcPr>
          <w:p w14:paraId="6CAA9B09" w14:textId="77777777" w:rsidR="00250D06" w:rsidRDefault="00250D06" w:rsidP="002601A8">
            <w:pPr>
              <w:pStyle w:val="a7"/>
              <w:ind w:left="0"/>
              <w:jc w:val="center"/>
              <w:rPr>
                <w:rFonts w:ascii="Times New Roman" w:hAnsi="Times New Roman"/>
              </w:rPr>
            </w:pPr>
            <w:r>
              <w:rPr>
                <w:rFonts w:ascii="Times New Roman" w:hAnsi="Times New Roman"/>
              </w:rPr>
              <w:t>100%</w:t>
            </w:r>
          </w:p>
        </w:tc>
        <w:tc>
          <w:tcPr>
            <w:tcW w:w="587" w:type="pct"/>
          </w:tcPr>
          <w:p w14:paraId="680A9D15" w14:textId="77777777" w:rsidR="00250D06" w:rsidRDefault="00250D06" w:rsidP="002601A8">
            <w:pPr>
              <w:pStyle w:val="a7"/>
              <w:ind w:left="0"/>
              <w:jc w:val="center"/>
              <w:rPr>
                <w:rFonts w:ascii="Times New Roman" w:hAnsi="Times New Roman"/>
              </w:rPr>
            </w:pPr>
            <w:r>
              <w:rPr>
                <w:rFonts w:ascii="Times New Roman" w:hAnsi="Times New Roman"/>
              </w:rPr>
              <w:t>80</w:t>
            </w:r>
          </w:p>
        </w:tc>
      </w:tr>
    </w:tbl>
    <w:p w14:paraId="7A0F295D" w14:textId="77777777" w:rsidR="00250D06" w:rsidRDefault="00250D06" w:rsidP="00250D06">
      <w:pPr>
        <w:pStyle w:val="a7"/>
        <w:numPr>
          <w:ilvl w:val="0"/>
          <w:numId w:val="7"/>
        </w:numPr>
        <w:jc w:val="center"/>
        <w:rPr>
          <w:rFonts w:ascii="Times New Roman" w:hAnsi="Times New Roman"/>
        </w:rPr>
      </w:pPr>
    </w:p>
    <w:p w14:paraId="32B2D92F" w14:textId="7DFFAD13" w:rsidR="00250D06" w:rsidRPr="00250D06" w:rsidRDefault="00250D06" w:rsidP="00250D06">
      <w:pPr>
        <w:pStyle w:val="a7"/>
        <w:jc w:val="center"/>
        <w:rPr>
          <w:rFonts w:ascii="Times New Roman" w:hAnsi="Times New Roman"/>
          <w:b/>
          <w:sz w:val="28"/>
          <w:szCs w:val="28"/>
        </w:rPr>
      </w:pPr>
      <w:r w:rsidRPr="00250D06">
        <w:rPr>
          <w:rFonts w:ascii="Times New Roman" w:hAnsi="Times New Roman"/>
          <w:b/>
          <w:sz w:val="28"/>
          <w:szCs w:val="28"/>
        </w:rPr>
        <w:t>Результаты итоговой аттестации</w:t>
      </w:r>
    </w:p>
    <w:tbl>
      <w:tblPr>
        <w:tblStyle w:val="ac"/>
        <w:tblW w:w="5000" w:type="pct"/>
        <w:tblLook w:val="04A0" w:firstRow="1" w:lastRow="0" w:firstColumn="1" w:lastColumn="0" w:noHBand="0" w:noVBand="1"/>
      </w:tblPr>
      <w:tblGrid>
        <w:gridCol w:w="913"/>
        <w:gridCol w:w="1970"/>
        <w:gridCol w:w="1970"/>
        <w:gridCol w:w="688"/>
        <w:gridCol w:w="688"/>
        <w:gridCol w:w="688"/>
        <w:gridCol w:w="688"/>
        <w:gridCol w:w="809"/>
        <w:gridCol w:w="1356"/>
      </w:tblGrid>
      <w:tr w:rsidR="00250D06" w14:paraId="56A97B6E" w14:textId="77777777" w:rsidTr="002601A8">
        <w:tc>
          <w:tcPr>
            <w:tcW w:w="468" w:type="pct"/>
          </w:tcPr>
          <w:p w14:paraId="1242B86B" w14:textId="77777777" w:rsidR="00250D06" w:rsidRDefault="00250D06" w:rsidP="002601A8">
            <w:pPr>
              <w:pStyle w:val="a7"/>
              <w:ind w:left="0"/>
              <w:jc w:val="center"/>
              <w:rPr>
                <w:rFonts w:ascii="Times New Roman" w:hAnsi="Times New Roman"/>
              </w:rPr>
            </w:pPr>
            <w:r>
              <w:rPr>
                <w:rFonts w:ascii="Times New Roman" w:hAnsi="Times New Roman"/>
              </w:rPr>
              <w:t xml:space="preserve">Класс </w:t>
            </w:r>
          </w:p>
        </w:tc>
        <w:tc>
          <w:tcPr>
            <w:tcW w:w="1008" w:type="pct"/>
          </w:tcPr>
          <w:p w14:paraId="24A99A45" w14:textId="77777777" w:rsidR="00250D06" w:rsidRDefault="00250D06" w:rsidP="002601A8">
            <w:pPr>
              <w:pStyle w:val="a7"/>
              <w:ind w:left="0"/>
              <w:jc w:val="center"/>
              <w:rPr>
                <w:rFonts w:ascii="Times New Roman" w:hAnsi="Times New Roman"/>
              </w:rPr>
            </w:pPr>
            <w:r>
              <w:rPr>
                <w:rFonts w:ascii="Times New Roman" w:hAnsi="Times New Roman"/>
              </w:rPr>
              <w:t xml:space="preserve">Предмет </w:t>
            </w:r>
          </w:p>
        </w:tc>
        <w:tc>
          <w:tcPr>
            <w:tcW w:w="1008" w:type="pct"/>
          </w:tcPr>
          <w:p w14:paraId="199001CA" w14:textId="77777777" w:rsidR="00250D06" w:rsidRDefault="00250D06" w:rsidP="002601A8">
            <w:pPr>
              <w:pStyle w:val="a7"/>
              <w:ind w:left="0"/>
              <w:jc w:val="center"/>
              <w:rPr>
                <w:rFonts w:ascii="Times New Roman" w:hAnsi="Times New Roman"/>
              </w:rPr>
            </w:pPr>
            <w:r>
              <w:rPr>
                <w:rFonts w:ascii="Times New Roman" w:hAnsi="Times New Roman"/>
              </w:rPr>
              <w:t>Кол-во обуч</w:t>
            </w:r>
            <w:proofErr w:type="gramStart"/>
            <w:r>
              <w:rPr>
                <w:rFonts w:ascii="Times New Roman" w:hAnsi="Times New Roman"/>
              </w:rPr>
              <w:t>.</w:t>
            </w:r>
            <w:proofErr w:type="gramEnd"/>
            <w:r>
              <w:rPr>
                <w:rFonts w:ascii="Times New Roman" w:hAnsi="Times New Roman"/>
              </w:rPr>
              <w:t xml:space="preserve"> выполнивших работу</w:t>
            </w:r>
          </w:p>
        </w:tc>
        <w:tc>
          <w:tcPr>
            <w:tcW w:w="352" w:type="pct"/>
          </w:tcPr>
          <w:p w14:paraId="44A1691D" w14:textId="77777777" w:rsidR="00250D06" w:rsidRDefault="00250D06" w:rsidP="002601A8">
            <w:pPr>
              <w:pStyle w:val="a7"/>
              <w:ind w:left="0"/>
              <w:jc w:val="center"/>
              <w:rPr>
                <w:rFonts w:ascii="Times New Roman" w:hAnsi="Times New Roman"/>
              </w:rPr>
            </w:pPr>
            <w:r>
              <w:rPr>
                <w:rFonts w:ascii="Times New Roman" w:hAnsi="Times New Roman"/>
              </w:rPr>
              <w:t>«2»</w:t>
            </w:r>
          </w:p>
        </w:tc>
        <w:tc>
          <w:tcPr>
            <w:tcW w:w="352" w:type="pct"/>
          </w:tcPr>
          <w:p w14:paraId="7F4A695A" w14:textId="77777777" w:rsidR="00250D06" w:rsidRDefault="00250D06" w:rsidP="002601A8">
            <w:pPr>
              <w:pStyle w:val="a7"/>
              <w:ind w:left="0"/>
              <w:jc w:val="center"/>
              <w:rPr>
                <w:rFonts w:ascii="Times New Roman" w:hAnsi="Times New Roman"/>
              </w:rPr>
            </w:pPr>
            <w:r>
              <w:rPr>
                <w:rFonts w:ascii="Times New Roman" w:hAnsi="Times New Roman"/>
              </w:rPr>
              <w:t>«3»</w:t>
            </w:r>
          </w:p>
        </w:tc>
        <w:tc>
          <w:tcPr>
            <w:tcW w:w="352" w:type="pct"/>
          </w:tcPr>
          <w:p w14:paraId="64B8B082" w14:textId="77777777" w:rsidR="00250D06" w:rsidRDefault="00250D06" w:rsidP="002601A8">
            <w:pPr>
              <w:pStyle w:val="a7"/>
              <w:ind w:left="0"/>
              <w:jc w:val="center"/>
              <w:rPr>
                <w:rFonts w:ascii="Times New Roman" w:hAnsi="Times New Roman"/>
              </w:rPr>
            </w:pPr>
            <w:r>
              <w:rPr>
                <w:rFonts w:ascii="Times New Roman" w:hAnsi="Times New Roman"/>
              </w:rPr>
              <w:t>«4»</w:t>
            </w:r>
          </w:p>
        </w:tc>
        <w:tc>
          <w:tcPr>
            <w:tcW w:w="352" w:type="pct"/>
          </w:tcPr>
          <w:p w14:paraId="1C584D29" w14:textId="77777777" w:rsidR="00250D06" w:rsidRDefault="00250D06" w:rsidP="002601A8">
            <w:pPr>
              <w:pStyle w:val="a7"/>
              <w:ind w:left="0"/>
              <w:jc w:val="center"/>
              <w:rPr>
                <w:rFonts w:ascii="Times New Roman" w:hAnsi="Times New Roman"/>
              </w:rPr>
            </w:pPr>
            <w:r>
              <w:rPr>
                <w:rFonts w:ascii="Times New Roman" w:hAnsi="Times New Roman"/>
              </w:rPr>
              <w:t>«5»</w:t>
            </w:r>
          </w:p>
        </w:tc>
        <w:tc>
          <w:tcPr>
            <w:tcW w:w="414" w:type="pct"/>
          </w:tcPr>
          <w:p w14:paraId="0294E0E2" w14:textId="77777777" w:rsidR="00250D06" w:rsidRDefault="00250D06" w:rsidP="002601A8">
            <w:pPr>
              <w:pStyle w:val="a7"/>
              <w:ind w:left="0"/>
              <w:jc w:val="center"/>
              <w:rPr>
                <w:rFonts w:ascii="Times New Roman" w:hAnsi="Times New Roman"/>
              </w:rPr>
            </w:pPr>
            <w:r>
              <w:rPr>
                <w:rFonts w:ascii="Times New Roman" w:hAnsi="Times New Roman"/>
              </w:rPr>
              <w:t xml:space="preserve">Усп. </w:t>
            </w:r>
          </w:p>
        </w:tc>
        <w:tc>
          <w:tcPr>
            <w:tcW w:w="694" w:type="pct"/>
          </w:tcPr>
          <w:p w14:paraId="2484006A" w14:textId="77777777" w:rsidR="00250D06" w:rsidRDefault="00250D06" w:rsidP="002601A8">
            <w:pPr>
              <w:pStyle w:val="a7"/>
              <w:ind w:left="0"/>
              <w:jc w:val="center"/>
              <w:rPr>
                <w:rFonts w:ascii="Times New Roman" w:hAnsi="Times New Roman"/>
              </w:rPr>
            </w:pPr>
            <w:r>
              <w:rPr>
                <w:rFonts w:ascii="Times New Roman" w:hAnsi="Times New Roman"/>
              </w:rPr>
              <w:t xml:space="preserve">Качество </w:t>
            </w:r>
          </w:p>
          <w:p w14:paraId="7710B2D5" w14:textId="77777777" w:rsidR="00250D06" w:rsidRDefault="00250D06" w:rsidP="002601A8">
            <w:pPr>
              <w:pStyle w:val="a7"/>
              <w:ind w:left="0"/>
              <w:jc w:val="center"/>
              <w:rPr>
                <w:rFonts w:ascii="Times New Roman" w:hAnsi="Times New Roman"/>
              </w:rPr>
            </w:pPr>
          </w:p>
        </w:tc>
      </w:tr>
      <w:tr w:rsidR="00250D06" w14:paraId="11F5F63E" w14:textId="77777777" w:rsidTr="002601A8">
        <w:tc>
          <w:tcPr>
            <w:tcW w:w="468" w:type="pct"/>
          </w:tcPr>
          <w:p w14:paraId="3EF11416" w14:textId="77777777" w:rsidR="00250D06" w:rsidRDefault="00250D06" w:rsidP="002601A8">
            <w:pPr>
              <w:pStyle w:val="a7"/>
              <w:ind w:left="0"/>
              <w:jc w:val="center"/>
              <w:rPr>
                <w:rFonts w:ascii="Times New Roman" w:hAnsi="Times New Roman"/>
              </w:rPr>
            </w:pPr>
            <w:r>
              <w:rPr>
                <w:rFonts w:ascii="Times New Roman" w:hAnsi="Times New Roman"/>
              </w:rPr>
              <w:t>9</w:t>
            </w:r>
          </w:p>
        </w:tc>
        <w:tc>
          <w:tcPr>
            <w:tcW w:w="1008" w:type="pct"/>
          </w:tcPr>
          <w:p w14:paraId="419C63C3" w14:textId="77777777" w:rsidR="00250D06" w:rsidRDefault="00250D06" w:rsidP="002601A8">
            <w:pPr>
              <w:pStyle w:val="a7"/>
              <w:ind w:left="0"/>
              <w:rPr>
                <w:rFonts w:ascii="Times New Roman" w:hAnsi="Times New Roman"/>
              </w:rPr>
            </w:pPr>
            <w:r>
              <w:rPr>
                <w:rFonts w:ascii="Times New Roman" w:hAnsi="Times New Roman"/>
              </w:rPr>
              <w:t xml:space="preserve">Алгебра </w:t>
            </w:r>
          </w:p>
        </w:tc>
        <w:tc>
          <w:tcPr>
            <w:tcW w:w="1008" w:type="pct"/>
          </w:tcPr>
          <w:p w14:paraId="27AC0C87" w14:textId="77777777" w:rsidR="00250D06" w:rsidRDefault="00250D06" w:rsidP="002601A8">
            <w:pPr>
              <w:pStyle w:val="a7"/>
              <w:ind w:left="0"/>
              <w:jc w:val="center"/>
              <w:rPr>
                <w:rFonts w:ascii="Times New Roman" w:hAnsi="Times New Roman"/>
              </w:rPr>
            </w:pPr>
            <w:r>
              <w:rPr>
                <w:rFonts w:ascii="Times New Roman" w:hAnsi="Times New Roman"/>
              </w:rPr>
              <w:t>19</w:t>
            </w:r>
          </w:p>
        </w:tc>
        <w:tc>
          <w:tcPr>
            <w:tcW w:w="352" w:type="pct"/>
          </w:tcPr>
          <w:p w14:paraId="0E6964F9"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7C535455" w14:textId="77777777" w:rsidR="00250D06" w:rsidRDefault="00250D06" w:rsidP="002601A8">
            <w:pPr>
              <w:pStyle w:val="a7"/>
              <w:ind w:left="0"/>
              <w:jc w:val="center"/>
              <w:rPr>
                <w:rFonts w:ascii="Times New Roman" w:hAnsi="Times New Roman"/>
              </w:rPr>
            </w:pPr>
            <w:r>
              <w:rPr>
                <w:rFonts w:ascii="Times New Roman" w:hAnsi="Times New Roman"/>
              </w:rPr>
              <w:t>11</w:t>
            </w:r>
          </w:p>
        </w:tc>
        <w:tc>
          <w:tcPr>
            <w:tcW w:w="352" w:type="pct"/>
          </w:tcPr>
          <w:p w14:paraId="23D743B5" w14:textId="77777777" w:rsidR="00250D06" w:rsidRDefault="00250D06" w:rsidP="002601A8">
            <w:pPr>
              <w:pStyle w:val="a7"/>
              <w:ind w:left="0"/>
              <w:jc w:val="center"/>
              <w:rPr>
                <w:rFonts w:ascii="Times New Roman" w:hAnsi="Times New Roman"/>
              </w:rPr>
            </w:pPr>
            <w:r>
              <w:rPr>
                <w:rFonts w:ascii="Times New Roman" w:hAnsi="Times New Roman"/>
              </w:rPr>
              <w:t>6</w:t>
            </w:r>
          </w:p>
        </w:tc>
        <w:tc>
          <w:tcPr>
            <w:tcW w:w="352" w:type="pct"/>
          </w:tcPr>
          <w:p w14:paraId="144D2FED" w14:textId="77777777" w:rsidR="00250D06" w:rsidRDefault="00250D06" w:rsidP="002601A8">
            <w:pPr>
              <w:pStyle w:val="a7"/>
              <w:ind w:left="0"/>
              <w:jc w:val="center"/>
              <w:rPr>
                <w:rFonts w:ascii="Times New Roman" w:hAnsi="Times New Roman"/>
              </w:rPr>
            </w:pPr>
            <w:r>
              <w:rPr>
                <w:rFonts w:ascii="Times New Roman" w:hAnsi="Times New Roman"/>
              </w:rPr>
              <w:t>2</w:t>
            </w:r>
          </w:p>
        </w:tc>
        <w:tc>
          <w:tcPr>
            <w:tcW w:w="414" w:type="pct"/>
          </w:tcPr>
          <w:p w14:paraId="70346146" w14:textId="77777777" w:rsidR="00250D06" w:rsidRDefault="00250D06" w:rsidP="002601A8">
            <w:pPr>
              <w:pStyle w:val="a7"/>
              <w:ind w:left="0"/>
              <w:jc w:val="center"/>
              <w:rPr>
                <w:rFonts w:ascii="Times New Roman" w:hAnsi="Times New Roman"/>
              </w:rPr>
            </w:pPr>
            <w:r>
              <w:rPr>
                <w:rFonts w:ascii="Times New Roman" w:hAnsi="Times New Roman"/>
              </w:rPr>
              <w:t>100</w:t>
            </w:r>
          </w:p>
        </w:tc>
        <w:tc>
          <w:tcPr>
            <w:tcW w:w="694" w:type="pct"/>
          </w:tcPr>
          <w:p w14:paraId="2484B3E4" w14:textId="77777777" w:rsidR="00250D06" w:rsidRDefault="00250D06" w:rsidP="002601A8">
            <w:pPr>
              <w:pStyle w:val="a7"/>
              <w:ind w:left="0"/>
              <w:jc w:val="center"/>
              <w:rPr>
                <w:rFonts w:ascii="Times New Roman" w:hAnsi="Times New Roman"/>
              </w:rPr>
            </w:pPr>
            <w:r>
              <w:rPr>
                <w:rFonts w:ascii="Times New Roman" w:hAnsi="Times New Roman"/>
              </w:rPr>
              <w:t>42</w:t>
            </w:r>
          </w:p>
        </w:tc>
      </w:tr>
      <w:tr w:rsidR="00250D06" w14:paraId="1CF575AE" w14:textId="77777777" w:rsidTr="002601A8">
        <w:tc>
          <w:tcPr>
            <w:tcW w:w="468" w:type="pct"/>
          </w:tcPr>
          <w:p w14:paraId="23F455C8" w14:textId="77777777" w:rsidR="00250D06" w:rsidRDefault="00250D06" w:rsidP="002601A8">
            <w:pPr>
              <w:pStyle w:val="a7"/>
              <w:ind w:left="0"/>
              <w:jc w:val="center"/>
              <w:rPr>
                <w:rFonts w:ascii="Times New Roman" w:hAnsi="Times New Roman"/>
              </w:rPr>
            </w:pPr>
            <w:r>
              <w:rPr>
                <w:rFonts w:ascii="Times New Roman" w:hAnsi="Times New Roman"/>
              </w:rPr>
              <w:t>9</w:t>
            </w:r>
          </w:p>
        </w:tc>
        <w:tc>
          <w:tcPr>
            <w:tcW w:w="1008" w:type="pct"/>
          </w:tcPr>
          <w:p w14:paraId="6F8BA867" w14:textId="77777777" w:rsidR="00250D06" w:rsidRDefault="00250D06" w:rsidP="002601A8">
            <w:pPr>
              <w:pStyle w:val="a7"/>
              <w:ind w:left="0"/>
              <w:rPr>
                <w:rFonts w:ascii="Times New Roman" w:hAnsi="Times New Roman"/>
              </w:rPr>
            </w:pPr>
            <w:r>
              <w:rPr>
                <w:rFonts w:ascii="Times New Roman" w:hAnsi="Times New Roman"/>
              </w:rPr>
              <w:t>Русский язык</w:t>
            </w:r>
          </w:p>
        </w:tc>
        <w:tc>
          <w:tcPr>
            <w:tcW w:w="1008" w:type="pct"/>
          </w:tcPr>
          <w:p w14:paraId="5BC873F3" w14:textId="77777777" w:rsidR="00250D06" w:rsidRDefault="00250D06" w:rsidP="002601A8">
            <w:pPr>
              <w:pStyle w:val="a7"/>
              <w:ind w:left="0"/>
              <w:jc w:val="center"/>
              <w:rPr>
                <w:rFonts w:ascii="Times New Roman" w:hAnsi="Times New Roman"/>
              </w:rPr>
            </w:pPr>
            <w:r>
              <w:rPr>
                <w:rFonts w:ascii="Times New Roman" w:hAnsi="Times New Roman"/>
              </w:rPr>
              <w:t>19</w:t>
            </w:r>
          </w:p>
        </w:tc>
        <w:tc>
          <w:tcPr>
            <w:tcW w:w="352" w:type="pct"/>
          </w:tcPr>
          <w:p w14:paraId="341506EC"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25B756D1" w14:textId="77777777" w:rsidR="00250D06" w:rsidRDefault="00250D06" w:rsidP="002601A8">
            <w:pPr>
              <w:pStyle w:val="a7"/>
              <w:ind w:left="0"/>
              <w:jc w:val="center"/>
              <w:rPr>
                <w:rFonts w:ascii="Times New Roman" w:hAnsi="Times New Roman"/>
              </w:rPr>
            </w:pPr>
            <w:r>
              <w:rPr>
                <w:rFonts w:ascii="Times New Roman" w:hAnsi="Times New Roman"/>
              </w:rPr>
              <w:t>10</w:t>
            </w:r>
          </w:p>
        </w:tc>
        <w:tc>
          <w:tcPr>
            <w:tcW w:w="352" w:type="pct"/>
          </w:tcPr>
          <w:p w14:paraId="058A438E" w14:textId="77777777" w:rsidR="00250D06" w:rsidRDefault="00250D06" w:rsidP="002601A8">
            <w:pPr>
              <w:pStyle w:val="a7"/>
              <w:ind w:left="0"/>
              <w:jc w:val="center"/>
              <w:rPr>
                <w:rFonts w:ascii="Times New Roman" w:hAnsi="Times New Roman"/>
              </w:rPr>
            </w:pPr>
            <w:r>
              <w:rPr>
                <w:rFonts w:ascii="Times New Roman" w:hAnsi="Times New Roman"/>
              </w:rPr>
              <w:t>7</w:t>
            </w:r>
          </w:p>
        </w:tc>
        <w:tc>
          <w:tcPr>
            <w:tcW w:w="352" w:type="pct"/>
          </w:tcPr>
          <w:p w14:paraId="244E57D5" w14:textId="77777777" w:rsidR="00250D06" w:rsidRDefault="00250D06" w:rsidP="002601A8">
            <w:pPr>
              <w:pStyle w:val="a7"/>
              <w:ind w:left="0"/>
              <w:jc w:val="center"/>
              <w:rPr>
                <w:rFonts w:ascii="Times New Roman" w:hAnsi="Times New Roman"/>
              </w:rPr>
            </w:pPr>
            <w:r>
              <w:rPr>
                <w:rFonts w:ascii="Times New Roman" w:hAnsi="Times New Roman"/>
              </w:rPr>
              <w:t>2</w:t>
            </w:r>
          </w:p>
        </w:tc>
        <w:tc>
          <w:tcPr>
            <w:tcW w:w="414" w:type="pct"/>
          </w:tcPr>
          <w:p w14:paraId="6C8C5786" w14:textId="77777777" w:rsidR="00250D06" w:rsidRDefault="00250D06" w:rsidP="002601A8">
            <w:pPr>
              <w:pStyle w:val="a7"/>
              <w:ind w:left="0"/>
              <w:jc w:val="center"/>
              <w:rPr>
                <w:rFonts w:ascii="Times New Roman" w:hAnsi="Times New Roman"/>
              </w:rPr>
            </w:pPr>
            <w:r>
              <w:rPr>
                <w:rFonts w:ascii="Times New Roman" w:hAnsi="Times New Roman"/>
              </w:rPr>
              <w:t>100</w:t>
            </w:r>
          </w:p>
        </w:tc>
        <w:tc>
          <w:tcPr>
            <w:tcW w:w="694" w:type="pct"/>
          </w:tcPr>
          <w:p w14:paraId="5F06A504" w14:textId="77777777" w:rsidR="00250D06" w:rsidRDefault="00250D06" w:rsidP="002601A8">
            <w:pPr>
              <w:pStyle w:val="a7"/>
              <w:ind w:left="0"/>
              <w:jc w:val="center"/>
              <w:rPr>
                <w:rFonts w:ascii="Times New Roman" w:hAnsi="Times New Roman"/>
              </w:rPr>
            </w:pPr>
            <w:r>
              <w:rPr>
                <w:rFonts w:ascii="Times New Roman" w:hAnsi="Times New Roman"/>
              </w:rPr>
              <w:t>47</w:t>
            </w:r>
          </w:p>
        </w:tc>
      </w:tr>
      <w:tr w:rsidR="00250D06" w14:paraId="5B8D4806" w14:textId="77777777" w:rsidTr="002601A8">
        <w:tc>
          <w:tcPr>
            <w:tcW w:w="468" w:type="pct"/>
          </w:tcPr>
          <w:p w14:paraId="0FB044EB" w14:textId="77777777" w:rsidR="00250D06" w:rsidRDefault="00250D06" w:rsidP="002601A8">
            <w:pPr>
              <w:pStyle w:val="a7"/>
              <w:ind w:left="0"/>
              <w:jc w:val="center"/>
              <w:rPr>
                <w:rFonts w:ascii="Times New Roman" w:hAnsi="Times New Roman"/>
              </w:rPr>
            </w:pPr>
            <w:r>
              <w:rPr>
                <w:rFonts w:ascii="Times New Roman" w:hAnsi="Times New Roman"/>
              </w:rPr>
              <w:t>9</w:t>
            </w:r>
          </w:p>
        </w:tc>
        <w:tc>
          <w:tcPr>
            <w:tcW w:w="1008" w:type="pct"/>
          </w:tcPr>
          <w:p w14:paraId="7850A164" w14:textId="77777777" w:rsidR="00250D06" w:rsidRDefault="00250D06" w:rsidP="002601A8">
            <w:pPr>
              <w:pStyle w:val="a7"/>
              <w:ind w:left="0"/>
              <w:rPr>
                <w:rFonts w:ascii="Times New Roman" w:hAnsi="Times New Roman"/>
              </w:rPr>
            </w:pPr>
            <w:r>
              <w:rPr>
                <w:rFonts w:ascii="Times New Roman" w:hAnsi="Times New Roman"/>
              </w:rPr>
              <w:t xml:space="preserve">Физика </w:t>
            </w:r>
          </w:p>
        </w:tc>
        <w:tc>
          <w:tcPr>
            <w:tcW w:w="1008" w:type="pct"/>
          </w:tcPr>
          <w:p w14:paraId="484C781B" w14:textId="77777777" w:rsidR="00250D06" w:rsidRDefault="00250D06" w:rsidP="002601A8">
            <w:pPr>
              <w:pStyle w:val="a7"/>
              <w:ind w:left="0"/>
              <w:jc w:val="center"/>
              <w:rPr>
                <w:rFonts w:ascii="Times New Roman" w:hAnsi="Times New Roman"/>
              </w:rPr>
            </w:pPr>
            <w:r>
              <w:rPr>
                <w:rFonts w:ascii="Times New Roman" w:hAnsi="Times New Roman"/>
              </w:rPr>
              <w:t>2</w:t>
            </w:r>
          </w:p>
        </w:tc>
        <w:tc>
          <w:tcPr>
            <w:tcW w:w="352" w:type="pct"/>
          </w:tcPr>
          <w:p w14:paraId="38A88A89"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34D784BC"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4B0BE767" w14:textId="77777777" w:rsidR="00250D06" w:rsidRDefault="00250D06" w:rsidP="002601A8">
            <w:pPr>
              <w:pStyle w:val="a7"/>
              <w:ind w:left="0"/>
              <w:jc w:val="center"/>
              <w:rPr>
                <w:rFonts w:ascii="Times New Roman" w:hAnsi="Times New Roman"/>
              </w:rPr>
            </w:pPr>
            <w:r>
              <w:rPr>
                <w:rFonts w:ascii="Times New Roman" w:hAnsi="Times New Roman"/>
              </w:rPr>
              <w:t>2</w:t>
            </w:r>
          </w:p>
        </w:tc>
        <w:tc>
          <w:tcPr>
            <w:tcW w:w="352" w:type="pct"/>
          </w:tcPr>
          <w:p w14:paraId="22B942B8"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414" w:type="pct"/>
          </w:tcPr>
          <w:p w14:paraId="384160B0" w14:textId="77777777" w:rsidR="00250D06" w:rsidRDefault="00250D06" w:rsidP="002601A8">
            <w:pPr>
              <w:pStyle w:val="a7"/>
              <w:ind w:left="0"/>
              <w:jc w:val="center"/>
              <w:rPr>
                <w:rFonts w:ascii="Times New Roman" w:hAnsi="Times New Roman"/>
              </w:rPr>
            </w:pPr>
            <w:r>
              <w:rPr>
                <w:rFonts w:ascii="Times New Roman" w:hAnsi="Times New Roman"/>
              </w:rPr>
              <w:t>100</w:t>
            </w:r>
          </w:p>
        </w:tc>
        <w:tc>
          <w:tcPr>
            <w:tcW w:w="694" w:type="pct"/>
          </w:tcPr>
          <w:p w14:paraId="3F272398" w14:textId="77777777" w:rsidR="00250D06" w:rsidRDefault="00250D06" w:rsidP="002601A8">
            <w:pPr>
              <w:pStyle w:val="a7"/>
              <w:ind w:left="0"/>
              <w:jc w:val="center"/>
              <w:rPr>
                <w:rFonts w:ascii="Times New Roman" w:hAnsi="Times New Roman"/>
              </w:rPr>
            </w:pPr>
            <w:r>
              <w:rPr>
                <w:rFonts w:ascii="Times New Roman" w:hAnsi="Times New Roman"/>
              </w:rPr>
              <w:t>100</w:t>
            </w:r>
          </w:p>
        </w:tc>
      </w:tr>
      <w:tr w:rsidR="00250D06" w14:paraId="512E3EAD" w14:textId="77777777" w:rsidTr="002601A8">
        <w:tc>
          <w:tcPr>
            <w:tcW w:w="468" w:type="pct"/>
          </w:tcPr>
          <w:p w14:paraId="5610E4CC" w14:textId="77777777" w:rsidR="00250D06" w:rsidRDefault="00250D06" w:rsidP="002601A8">
            <w:pPr>
              <w:pStyle w:val="a7"/>
              <w:ind w:left="0"/>
              <w:jc w:val="center"/>
              <w:rPr>
                <w:rFonts w:ascii="Times New Roman" w:hAnsi="Times New Roman"/>
              </w:rPr>
            </w:pPr>
            <w:r>
              <w:rPr>
                <w:rFonts w:ascii="Times New Roman" w:hAnsi="Times New Roman"/>
              </w:rPr>
              <w:t>9</w:t>
            </w:r>
          </w:p>
        </w:tc>
        <w:tc>
          <w:tcPr>
            <w:tcW w:w="1008" w:type="pct"/>
          </w:tcPr>
          <w:p w14:paraId="61263F0C" w14:textId="77777777" w:rsidR="00250D06" w:rsidRDefault="00250D06" w:rsidP="002601A8">
            <w:pPr>
              <w:pStyle w:val="a7"/>
              <w:ind w:left="0"/>
              <w:rPr>
                <w:rFonts w:ascii="Times New Roman" w:hAnsi="Times New Roman"/>
              </w:rPr>
            </w:pPr>
            <w:r>
              <w:rPr>
                <w:rFonts w:ascii="Times New Roman" w:hAnsi="Times New Roman"/>
              </w:rPr>
              <w:t>Русская литература</w:t>
            </w:r>
          </w:p>
        </w:tc>
        <w:tc>
          <w:tcPr>
            <w:tcW w:w="1008" w:type="pct"/>
          </w:tcPr>
          <w:p w14:paraId="134DA081" w14:textId="77777777" w:rsidR="00250D06" w:rsidRDefault="00250D06" w:rsidP="002601A8">
            <w:pPr>
              <w:pStyle w:val="a7"/>
              <w:ind w:left="0"/>
              <w:jc w:val="center"/>
              <w:rPr>
                <w:rFonts w:ascii="Times New Roman" w:hAnsi="Times New Roman"/>
              </w:rPr>
            </w:pPr>
            <w:r>
              <w:rPr>
                <w:rFonts w:ascii="Times New Roman" w:hAnsi="Times New Roman"/>
              </w:rPr>
              <w:t>8</w:t>
            </w:r>
          </w:p>
        </w:tc>
        <w:tc>
          <w:tcPr>
            <w:tcW w:w="352" w:type="pct"/>
          </w:tcPr>
          <w:p w14:paraId="241332FB"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0F9790EB" w14:textId="77777777" w:rsidR="00250D06" w:rsidRDefault="00250D06" w:rsidP="002601A8">
            <w:pPr>
              <w:pStyle w:val="a7"/>
              <w:ind w:left="0"/>
              <w:jc w:val="center"/>
              <w:rPr>
                <w:rFonts w:ascii="Times New Roman" w:hAnsi="Times New Roman"/>
              </w:rPr>
            </w:pPr>
            <w:r>
              <w:rPr>
                <w:rFonts w:ascii="Times New Roman" w:hAnsi="Times New Roman"/>
              </w:rPr>
              <w:t>4</w:t>
            </w:r>
          </w:p>
        </w:tc>
        <w:tc>
          <w:tcPr>
            <w:tcW w:w="352" w:type="pct"/>
          </w:tcPr>
          <w:p w14:paraId="449F30A8" w14:textId="77777777" w:rsidR="00250D06" w:rsidRDefault="00250D06" w:rsidP="002601A8">
            <w:pPr>
              <w:pStyle w:val="a7"/>
              <w:ind w:left="0"/>
              <w:jc w:val="center"/>
              <w:rPr>
                <w:rFonts w:ascii="Times New Roman" w:hAnsi="Times New Roman"/>
              </w:rPr>
            </w:pPr>
            <w:r>
              <w:rPr>
                <w:rFonts w:ascii="Times New Roman" w:hAnsi="Times New Roman"/>
              </w:rPr>
              <w:t>4</w:t>
            </w:r>
          </w:p>
        </w:tc>
        <w:tc>
          <w:tcPr>
            <w:tcW w:w="352" w:type="pct"/>
          </w:tcPr>
          <w:p w14:paraId="2A1A7A18"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414" w:type="pct"/>
          </w:tcPr>
          <w:p w14:paraId="54CAB51F" w14:textId="77777777" w:rsidR="00250D06" w:rsidRDefault="00250D06" w:rsidP="002601A8">
            <w:pPr>
              <w:pStyle w:val="a7"/>
              <w:ind w:left="0"/>
              <w:jc w:val="center"/>
              <w:rPr>
                <w:rFonts w:ascii="Times New Roman" w:hAnsi="Times New Roman"/>
              </w:rPr>
            </w:pPr>
            <w:r>
              <w:rPr>
                <w:rFonts w:ascii="Times New Roman" w:hAnsi="Times New Roman"/>
              </w:rPr>
              <w:t>100</w:t>
            </w:r>
          </w:p>
        </w:tc>
        <w:tc>
          <w:tcPr>
            <w:tcW w:w="694" w:type="pct"/>
          </w:tcPr>
          <w:p w14:paraId="7F934E42" w14:textId="77777777" w:rsidR="00250D06" w:rsidRDefault="00250D06" w:rsidP="002601A8">
            <w:pPr>
              <w:pStyle w:val="a7"/>
              <w:ind w:left="0"/>
              <w:jc w:val="center"/>
              <w:rPr>
                <w:rFonts w:ascii="Times New Roman" w:hAnsi="Times New Roman"/>
              </w:rPr>
            </w:pPr>
            <w:r>
              <w:rPr>
                <w:rFonts w:ascii="Times New Roman" w:hAnsi="Times New Roman"/>
              </w:rPr>
              <w:t>50</w:t>
            </w:r>
          </w:p>
        </w:tc>
      </w:tr>
      <w:tr w:rsidR="00250D06" w14:paraId="6126D464" w14:textId="77777777" w:rsidTr="002601A8">
        <w:tc>
          <w:tcPr>
            <w:tcW w:w="468" w:type="pct"/>
          </w:tcPr>
          <w:p w14:paraId="762740B2" w14:textId="77777777" w:rsidR="00250D06" w:rsidRDefault="00250D06" w:rsidP="002601A8">
            <w:pPr>
              <w:pStyle w:val="a7"/>
              <w:ind w:left="0"/>
              <w:jc w:val="center"/>
              <w:rPr>
                <w:rFonts w:ascii="Times New Roman" w:hAnsi="Times New Roman"/>
              </w:rPr>
            </w:pPr>
            <w:r>
              <w:rPr>
                <w:rFonts w:ascii="Times New Roman" w:hAnsi="Times New Roman"/>
              </w:rPr>
              <w:t>9</w:t>
            </w:r>
          </w:p>
        </w:tc>
        <w:tc>
          <w:tcPr>
            <w:tcW w:w="1008" w:type="pct"/>
          </w:tcPr>
          <w:p w14:paraId="5AE9E24D" w14:textId="77777777" w:rsidR="00250D06" w:rsidRDefault="00250D06" w:rsidP="002601A8">
            <w:pPr>
              <w:pStyle w:val="a7"/>
              <w:ind w:left="0"/>
              <w:rPr>
                <w:rFonts w:ascii="Times New Roman" w:hAnsi="Times New Roman"/>
              </w:rPr>
            </w:pPr>
            <w:r>
              <w:rPr>
                <w:rFonts w:ascii="Times New Roman" w:hAnsi="Times New Roman"/>
              </w:rPr>
              <w:t>История Казахстана</w:t>
            </w:r>
          </w:p>
        </w:tc>
        <w:tc>
          <w:tcPr>
            <w:tcW w:w="1008" w:type="pct"/>
          </w:tcPr>
          <w:p w14:paraId="599B84B4" w14:textId="77777777" w:rsidR="00250D06" w:rsidRDefault="00250D06" w:rsidP="002601A8">
            <w:pPr>
              <w:pStyle w:val="a7"/>
              <w:ind w:left="0"/>
              <w:jc w:val="center"/>
              <w:rPr>
                <w:rFonts w:ascii="Times New Roman" w:hAnsi="Times New Roman"/>
              </w:rPr>
            </w:pPr>
            <w:r>
              <w:rPr>
                <w:rFonts w:ascii="Times New Roman" w:hAnsi="Times New Roman"/>
              </w:rPr>
              <w:t>6</w:t>
            </w:r>
          </w:p>
        </w:tc>
        <w:tc>
          <w:tcPr>
            <w:tcW w:w="352" w:type="pct"/>
          </w:tcPr>
          <w:p w14:paraId="3E3EDA56"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0C4AF321" w14:textId="77777777" w:rsidR="00250D06" w:rsidRDefault="00250D06" w:rsidP="002601A8">
            <w:pPr>
              <w:pStyle w:val="a7"/>
              <w:ind w:left="0"/>
              <w:jc w:val="center"/>
              <w:rPr>
                <w:rFonts w:ascii="Times New Roman" w:hAnsi="Times New Roman"/>
              </w:rPr>
            </w:pPr>
            <w:r>
              <w:rPr>
                <w:rFonts w:ascii="Times New Roman" w:hAnsi="Times New Roman"/>
              </w:rPr>
              <w:t>3</w:t>
            </w:r>
          </w:p>
        </w:tc>
        <w:tc>
          <w:tcPr>
            <w:tcW w:w="352" w:type="pct"/>
          </w:tcPr>
          <w:p w14:paraId="325E0351" w14:textId="77777777" w:rsidR="00250D06" w:rsidRDefault="00250D06" w:rsidP="002601A8">
            <w:pPr>
              <w:pStyle w:val="a7"/>
              <w:ind w:left="0"/>
              <w:jc w:val="center"/>
              <w:rPr>
                <w:rFonts w:ascii="Times New Roman" w:hAnsi="Times New Roman"/>
              </w:rPr>
            </w:pPr>
            <w:r>
              <w:rPr>
                <w:rFonts w:ascii="Times New Roman" w:hAnsi="Times New Roman"/>
              </w:rPr>
              <w:t>2</w:t>
            </w:r>
          </w:p>
        </w:tc>
        <w:tc>
          <w:tcPr>
            <w:tcW w:w="352" w:type="pct"/>
          </w:tcPr>
          <w:p w14:paraId="5BB21B75" w14:textId="77777777" w:rsidR="00250D06" w:rsidRDefault="00250D06" w:rsidP="002601A8">
            <w:pPr>
              <w:pStyle w:val="a7"/>
              <w:ind w:left="0"/>
              <w:jc w:val="center"/>
              <w:rPr>
                <w:rFonts w:ascii="Times New Roman" w:hAnsi="Times New Roman"/>
              </w:rPr>
            </w:pPr>
            <w:r>
              <w:rPr>
                <w:rFonts w:ascii="Times New Roman" w:hAnsi="Times New Roman"/>
              </w:rPr>
              <w:t>1</w:t>
            </w:r>
          </w:p>
        </w:tc>
        <w:tc>
          <w:tcPr>
            <w:tcW w:w="414" w:type="pct"/>
          </w:tcPr>
          <w:p w14:paraId="5AD439F5" w14:textId="77777777" w:rsidR="00250D06" w:rsidRDefault="00250D06" w:rsidP="002601A8">
            <w:pPr>
              <w:pStyle w:val="a7"/>
              <w:ind w:left="0"/>
              <w:jc w:val="center"/>
              <w:rPr>
                <w:rFonts w:ascii="Times New Roman" w:hAnsi="Times New Roman"/>
              </w:rPr>
            </w:pPr>
            <w:r>
              <w:rPr>
                <w:rFonts w:ascii="Times New Roman" w:hAnsi="Times New Roman"/>
              </w:rPr>
              <w:t>100</w:t>
            </w:r>
          </w:p>
        </w:tc>
        <w:tc>
          <w:tcPr>
            <w:tcW w:w="694" w:type="pct"/>
          </w:tcPr>
          <w:p w14:paraId="1AC05FC5" w14:textId="77777777" w:rsidR="00250D06" w:rsidRDefault="00250D06" w:rsidP="002601A8">
            <w:pPr>
              <w:pStyle w:val="a7"/>
              <w:ind w:left="0"/>
              <w:jc w:val="center"/>
              <w:rPr>
                <w:rFonts w:ascii="Times New Roman" w:hAnsi="Times New Roman"/>
              </w:rPr>
            </w:pPr>
            <w:r>
              <w:rPr>
                <w:rFonts w:ascii="Times New Roman" w:hAnsi="Times New Roman"/>
              </w:rPr>
              <w:t>50</w:t>
            </w:r>
          </w:p>
        </w:tc>
      </w:tr>
      <w:tr w:rsidR="00250D06" w14:paraId="485DB2B7" w14:textId="77777777" w:rsidTr="002601A8">
        <w:tc>
          <w:tcPr>
            <w:tcW w:w="468" w:type="pct"/>
          </w:tcPr>
          <w:p w14:paraId="29AEF9A4" w14:textId="77777777" w:rsidR="00250D06" w:rsidRDefault="00250D06" w:rsidP="002601A8">
            <w:pPr>
              <w:pStyle w:val="a7"/>
              <w:ind w:left="0"/>
              <w:jc w:val="center"/>
              <w:rPr>
                <w:rFonts w:ascii="Times New Roman" w:hAnsi="Times New Roman"/>
              </w:rPr>
            </w:pPr>
            <w:r>
              <w:rPr>
                <w:rFonts w:ascii="Times New Roman" w:hAnsi="Times New Roman"/>
              </w:rPr>
              <w:t>9</w:t>
            </w:r>
          </w:p>
        </w:tc>
        <w:tc>
          <w:tcPr>
            <w:tcW w:w="1008" w:type="pct"/>
          </w:tcPr>
          <w:p w14:paraId="38ABBEFA" w14:textId="77777777" w:rsidR="00250D06" w:rsidRDefault="00250D06" w:rsidP="002601A8">
            <w:pPr>
              <w:pStyle w:val="a7"/>
              <w:ind w:left="0"/>
              <w:rPr>
                <w:rFonts w:ascii="Times New Roman" w:hAnsi="Times New Roman"/>
              </w:rPr>
            </w:pPr>
            <w:r>
              <w:rPr>
                <w:rFonts w:ascii="Times New Roman" w:hAnsi="Times New Roman"/>
              </w:rPr>
              <w:t xml:space="preserve">Информатика </w:t>
            </w:r>
          </w:p>
        </w:tc>
        <w:tc>
          <w:tcPr>
            <w:tcW w:w="1008" w:type="pct"/>
          </w:tcPr>
          <w:p w14:paraId="2FCA51B7" w14:textId="77777777" w:rsidR="00250D06" w:rsidRDefault="00250D06" w:rsidP="002601A8">
            <w:pPr>
              <w:pStyle w:val="a7"/>
              <w:ind w:left="0"/>
              <w:jc w:val="center"/>
              <w:rPr>
                <w:rFonts w:ascii="Times New Roman" w:hAnsi="Times New Roman"/>
              </w:rPr>
            </w:pPr>
            <w:r>
              <w:rPr>
                <w:rFonts w:ascii="Times New Roman" w:hAnsi="Times New Roman"/>
              </w:rPr>
              <w:t>1</w:t>
            </w:r>
          </w:p>
        </w:tc>
        <w:tc>
          <w:tcPr>
            <w:tcW w:w="352" w:type="pct"/>
          </w:tcPr>
          <w:p w14:paraId="7FADAB99"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449D0FC8" w14:textId="77777777" w:rsidR="00250D06" w:rsidRDefault="00250D06" w:rsidP="002601A8">
            <w:pPr>
              <w:pStyle w:val="a7"/>
              <w:ind w:left="0"/>
              <w:jc w:val="center"/>
              <w:rPr>
                <w:rFonts w:ascii="Times New Roman" w:hAnsi="Times New Roman"/>
              </w:rPr>
            </w:pPr>
            <w:r>
              <w:rPr>
                <w:rFonts w:ascii="Times New Roman" w:hAnsi="Times New Roman"/>
              </w:rPr>
              <w:t>1</w:t>
            </w:r>
          </w:p>
        </w:tc>
        <w:tc>
          <w:tcPr>
            <w:tcW w:w="352" w:type="pct"/>
          </w:tcPr>
          <w:p w14:paraId="58734798"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598E6730"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414" w:type="pct"/>
          </w:tcPr>
          <w:p w14:paraId="47197587" w14:textId="77777777" w:rsidR="00250D06" w:rsidRDefault="00250D06" w:rsidP="002601A8">
            <w:pPr>
              <w:pStyle w:val="a7"/>
              <w:ind w:left="0"/>
              <w:jc w:val="center"/>
              <w:rPr>
                <w:rFonts w:ascii="Times New Roman" w:hAnsi="Times New Roman"/>
              </w:rPr>
            </w:pPr>
            <w:r>
              <w:rPr>
                <w:rFonts w:ascii="Times New Roman" w:hAnsi="Times New Roman"/>
              </w:rPr>
              <w:t>100</w:t>
            </w:r>
          </w:p>
        </w:tc>
        <w:tc>
          <w:tcPr>
            <w:tcW w:w="694" w:type="pct"/>
          </w:tcPr>
          <w:p w14:paraId="36BE94C2" w14:textId="77777777" w:rsidR="00250D06" w:rsidRDefault="00250D06" w:rsidP="002601A8">
            <w:pPr>
              <w:pStyle w:val="a7"/>
              <w:ind w:left="0"/>
              <w:jc w:val="center"/>
              <w:rPr>
                <w:rFonts w:ascii="Times New Roman" w:hAnsi="Times New Roman"/>
              </w:rPr>
            </w:pPr>
            <w:r>
              <w:rPr>
                <w:rFonts w:ascii="Times New Roman" w:hAnsi="Times New Roman"/>
              </w:rPr>
              <w:t>0</w:t>
            </w:r>
          </w:p>
        </w:tc>
      </w:tr>
      <w:tr w:rsidR="00250D06" w14:paraId="3F56E22A" w14:textId="77777777" w:rsidTr="002601A8">
        <w:tc>
          <w:tcPr>
            <w:tcW w:w="468" w:type="pct"/>
          </w:tcPr>
          <w:p w14:paraId="4D9DE0F5" w14:textId="77777777" w:rsidR="00250D06" w:rsidRDefault="00250D06" w:rsidP="002601A8">
            <w:pPr>
              <w:pStyle w:val="a7"/>
              <w:ind w:left="0"/>
              <w:jc w:val="center"/>
              <w:rPr>
                <w:rFonts w:ascii="Times New Roman" w:hAnsi="Times New Roman"/>
              </w:rPr>
            </w:pPr>
            <w:r>
              <w:rPr>
                <w:rFonts w:ascii="Times New Roman" w:hAnsi="Times New Roman"/>
              </w:rPr>
              <w:t>9</w:t>
            </w:r>
          </w:p>
        </w:tc>
        <w:tc>
          <w:tcPr>
            <w:tcW w:w="1008" w:type="pct"/>
          </w:tcPr>
          <w:p w14:paraId="3CCC05F9" w14:textId="77777777" w:rsidR="00250D06" w:rsidRDefault="00250D06" w:rsidP="002601A8">
            <w:pPr>
              <w:pStyle w:val="a7"/>
              <w:ind w:left="0"/>
              <w:rPr>
                <w:rFonts w:ascii="Times New Roman" w:hAnsi="Times New Roman"/>
              </w:rPr>
            </w:pPr>
            <w:r>
              <w:rPr>
                <w:rFonts w:ascii="Times New Roman" w:hAnsi="Times New Roman"/>
              </w:rPr>
              <w:t xml:space="preserve">Биология </w:t>
            </w:r>
          </w:p>
        </w:tc>
        <w:tc>
          <w:tcPr>
            <w:tcW w:w="1008" w:type="pct"/>
          </w:tcPr>
          <w:p w14:paraId="7A0DFBAB" w14:textId="77777777" w:rsidR="00250D06" w:rsidRDefault="00250D06" w:rsidP="002601A8">
            <w:pPr>
              <w:pStyle w:val="a7"/>
              <w:ind w:left="0"/>
              <w:jc w:val="center"/>
              <w:rPr>
                <w:rFonts w:ascii="Times New Roman" w:hAnsi="Times New Roman"/>
              </w:rPr>
            </w:pPr>
            <w:r>
              <w:rPr>
                <w:rFonts w:ascii="Times New Roman" w:hAnsi="Times New Roman"/>
              </w:rPr>
              <w:t>2</w:t>
            </w:r>
          </w:p>
        </w:tc>
        <w:tc>
          <w:tcPr>
            <w:tcW w:w="352" w:type="pct"/>
          </w:tcPr>
          <w:p w14:paraId="057CC3A3"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1E6A0914"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64EAF4F8"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24C4AA7B" w14:textId="77777777" w:rsidR="00250D06" w:rsidRDefault="00250D06" w:rsidP="002601A8">
            <w:pPr>
              <w:pStyle w:val="a7"/>
              <w:ind w:left="0"/>
              <w:jc w:val="center"/>
              <w:rPr>
                <w:rFonts w:ascii="Times New Roman" w:hAnsi="Times New Roman"/>
              </w:rPr>
            </w:pPr>
            <w:r>
              <w:rPr>
                <w:rFonts w:ascii="Times New Roman" w:hAnsi="Times New Roman"/>
              </w:rPr>
              <w:t>2</w:t>
            </w:r>
          </w:p>
        </w:tc>
        <w:tc>
          <w:tcPr>
            <w:tcW w:w="414" w:type="pct"/>
          </w:tcPr>
          <w:p w14:paraId="27CD091A" w14:textId="77777777" w:rsidR="00250D06" w:rsidRDefault="00250D06" w:rsidP="002601A8">
            <w:pPr>
              <w:pStyle w:val="a7"/>
              <w:ind w:left="0"/>
              <w:jc w:val="center"/>
              <w:rPr>
                <w:rFonts w:ascii="Times New Roman" w:hAnsi="Times New Roman"/>
              </w:rPr>
            </w:pPr>
            <w:r>
              <w:rPr>
                <w:rFonts w:ascii="Times New Roman" w:hAnsi="Times New Roman"/>
              </w:rPr>
              <w:t>100</w:t>
            </w:r>
          </w:p>
        </w:tc>
        <w:tc>
          <w:tcPr>
            <w:tcW w:w="694" w:type="pct"/>
          </w:tcPr>
          <w:p w14:paraId="7FE2EACE" w14:textId="77777777" w:rsidR="00250D06" w:rsidRDefault="00250D06" w:rsidP="002601A8">
            <w:pPr>
              <w:pStyle w:val="a7"/>
              <w:ind w:left="0"/>
              <w:jc w:val="center"/>
              <w:rPr>
                <w:rFonts w:ascii="Times New Roman" w:hAnsi="Times New Roman"/>
              </w:rPr>
            </w:pPr>
            <w:r>
              <w:rPr>
                <w:rFonts w:ascii="Times New Roman" w:hAnsi="Times New Roman"/>
              </w:rPr>
              <w:t>100</w:t>
            </w:r>
          </w:p>
        </w:tc>
      </w:tr>
      <w:tr w:rsidR="00250D06" w14:paraId="08D49862" w14:textId="77777777" w:rsidTr="002601A8">
        <w:tc>
          <w:tcPr>
            <w:tcW w:w="468" w:type="pct"/>
          </w:tcPr>
          <w:p w14:paraId="032F2C85" w14:textId="77777777" w:rsidR="00250D06" w:rsidRDefault="00250D06" w:rsidP="002601A8">
            <w:pPr>
              <w:pStyle w:val="a7"/>
              <w:ind w:left="0"/>
              <w:jc w:val="center"/>
              <w:rPr>
                <w:rFonts w:ascii="Times New Roman" w:hAnsi="Times New Roman"/>
              </w:rPr>
            </w:pPr>
            <w:r>
              <w:rPr>
                <w:rFonts w:ascii="Times New Roman" w:hAnsi="Times New Roman"/>
              </w:rPr>
              <w:t>9</w:t>
            </w:r>
          </w:p>
        </w:tc>
        <w:tc>
          <w:tcPr>
            <w:tcW w:w="1008" w:type="pct"/>
          </w:tcPr>
          <w:p w14:paraId="43CB93D4" w14:textId="77777777" w:rsidR="00250D06" w:rsidRDefault="00250D06" w:rsidP="002601A8">
            <w:pPr>
              <w:pStyle w:val="a7"/>
              <w:ind w:left="0"/>
              <w:rPr>
                <w:rFonts w:ascii="Times New Roman" w:hAnsi="Times New Roman"/>
              </w:rPr>
            </w:pPr>
            <w:r>
              <w:rPr>
                <w:rFonts w:ascii="Times New Roman" w:hAnsi="Times New Roman"/>
              </w:rPr>
              <w:t>Казахский язык и литература</w:t>
            </w:r>
          </w:p>
        </w:tc>
        <w:tc>
          <w:tcPr>
            <w:tcW w:w="1008" w:type="pct"/>
          </w:tcPr>
          <w:p w14:paraId="73F2F79E" w14:textId="77777777" w:rsidR="00250D06" w:rsidRDefault="00250D06" w:rsidP="002601A8">
            <w:pPr>
              <w:pStyle w:val="a7"/>
              <w:ind w:left="0"/>
              <w:jc w:val="center"/>
              <w:rPr>
                <w:rFonts w:ascii="Times New Roman" w:hAnsi="Times New Roman"/>
              </w:rPr>
            </w:pPr>
            <w:r>
              <w:rPr>
                <w:rFonts w:ascii="Times New Roman" w:hAnsi="Times New Roman"/>
              </w:rPr>
              <w:t>19</w:t>
            </w:r>
          </w:p>
        </w:tc>
        <w:tc>
          <w:tcPr>
            <w:tcW w:w="352" w:type="pct"/>
          </w:tcPr>
          <w:p w14:paraId="4B1263CE"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1B8BB5F9" w14:textId="77777777" w:rsidR="00250D06" w:rsidRDefault="00250D06" w:rsidP="002601A8">
            <w:pPr>
              <w:pStyle w:val="a7"/>
              <w:ind w:left="0"/>
              <w:jc w:val="center"/>
              <w:rPr>
                <w:rFonts w:ascii="Times New Roman" w:hAnsi="Times New Roman"/>
              </w:rPr>
            </w:pPr>
            <w:r>
              <w:rPr>
                <w:rFonts w:ascii="Times New Roman" w:hAnsi="Times New Roman"/>
              </w:rPr>
              <w:t>7</w:t>
            </w:r>
          </w:p>
        </w:tc>
        <w:tc>
          <w:tcPr>
            <w:tcW w:w="352" w:type="pct"/>
          </w:tcPr>
          <w:p w14:paraId="59D0C6A8" w14:textId="77777777" w:rsidR="00250D06" w:rsidRDefault="00250D06" w:rsidP="002601A8">
            <w:pPr>
              <w:pStyle w:val="a7"/>
              <w:ind w:left="0"/>
              <w:jc w:val="center"/>
              <w:rPr>
                <w:rFonts w:ascii="Times New Roman" w:hAnsi="Times New Roman"/>
              </w:rPr>
            </w:pPr>
            <w:r>
              <w:rPr>
                <w:rFonts w:ascii="Times New Roman" w:hAnsi="Times New Roman"/>
              </w:rPr>
              <w:t>9</w:t>
            </w:r>
          </w:p>
        </w:tc>
        <w:tc>
          <w:tcPr>
            <w:tcW w:w="352" w:type="pct"/>
          </w:tcPr>
          <w:p w14:paraId="3961F386" w14:textId="77777777" w:rsidR="00250D06" w:rsidRDefault="00250D06" w:rsidP="002601A8">
            <w:pPr>
              <w:pStyle w:val="a7"/>
              <w:ind w:left="0"/>
              <w:jc w:val="center"/>
              <w:rPr>
                <w:rFonts w:ascii="Times New Roman" w:hAnsi="Times New Roman"/>
              </w:rPr>
            </w:pPr>
            <w:r>
              <w:rPr>
                <w:rFonts w:ascii="Times New Roman" w:hAnsi="Times New Roman"/>
              </w:rPr>
              <w:t>3</w:t>
            </w:r>
          </w:p>
        </w:tc>
        <w:tc>
          <w:tcPr>
            <w:tcW w:w="414" w:type="pct"/>
          </w:tcPr>
          <w:p w14:paraId="7DC82302" w14:textId="77777777" w:rsidR="00250D06" w:rsidRDefault="00250D06" w:rsidP="002601A8">
            <w:pPr>
              <w:pStyle w:val="a7"/>
              <w:ind w:left="0"/>
              <w:jc w:val="center"/>
              <w:rPr>
                <w:rFonts w:ascii="Times New Roman" w:hAnsi="Times New Roman"/>
              </w:rPr>
            </w:pPr>
            <w:r>
              <w:rPr>
                <w:rFonts w:ascii="Times New Roman" w:hAnsi="Times New Roman"/>
              </w:rPr>
              <w:t>100</w:t>
            </w:r>
          </w:p>
        </w:tc>
        <w:tc>
          <w:tcPr>
            <w:tcW w:w="694" w:type="pct"/>
          </w:tcPr>
          <w:p w14:paraId="01F400F0" w14:textId="77777777" w:rsidR="00250D06" w:rsidRDefault="00250D06" w:rsidP="002601A8">
            <w:pPr>
              <w:pStyle w:val="a7"/>
              <w:ind w:left="0"/>
              <w:jc w:val="center"/>
              <w:rPr>
                <w:rFonts w:ascii="Times New Roman" w:hAnsi="Times New Roman"/>
              </w:rPr>
            </w:pPr>
            <w:r>
              <w:rPr>
                <w:rFonts w:ascii="Times New Roman" w:hAnsi="Times New Roman"/>
              </w:rPr>
              <w:t>63</w:t>
            </w:r>
          </w:p>
        </w:tc>
      </w:tr>
      <w:tr w:rsidR="00250D06" w14:paraId="0011E982" w14:textId="77777777" w:rsidTr="002601A8">
        <w:tc>
          <w:tcPr>
            <w:tcW w:w="468" w:type="pct"/>
          </w:tcPr>
          <w:p w14:paraId="5EE6ACFC" w14:textId="77777777" w:rsidR="00250D06" w:rsidRDefault="00250D06" w:rsidP="002601A8">
            <w:pPr>
              <w:pStyle w:val="a7"/>
              <w:ind w:left="0"/>
              <w:jc w:val="center"/>
              <w:rPr>
                <w:rFonts w:ascii="Times New Roman" w:hAnsi="Times New Roman"/>
              </w:rPr>
            </w:pPr>
            <w:r>
              <w:rPr>
                <w:rFonts w:ascii="Times New Roman" w:hAnsi="Times New Roman"/>
              </w:rPr>
              <w:t>11</w:t>
            </w:r>
          </w:p>
        </w:tc>
        <w:tc>
          <w:tcPr>
            <w:tcW w:w="1008" w:type="pct"/>
          </w:tcPr>
          <w:p w14:paraId="52873805" w14:textId="77777777" w:rsidR="00250D06" w:rsidRDefault="00250D06" w:rsidP="002601A8">
            <w:pPr>
              <w:pStyle w:val="a7"/>
              <w:ind w:left="0"/>
              <w:rPr>
                <w:rFonts w:ascii="Times New Roman" w:hAnsi="Times New Roman"/>
              </w:rPr>
            </w:pPr>
            <w:r>
              <w:rPr>
                <w:rFonts w:ascii="Times New Roman" w:hAnsi="Times New Roman"/>
              </w:rPr>
              <w:t>История Казахстана</w:t>
            </w:r>
          </w:p>
        </w:tc>
        <w:tc>
          <w:tcPr>
            <w:tcW w:w="1008" w:type="pct"/>
          </w:tcPr>
          <w:p w14:paraId="287D0BBB" w14:textId="77777777" w:rsidR="00250D06" w:rsidRDefault="00250D06" w:rsidP="002601A8">
            <w:pPr>
              <w:pStyle w:val="a7"/>
              <w:ind w:left="0"/>
              <w:jc w:val="center"/>
              <w:rPr>
                <w:rFonts w:ascii="Times New Roman" w:hAnsi="Times New Roman"/>
              </w:rPr>
            </w:pPr>
            <w:r>
              <w:rPr>
                <w:rFonts w:ascii="Times New Roman" w:hAnsi="Times New Roman"/>
              </w:rPr>
              <w:t>12</w:t>
            </w:r>
          </w:p>
        </w:tc>
        <w:tc>
          <w:tcPr>
            <w:tcW w:w="352" w:type="pct"/>
          </w:tcPr>
          <w:p w14:paraId="6037DEB2"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5A6743BB" w14:textId="77777777" w:rsidR="00250D06" w:rsidRDefault="00250D06" w:rsidP="002601A8">
            <w:pPr>
              <w:pStyle w:val="a7"/>
              <w:ind w:left="0"/>
              <w:jc w:val="center"/>
              <w:rPr>
                <w:rFonts w:ascii="Times New Roman" w:hAnsi="Times New Roman"/>
              </w:rPr>
            </w:pPr>
            <w:r>
              <w:rPr>
                <w:rFonts w:ascii="Times New Roman" w:hAnsi="Times New Roman"/>
              </w:rPr>
              <w:t>4</w:t>
            </w:r>
          </w:p>
        </w:tc>
        <w:tc>
          <w:tcPr>
            <w:tcW w:w="352" w:type="pct"/>
          </w:tcPr>
          <w:p w14:paraId="469E3A72" w14:textId="77777777" w:rsidR="00250D06" w:rsidRDefault="00250D06" w:rsidP="002601A8">
            <w:pPr>
              <w:pStyle w:val="a7"/>
              <w:ind w:left="0"/>
              <w:jc w:val="center"/>
              <w:rPr>
                <w:rFonts w:ascii="Times New Roman" w:hAnsi="Times New Roman"/>
              </w:rPr>
            </w:pPr>
            <w:r>
              <w:rPr>
                <w:rFonts w:ascii="Times New Roman" w:hAnsi="Times New Roman"/>
              </w:rPr>
              <w:t>5</w:t>
            </w:r>
          </w:p>
        </w:tc>
        <w:tc>
          <w:tcPr>
            <w:tcW w:w="352" w:type="pct"/>
          </w:tcPr>
          <w:p w14:paraId="3F34F544" w14:textId="77777777" w:rsidR="00250D06" w:rsidRDefault="00250D06" w:rsidP="002601A8">
            <w:pPr>
              <w:pStyle w:val="a7"/>
              <w:ind w:left="0"/>
              <w:jc w:val="center"/>
              <w:rPr>
                <w:rFonts w:ascii="Times New Roman" w:hAnsi="Times New Roman"/>
              </w:rPr>
            </w:pPr>
            <w:r>
              <w:rPr>
                <w:rFonts w:ascii="Times New Roman" w:hAnsi="Times New Roman"/>
              </w:rPr>
              <w:t>3</w:t>
            </w:r>
          </w:p>
        </w:tc>
        <w:tc>
          <w:tcPr>
            <w:tcW w:w="414" w:type="pct"/>
          </w:tcPr>
          <w:p w14:paraId="6DB200FA" w14:textId="77777777" w:rsidR="00250D06" w:rsidRDefault="00250D06" w:rsidP="002601A8">
            <w:pPr>
              <w:pStyle w:val="a7"/>
              <w:ind w:left="0"/>
              <w:jc w:val="center"/>
              <w:rPr>
                <w:rFonts w:ascii="Times New Roman" w:hAnsi="Times New Roman"/>
              </w:rPr>
            </w:pPr>
            <w:r>
              <w:rPr>
                <w:rFonts w:ascii="Times New Roman" w:hAnsi="Times New Roman"/>
              </w:rPr>
              <w:t>100</w:t>
            </w:r>
          </w:p>
        </w:tc>
        <w:tc>
          <w:tcPr>
            <w:tcW w:w="694" w:type="pct"/>
          </w:tcPr>
          <w:p w14:paraId="60DC5767" w14:textId="77777777" w:rsidR="00250D06" w:rsidRDefault="00250D06" w:rsidP="002601A8">
            <w:pPr>
              <w:pStyle w:val="a7"/>
              <w:ind w:left="0"/>
              <w:jc w:val="center"/>
              <w:rPr>
                <w:rFonts w:ascii="Times New Roman" w:hAnsi="Times New Roman"/>
              </w:rPr>
            </w:pPr>
            <w:r>
              <w:rPr>
                <w:rFonts w:ascii="Times New Roman" w:hAnsi="Times New Roman"/>
              </w:rPr>
              <w:t>67</w:t>
            </w:r>
          </w:p>
        </w:tc>
      </w:tr>
      <w:tr w:rsidR="00250D06" w14:paraId="726A193F" w14:textId="77777777" w:rsidTr="002601A8">
        <w:tc>
          <w:tcPr>
            <w:tcW w:w="468" w:type="pct"/>
          </w:tcPr>
          <w:p w14:paraId="4A37C098" w14:textId="77777777" w:rsidR="00250D06" w:rsidRDefault="00250D06" w:rsidP="002601A8">
            <w:pPr>
              <w:pStyle w:val="a7"/>
              <w:ind w:left="0"/>
              <w:jc w:val="center"/>
              <w:rPr>
                <w:rFonts w:ascii="Times New Roman" w:hAnsi="Times New Roman"/>
              </w:rPr>
            </w:pPr>
            <w:r>
              <w:rPr>
                <w:rFonts w:ascii="Times New Roman" w:hAnsi="Times New Roman"/>
              </w:rPr>
              <w:t>11</w:t>
            </w:r>
          </w:p>
        </w:tc>
        <w:tc>
          <w:tcPr>
            <w:tcW w:w="1008" w:type="pct"/>
          </w:tcPr>
          <w:p w14:paraId="57E4730A" w14:textId="77777777" w:rsidR="00250D06" w:rsidRDefault="00250D06" w:rsidP="002601A8">
            <w:pPr>
              <w:pStyle w:val="a7"/>
              <w:ind w:left="0"/>
              <w:rPr>
                <w:rFonts w:ascii="Times New Roman" w:hAnsi="Times New Roman"/>
              </w:rPr>
            </w:pPr>
            <w:r>
              <w:rPr>
                <w:rFonts w:ascii="Times New Roman" w:hAnsi="Times New Roman"/>
              </w:rPr>
              <w:t xml:space="preserve"> Алгебра и начала анализа</w:t>
            </w:r>
          </w:p>
        </w:tc>
        <w:tc>
          <w:tcPr>
            <w:tcW w:w="1008" w:type="pct"/>
          </w:tcPr>
          <w:p w14:paraId="721E3CB8" w14:textId="77777777" w:rsidR="00250D06" w:rsidRDefault="00250D06" w:rsidP="002601A8">
            <w:pPr>
              <w:pStyle w:val="a7"/>
              <w:ind w:left="0"/>
              <w:jc w:val="center"/>
              <w:rPr>
                <w:rFonts w:ascii="Times New Roman" w:hAnsi="Times New Roman"/>
              </w:rPr>
            </w:pPr>
            <w:r>
              <w:rPr>
                <w:rFonts w:ascii="Times New Roman" w:hAnsi="Times New Roman"/>
              </w:rPr>
              <w:t>12</w:t>
            </w:r>
          </w:p>
        </w:tc>
        <w:tc>
          <w:tcPr>
            <w:tcW w:w="352" w:type="pct"/>
          </w:tcPr>
          <w:p w14:paraId="0D0C42E0"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2A6E51BC" w14:textId="77777777" w:rsidR="00250D06" w:rsidRDefault="00250D06" w:rsidP="002601A8">
            <w:pPr>
              <w:pStyle w:val="a7"/>
              <w:ind w:left="0"/>
              <w:jc w:val="center"/>
              <w:rPr>
                <w:rFonts w:ascii="Times New Roman" w:hAnsi="Times New Roman"/>
              </w:rPr>
            </w:pPr>
            <w:r>
              <w:rPr>
                <w:rFonts w:ascii="Times New Roman" w:hAnsi="Times New Roman"/>
              </w:rPr>
              <w:t>2</w:t>
            </w:r>
          </w:p>
        </w:tc>
        <w:tc>
          <w:tcPr>
            <w:tcW w:w="352" w:type="pct"/>
          </w:tcPr>
          <w:p w14:paraId="65426246" w14:textId="77777777" w:rsidR="00250D06" w:rsidRDefault="00250D06" w:rsidP="002601A8">
            <w:pPr>
              <w:pStyle w:val="a7"/>
              <w:ind w:left="0"/>
              <w:jc w:val="center"/>
              <w:rPr>
                <w:rFonts w:ascii="Times New Roman" w:hAnsi="Times New Roman"/>
              </w:rPr>
            </w:pPr>
            <w:r>
              <w:rPr>
                <w:rFonts w:ascii="Times New Roman" w:hAnsi="Times New Roman"/>
              </w:rPr>
              <w:t>9</w:t>
            </w:r>
          </w:p>
        </w:tc>
        <w:tc>
          <w:tcPr>
            <w:tcW w:w="352" w:type="pct"/>
          </w:tcPr>
          <w:p w14:paraId="3EC1147C" w14:textId="77777777" w:rsidR="00250D06" w:rsidRDefault="00250D06" w:rsidP="002601A8">
            <w:pPr>
              <w:pStyle w:val="a7"/>
              <w:ind w:left="0"/>
              <w:jc w:val="center"/>
              <w:rPr>
                <w:rFonts w:ascii="Times New Roman" w:hAnsi="Times New Roman"/>
              </w:rPr>
            </w:pPr>
            <w:r>
              <w:rPr>
                <w:rFonts w:ascii="Times New Roman" w:hAnsi="Times New Roman"/>
              </w:rPr>
              <w:t>1</w:t>
            </w:r>
          </w:p>
        </w:tc>
        <w:tc>
          <w:tcPr>
            <w:tcW w:w="414" w:type="pct"/>
          </w:tcPr>
          <w:p w14:paraId="103BB8F5" w14:textId="77777777" w:rsidR="00250D06" w:rsidRDefault="00250D06" w:rsidP="002601A8">
            <w:pPr>
              <w:pStyle w:val="a7"/>
              <w:ind w:left="0"/>
              <w:jc w:val="center"/>
              <w:rPr>
                <w:rFonts w:ascii="Times New Roman" w:hAnsi="Times New Roman"/>
              </w:rPr>
            </w:pPr>
            <w:r>
              <w:rPr>
                <w:rFonts w:ascii="Times New Roman" w:hAnsi="Times New Roman"/>
              </w:rPr>
              <w:t>100</w:t>
            </w:r>
          </w:p>
        </w:tc>
        <w:tc>
          <w:tcPr>
            <w:tcW w:w="694" w:type="pct"/>
          </w:tcPr>
          <w:p w14:paraId="5E3355A9" w14:textId="77777777" w:rsidR="00250D06" w:rsidRDefault="00250D06" w:rsidP="002601A8">
            <w:pPr>
              <w:pStyle w:val="a7"/>
              <w:ind w:left="0"/>
              <w:jc w:val="center"/>
              <w:rPr>
                <w:rFonts w:ascii="Times New Roman" w:hAnsi="Times New Roman"/>
              </w:rPr>
            </w:pPr>
            <w:r>
              <w:rPr>
                <w:rFonts w:ascii="Times New Roman" w:hAnsi="Times New Roman"/>
              </w:rPr>
              <w:t>83,3</w:t>
            </w:r>
          </w:p>
        </w:tc>
      </w:tr>
      <w:tr w:rsidR="00250D06" w14:paraId="165C6F39" w14:textId="77777777" w:rsidTr="002601A8">
        <w:tc>
          <w:tcPr>
            <w:tcW w:w="468" w:type="pct"/>
          </w:tcPr>
          <w:p w14:paraId="6B577275" w14:textId="77777777" w:rsidR="00250D06" w:rsidRDefault="00250D06" w:rsidP="002601A8">
            <w:pPr>
              <w:pStyle w:val="a7"/>
              <w:ind w:left="0"/>
              <w:jc w:val="center"/>
              <w:rPr>
                <w:rFonts w:ascii="Times New Roman" w:hAnsi="Times New Roman"/>
              </w:rPr>
            </w:pPr>
            <w:r>
              <w:rPr>
                <w:rFonts w:ascii="Times New Roman" w:hAnsi="Times New Roman"/>
              </w:rPr>
              <w:t>11</w:t>
            </w:r>
          </w:p>
        </w:tc>
        <w:tc>
          <w:tcPr>
            <w:tcW w:w="1008" w:type="pct"/>
          </w:tcPr>
          <w:p w14:paraId="14CED3FD" w14:textId="77777777" w:rsidR="00250D06" w:rsidRDefault="00250D06" w:rsidP="002601A8">
            <w:pPr>
              <w:pStyle w:val="a7"/>
              <w:ind w:left="0"/>
              <w:rPr>
                <w:rFonts w:ascii="Times New Roman" w:hAnsi="Times New Roman"/>
              </w:rPr>
            </w:pPr>
            <w:r>
              <w:rPr>
                <w:rFonts w:ascii="Times New Roman" w:hAnsi="Times New Roman"/>
              </w:rPr>
              <w:t>Русский язык</w:t>
            </w:r>
          </w:p>
        </w:tc>
        <w:tc>
          <w:tcPr>
            <w:tcW w:w="1008" w:type="pct"/>
          </w:tcPr>
          <w:p w14:paraId="5DA75086" w14:textId="77777777" w:rsidR="00250D06" w:rsidRDefault="00250D06" w:rsidP="002601A8">
            <w:pPr>
              <w:pStyle w:val="a7"/>
              <w:ind w:left="0"/>
              <w:jc w:val="center"/>
              <w:rPr>
                <w:rFonts w:ascii="Times New Roman" w:hAnsi="Times New Roman"/>
              </w:rPr>
            </w:pPr>
            <w:r>
              <w:rPr>
                <w:rFonts w:ascii="Times New Roman" w:hAnsi="Times New Roman"/>
              </w:rPr>
              <w:t>12</w:t>
            </w:r>
          </w:p>
        </w:tc>
        <w:tc>
          <w:tcPr>
            <w:tcW w:w="352" w:type="pct"/>
          </w:tcPr>
          <w:p w14:paraId="76C906AF"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191257E5" w14:textId="77777777" w:rsidR="00250D06" w:rsidRDefault="00250D06" w:rsidP="002601A8">
            <w:pPr>
              <w:pStyle w:val="a7"/>
              <w:ind w:left="0"/>
              <w:jc w:val="center"/>
              <w:rPr>
                <w:rFonts w:ascii="Times New Roman" w:hAnsi="Times New Roman"/>
              </w:rPr>
            </w:pPr>
            <w:r>
              <w:rPr>
                <w:rFonts w:ascii="Times New Roman" w:hAnsi="Times New Roman"/>
              </w:rPr>
              <w:t>2</w:t>
            </w:r>
          </w:p>
        </w:tc>
        <w:tc>
          <w:tcPr>
            <w:tcW w:w="352" w:type="pct"/>
          </w:tcPr>
          <w:p w14:paraId="6FC2AA74" w14:textId="77777777" w:rsidR="00250D06" w:rsidRDefault="00250D06" w:rsidP="002601A8">
            <w:pPr>
              <w:pStyle w:val="a7"/>
              <w:ind w:left="0"/>
              <w:jc w:val="center"/>
              <w:rPr>
                <w:rFonts w:ascii="Times New Roman" w:hAnsi="Times New Roman"/>
              </w:rPr>
            </w:pPr>
            <w:r>
              <w:rPr>
                <w:rFonts w:ascii="Times New Roman" w:hAnsi="Times New Roman"/>
              </w:rPr>
              <w:t>6</w:t>
            </w:r>
          </w:p>
        </w:tc>
        <w:tc>
          <w:tcPr>
            <w:tcW w:w="352" w:type="pct"/>
          </w:tcPr>
          <w:p w14:paraId="1A12222C" w14:textId="77777777" w:rsidR="00250D06" w:rsidRDefault="00250D06" w:rsidP="002601A8">
            <w:pPr>
              <w:pStyle w:val="a7"/>
              <w:ind w:left="0"/>
              <w:jc w:val="center"/>
              <w:rPr>
                <w:rFonts w:ascii="Times New Roman" w:hAnsi="Times New Roman"/>
              </w:rPr>
            </w:pPr>
            <w:r>
              <w:rPr>
                <w:rFonts w:ascii="Times New Roman" w:hAnsi="Times New Roman"/>
              </w:rPr>
              <w:t>4</w:t>
            </w:r>
          </w:p>
        </w:tc>
        <w:tc>
          <w:tcPr>
            <w:tcW w:w="414" w:type="pct"/>
          </w:tcPr>
          <w:p w14:paraId="44B5B98A" w14:textId="77777777" w:rsidR="00250D06" w:rsidRDefault="00250D06" w:rsidP="002601A8">
            <w:pPr>
              <w:pStyle w:val="a7"/>
              <w:ind w:left="0"/>
              <w:jc w:val="center"/>
              <w:rPr>
                <w:rFonts w:ascii="Times New Roman" w:hAnsi="Times New Roman"/>
              </w:rPr>
            </w:pPr>
            <w:r>
              <w:rPr>
                <w:rFonts w:ascii="Times New Roman" w:hAnsi="Times New Roman"/>
              </w:rPr>
              <w:t>100</w:t>
            </w:r>
          </w:p>
        </w:tc>
        <w:tc>
          <w:tcPr>
            <w:tcW w:w="694" w:type="pct"/>
          </w:tcPr>
          <w:p w14:paraId="0A9BCEE2" w14:textId="77777777" w:rsidR="00250D06" w:rsidRDefault="00250D06" w:rsidP="002601A8">
            <w:pPr>
              <w:pStyle w:val="a7"/>
              <w:ind w:left="0"/>
              <w:jc w:val="center"/>
              <w:rPr>
                <w:rFonts w:ascii="Times New Roman" w:hAnsi="Times New Roman"/>
              </w:rPr>
            </w:pPr>
            <w:r>
              <w:rPr>
                <w:rFonts w:ascii="Times New Roman" w:hAnsi="Times New Roman"/>
              </w:rPr>
              <w:t>83,3</w:t>
            </w:r>
          </w:p>
        </w:tc>
      </w:tr>
      <w:tr w:rsidR="00250D06" w14:paraId="74406616" w14:textId="77777777" w:rsidTr="002601A8">
        <w:tc>
          <w:tcPr>
            <w:tcW w:w="468" w:type="pct"/>
          </w:tcPr>
          <w:p w14:paraId="73239D3E" w14:textId="77777777" w:rsidR="00250D06" w:rsidRDefault="00250D06" w:rsidP="002601A8">
            <w:pPr>
              <w:pStyle w:val="a7"/>
              <w:ind w:left="0"/>
              <w:jc w:val="center"/>
              <w:rPr>
                <w:rFonts w:ascii="Times New Roman" w:hAnsi="Times New Roman"/>
              </w:rPr>
            </w:pPr>
            <w:r>
              <w:rPr>
                <w:rFonts w:ascii="Times New Roman" w:hAnsi="Times New Roman"/>
              </w:rPr>
              <w:t>11</w:t>
            </w:r>
          </w:p>
        </w:tc>
        <w:tc>
          <w:tcPr>
            <w:tcW w:w="1008" w:type="pct"/>
          </w:tcPr>
          <w:p w14:paraId="385454ED" w14:textId="77777777" w:rsidR="00250D06" w:rsidRDefault="00250D06" w:rsidP="002601A8">
            <w:pPr>
              <w:pStyle w:val="a7"/>
              <w:ind w:left="0"/>
              <w:rPr>
                <w:rFonts w:ascii="Times New Roman" w:hAnsi="Times New Roman"/>
              </w:rPr>
            </w:pPr>
            <w:r>
              <w:rPr>
                <w:rFonts w:ascii="Times New Roman" w:hAnsi="Times New Roman"/>
              </w:rPr>
              <w:t xml:space="preserve">Биология </w:t>
            </w:r>
          </w:p>
        </w:tc>
        <w:tc>
          <w:tcPr>
            <w:tcW w:w="1008" w:type="pct"/>
          </w:tcPr>
          <w:p w14:paraId="164AD640" w14:textId="77777777" w:rsidR="00250D06" w:rsidRDefault="00250D06" w:rsidP="002601A8">
            <w:pPr>
              <w:pStyle w:val="a7"/>
              <w:ind w:left="0"/>
              <w:jc w:val="center"/>
              <w:rPr>
                <w:rFonts w:ascii="Times New Roman" w:hAnsi="Times New Roman"/>
              </w:rPr>
            </w:pPr>
            <w:r>
              <w:rPr>
                <w:rFonts w:ascii="Times New Roman" w:hAnsi="Times New Roman"/>
              </w:rPr>
              <w:t>3</w:t>
            </w:r>
          </w:p>
        </w:tc>
        <w:tc>
          <w:tcPr>
            <w:tcW w:w="352" w:type="pct"/>
          </w:tcPr>
          <w:p w14:paraId="500A1A09"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2E959B5F"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3C7645A8" w14:textId="77777777" w:rsidR="00250D06" w:rsidRDefault="00250D06" w:rsidP="002601A8">
            <w:pPr>
              <w:pStyle w:val="a7"/>
              <w:ind w:left="0"/>
              <w:jc w:val="center"/>
              <w:rPr>
                <w:rFonts w:ascii="Times New Roman" w:hAnsi="Times New Roman"/>
              </w:rPr>
            </w:pPr>
            <w:r>
              <w:rPr>
                <w:rFonts w:ascii="Times New Roman" w:hAnsi="Times New Roman"/>
              </w:rPr>
              <w:t>1</w:t>
            </w:r>
          </w:p>
        </w:tc>
        <w:tc>
          <w:tcPr>
            <w:tcW w:w="352" w:type="pct"/>
          </w:tcPr>
          <w:p w14:paraId="205B1613" w14:textId="77777777" w:rsidR="00250D06" w:rsidRDefault="00250D06" w:rsidP="002601A8">
            <w:pPr>
              <w:pStyle w:val="a7"/>
              <w:ind w:left="0"/>
              <w:jc w:val="center"/>
              <w:rPr>
                <w:rFonts w:ascii="Times New Roman" w:hAnsi="Times New Roman"/>
              </w:rPr>
            </w:pPr>
            <w:r>
              <w:rPr>
                <w:rFonts w:ascii="Times New Roman" w:hAnsi="Times New Roman"/>
              </w:rPr>
              <w:t>2</w:t>
            </w:r>
          </w:p>
        </w:tc>
        <w:tc>
          <w:tcPr>
            <w:tcW w:w="414" w:type="pct"/>
          </w:tcPr>
          <w:p w14:paraId="616A9AC9" w14:textId="77777777" w:rsidR="00250D06" w:rsidRDefault="00250D06" w:rsidP="002601A8">
            <w:pPr>
              <w:pStyle w:val="a7"/>
              <w:ind w:left="0"/>
              <w:jc w:val="center"/>
              <w:rPr>
                <w:rFonts w:ascii="Times New Roman" w:hAnsi="Times New Roman"/>
              </w:rPr>
            </w:pPr>
            <w:r>
              <w:rPr>
                <w:rFonts w:ascii="Times New Roman" w:hAnsi="Times New Roman"/>
              </w:rPr>
              <w:t>100</w:t>
            </w:r>
          </w:p>
        </w:tc>
        <w:tc>
          <w:tcPr>
            <w:tcW w:w="694" w:type="pct"/>
          </w:tcPr>
          <w:p w14:paraId="51C10096" w14:textId="77777777" w:rsidR="00250D06" w:rsidRDefault="00250D06" w:rsidP="002601A8">
            <w:pPr>
              <w:pStyle w:val="a7"/>
              <w:ind w:left="0"/>
              <w:jc w:val="center"/>
              <w:rPr>
                <w:rFonts w:ascii="Times New Roman" w:hAnsi="Times New Roman"/>
              </w:rPr>
            </w:pPr>
            <w:r>
              <w:rPr>
                <w:rFonts w:ascii="Times New Roman" w:hAnsi="Times New Roman"/>
              </w:rPr>
              <w:t>100</w:t>
            </w:r>
          </w:p>
        </w:tc>
      </w:tr>
      <w:tr w:rsidR="00250D06" w14:paraId="5370DCF4" w14:textId="77777777" w:rsidTr="002601A8">
        <w:tc>
          <w:tcPr>
            <w:tcW w:w="468" w:type="pct"/>
          </w:tcPr>
          <w:p w14:paraId="659953E6" w14:textId="77777777" w:rsidR="00250D06" w:rsidRDefault="00250D06" w:rsidP="002601A8">
            <w:pPr>
              <w:pStyle w:val="a7"/>
              <w:ind w:left="0"/>
              <w:jc w:val="center"/>
              <w:rPr>
                <w:rFonts w:ascii="Times New Roman" w:hAnsi="Times New Roman"/>
              </w:rPr>
            </w:pPr>
            <w:r>
              <w:rPr>
                <w:rFonts w:ascii="Times New Roman" w:hAnsi="Times New Roman"/>
              </w:rPr>
              <w:t>11</w:t>
            </w:r>
          </w:p>
        </w:tc>
        <w:tc>
          <w:tcPr>
            <w:tcW w:w="1008" w:type="pct"/>
          </w:tcPr>
          <w:p w14:paraId="46348CC6" w14:textId="77777777" w:rsidR="00250D06" w:rsidRDefault="00250D06" w:rsidP="002601A8">
            <w:pPr>
              <w:pStyle w:val="a7"/>
              <w:ind w:left="0"/>
              <w:rPr>
                <w:rFonts w:ascii="Times New Roman" w:hAnsi="Times New Roman"/>
              </w:rPr>
            </w:pPr>
            <w:r>
              <w:rPr>
                <w:rFonts w:ascii="Times New Roman" w:hAnsi="Times New Roman"/>
              </w:rPr>
              <w:t xml:space="preserve">География </w:t>
            </w:r>
          </w:p>
        </w:tc>
        <w:tc>
          <w:tcPr>
            <w:tcW w:w="1008" w:type="pct"/>
          </w:tcPr>
          <w:p w14:paraId="6909692F" w14:textId="77777777" w:rsidR="00250D06" w:rsidRDefault="00250D06" w:rsidP="002601A8">
            <w:pPr>
              <w:pStyle w:val="a7"/>
              <w:ind w:left="0"/>
              <w:jc w:val="center"/>
              <w:rPr>
                <w:rFonts w:ascii="Times New Roman" w:hAnsi="Times New Roman"/>
              </w:rPr>
            </w:pPr>
            <w:r>
              <w:rPr>
                <w:rFonts w:ascii="Times New Roman" w:hAnsi="Times New Roman"/>
              </w:rPr>
              <w:t>1</w:t>
            </w:r>
          </w:p>
        </w:tc>
        <w:tc>
          <w:tcPr>
            <w:tcW w:w="352" w:type="pct"/>
          </w:tcPr>
          <w:p w14:paraId="29152770"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2B96B4BA" w14:textId="77777777" w:rsidR="00250D06" w:rsidRDefault="00250D06" w:rsidP="002601A8">
            <w:pPr>
              <w:pStyle w:val="a7"/>
              <w:ind w:left="0"/>
              <w:jc w:val="center"/>
              <w:rPr>
                <w:rFonts w:ascii="Times New Roman" w:hAnsi="Times New Roman"/>
              </w:rPr>
            </w:pPr>
            <w:r>
              <w:rPr>
                <w:rFonts w:ascii="Times New Roman" w:hAnsi="Times New Roman"/>
              </w:rPr>
              <w:t>1</w:t>
            </w:r>
          </w:p>
        </w:tc>
        <w:tc>
          <w:tcPr>
            <w:tcW w:w="352" w:type="pct"/>
          </w:tcPr>
          <w:p w14:paraId="4FA01085"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4AA6AD0F"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414" w:type="pct"/>
          </w:tcPr>
          <w:p w14:paraId="774A041E" w14:textId="77777777" w:rsidR="00250D06" w:rsidRDefault="00250D06" w:rsidP="002601A8">
            <w:pPr>
              <w:pStyle w:val="a7"/>
              <w:ind w:left="0"/>
              <w:jc w:val="center"/>
              <w:rPr>
                <w:rFonts w:ascii="Times New Roman" w:hAnsi="Times New Roman"/>
              </w:rPr>
            </w:pPr>
            <w:r>
              <w:rPr>
                <w:rFonts w:ascii="Times New Roman" w:hAnsi="Times New Roman"/>
              </w:rPr>
              <w:t>100</w:t>
            </w:r>
          </w:p>
        </w:tc>
        <w:tc>
          <w:tcPr>
            <w:tcW w:w="694" w:type="pct"/>
          </w:tcPr>
          <w:p w14:paraId="6D8CF3C6" w14:textId="77777777" w:rsidR="00250D06" w:rsidRDefault="00250D06" w:rsidP="002601A8">
            <w:pPr>
              <w:pStyle w:val="a7"/>
              <w:ind w:left="0"/>
              <w:jc w:val="center"/>
              <w:rPr>
                <w:rFonts w:ascii="Times New Roman" w:hAnsi="Times New Roman"/>
              </w:rPr>
            </w:pPr>
            <w:r>
              <w:rPr>
                <w:rFonts w:ascii="Times New Roman" w:hAnsi="Times New Roman"/>
              </w:rPr>
              <w:t>0</w:t>
            </w:r>
          </w:p>
        </w:tc>
      </w:tr>
      <w:tr w:rsidR="00250D06" w14:paraId="35B39655" w14:textId="77777777" w:rsidTr="002601A8">
        <w:tc>
          <w:tcPr>
            <w:tcW w:w="468" w:type="pct"/>
          </w:tcPr>
          <w:p w14:paraId="2BD95761" w14:textId="77777777" w:rsidR="00250D06" w:rsidRDefault="00250D06" w:rsidP="002601A8">
            <w:pPr>
              <w:pStyle w:val="a7"/>
              <w:ind w:left="0"/>
              <w:jc w:val="center"/>
              <w:rPr>
                <w:rFonts w:ascii="Times New Roman" w:hAnsi="Times New Roman"/>
              </w:rPr>
            </w:pPr>
            <w:r>
              <w:rPr>
                <w:rFonts w:ascii="Times New Roman" w:hAnsi="Times New Roman"/>
              </w:rPr>
              <w:t>11</w:t>
            </w:r>
          </w:p>
        </w:tc>
        <w:tc>
          <w:tcPr>
            <w:tcW w:w="1008" w:type="pct"/>
          </w:tcPr>
          <w:p w14:paraId="4BF9FCCE" w14:textId="77777777" w:rsidR="00250D06" w:rsidRDefault="00250D06" w:rsidP="002601A8">
            <w:pPr>
              <w:pStyle w:val="a7"/>
              <w:ind w:left="0"/>
              <w:rPr>
                <w:rFonts w:ascii="Times New Roman" w:hAnsi="Times New Roman"/>
              </w:rPr>
            </w:pPr>
            <w:r>
              <w:rPr>
                <w:rFonts w:ascii="Times New Roman" w:hAnsi="Times New Roman"/>
              </w:rPr>
              <w:t>Русская литература</w:t>
            </w:r>
          </w:p>
        </w:tc>
        <w:tc>
          <w:tcPr>
            <w:tcW w:w="1008" w:type="pct"/>
          </w:tcPr>
          <w:p w14:paraId="50643923" w14:textId="77777777" w:rsidR="00250D06" w:rsidRDefault="00250D06" w:rsidP="002601A8">
            <w:pPr>
              <w:pStyle w:val="a7"/>
              <w:ind w:left="0"/>
              <w:jc w:val="center"/>
              <w:rPr>
                <w:rFonts w:ascii="Times New Roman" w:hAnsi="Times New Roman"/>
              </w:rPr>
            </w:pPr>
            <w:r>
              <w:rPr>
                <w:rFonts w:ascii="Times New Roman" w:hAnsi="Times New Roman"/>
              </w:rPr>
              <w:t>4</w:t>
            </w:r>
          </w:p>
        </w:tc>
        <w:tc>
          <w:tcPr>
            <w:tcW w:w="352" w:type="pct"/>
          </w:tcPr>
          <w:p w14:paraId="2FF0C670"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42F97E8B" w14:textId="77777777" w:rsidR="00250D06" w:rsidRDefault="00250D06" w:rsidP="002601A8">
            <w:pPr>
              <w:pStyle w:val="a7"/>
              <w:ind w:left="0"/>
              <w:jc w:val="center"/>
              <w:rPr>
                <w:rFonts w:ascii="Times New Roman" w:hAnsi="Times New Roman"/>
              </w:rPr>
            </w:pPr>
            <w:r>
              <w:rPr>
                <w:rFonts w:ascii="Times New Roman" w:hAnsi="Times New Roman"/>
              </w:rPr>
              <w:t>1</w:t>
            </w:r>
          </w:p>
        </w:tc>
        <w:tc>
          <w:tcPr>
            <w:tcW w:w="352" w:type="pct"/>
          </w:tcPr>
          <w:p w14:paraId="78787BC0" w14:textId="77777777" w:rsidR="00250D06" w:rsidRDefault="00250D06" w:rsidP="002601A8">
            <w:pPr>
              <w:pStyle w:val="a7"/>
              <w:ind w:left="0"/>
              <w:jc w:val="center"/>
              <w:rPr>
                <w:rFonts w:ascii="Times New Roman" w:hAnsi="Times New Roman"/>
              </w:rPr>
            </w:pPr>
            <w:r>
              <w:rPr>
                <w:rFonts w:ascii="Times New Roman" w:hAnsi="Times New Roman"/>
              </w:rPr>
              <w:t>2</w:t>
            </w:r>
          </w:p>
        </w:tc>
        <w:tc>
          <w:tcPr>
            <w:tcW w:w="352" w:type="pct"/>
          </w:tcPr>
          <w:p w14:paraId="41306C1C" w14:textId="77777777" w:rsidR="00250D06" w:rsidRDefault="00250D06" w:rsidP="002601A8">
            <w:pPr>
              <w:pStyle w:val="a7"/>
              <w:ind w:left="0"/>
              <w:jc w:val="center"/>
              <w:rPr>
                <w:rFonts w:ascii="Times New Roman" w:hAnsi="Times New Roman"/>
              </w:rPr>
            </w:pPr>
            <w:r>
              <w:rPr>
                <w:rFonts w:ascii="Times New Roman" w:hAnsi="Times New Roman"/>
              </w:rPr>
              <w:t>1</w:t>
            </w:r>
          </w:p>
        </w:tc>
        <w:tc>
          <w:tcPr>
            <w:tcW w:w="414" w:type="pct"/>
          </w:tcPr>
          <w:p w14:paraId="79B055A5" w14:textId="77777777" w:rsidR="00250D06" w:rsidRDefault="00250D06" w:rsidP="002601A8">
            <w:pPr>
              <w:pStyle w:val="a7"/>
              <w:ind w:left="0"/>
              <w:jc w:val="center"/>
              <w:rPr>
                <w:rFonts w:ascii="Times New Roman" w:hAnsi="Times New Roman"/>
              </w:rPr>
            </w:pPr>
            <w:r>
              <w:rPr>
                <w:rFonts w:ascii="Times New Roman" w:hAnsi="Times New Roman"/>
              </w:rPr>
              <w:t>100</w:t>
            </w:r>
          </w:p>
        </w:tc>
        <w:tc>
          <w:tcPr>
            <w:tcW w:w="694" w:type="pct"/>
          </w:tcPr>
          <w:p w14:paraId="7CD29539" w14:textId="77777777" w:rsidR="00250D06" w:rsidRDefault="00250D06" w:rsidP="002601A8">
            <w:pPr>
              <w:pStyle w:val="a7"/>
              <w:ind w:left="0"/>
              <w:jc w:val="center"/>
              <w:rPr>
                <w:rFonts w:ascii="Times New Roman" w:hAnsi="Times New Roman"/>
              </w:rPr>
            </w:pPr>
            <w:r>
              <w:rPr>
                <w:rFonts w:ascii="Times New Roman" w:hAnsi="Times New Roman"/>
              </w:rPr>
              <w:t>75</w:t>
            </w:r>
          </w:p>
        </w:tc>
      </w:tr>
      <w:tr w:rsidR="00250D06" w14:paraId="1AF2BA1D" w14:textId="77777777" w:rsidTr="002601A8">
        <w:tc>
          <w:tcPr>
            <w:tcW w:w="468" w:type="pct"/>
          </w:tcPr>
          <w:p w14:paraId="459B00A3" w14:textId="77777777" w:rsidR="00250D06" w:rsidRDefault="00250D06" w:rsidP="002601A8">
            <w:pPr>
              <w:pStyle w:val="a7"/>
              <w:ind w:left="0"/>
              <w:jc w:val="center"/>
              <w:rPr>
                <w:rFonts w:ascii="Times New Roman" w:hAnsi="Times New Roman"/>
              </w:rPr>
            </w:pPr>
            <w:r>
              <w:rPr>
                <w:rFonts w:ascii="Times New Roman" w:hAnsi="Times New Roman"/>
              </w:rPr>
              <w:t>11</w:t>
            </w:r>
          </w:p>
        </w:tc>
        <w:tc>
          <w:tcPr>
            <w:tcW w:w="1008" w:type="pct"/>
          </w:tcPr>
          <w:p w14:paraId="66744B2C" w14:textId="77777777" w:rsidR="00250D06" w:rsidRDefault="00250D06" w:rsidP="002601A8">
            <w:pPr>
              <w:pStyle w:val="a7"/>
              <w:ind w:left="0"/>
              <w:rPr>
                <w:rFonts w:ascii="Times New Roman" w:hAnsi="Times New Roman"/>
              </w:rPr>
            </w:pPr>
            <w:r>
              <w:rPr>
                <w:rFonts w:ascii="Times New Roman" w:hAnsi="Times New Roman"/>
              </w:rPr>
              <w:t>Основы права</w:t>
            </w:r>
          </w:p>
        </w:tc>
        <w:tc>
          <w:tcPr>
            <w:tcW w:w="1008" w:type="pct"/>
          </w:tcPr>
          <w:p w14:paraId="1674CEA6" w14:textId="77777777" w:rsidR="00250D06" w:rsidRDefault="00250D06" w:rsidP="002601A8">
            <w:pPr>
              <w:pStyle w:val="a7"/>
              <w:ind w:left="0"/>
              <w:jc w:val="center"/>
              <w:rPr>
                <w:rFonts w:ascii="Times New Roman" w:hAnsi="Times New Roman"/>
              </w:rPr>
            </w:pPr>
            <w:r>
              <w:rPr>
                <w:rFonts w:ascii="Times New Roman" w:hAnsi="Times New Roman"/>
              </w:rPr>
              <w:t>3</w:t>
            </w:r>
          </w:p>
        </w:tc>
        <w:tc>
          <w:tcPr>
            <w:tcW w:w="352" w:type="pct"/>
          </w:tcPr>
          <w:p w14:paraId="1A286CDB"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1BE4CA07"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3327386C" w14:textId="77777777" w:rsidR="00250D06" w:rsidRDefault="00250D06" w:rsidP="002601A8">
            <w:pPr>
              <w:pStyle w:val="a7"/>
              <w:ind w:left="0"/>
              <w:jc w:val="center"/>
              <w:rPr>
                <w:rFonts w:ascii="Times New Roman" w:hAnsi="Times New Roman"/>
              </w:rPr>
            </w:pPr>
            <w:r>
              <w:rPr>
                <w:rFonts w:ascii="Times New Roman" w:hAnsi="Times New Roman"/>
              </w:rPr>
              <w:t>2</w:t>
            </w:r>
          </w:p>
        </w:tc>
        <w:tc>
          <w:tcPr>
            <w:tcW w:w="352" w:type="pct"/>
          </w:tcPr>
          <w:p w14:paraId="02AC64D3" w14:textId="77777777" w:rsidR="00250D06" w:rsidRDefault="00250D06" w:rsidP="002601A8">
            <w:pPr>
              <w:pStyle w:val="a7"/>
              <w:ind w:left="0"/>
              <w:jc w:val="center"/>
              <w:rPr>
                <w:rFonts w:ascii="Times New Roman" w:hAnsi="Times New Roman"/>
              </w:rPr>
            </w:pPr>
            <w:r>
              <w:rPr>
                <w:rFonts w:ascii="Times New Roman" w:hAnsi="Times New Roman"/>
              </w:rPr>
              <w:t>1</w:t>
            </w:r>
          </w:p>
        </w:tc>
        <w:tc>
          <w:tcPr>
            <w:tcW w:w="414" w:type="pct"/>
          </w:tcPr>
          <w:p w14:paraId="2AA4A11C" w14:textId="77777777" w:rsidR="00250D06" w:rsidRDefault="00250D06" w:rsidP="002601A8">
            <w:pPr>
              <w:pStyle w:val="a7"/>
              <w:ind w:left="0"/>
              <w:jc w:val="center"/>
              <w:rPr>
                <w:rFonts w:ascii="Times New Roman" w:hAnsi="Times New Roman"/>
              </w:rPr>
            </w:pPr>
            <w:r>
              <w:rPr>
                <w:rFonts w:ascii="Times New Roman" w:hAnsi="Times New Roman"/>
              </w:rPr>
              <w:t>100</w:t>
            </w:r>
          </w:p>
        </w:tc>
        <w:tc>
          <w:tcPr>
            <w:tcW w:w="694" w:type="pct"/>
          </w:tcPr>
          <w:p w14:paraId="08C57A55" w14:textId="77777777" w:rsidR="00250D06" w:rsidRDefault="00250D06" w:rsidP="002601A8">
            <w:pPr>
              <w:pStyle w:val="a7"/>
              <w:ind w:left="0"/>
              <w:jc w:val="center"/>
              <w:rPr>
                <w:rFonts w:ascii="Times New Roman" w:hAnsi="Times New Roman"/>
              </w:rPr>
            </w:pPr>
            <w:r>
              <w:rPr>
                <w:rFonts w:ascii="Times New Roman" w:hAnsi="Times New Roman"/>
              </w:rPr>
              <w:t>100</w:t>
            </w:r>
          </w:p>
        </w:tc>
      </w:tr>
      <w:tr w:rsidR="00250D06" w14:paraId="4559B727" w14:textId="77777777" w:rsidTr="002601A8">
        <w:tc>
          <w:tcPr>
            <w:tcW w:w="468" w:type="pct"/>
          </w:tcPr>
          <w:p w14:paraId="6CDABCF4" w14:textId="77777777" w:rsidR="00250D06" w:rsidRDefault="00250D06" w:rsidP="002601A8">
            <w:pPr>
              <w:pStyle w:val="a7"/>
              <w:ind w:left="0"/>
              <w:jc w:val="center"/>
              <w:rPr>
                <w:rFonts w:ascii="Times New Roman" w:hAnsi="Times New Roman"/>
              </w:rPr>
            </w:pPr>
            <w:r>
              <w:rPr>
                <w:rFonts w:ascii="Times New Roman" w:hAnsi="Times New Roman"/>
              </w:rPr>
              <w:t>11</w:t>
            </w:r>
          </w:p>
        </w:tc>
        <w:tc>
          <w:tcPr>
            <w:tcW w:w="1008" w:type="pct"/>
          </w:tcPr>
          <w:p w14:paraId="1E8FD55A" w14:textId="77777777" w:rsidR="00250D06" w:rsidRDefault="00250D06" w:rsidP="002601A8">
            <w:pPr>
              <w:pStyle w:val="a7"/>
              <w:ind w:left="0"/>
              <w:rPr>
                <w:rFonts w:ascii="Times New Roman" w:hAnsi="Times New Roman"/>
              </w:rPr>
            </w:pPr>
            <w:r>
              <w:rPr>
                <w:rFonts w:ascii="Times New Roman" w:hAnsi="Times New Roman"/>
              </w:rPr>
              <w:t>Английский язык</w:t>
            </w:r>
          </w:p>
        </w:tc>
        <w:tc>
          <w:tcPr>
            <w:tcW w:w="1008" w:type="pct"/>
          </w:tcPr>
          <w:p w14:paraId="0EF8A927" w14:textId="77777777" w:rsidR="00250D06" w:rsidRDefault="00250D06" w:rsidP="002601A8">
            <w:pPr>
              <w:pStyle w:val="a7"/>
              <w:ind w:left="0"/>
              <w:jc w:val="center"/>
              <w:rPr>
                <w:rFonts w:ascii="Times New Roman" w:hAnsi="Times New Roman"/>
              </w:rPr>
            </w:pPr>
            <w:r>
              <w:rPr>
                <w:rFonts w:ascii="Times New Roman" w:hAnsi="Times New Roman"/>
              </w:rPr>
              <w:t>1</w:t>
            </w:r>
          </w:p>
        </w:tc>
        <w:tc>
          <w:tcPr>
            <w:tcW w:w="352" w:type="pct"/>
          </w:tcPr>
          <w:p w14:paraId="747DED45"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1E04616F"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291AB26C"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003B9D93" w14:textId="77777777" w:rsidR="00250D06" w:rsidRDefault="00250D06" w:rsidP="002601A8">
            <w:pPr>
              <w:pStyle w:val="a7"/>
              <w:ind w:left="0"/>
              <w:jc w:val="center"/>
              <w:rPr>
                <w:rFonts w:ascii="Times New Roman" w:hAnsi="Times New Roman"/>
              </w:rPr>
            </w:pPr>
            <w:r>
              <w:rPr>
                <w:rFonts w:ascii="Times New Roman" w:hAnsi="Times New Roman"/>
              </w:rPr>
              <w:t>1</w:t>
            </w:r>
          </w:p>
        </w:tc>
        <w:tc>
          <w:tcPr>
            <w:tcW w:w="414" w:type="pct"/>
          </w:tcPr>
          <w:p w14:paraId="0A18B6B2" w14:textId="77777777" w:rsidR="00250D06" w:rsidRDefault="00250D06" w:rsidP="002601A8">
            <w:pPr>
              <w:pStyle w:val="a7"/>
              <w:ind w:left="0"/>
              <w:jc w:val="center"/>
              <w:rPr>
                <w:rFonts w:ascii="Times New Roman" w:hAnsi="Times New Roman"/>
              </w:rPr>
            </w:pPr>
            <w:r>
              <w:rPr>
                <w:rFonts w:ascii="Times New Roman" w:hAnsi="Times New Roman"/>
              </w:rPr>
              <w:t>100</w:t>
            </w:r>
          </w:p>
        </w:tc>
        <w:tc>
          <w:tcPr>
            <w:tcW w:w="694" w:type="pct"/>
          </w:tcPr>
          <w:p w14:paraId="7125772C" w14:textId="77777777" w:rsidR="00250D06" w:rsidRDefault="00250D06" w:rsidP="002601A8">
            <w:pPr>
              <w:pStyle w:val="a7"/>
              <w:ind w:left="0"/>
              <w:jc w:val="center"/>
              <w:rPr>
                <w:rFonts w:ascii="Times New Roman" w:hAnsi="Times New Roman"/>
              </w:rPr>
            </w:pPr>
            <w:r>
              <w:rPr>
                <w:rFonts w:ascii="Times New Roman" w:hAnsi="Times New Roman"/>
              </w:rPr>
              <w:t>100</w:t>
            </w:r>
          </w:p>
        </w:tc>
      </w:tr>
      <w:tr w:rsidR="00250D06" w14:paraId="1FC2B202" w14:textId="77777777" w:rsidTr="002601A8">
        <w:tc>
          <w:tcPr>
            <w:tcW w:w="468" w:type="pct"/>
          </w:tcPr>
          <w:p w14:paraId="1DD43E8B" w14:textId="77777777" w:rsidR="00250D06" w:rsidRDefault="00250D06" w:rsidP="002601A8">
            <w:pPr>
              <w:pStyle w:val="a7"/>
              <w:ind w:left="0"/>
              <w:jc w:val="center"/>
              <w:rPr>
                <w:rFonts w:ascii="Times New Roman" w:hAnsi="Times New Roman"/>
              </w:rPr>
            </w:pPr>
            <w:r>
              <w:rPr>
                <w:rFonts w:ascii="Times New Roman" w:hAnsi="Times New Roman"/>
              </w:rPr>
              <w:t>11</w:t>
            </w:r>
          </w:p>
        </w:tc>
        <w:tc>
          <w:tcPr>
            <w:tcW w:w="1008" w:type="pct"/>
          </w:tcPr>
          <w:p w14:paraId="72701922" w14:textId="77777777" w:rsidR="00250D06" w:rsidRDefault="00250D06" w:rsidP="002601A8">
            <w:pPr>
              <w:pStyle w:val="a7"/>
              <w:ind w:left="0"/>
              <w:rPr>
                <w:rFonts w:ascii="Times New Roman" w:hAnsi="Times New Roman"/>
              </w:rPr>
            </w:pPr>
            <w:r>
              <w:rPr>
                <w:rFonts w:ascii="Times New Roman" w:hAnsi="Times New Roman"/>
              </w:rPr>
              <w:t xml:space="preserve">Казахский язык </w:t>
            </w:r>
          </w:p>
        </w:tc>
        <w:tc>
          <w:tcPr>
            <w:tcW w:w="1008" w:type="pct"/>
          </w:tcPr>
          <w:p w14:paraId="518127DC" w14:textId="77777777" w:rsidR="00250D06" w:rsidRDefault="00250D06" w:rsidP="002601A8">
            <w:pPr>
              <w:pStyle w:val="a7"/>
              <w:ind w:left="0"/>
              <w:jc w:val="center"/>
              <w:rPr>
                <w:rFonts w:ascii="Times New Roman" w:hAnsi="Times New Roman"/>
              </w:rPr>
            </w:pPr>
            <w:r>
              <w:rPr>
                <w:rFonts w:ascii="Times New Roman" w:hAnsi="Times New Roman"/>
              </w:rPr>
              <w:t>12</w:t>
            </w:r>
          </w:p>
        </w:tc>
        <w:tc>
          <w:tcPr>
            <w:tcW w:w="352" w:type="pct"/>
          </w:tcPr>
          <w:p w14:paraId="62E2FC29" w14:textId="77777777" w:rsidR="00250D06" w:rsidRDefault="00250D06" w:rsidP="002601A8">
            <w:pPr>
              <w:pStyle w:val="a7"/>
              <w:ind w:left="0"/>
              <w:jc w:val="center"/>
              <w:rPr>
                <w:rFonts w:ascii="Times New Roman" w:hAnsi="Times New Roman"/>
              </w:rPr>
            </w:pPr>
            <w:r>
              <w:rPr>
                <w:rFonts w:ascii="Times New Roman" w:hAnsi="Times New Roman"/>
              </w:rPr>
              <w:t>0</w:t>
            </w:r>
          </w:p>
        </w:tc>
        <w:tc>
          <w:tcPr>
            <w:tcW w:w="352" w:type="pct"/>
          </w:tcPr>
          <w:p w14:paraId="38F0978C" w14:textId="2C632B44" w:rsidR="00250D06" w:rsidRDefault="00DB0619" w:rsidP="002601A8">
            <w:pPr>
              <w:pStyle w:val="a7"/>
              <w:ind w:left="0"/>
              <w:jc w:val="center"/>
              <w:rPr>
                <w:rFonts w:ascii="Times New Roman" w:hAnsi="Times New Roman"/>
              </w:rPr>
            </w:pPr>
            <w:r>
              <w:rPr>
                <w:rFonts w:ascii="Times New Roman" w:hAnsi="Times New Roman"/>
              </w:rPr>
              <w:t>1</w:t>
            </w:r>
          </w:p>
        </w:tc>
        <w:tc>
          <w:tcPr>
            <w:tcW w:w="352" w:type="pct"/>
          </w:tcPr>
          <w:p w14:paraId="00F2A9DC" w14:textId="737F8965" w:rsidR="00250D06" w:rsidRDefault="00DB0619" w:rsidP="002601A8">
            <w:pPr>
              <w:pStyle w:val="a7"/>
              <w:ind w:left="0"/>
              <w:jc w:val="center"/>
              <w:rPr>
                <w:rFonts w:ascii="Times New Roman" w:hAnsi="Times New Roman"/>
              </w:rPr>
            </w:pPr>
            <w:r>
              <w:rPr>
                <w:rFonts w:ascii="Times New Roman" w:hAnsi="Times New Roman"/>
              </w:rPr>
              <w:t>6</w:t>
            </w:r>
          </w:p>
        </w:tc>
        <w:tc>
          <w:tcPr>
            <w:tcW w:w="352" w:type="pct"/>
          </w:tcPr>
          <w:p w14:paraId="786B01C9" w14:textId="7EC6E2A5" w:rsidR="00250D06" w:rsidRDefault="00DB0619" w:rsidP="002601A8">
            <w:pPr>
              <w:pStyle w:val="a7"/>
              <w:ind w:left="0"/>
              <w:jc w:val="center"/>
              <w:rPr>
                <w:rFonts w:ascii="Times New Roman" w:hAnsi="Times New Roman"/>
              </w:rPr>
            </w:pPr>
            <w:r>
              <w:rPr>
                <w:rFonts w:ascii="Times New Roman" w:hAnsi="Times New Roman"/>
              </w:rPr>
              <w:t>5</w:t>
            </w:r>
          </w:p>
        </w:tc>
        <w:tc>
          <w:tcPr>
            <w:tcW w:w="414" w:type="pct"/>
          </w:tcPr>
          <w:p w14:paraId="3C3063F2" w14:textId="77777777" w:rsidR="00250D06" w:rsidRDefault="00250D06" w:rsidP="002601A8">
            <w:pPr>
              <w:pStyle w:val="a7"/>
              <w:ind w:left="0"/>
              <w:jc w:val="center"/>
              <w:rPr>
                <w:rFonts w:ascii="Times New Roman" w:hAnsi="Times New Roman"/>
              </w:rPr>
            </w:pPr>
            <w:r>
              <w:rPr>
                <w:rFonts w:ascii="Times New Roman" w:hAnsi="Times New Roman"/>
              </w:rPr>
              <w:t>100</w:t>
            </w:r>
          </w:p>
        </w:tc>
        <w:tc>
          <w:tcPr>
            <w:tcW w:w="694" w:type="pct"/>
          </w:tcPr>
          <w:p w14:paraId="27771DE5" w14:textId="30BC99EB" w:rsidR="00250D06" w:rsidRDefault="00DB0619" w:rsidP="002601A8">
            <w:pPr>
              <w:pStyle w:val="a7"/>
              <w:ind w:left="0"/>
              <w:jc w:val="center"/>
              <w:rPr>
                <w:rFonts w:ascii="Times New Roman" w:hAnsi="Times New Roman"/>
              </w:rPr>
            </w:pPr>
            <w:r>
              <w:rPr>
                <w:rFonts w:ascii="Times New Roman" w:hAnsi="Times New Roman"/>
              </w:rPr>
              <w:t>91,6</w:t>
            </w:r>
          </w:p>
        </w:tc>
      </w:tr>
    </w:tbl>
    <w:p w14:paraId="0B33CC13" w14:textId="77777777" w:rsidR="00250D06" w:rsidRDefault="00250D06" w:rsidP="00250D06">
      <w:pPr>
        <w:shd w:val="clear" w:color="auto" w:fill="FFFFFF"/>
        <w:spacing w:after="0" w:line="294" w:lineRule="atLeast"/>
        <w:rPr>
          <w:rFonts w:ascii="Times New Roman" w:eastAsia="Times New Roman" w:hAnsi="Times New Roman" w:cs="Times New Roman"/>
          <w:color w:val="000000"/>
          <w:lang w:eastAsia="ru-RU"/>
        </w:rPr>
      </w:pPr>
    </w:p>
    <w:p w14:paraId="629D354B" w14:textId="77777777" w:rsidR="00EB279C" w:rsidRDefault="00EB279C" w:rsidP="00250D06">
      <w:pPr>
        <w:pStyle w:val="a7"/>
        <w:shd w:val="clear" w:color="auto" w:fill="FFFFFF"/>
        <w:spacing w:after="0" w:line="294" w:lineRule="atLeast"/>
        <w:rPr>
          <w:rFonts w:ascii="Times New Roman" w:eastAsia="Times New Roman" w:hAnsi="Times New Roman" w:cs="Times New Roman"/>
          <w:b/>
          <w:bCs/>
          <w:color w:val="000000"/>
          <w:sz w:val="28"/>
          <w:szCs w:val="28"/>
          <w:lang w:eastAsia="ru-RU"/>
        </w:rPr>
      </w:pPr>
    </w:p>
    <w:p w14:paraId="1164F7AA" w14:textId="77777777" w:rsidR="00EB279C" w:rsidRDefault="00EB279C" w:rsidP="00250D06">
      <w:pPr>
        <w:pStyle w:val="a7"/>
        <w:shd w:val="clear" w:color="auto" w:fill="FFFFFF"/>
        <w:spacing w:after="0" w:line="294" w:lineRule="atLeast"/>
        <w:rPr>
          <w:rFonts w:ascii="Times New Roman" w:eastAsia="Times New Roman" w:hAnsi="Times New Roman" w:cs="Times New Roman"/>
          <w:b/>
          <w:bCs/>
          <w:color w:val="000000"/>
          <w:sz w:val="28"/>
          <w:szCs w:val="28"/>
          <w:lang w:eastAsia="ru-RU"/>
        </w:rPr>
      </w:pPr>
    </w:p>
    <w:p w14:paraId="1EA4D313" w14:textId="77777777" w:rsidR="00EB279C" w:rsidRDefault="00EB279C" w:rsidP="00250D06">
      <w:pPr>
        <w:pStyle w:val="a7"/>
        <w:shd w:val="clear" w:color="auto" w:fill="FFFFFF"/>
        <w:spacing w:after="0" w:line="294" w:lineRule="atLeast"/>
        <w:rPr>
          <w:rFonts w:ascii="Times New Roman" w:eastAsia="Times New Roman" w:hAnsi="Times New Roman" w:cs="Times New Roman"/>
          <w:b/>
          <w:bCs/>
          <w:color w:val="000000"/>
          <w:sz w:val="28"/>
          <w:szCs w:val="28"/>
          <w:lang w:eastAsia="ru-RU"/>
        </w:rPr>
      </w:pPr>
    </w:p>
    <w:p w14:paraId="6CA84BAA" w14:textId="77777777" w:rsidR="00EB279C" w:rsidRDefault="00EB279C" w:rsidP="00250D06">
      <w:pPr>
        <w:pStyle w:val="a7"/>
        <w:shd w:val="clear" w:color="auto" w:fill="FFFFFF"/>
        <w:spacing w:after="0" w:line="294" w:lineRule="atLeast"/>
        <w:rPr>
          <w:rFonts w:ascii="Times New Roman" w:eastAsia="Times New Roman" w:hAnsi="Times New Roman" w:cs="Times New Roman"/>
          <w:b/>
          <w:bCs/>
          <w:color w:val="000000"/>
          <w:sz w:val="28"/>
          <w:szCs w:val="28"/>
          <w:lang w:eastAsia="ru-RU"/>
        </w:rPr>
      </w:pPr>
    </w:p>
    <w:p w14:paraId="2FD4E772" w14:textId="77777777" w:rsidR="00EB279C" w:rsidRDefault="00EB279C" w:rsidP="00250D06">
      <w:pPr>
        <w:pStyle w:val="a7"/>
        <w:shd w:val="clear" w:color="auto" w:fill="FFFFFF"/>
        <w:spacing w:after="0" w:line="294" w:lineRule="atLeast"/>
        <w:rPr>
          <w:rFonts w:ascii="Times New Roman" w:eastAsia="Times New Roman" w:hAnsi="Times New Roman" w:cs="Times New Roman"/>
          <w:b/>
          <w:bCs/>
          <w:color w:val="000000"/>
          <w:sz w:val="28"/>
          <w:szCs w:val="28"/>
          <w:lang w:eastAsia="ru-RU"/>
        </w:rPr>
      </w:pPr>
    </w:p>
    <w:p w14:paraId="7C4A1F9A" w14:textId="77777777" w:rsidR="00EB279C" w:rsidRDefault="00EB279C" w:rsidP="00250D06">
      <w:pPr>
        <w:pStyle w:val="a7"/>
        <w:shd w:val="clear" w:color="auto" w:fill="FFFFFF"/>
        <w:spacing w:after="0" w:line="294" w:lineRule="atLeast"/>
        <w:rPr>
          <w:rFonts w:ascii="Times New Roman" w:eastAsia="Times New Roman" w:hAnsi="Times New Roman" w:cs="Times New Roman"/>
          <w:b/>
          <w:bCs/>
          <w:color w:val="000000"/>
          <w:sz w:val="28"/>
          <w:szCs w:val="28"/>
          <w:lang w:eastAsia="ru-RU"/>
        </w:rPr>
      </w:pPr>
    </w:p>
    <w:p w14:paraId="3FE259A8" w14:textId="77777777" w:rsidR="00EB279C" w:rsidRDefault="00EB279C" w:rsidP="00250D06">
      <w:pPr>
        <w:pStyle w:val="a7"/>
        <w:shd w:val="clear" w:color="auto" w:fill="FFFFFF"/>
        <w:spacing w:after="0" w:line="294" w:lineRule="atLeast"/>
        <w:rPr>
          <w:rFonts w:ascii="Times New Roman" w:eastAsia="Times New Roman" w:hAnsi="Times New Roman" w:cs="Times New Roman"/>
          <w:b/>
          <w:bCs/>
          <w:color w:val="000000"/>
          <w:sz w:val="28"/>
          <w:szCs w:val="28"/>
          <w:lang w:eastAsia="ru-RU"/>
        </w:rPr>
      </w:pPr>
    </w:p>
    <w:p w14:paraId="472CF8BF" w14:textId="77777777" w:rsidR="00EB279C" w:rsidRDefault="00EB279C" w:rsidP="00250D06">
      <w:pPr>
        <w:pStyle w:val="a7"/>
        <w:shd w:val="clear" w:color="auto" w:fill="FFFFFF"/>
        <w:spacing w:after="0" w:line="294" w:lineRule="atLeast"/>
        <w:rPr>
          <w:rFonts w:ascii="Times New Roman" w:eastAsia="Times New Roman" w:hAnsi="Times New Roman" w:cs="Times New Roman"/>
          <w:b/>
          <w:bCs/>
          <w:color w:val="000000"/>
          <w:sz w:val="28"/>
          <w:szCs w:val="28"/>
          <w:lang w:eastAsia="ru-RU"/>
        </w:rPr>
      </w:pPr>
    </w:p>
    <w:p w14:paraId="3D949A7A" w14:textId="77777777" w:rsidR="00EB279C" w:rsidRDefault="00EB279C" w:rsidP="00250D06">
      <w:pPr>
        <w:pStyle w:val="a7"/>
        <w:shd w:val="clear" w:color="auto" w:fill="FFFFFF"/>
        <w:spacing w:after="0" w:line="294" w:lineRule="atLeast"/>
        <w:rPr>
          <w:rFonts w:ascii="Times New Roman" w:eastAsia="Times New Roman" w:hAnsi="Times New Roman" w:cs="Times New Roman"/>
          <w:b/>
          <w:bCs/>
          <w:color w:val="000000"/>
          <w:sz w:val="28"/>
          <w:szCs w:val="28"/>
          <w:lang w:eastAsia="ru-RU"/>
        </w:rPr>
      </w:pPr>
    </w:p>
    <w:p w14:paraId="094060E8" w14:textId="77777777" w:rsidR="00EB279C" w:rsidRDefault="00EB279C" w:rsidP="00250D06">
      <w:pPr>
        <w:pStyle w:val="a7"/>
        <w:shd w:val="clear" w:color="auto" w:fill="FFFFFF"/>
        <w:spacing w:after="0" w:line="294" w:lineRule="atLeast"/>
        <w:rPr>
          <w:rFonts w:ascii="Times New Roman" w:eastAsia="Times New Roman" w:hAnsi="Times New Roman" w:cs="Times New Roman"/>
          <w:b/>
          <w:bCs/>
          <w:color w:val="000000"/>
          <w:sz w:val="28"/>
          <w:szCs w:val="28"/>
          <w:lang w:eastAsia="ru-RU"/>
        </w:rPr>
      </w:pPr>
    </w:p>
    <w:p w14:paraId="72F04E76" w14:textId="77777777" w:rsidR="00EB279C" w:rsidRDefault="00EB279C" w:rsidP="00250D06">
      <w:pPr>
        <w:pStyle w:val="a7"/>
        <w:shd w:val="clear" w:color="auto" w:fill="FFFFFF"/>
        <w:spacing w:after="0" w:line="294" w:lineRule="atLeast"/>
        <w:rPr>
          <w:rFonts w:ascii="Times New Roman" w:eastAsia="Times New Roman" w:hAnsi="Times New Roman" w:cs="Times New Roman"/>
          <w:b/>
          <w:bCs/>
          <w:color w:val="000000"/>
          <w:sz w:val="28"/>
          <w:szCs w:val="28"/>
          <w:lang w:eastAsia="ru-RU"/>
        </w:rPr>
      </w:pPr>
    </w:p>
    <w:p w14:paraId="5E32ECB2" w14:textId="77777777" w:rsidR="00EB279C" w:rsidRDefault="00EB279C" w:rsidP="00250D06">
      <w:pPr>
        <w:pStyle w:val="a7"/>
        <w:shd w:val="clear" w:color="auto" w:fill="FFFFFF"/>
        <w:spacing w:after="0" w:line="294" w:lineRule="atLeast"/>
        <w:rPr>
          <w:rFonts w:ascii="Times New Roman" w:eastAsia="Times New Roman" w:hAnsi="Times New Roman" w:cs="Times New Roman"/>
          <w:b/>
          <w:bCs/>
          <w:color w:val="000000"/>
          <w:sz w:val="28"/>
          <w:szCs w:val="28"/>
          <w:lang w:eastAsia="ru-RU"/>
        </w:rPr>
      </w:pPr>
    </w:p>
    <w:p w14:paraId="797A3651" w14:textId="77777777" w:rsidR="00EB279C" w:rsidRDefault="00EB279C" w:rsidP="00250D06">
      <w:pPr>
        <w:pStyle w:val="a7"/>
        <w:shd w:val="clear" w:color="auto" w:fill="FFFFFF"/>
        <w:spacing w:after="0" w:line="294" w:lineRule="atLeast"/>
        <w:rPr>
          <w:rFonts w:ascii="Times New Roman" w:eastAsia="Times New Roman" w:hAnsi="Times New Roman" w:cs="Times New Roman"/>
          <w:b/>
          <w:bCs/>
          <w:color w:val="000000"/>
          <w:sz w:val="28"/>
          <w:szCs w:val="28"/>
          <w:lang w:eastAsia="ru-RU"/>
        </w:rPr>
      </w:pPr>
    </w:p>
    <w:p w14:paraId="106E1024" w14:textId="77777777" w:rsidR="00EB279C" w:rsidRDefault="00EB279C" w:rsidP="00250D06">
      <w:pPr>
        <w:pStyle w:val="a7"/>
        <w:shd w:val="clear" w:color="auto" w:fill="FFFFFF"/>
        <w:spacing w:after="0" w:line="294" w:lineRule="atLeast"/>
        <w:rPr>
          <w:rFonts w:ascii="Times New Roman" w:eastAsia="Times New Roman" w:hAnsi="Times New Roman" w:cs="Times New Roman"/>
          <w:b/>
          <w:bCs/>
          <w:color w:val="000000"/>
          <w:sz w:val="28"/>
          <w:szCs w:val="28"/>
          <w:lang w:eastAsia="ru-RU"/>
        </w:rPr>
      </w:pPr>
    </w:p>
    <w:p w14:paraId="3AAFE80A" w14:textId="77777777" w:rsidR="00EB279C" w:rsidRDefault="00EB279C" w:rsidP="00250D06">
      <w:pPr>
        <w:pStyle w:val="a7"/>
        <w:shd w:val="clear" w:color="auto" w:fill="FFFFFF"/>
        <w:spacing w:after="0" w:line="294" w:lineRule="atLeast"/>
        <w:rPr>
          <w:rFonts w:ascii="Times New Roman" w:eastAsia="Times New Roman" w:hAnsi="Times New Roman" w:cs="Times New Roman"/>
          <w:b/>
          <w:bCs/>
          <w:color w:val="000000"/>
          <w:sz w:val="28"/>
          <w:szCs w:val="28"/>
          <w:lang w:eastAsia="ru-RU"/>
        </w:rPr>
      </w:pPr>
    </w:p>
    <w:p w14:paraId="1B2CCDEA" w14:textId="77777777" w:rsidR="00EB279C" w:rsidRDefault="00EB279C" w:rsidP="00250D06">
      <w:pPr>
        <w:pStyle w:val="a7"/>
        <w:shd w:val="clear" w:color="auto" w:fill="FFFFFF"/>
        <w:spacing w:after="0" w:line="294" w:lineRule="atLeast"/>
        <w:rPr>
          <w:rFonts w:ascii="Times New Roman" w:eastAsia="Times New Roman" w:hAnsi="Times New Roman" w:cs="Times New Roman"/>
          <w:b/>
          <w:bCs/>
          <w:color w:val="000000"/>
          <w:sz w:val="28"/>
          <w:szCs w:val="28"/>
          <w:lang w:eastAsia="ru-RU"/>
        </w:rPr>
      </w:pPr>
    </w:p>
    <w:p w14:paraId="2B90F957" w14:textId="0965A30D" w:rsidR="00250D06" w:rsidRDefault="00250D06" w:rsidP="00250D06">
      <w:pPr>
        <w:pStyle w:val="a7"/>
        <w:shd w:val="clear" w:color="auto" w:fill="FFFFFF"/>
        <w:spacing w:after="0" w:line="294" w:lineRule="atLeas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9)Материалы детей с особыми образовательными потребностями (ООП)</w:t>
      </w:r>
    </w:p>
    <w:p w14:paraId="33F345DF" w14:textId="1492867A" w:rsidR="00EB279C" w:rsidRDefault="00EB279C" w:rsidP="00250D06">
      <w:pPr>
        <w:pStyle w:val="a7"/>
        <w:shd w:val="clear" w:color="auto" w:fill="FFFFFF"/>
        <w:spacing w:after="0" w:line="294" w:lineRule="atLeas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 Утверждённый список детей с ООП:</w:t>
      </w:r>
    </w:p>
    <w:p w14:paraId="5D28A41B" w14:textId="229919E0" w:rsidR="00250D06" w:rsidRPr="00250D06" w:rsidRDefault="00EB279C" w:rsidP="00250D06">
      <w:pPr>
        <w:pStyle w:val="a7"/>
        <w:shd w:val="clear" w:color="auto" w:fill="FFFFFF"/>
        <w:spacing w:after="0" w:line="294" w:lineRule="atLeast"/>
        <w:jc w:val="both"/>
        <w:rPr>
          <w:rFonts w:ascii="Arial" w:eastAsia="Times New Roman" w:hAnsi="Arial" w:cs="Arial"/>
          <w:color w:val="000000"/>
          <w:lang w:eastAsia="ru-RU"/>
        </w:rPr>
      </w:pPr>
      <w:r w:rsidRPr="00EB279C">
        <w:rPr>
          <w:rFonts w:ascii="Arial" w:eastAsia="Times New Roman" w:hAnsi="Arial" w:cs="Arial"/>
          <w:noProof/>
          <w:color w:val="000000"/>
          <w:lang w:eastAsia="ru-RU"/>
        </w:rPr>
        <w:drawing>
          <wp:inline distT="0" distB="0" distL="0" distR="0" wp14:anchorId="66826863" wp14:editId="2C771851">
            <wp:extent cx="5676900" cy="8058150"/>
            <wp:effectExtent l="0" t="0" r="0" b="0"/>
            <wp:docPr id="1743034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3468" name=""/>
                    <pic:cNvPicPr/>
                  </pic:nvPicPr>
                  <pic:blipFill rotWithShape="1">
                    <a:blip r:embed="rId17"/>
                    <a:srcRect t="2982" r="1558"/>
                    <a:stretch>
                      <a:fillRect/>
                    </a:stretch>
                  </pic:blipFill>
                  <pic:spPr bwMode="auto">
                    <a:xfrm>
                      <a:off x="0" y="0"/>
                      <a:ext cx="5679618" cy="8062008"/>
                    </a:xfrm>
                    <a:prstGeom prst="rect">
                      <a:avLst/>
                    </a:prstGeom>
                    <a:ln>
                      <a:noFill/>
                    </a:ln>
                    <a:extLst>
                      <a:ext uri="{53640926-AAD7-44D8-BBD7-CCE9431645EC}">
                        <a14:shadowObscured xmlns:a14="http://schemas.microsoft.com/office/drawing/2010/main"/>
                      </a:ext>
                    </a:extLst>
                  </pic:spPr>
                </pic:pic>
              </a:graphicData>
            </a:graphic>
          </wp:inline>
        </w:drawing>
      </w:r>
    </w:p>
    <w:p w14:paraId="64FBB067" w14:textId="37B12685" w:rsidR="00E51F30" w:rsidRPr="00250D06" w:rsidRDefault="00E51F30" w:rsidP="00250D06">
      <w:pPr>
        <w:pStyle w:val="a7"/>
        <w:spacing w:line="276" w:lineRule="auto"/>
        <w:jc w:val="both"/>
        <w:rPr>
          <w:rFonts w:ascii="Times New Roman" w:hAnsi="Times New Roman" w:cs="Times New Roman"/>
          <w:b/>
          <w:bCs/>
          <w:sz w:val="28"/>
          <w:szCs w:val="28"/>
        </w:rPr>
      </w:pPr>
    </w:p>
    <w:p w14:paraId="2202D05D" w14:textId="77777777" w:rsidR="0099563F" w:rsidRPr="0099563F" w:rsidRDefault="0099563F" w:rsidP="0099563F">
      <w:pPr>
        <w:pStyle w:val="a7"/>
        <w:spacing w:line="276" w:lineRule="auto"/>
        <w:jc w:val="both"/>
        <w:rPr>
          <w:rFonts w:ascii="Times New Roman" w:eastAsia="Calibri" w:hAnsi="Times New Roman" w:cs="Times New Roman"/>
          <w:sz w:val="28"/>
          <w:szCs w:val="28"/>
        </w:rPr>
      </w:pPr>
    </w:p>
    <w:bookmarkEnd w:id="36"/>
    <w:p w14:paraId="144CE468" w14:textId="16C033BE" w:rsidR="00B16820" w:rsidRDefault="00EB279C" w:rsidP="00EB279C">
      <w:pPr>
        <w:widowControl w:val="0"/>
        <w:autoSpaceDE w:val="0"/>
        <w:autoSpaceDN w:val="0"/>
        <w:adjustRightInd w:val="0"/>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 xml:space="preserve">2. Утверждённый список детей обучающихся на дому: </w:t>
      </w:r>
      <w:r>
        <w:rPr>
          <w:rFonts w:ascii="Times New Roman" w:eastAsia="Times New Roman" w:hAnsi="Times New Roman" w:cs="Times New Roman"/>
          <w:sz w:val="28"/>
          <w:szCs w:val="28"/>
          <w:lang w:eastAsia="ru-RU"/>
        </w:rPr>
        <w:t>в КГУ «Александровская общеобразовательная школа» детей обучающихся на дому не имеется.</w:t>
      </w:r>
    </w:p>
    <w:p w14:paraId="66319B67" w14:textId="0EA630AA" w:rsidR="00EB279C" w:rsidRDefault="00EB279C" w:rsidP="00EB279C">
      <w:pPr>
        <w:widowControl w:val="0"/>
        <w:autoSpaceDE w:val="0"/>
        <w:autoSpaceDN w:val="0"/>
        <w:adjustRightInd w:val="0"/>
        <w:spacing w:line="276"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3. Анализ психологической работы с учащимися ООП в ОСО: </w:t>
      </w:r>
    </w:p>
    <w:p w14:paraId="59DD793D" w14:textId="77777777" w:rsidR="00EB279C" w:rsidRPr="00EB279C" w:rsidRDefault="00EB279C" w:rsidP="00EB279C">
      <w:pPr>
        <w:spacing w:line="276" w:lineRule="auto"/>
        <w:ind w:firstLine="284"/>
        <w:jc w:val="both"/>
        <w:rPr>
          <w:rFonts w:ascii="Times New Roman" w:hAnsi="Times New Roman" w:cs="Times New Roman"/>
          <w:sz w:val="28"/>
        </w:rPr>
      </w:pPr>
      <w:r w:rsidRPr="00EB279C">
        <w:rPr>
          <w:rFonts w:ascii="Times New Roman" w:hAnsi="Times New Roman" w:cs="Times New Roman"/>
          <w:b/>
          <w:sz w:val="28"/>
        </w:rPr>
        <w:t>Целью</w:t>
      </w:r>
      <w:r w:rsidRPr="00EB279C">
        <w:rPr>
          <w:rFonts w:ascii="Times New Roman" w:hAnsi="Times New Roman" w:cs="Times New Roman"/>
          <w:sz w:val="28"/>
        </w:rPr>
        <w:t xml:space="preserve"> работы педагога-психолога по психолого-педагогическому сопровождению было: осуществление психологического сопровождения, направленного на сохранение и укрепление психологического здоровья детей, и обеспечение полноценного и гармоничного развития в условиях школы посредством диагностической, развивающей и консультационно-просветительской деятельности.</w:t>
      </w:r>
    </w:p>
    <w:p w14:paraId="2080FC25" w14:textId="77777777" w:rsidR="00EB279C" w:rsidRPr="00EB279C" w:rsidRDefault="00EB279C" w:rsidP="00EB279C">
      <w:pPr>
        <w:spacing w:line="276" w:lineRule="auto"/>
        <w:ind w:firstLine="284"/>
        <w:jc w:val="both"/>
        <w:rPr>
          <w:rFonts w:ascii="Times New Roman" w:hAnsi="Times New Roman" w:cs="Times New Roman"/>
          <w:sz w:val="28"/>
        </w:rPr>
      </w:pPr>
      <w:r w:rsidRPr="00EB279C">
        <w:rPr>
          <w:rFonts w:ascii="Times New Roman" w:hAnsi="Times New Roman" w:cs="Times New Roman"/>
          <w:sz w:val="28"/>
        </w:rPr>
        <w:t xml:space="preserve">Исходя из цели, были поставлены следующие </w:t>
      </w:r>
      <w:r w:rsidRPr="00EB279C">
        <w:rPr>
          <w:rFonts w:ascii="Times New Roman" w:hAnsi="Times New Roman" w:cs="Times New Roman"/>
          <w:b/>
          <w:sz w:val="28"/>
        </w:rPr>
        <w:t>задачи</w:t>
      </w:r>
      <w:r w:rsidRPr="00EB279C">
        <w:rPr>
          <w:rFonts w:ascii="Times New Roman" w:hAnsi="Times New Roman" w:cs="Times New Roman"/>
          <w:sz w:val="28"/>
        </w:rPr>
        <w:t xml:space="preserve">: </w:t>
      </w:r>
    </w:p>
    <w:p w14:paraId="0F55C8E6" w14:textId="77777777" w:rsidR="00EB279C" w:rsidRPr="00EB279C" w:rsidRDefault="00EB279C" w:rsidP="00EB279C">
      <w:pPr>
        <w:spacing w:line="276" w:lineRule="auto"/>
        <w:jc w:val="both"/>
        <w:rPr>
          <w:rFonts w:ascii="Times New Roman" w:hAnsi="Times New Roman" w:cs="Times New Roman"/>
          <w:sz w:val="28"/>
          <w:szCs w:val="28"/>
        </w:rPr>
      </w:pPr>
      <w:r w:rsidRPr="00EB279C">
        <w:rPr>
          <w:rFonts w:ascii="Times New Roman" w:hAnsi="Times New Roman" w:cs="Times New Roman"/>
          <w:sz w:val="28"/>
          <w:szCs w:val="28"/>
        </w:rPr>
        <w:t>- проведение углубленного психологического обследования учащихся с особыми образовательными потребностями в сотрудничестве с другими специалистами, учителями, родителями;</w:t>
      </w:r>
    </w:p>
    <w:p w14:paraId="6908CE88" w14:textId="77777777" w:rsidR="00EB279C" w:rsidRPr="00EB279C" w:rsidRDefault="00EB279C" w:rsidP="00EB279C">
      <w:pPr>
        <w:spacing w:line="276" w:lineRule="auto"/>
        <w:jc w:val="both"/>
        <w:rPr>
          <w:rFonts w:ascii="Times New Roman" w:hAnsi="Times New Roman" w:cs="Times New Roman"/>
          <w:sz w:val="28"/>
          <w:szCs w:val="28"/>
        </w:rPr>
      </w:pPr>
      <w:r w:rsidRPr="00EB279C">
        <w:rPr>
          <w:rFonts w:ascii="Times New Roman" w:hAnsi="Times New Roman" w:cs="Times New Roman"/>
          <w:sz w:val="28"/>
          <w:szCs w:val="28"/>
        </w:rPr>
        <w:t>- оказание психологической (коррекционно-развивающей и консультативной) помощи учащимся с особыми образовательными потребностями на индивидуальных, групповых занятиях и в классе;</w:t>
      </w:r>
    </w:p>
    <w:p w14:paraId="11E83357" w14:textId="77777777" w:rsidR="00EB279C" w:rsidRPr="00EB279C" w:rsidRDefault="00EB279C" w:rsidP="00EB279C">
      <w:pPr>
        <w:spacing w:line="276" w:lineRule="auto"/>
        <w:jc w:val="both"/>
        <w:rPr>
          <w:rFonts w:ascii="Times New Roman" w:hAnsi="Times New Roman" w:cs="Times New Roman"/>
          <w:sz w:val="28"/>
          <w:szCs w:val="28"/>
        </w:rPr>
      </w:pPr>
      <w:r w:rsidRPr="00EB279C">
        <w:rPr>
          <w:rFonts w:ascii="Times New Roman" w:hAnsi="Times New Roman" w:cs="Times New Roman"/>
          <w:sz w:val="28"/>
          <w:szCs w:val="28"/>
        </w:rPr>
        <w:t>- консультирование педагогов, родителей, других специалистов по вопросам психолого-педагогического сопровождения учащихся с особыми образовательными потребностями в учебном процессе и домашнем воспитании.</w:t>
      </w:r>
    </w:p>
    <w:p w14:paraId="51ECCE97" w14:textId="77777777" w:rsidR="00EB279C" w:rsidRPr="00EB279C" w:rsidRDefault="00EB279C" w:rsidP="00EB279C">
      <w:pPr>
        <w:spacing w:line="276" w:lineRule="auto"/>
        <w:ind w:firstLine="284"/>
        <w:jc w:val="both"/>
        <w:rPr>
          <w:rFonts w:ascii="Times New Roman" w:hAnsi="Times New Roman" w:cs="Times New Roman"/>
          <w:sz w:val="28"/>
        </w:rPr>
      </w:pPr>
      <w:r w:rsidRPr="00EB279C">
        <w:rPr>
          <w:rFonts w:ascii="Times New Roman" w:hAnsi="Times New Roman" w:cs="Times New Roman"/>
          <w:sz w:val="28"/>
        </w:rPr>
        <w:t xml:space="preserve">Всего в школе 6 учащихся, имеющих справки ПМПК: 1 учащийся в 5 классе, 1 – в 6 классе, 2 – в 7 классе, 2 – в 9 классе. Занятия с психологом рекомендованы двум учащимся. </w:t>
      </w:r>
    </w:p>
    <w:p w14:paraId="14F98507" w14:textId="77777777" w:rsidR="00EB279C" w:rsidRPr="00EB279C" w:rsidRDefault="00EB279C" w:rsidP="00EB279C">
      <w:pPr>
        <w:spacing w:line="276" w:lineRule="auto"/>
        <w:ind w:firstLine="284"/>
        <w:jc w:val="both"/>
        <w:rPr>
          <w:rFonts w:ascii="Times New Roman" w:hAnsi="Times New Roman" w:cs="Times New Roman"/>
          <w:sz w:val="28"/>
        </w:rPr>
      </w:pPr>
      <w:r w:rsidRPr="00EB279C">
        <w:rPr>
          <w:rFonts w:ascii="Times New Roman" w:hAnsi="Times New Roman" w:cs="Times New Roman"/>
          <w:sz w:val="28"/>
        </w:rPr>
        <w:t>В сентябре, январе и мае изучались возможности и потребности учащихся, имеющих справки ПМПК путем наблюдения на уроках. В итоге наблюдения заполнялись протоколы наблюдения учащихся (форма 2а, 2б). В сентябре проведена диагностика познавательной и эмоционально-волевой сферы учащихся, которым рекомендованы занятия с психологом. В мае проведен мониторинг диагностики, заполнены мониторинговые карты.</w:t>
      </w:r>
    </w:p>
    <w:p w14:paraId="651C6DAD" w14:textId="77777777" w:rsidR="00EB279C" w:rsidRPr="00EB279C" w:rsidRDefault="00EB279C" w:rsidP="00EB279C">
      <w:pPr>
        <w:spacing w:line="276" w:lineRule="auto"/>
        <w:ind w:firstLine="284"/>
        <w:jc w:val="both"/>
        <w:rPr>
          <w:rFonts w:ascii="Times New Roman" w:hAnsi="Times New Roman" w:cs="Times New Roman"/>
          <w:sz w:val="28"/>
        </w:rPr>
      </w:pPr>
      <w:r w:rsidRPr="00EB279C">
        <w:rPr>
          <w:rFonts w:ascii="Times New Roman" w:hAnsi="Times New Roman" w:cs="Times New Roman"/>
          <w:sz w:val="28"/>
        </w:rPr>
        <w:t>С сентября по май психологом проводились индивидуальные и подгрупповые занятия с двумя учащимися (5 и 7 кл.), имеющими справки ПМПК. Занятия проводились с периодичностью 1 раз в неделю. На занятиях использовались игры и упражнения, направленные на развитие познавательных процессов и коррекцию эмоционально-волевой сферы учащихся.</w:t>
      </w:r>
    </w:p>
    <w:p w14:paraId="0EA86097" w14:textId="77777777" w:rsidR="00EB279C" w:rsidRPr="00EB279C" w:rsidRDefault="00EB279C" w:rsidP="00EB279C">
      <w:pPr>
        <w:spacing w:line="276" w:lineRule="auto"/>
        <w:ind w:firstLine="284"/>
        <w:jc w:val="both"/>
        <w:rPr>
          <w:rFonts w:ascii="Times New Roman" w:hAnsi="Times New Roman" w:cs="Times New Roman"/>
          <w:sz w:val="28"/>
        </w:rPr>
      </w:pPr>
      <w:r w:rsidRPr="00EB279C">
        <w:rPr>
          <w:rFonts w:ascii="Times New Roman" w:hAnsi="Times New Roman" w:cs="Times New Roman"/>
          <w:sz w:val="28"/>
        </w:rPr>
        <w:lastRenderedPageBreak/>
        <w:t>В декабре выступила на родительском собрании в 4 классе с докладом на тему «Способы развития внимания и памяти у детей младшего школьного возраста».</w:t>
      </w:r>
    </w:p>
    <w:p w14:paraId="6C8E330E" w14:textId="77777777" w:rsidR="00EB279C" w:rsidRPr="00EB279C" w:rsidRDefault="00EB279C" w:rsidP="00EB279C">
      <w:pPr>
        <w:spacing w:line="276" w:lineRule="auto"/>
        <w:ind w:firstLine="284"/>
        <w:jc w:val="both"/>
        <w:rPr>
          <w:rFonts w:ascii="Times New Roman" w:hAnsi="Times New Roman" w:cs="Times New Roman"/>
          <w:sz w:val="28"/>
        </w:rPr>
      </w:pPr>
      <w:r w:rsidRPr="00EB279C">
        <w:rPr>
          <w:rFonts w:ascii="Times New Roman" w:hAnsi="Times New Roman" w:cs="Times New Roman"/>
          <w:sz w:val="28"/>
        </w:rPr>
        <w:t>В марте провела тренинговое занятие для родителей 1-4 классов «Волшебные движения» (Кинезиологические упражнения как средство развития познавательной активности детей).</w:t>
      </w:r>
    </w:p>
    <w:p w14:paraId="264994C0" w14:textId="77777777" w:rsidR="00EB279C" w:rsidRPr="00EB279C" w:rsidRDefault="00EB279C" w:rsidP="00EB279C">
      <w:pPr>
        <w:spacing w:line="276" w:lineRule="auto"/>
        <w:ind w:firstLine="284"/>
        <w:jc w:val="both"/>
        <w:rPr>
          <w:rFonts w:ascii="Times New Roman" w:hAnsi="Times New Roman" w:cs="Times New Roman"/>
          <w:sz w:val="28"/>
        </w:rPr>
      </w:pPr>
      <w:r w:rsidRPr="00EB279C">
        <w:rPr>
          <w:rFonts w:ascii="Times New Roman" w:hAnsi="Times New Roman" w:cs="Times New Roman"/>
          <w:sz w:val="28"/>
        </w:rPr>
        <w:t>В марте проведен семинар-практикум для педагогов на тему «Создание психолого-педагогических условий для успешного обучения и воспитания детей в соответствии с их возможностями и потребностями».</w:t>
      </w:r>
    </w:p>
    <w:p w14:paraId="73D735AE" w14:textId="77777777" w:rsidR="00EB279C" w:rsidRPr="00EB279C" w:rsidRDefault="00EB279C" w:rsidP="00EB279C">
      <w:pPr>
        <w:spacing w:line="276" w:lineRule="auto"/>
        <w:ind w:firstLine="284"/>
        <w:jc w:val="both"/>
        <w:rPr>
          <w:rFonts w:ascii="Times New Roman" w:hAnsi="Times New Roman" w:cs="Times New Roman"/>
          <w:sz w:val="28"/>
        </w:rPr>
      </w:pPr>
      <w:r w:rsidRPr="00EB279C">
        <w:rPr>
          <w:rFonts w:ascii="Times New Roman" w:hAnsi="Times New Roman" w:cs="Times New Roman"/>
          <w:sz w:val="28"/>
        </w:rPr>
        <w:t>В течение учебного года осуществлялось индивидуальное консультирование родителей учащихся с особыми образовательными потребностями. Всего за учебный год проведено 7 консультаций по данному направлению.</w:t>
      </w:r>
    </w:p>
    <w:p w14:paraId="26B8B291" w14:textId="77777777" w:rsidR="00EB279C" w:rsidRPr="00EB279C" w:rsidRDefault="00EB279C" w:rsidP="00EB279C">
      <w:pPr>
        <w:spacing w:line="276" w:lineRule="auto"/>
        <w:ind w:firstLine="284"/>
        <w:jc w:val="both"/>
        <w:rPr>
          <w:rFonts w:ascii="Times New Roman" w:hAnsi="Times New Roman" w:cs="Times New Roman"/>
          <w:sz w:val="28"/>
          <w:lang w:val="kk-KZ"/>
        </w:rPr>
      </w:pPr>
      <w:r w:rsidRPr="00EB279C">
        <w:rPr>
          <w:rFonts w:ascii="Times New Roman" w:hAnsi="Times New Roman" w:cs="Times New Roman"/>
          <w:sz w:val="28"/>
        </w:rPr>
        <w:t xml:space="preserve">По результатам проделанной работы можно отметить небольшую положительную динамику </w:t>
      </w:r>
      <w:r w:rsidRPr="00EB279C">
        <w:rPr>
          <w:rFonts w:ascii="Times New Roman" w:hAnsi="Times New Roman" w:cs="Times New Roman"/>
          <w:sz w:val="28"/>
          <w:lang w:val="kk-KZ"/>
        </w:rPr>
        <w:t>уровня развития познавательных процессов учащихся, которым рекомендованы занятия с психологом. Наблюдается улучшение поведения учащихся – стали более усидчивыми, внимательнее слушают инструкцию.</w:t>
      </w:r>
    </w:p>
    <w:p w14:paraId="25E2E47C" w14:textId="77777777" w:rsidR="00EB279C" w:rsidRDefault="00EB279C" w:rsidP="00EB279C">
      <w:pPr>
        <w:spacing w:line="276" w:lineRule="auto"/>
        <w:ind w:firstLine="284"/>
        <w:jc w:val="both"/>
        <w:rPr>
          <w:rFonts w:ascii="Times New Roman" w:hAnsi="Times New Roman" w:cs="Times New Roman"/>
          <w:sz w:val="28"/>
          <w:lang w:val="kk-KZ"/>
        </w:rPr>
      </w:pPr>
      <w:r w:rsidRPr="00EB279C">
        <w:rPr>
          <w:rFonts w:ascii="Times New Roman" w:hAnsi="Times New Roman" w:cs="Times New Roman"/>
          <w:b/>
          <w:sz w:val="28"/>
          <w:lang w:val="kk-KZ"/>
        </w:rPr>
        <w:t>Рекомендуется</w:t>
      </w:r>
      <w:r w:rsidRPr="00EB279C">
        <w:rPr>
          <w:rFonts w:ascii="Times New Roman" w:hAnsi="Times New Roman" w:cs="Times New Roman"/>
          <w:sz w:val="28"/>
          <w:lang w:val="kk-KZ"/>
        </w:rPr>
        <w:t xml:space="preserve"> продолжить коррекционно-развивающие занятия в 2025-2026 учебном году. Включать в занятия игры и упражнения, направленные на формирование саморегуляции, произвольности. Продолжать работу по психолого-педагогическому сопровождению учащихся с особыми образовательными потребностями. Усилить груповую: консультативную и тренинговую – работу с родителями.</w:t>
      </w:r>
    </w:p>
    <w:p w14:paraId="177C36DD" w14:textId="765C3906" w:rsidR="00EB279C" w:rsidRPr="00EB279C" w:rsidRDefault="00EB279C" w:rsidP="00EB279C">
      <w:pPr>
        <w:spacing w:line="276" w:lineRule="auto"/>
        <w:ind w:firstLine="284"/>
        <w:jc w:val="both"/>
        <w:rPr>
          <w:rFonts w:ascii="Times New Roman" w:hAnsi="Times New Roman" w:cs="Times New Roman"/>
          <w:sz w:val="28"/>
          <w:lang w:val="kk-KZ"/>
        </w:rPr>
      </w:pPr>
      <w:r>
        <w:rPr>
          <w:rFonts w:ascii="Times New Roman" w:eastAsia="Times New Roman" w:hAnsi="Times New Roman" w:cs="Times New Roman"/>
          <w:b/>
          <w:bCs/>
          <w:sz w:val="28"/>
          <w:szCs w:val="28"/>
          <w:lang w:eastAsia="ru-RU"/>
        </w:rPr>
        <w:t xml:space="preserve">Анализ психологической работы с учащимися ООП в мини-центре: </w:t>
      </w:r>
      <w:r w:rsidRPr="00EB279C">
        <w:rPr>
          <w:rFonts w:ascii="Times New Roman" w:hAnsi="Times New Roman" w:cs="Times New Roman"/>
          <w:sz w:val="28"/>
          <w:lang w:val="kk-KZ"/>
        </w:rPr>
        <w:t>Амангельді Әсет Ерланұлы, 08.07.2020 года рождения, воспитанник мини-центра, прошел ПМПК 04.11.2024 г. с заключением «Задержка психического развития. Общее недоразвитие речи 1 уровня». Ребенку рекомендованы занятия с психологом.</w:t>
      </w:r>
    </w:p>
    <w:p w14:paraId="13516EB7" w14:textId="77777777" w:rsidR="00EB279C" w:rsidRPr="00EB279C" w:rsidRDefault="00EB279C" w:rsidP="00EB279C">
      <w:pPr>
        <w:spacing w:line="276" w:lineRule="auto"/>
        <w:ind w:firstLine="284"/>
        <w:jc w:val="both"/>
        <w:rPr>
          <w:rFonts w:ascii="Times New Roman" w:hAnsi="Times New Roman" w:cs="Times New Roman"/>
          <w:sz w:val="28"/>
          <w:lang w:val="kk-KZ"/>
        </w:rPr>
      </w:pPr>
      <w:r w:rsidRPr="00EB279C">
        <w:rPr>
          <w:rFonts w:ascii="Times New Roman" w:hAnsi="Times New Roman" w:cs="Times New Roman"/>
          <w:sz w:val="28"/>
          <w:lang w:val="kk-KZ"/>
        </w:rPr>
        <w:t>Занятия начаты 6 ноября 2024 года с первичной диагностики. По результатам диагностики сделаны следующие выводы: уровень развития психических процессов ниже показателей возрастной нормы. Рекомендованы занятия, направленные на развитие познавательной сферы.</w:t>
      </w:r>
    </w:p>
    <w:p w14:paraId="36111F53" w14:textId="77777777" w:rsidR="00EB279C" w:rsidRPr="00EB279C" w:rsidRDefault="00EB279C" w:rsidP="00EB279C">
      <w:pPr>
        <w:spacing w:line="276" w:lineRule="auto"/>
        <w:ind w:firstLine="284"/>
        <w:jc w:val="both"/>
        <w:rPr>
          <w:rFonts w:ascii="Times New Roman" w:hAnsi="Times New Roman" w:cs="Times New Roman"/>
          <w:sz w:val="28"/>
          <w:lang w:val="kk-KZ"/>
        </w:rPr>
      </w:pPr>
      <w:r w:rsidRPr="00EB279C">
        <w:rPr>
          <w:rFonts w:ascii="Times New Roman" w:hAnsi="Times New Roman" w:cs="Times New Roman"/>
          <w:sz w:val="28"/>
          <w:lang w:val="kk-KZ"/>
        </w:rPr>
        <w:t>Занятия проводились 2 раза в неделю, в понедельник и среду. Продолжительность занятий определялась в соответствии с самочувствием и работоспособностью ребенка.</w:t>
      </w:r>
    </w:p>
    <w:p w14:paraId="49EB7982" w14:textId="77777777" w:rsidR="00EB279C" w:rsidRPr="00EB279C" w:rsidRDefault="00EB279C" w:rsidP="00EB279C">
      <w:pPr>
        <w:spacing w:line="276" w:lineRule="auto"/>
        <w:ind w:firstLine="284"/>
        <w:jc w:val="both"/>
        <w:rPr>
          <w:rFonts w:ascii="Times New Roman" w:hAnsi="Times New Roman" w:cs="Times New Roman"/>
          <w:sz w:val="28"/>
          <w:lang w:val="kk-KZ"/>
        </w:rPr>
      </w:pPr>
      <w:r w:rsidRPr="00EB279C">
        <w:rPr>
          <w:rFonts w:ascii="Times New Roman" w:hAnsi="Times New Roman" w:cs="Times New Roman"/>
          <w:sz w:val="28"/>
          <w:lang w:val="kk-KZ"/>
        </w:rPr>
        <w:lastRenderedPageBreak/>
        <w:t>В течение года работали над развитием восприятия, внимания, памяти, мышления. Также развивали произвольность (умение слушать инструкцию взрослого, соблюдать правила игры), мелкую моторику, эмоциональную сферу, коммуникативные навыки.</w:t>
      </w:r>
    </w:p>
    <w:p w14:paraId="69A15F91" w14:textId="77777777" w:rsidR="00EB279C" w:rsidRPr="00EB279C" w:rsidRDefault="00EB279C" w:rsidP="00EB279C">
      <w:pPr>
        <w:spacing w:line="276" w:lineRule="auto"/>
        <w:ind w:firstLine="284"/>
        <w:jc w:val="both"/>
        <w:rPr>
          <w:rFonts w:ascii="Times New Roman" w:hAnsi="Times New Roman" w:cs="Times New Roman"/>
          <w:sz w:val="28"/>
          <w:lang w:val="kk-KZ"/>
        </w:rPr>
      </w:pPr>
      <w:r w:rsidRPr="00EB279C">
        <w:rPr>
          <w:rFonts w:ascii="Times New Roman" w:hAnsi="Times New Roman" w:cs="Times New Roman"/>
          <w:sz w:val="28"/>
          <w:lang w:val="kk-KZ"/>
        </w:rPr>
        <w:t>В мае проведена повторная диагностика, которая показала положительную динамику развития познавательных процессов. Әсет на момент повторной диагностики умеет: собирать несложные пазлы, матрешку, разрезные картинки из 3-4-х элементов; самостоятельно раскладывать фигуры, предметы по цветам; собирать попарно картинки; раскрашивать несложные картинки, в том числе, по цветам. Ребенок стал более контактным, с удовольствием посещает занятия.</w:t>
      </w:r>
    </w:p>
    <w:p w14:paraId="56BE7A8F" w14:textId="6EDC3ABB" w:rsidR="00EB279C" w:rsidRPr="00EB279C" w:rsidRDefault="00EB279C" w:rsidP="00EB279C">
      <w:pPr>
        <w:spacing w:line="276" w:lineRule="auto"/>
        <w:ind w:firstLine="284"/>
        <w:jc w:val="both"/>
        <w:rPr>
          <w:rFonts w:ascii="Times New Roman" w:hAnsi="Times New Roman" w:cs="Times New Roman"/>
          <w:sz w:val="28"/>
          <w:lang w:val="kk-KZ"/>
        </w:rPr>
      </w:pPr>
      <w:r w:rsidRPr="00EB279C">
        <w:rPr>
          <w:rFonts w:ascii="Times New Roman" w:hAnsi="Times New Roman" w:cs="Times New Roman"/>
          <w:sz w:val="28"/>
          <w:lang w:val="kk-KZ"/>
        </w:rPr>
        <w:t>Рекомендуется продолжать коррекционно-развивающие занятия в 2025-2026 учебном году.</w:t>
      </w:r>
    </w:p>
    <w:p w14:paraId="0C6433AE" w14:textId="4E7D9612" w:rsidR="00EB279C" w:rsidRPr="00F0481F" w:rsidRDefault="00F0481F" w:rsidP="00F0481F">
      <w:pPr>
        <w:pStyle w:val="a7"/>
        <w:numPr>
          <w:ilvl w:val="0"/>
          <w:numId w:val="11"/>
        </w:numPr>
        <w:spacing w:line="276" w:lineRule="auto"/>
        <w:jc w:val="both"/>
        <w:rPr>
          <w:rFonts w:ascii="Times New Roman" w:hAnsi="Times New Roman" w:cs="Times New Roman"/>
          <w:b/>
          <w:bCs/>
          <w:sz w:val="28"/>
          <w:lang w:val="kk-KZ"/>
        </w:rPr>
      </w:pPr>
      <w:r w:rsidRPr="00F0481F">
        <w:rPr>
          <w:rFonts w:ascii="Times New Roman" w:hAnsi="Times New Roman" w:cs="Times New Roman"/>
          <w:b/>
          <w:bCs/>
          <w:sz w:val="28"/>
          <w:lang w:val="kk-KZ"/>
        </w:rPr>
        <w:t xml:space="preserve">Достижения детей с ООП для ОСО: </w:t>
      </w:r>
    </w:p>
    <w:p w14:paraId="0C6EDFD7" w14:textId="77777777" w:rsidR="00F0481F" w:rsidRPr="00FF0ED3" w:rsidRDefault="00F0481F" w:rsidP="00F0481F">
      <w:pPr>
        <w:spacing w:line="276" w:lineRule="auto"/>
        <w:jc w:val="both"/>
        <w:rPr>
          <w:rFonts w:ascii="Times New Roman" w:eastAsia="Calibri" w:hAnsi="Times New Roman" w:cs="Times New Roman"/>
          <w:sz w:val="28"/>
          <w:szCs w:val="28"/>
          <w:lang w:val="kk-KZ"/>
        </w:rPr>
      </w:pPr>
      <w:r w:rsidRPr="00FF0ED3">
        <w:rPr>
          <w:rFonts w:ascii="Times New Roman" w:eastAsia="Calibri" w:hAnsi="Times New Roman" w:cs="Times New Roman"/>
          <w:sz w:val="28"/>
          <w:szCs w:val="28"/>
          <w:lang w:val="kk-KZ"/>
        </w:rPr>
        <w:t>Ученик 7 класса Аллахвердиев Вагиф занял 2 место в районном этапе Республиканской военно-спортивной игры «Алау».</w:t>
      </w:r>
    </w:p>
    <w:p w14:paraId="2297F811" w14:textId="16047968" w:rsidR="00F0481F" w:rsidRPr="003E4474" w:rsidRDefault="00F0481F" w:rsidP="00F0481F">
      <w:pPr>
        <w:spacing w:line="276" w:lineRule="auto"/>
        <w:contextualSpacing/>
        <w:rPr>
          <w:rFonts w:ascii="Times New Roman" w:eastAsia="Calibri" w:hAnsi="Times New Roman" w:cs="Times New Roman"/>
          <w:b/>
          <w:sz w:val="28"/>
          <w:szCs w:val="28"/>
          <w:lang w:val="kk-KZ"/>
        </w:rPr>
      </w:pPr>
      <w:r w:rsidRPr="003E4474">
        <w:rPr>
          <w:rFonts w:ascii="Times New Roman" w:eastAsia="Calibri" w:hAnsi="Times New Roman" w:cs="Times New Roman"/>
          <w:b/>
          <w:sz w:val="28"/>
          <w:szCs w:val="28"/>
          <w:lang w:val="kk-KZ"/>
        </w:rPr>
        <w:t>Достижения детей с ООП</w:t>
      </w:r>
      <w:r>
        <w:rPr>
          <w:rFonts w:ascii="Times New Roman" w:eastAsia="Calibri" w:hAnsi="Times New Roman" w:cs="Times New Roman"/>
          <w:b/>
          <w:sz w:val="28"/>
          <w:szCs w:val="28"/>
          <w:lang w:val="kk-KZ"/>
        </w:rPr>
        <w:t xml:space="preserve"> в мини-центре: </w:t>
      </w:r>
    </w:p>
    <w:p w14:paraId="3B146810" w14:textId="77777777" w:rsidR="00F0481F" w:rsidRPr="003E4474" w:rsidRDefault="00F0481F" w:rsidP="00F0481F">
      <w:pPr>
        <w:spacing w:line="276" w:lineRule="auto"/>
        <w:ind w:left="360" w:firstLine="708"/>
        <w:jc w:val="both"/>
        <w:rPr>
          <w:rFonts w:ascii="Times New Roman" w:eastAsia="Calibri" w:hAnsi="Times New Roman" w:cs="Times New Roman"/>
          <w:sz w:val="28"/>
          <w:szCs w:val="28"/>
          <w:lang w:val="kk-KZ"/>
        </w:rPr>
      </w:pPr>
      <w:r w:rsidRPr="003E4474">
        <w:rPr>
          <w:rFonts w:ascii="Times New Roman" w:eastAsia="Calibri" w:hAnsi="Times New Roman" w:cs="Times New Roman"/>
          <w:sz w:val="28"/>
          <w:szCs w:val="28"/>
          <w:lang w:val="kk-KZ"/>
        </w:rPr>
        <w:t>За 2024-2025 учебный год достижений у детей с особыми образовательными потребностями не было.</w:t>
      </w:r>
    </w:p>
    <w:p w14:paraId="1900C0D7" w14:textId="77777777" w:rsidR="00F0481F" w:rsidRPr="00F0481F" w:rsidRDefault="00F0481F" w:rsidP="00F0481F">
      <w:pPr>
        <w:spacing w:line="276" w:lineRule="auto"/>
        <w:jc w:val="both"/>
        <w:rPr>
          <w:rFonts w:ascii="Times New Roman" w:eastAsia="Calibri" w:hAnsi="Times New Roman" w:cs="Times New Roman"/>
          <w:b/>
          <w:sz w:val="28"/>
          <w:szCs w:val="28"/>
          <w:lang w:val="kk-KZ"/>
        </w:rPr>
      </w:pPr>
      <w:r>
        <w:rPr>
          <w:rFonts w:ascii="Times New Roman" w:hAnsi="Times New Roman" w:cs="Times New Roman"/>
          <w:b/>
          <w:bCs/>
          <w:sz w:val="28"/>
          <w:lang w:val="kk-KZ"/>
        </w:rPr>
        <w:t xml:space="preserve">Охват дополнительным образованием: </w:t>
      </w:r>
      <w:r w:rsidRPr="00F0481F">
        <w:rPr>
          <w:rFonts w:ascii="Times New Roman" w:eastAsia="Calibri" w:hAnsi="Times New Roman" w:cs="Times New Roman"/>
          <w:b/>
          <w:sz w:val="28"/>
          <w:szCs w:val="28"/>
          <w:lang w:val="kk-KZ"/>
        </w:rPr>
        <w:t>кружки секции по направлениям, количество детей по каждому направлению, результаты учащихся, школы. Процент охвата по НОБД - для школ.</w:t>
      </w:r>
    </w:p>
    <w:p w14:paraId="75DAA9F3" w14:textId="77777777" w:rsidR="00F0481F" w:rsidRPr="00F0481F" w:rsidRDefault="00F0481F" w:rsidP="00F0481F">
      <w:pPr>
        <w:spacing w:line="276" w:lineRule="auto"/>
        <w:ind w:firstLine="567"/>
        <w:jc w:val="both"/>
        <w:rPr>
          <w:rFonts w:ascii="Times New Roman" w:eastAsia="SimSun" w:hAnsi="Times New Roman" w:cs="Times New Roman"/>
          <w:sz w:val="28"/>
          <w:szCs w:val="28"/>
        </w:rPr>
      </w:pPr>
      <w:r w:rsidRPr="00F0481F">
        <w:rPr>
          <w:rFonts w:ascii="Times New Roman" w:eastAsia="SimSun" w:hAnsi="Times New Roman" w:cs="Times New Roman"/>
          <w:sz w:val="28"/>
          <w:szCs w:val="28"/>
        </w:rPr>
        <w:t xml:space="preserve">Важным звеном в системе воспитательной работы школы является система дополнительного образования. В целях формирования единого образовательного пространства школы, для повышения качества образования и реализации процесса становления личности школьников в разнообразных развивающих средах, организована внеурочная деятельность. </w:t>
      </w:r>
    </w:p>
    <w:p w14:paraId="60B6CE81" w14:textId="77777777" w:rsidR="00F0481F" w:rsidRPr="00F0481F" w:rsidRDefault="00F0481F" w:rsidP="00F0481F">
      <w:pPr>
        <w:spacing w:line="276" w:lineRule="auto"/>
        <w:ind w:firstLine="567"/>
        <w:jc w:val="both"/>
        <w:rPr>
          <w:rFonts w:ascii="Times New Roman" w:eastAsia="SimSun" w:hAnsi="Times New Roman" w:cs="Times New Roman"/>
          <w:sz w:val="28"/>
          <w:szCs w:val="28"/>
        </w:rPr>
      </w:pPr>
      <w:r w:rsidRPr="00F0481F">
        <w:rPr>
          <w:rFonts w:ascii="Times New Roman" w:eastAsia="SimSun" w:hAnsi="Times New Roman" w:cs="Times New Roman"/>
          <w:sz w:val="28"/>
          <w:szCs w:val="28"/>
        </w:rPr>
        <w:t xml:space="preserve">Внеурочная деятельность оказывает большую помощь в развитии творческих и индивидуальных способностей обучающихся и организуется по следующим направлениям развития личности: </w:t>
      </w:r>
    </w:p>
    <w:p w14:paraId="601D152F" w14:textId="77777777" w:rsidR="00F0481F" w:rsidRPr="00F0481F" w:rsidRDefault="00F0481F" w:rsidP="00F0481F">
      <w:pPr>
        <w:spacing w:line="276" w:lineRule="auto"/>
        <w:ind w:firstLine="567"/>
        <w:jc w:val="both"/>
        <w:rPr>
          <w:rFonts w:ascii="Times New Roman" w:eastAsia="SimSun" w:hAnsi="Times New Roman" w:cs="Times New Roman"/>
          <w:sz w:val="28"/>
          <w:szCs w:val="28"/>
        </w:rPr>
      </w:pPr>
      <w:r w:rsidRPr="00F0481F">
        <w:rPr>
          <w:rFonts w:ascii="Times New Roman" w:eastAsia="SimSun" w:hAnsi="Times New Roman" w:cs="Times New Roman"/>
          <w:sz w:val="28"/>
          <w:szCs w:val="28"/>
        </w:rPr>
        <w:t>- военно-патриотическое;</w:t>
      </w:r>
    </w:p>
    <w:p w14:paraId="56C2A29C" w14:textId="77777777" w:rsidR="00F0481F" w:rsidRPr="00F0481F" w:rsidRDefault="00F0481F" w:rsidP="00F0481F">
      <w:pPr>
        <w:spacing w:line="276" w:lineRule="auto"/>
        <w:ind w:firstLine="567"/>
        <w:jc w:val="both"/>
        <w:rPr>
          <w:rFonts w:ascii="Times New Roman" w:eastAsia="SimSun" w:hAnsi="Times New Roman" w:cs="Times New Roman"/>
          <w:sz w:val="28"/>
          <w:szCs w:val="28"/>
        </w:rPr>
      </w:pPr>
      <w:r w:rsidRPr="00F0481F">
        <w:rPr>
          <w:rFonts w:ascii="Times New Roman" w:eastAsia="SimSun" w:hAnsi="Times New Roman" w:cs="Times New Roman"/>
          <w:sz w:val="28"/>
          <w:szCs w:val="28"/>
        </w:rPr>
        <w:t>- языковое;</w:t>
      </w:r>
    </w:p>
    <w:p w14:paraId="03E52227" w14:textId="77777777" w:rsidR="00F0481F" w:rsidRPr="00F0481F" w:rsidRDefault="00F0481F" w:rsidP="00F0481F">
      <w:pPr>
        <w:spacing w:line="276" w:lineRule="auto"/>
        <w:ind w:firstLine="567"/>
        <w:jc w:val="both"/>
        <w:rPr>
          <w:rFonts w:ascii="Times New Roman" w:eastAsia="SimSun" w:hAnsi="Times New Roman" w:cs="Times New Roman"/>
          <w:sz w:val="28"/>
          <w:szCs w:val="28"/>
        </w:rPr>
      </w:pPr>
      <w:r w:rsidRPr="00F0481F">
        <w:rPr>
          <w:rFonts w:ascii="Times New Roman" w:eastAsia="SimSun" w:hAnsi="Times New Roman" w:cs="Times New Roman"/>
          <w:sz w:val="28"/>
          <w:szCs w:val="28"/>
        </w:rPr>
        <w:t>- художественно-эстетическое;</w:t>
      </w:r>
    </w:p>
    <w:p w14:paraId="085BDFBA" w14:textId="77777777" w:rsidR="00F0481F" w:rsidRPr="00F0481F" w:rsidRDefault="00F0481F" w:rsidP="00F0481F">
      <w:pPr>
        <w:spacing w:line="276" w:lineRule="auto"/>
        <w:ind w:firstLine="567"/>
        <w:jc w:val="both"/>
        <w:rPr>
          <w:rFonts w:ascii="Times New Roman" w:eastAsia="SimSun" w:hAnsi="Times New Roman" w:cs="Times New Roman"/>
          <w:sz w:val="28"/>
          <w:szCs w:val="28"/>
        </w:rPr>
      </w:pPr>
      <w:r w:rsidRPr="00F0481F">
        <w:rPr>
          <w:rFonts w:ascii="Times New Roman" w:eastAsia="SimSun" w:hAnsi="Times New Roman" w:cs="Times New Roman"/>
          <w:sz w:val="28"/>
          <w:szCs w:val="28"/>
        </w:rPr>
        <w:t>- театральное;</w:t>
      </w:r>
    </w:p>
    <w:p w14:paraId="47A2A6D4" w14:textId="77777777" w:rsidR="00F0481F" w:rsidRPr="00F0481F" w:rsidRDefault="00F0481F" w:rsidP="00F0481F">
      <w:pPr>
        <w:spacing w:line="276" w:lineRule="auto"/>
        <w:ind w:firstLine="567"/>
        <w:jc w:val="both"/>
        <w:rPr>
          <w:rFonts w:ascii="Times New Roman" w:eastAsia="SimSun" w:hAnsi="Times New Roman" w:cs="Times New Roman"/>
          <w:sz w:val="28"/>
          <w:szCs w:val="28"/>
        </w:rPr>
      </w:pPr>
      <w:r w:rsidRPr="00F0481F">
        <w:rPr>
          <w:rFonts w:ascii="Times New Roman" w:eastAsia="SimSun" w:hAnsi="Times New Roman" w:cs="Times New Roman"/>
          <w:sz w:val="28"/>
          <w:szCs w:val="28"/>
        </w:rPr>
        <w:lastRenderedPageBreak/>
        <w:t>- спортивное.</w:t>
      </w:r>
    </w:p>
    <w:p w14:paraId="49D3DFCE" w14:textId="77777777" w:rsidR="00F0481F" w:rsidRPr="00F0481F" w:rsidRDefault="00F0481F" w:rsidP="00F0481F">
      <w:pPr>
        <w:spacing w:line="276" w:lineRule="auto"/>
        <w:ind w:firstLine="567"/>
        <w:jc w:val="both"/>
        <w:rPr>
          <w:rFonts w:ascii="Times New Roman" w:eastAsia="SimSun" w:hAnsi="Times New Roman" w:cs="Times New Roman"/>
          <w:sz w:val="28"/>
          <w:szCs w:val="28"/>
        </w:rPr>
      </w:pPr>
      <w:r w:rsidRPr="00F0481F">
        <w:rPr>
          <w:rFonts w:ascii="Times New Roman" w:eastAsia="SimSun" w:hAnsi="Times New Roman" w:cs="Times New Roman"/>
          <w:sz w:val="28"/>
          <w:szCs w:val="28"/>
        </w:rPr>
        <w:t xml:space="preserve">Охват учащихся дополнительным образованием составляет 100% (таб. 1). </w:t>
      </w:r>
    </w:p>
    <w:p w14:paraId="3AAC1526" w14:textId="77777777" w:rsidR="00F0481F" w:rsidRPr="00F0481F" w:rsidRDefault="00F0481F" w:rsidP="00F0481F">
      <w:pPr>
        <w:spacing w:line="276" w:lineRule="auto"/>
        <w:ind w:firstLine="567"/>
        <w:jc w:val="both"/>
        <w:rPr>
          <w:rFonts w:ascii="Times New Roman" w:eastAsia="SimSun" w:hAnsi="Times New Roman" w:cs="Times New Roman"/>
          <w:sz w:val="28"/>
          <w:szCs w:val="28"/>
        </w:rPr>
      </w:pPr>
      <w:r w:rsidRPr="00F0481F">
        <w:rPr>
          <w:rFonts w:ascii="Times New Roman" w:eastAsia="SimSun" w:hAnsi="Times New Roman" w:cs="Times New Roman"/>
          <w:sz w:val="28"/>
          <w:szCs w:val="28"/>
        </w:rPr>
        <w:t>Таблица 1</w:t>
      </w:r>
    </w:p>
    <w:p w14:paraId="76B43927" w14:textId="77777777" w:rsidR="00F0481F" w:rsidRPr="00F0481F" w:rsidRDefault="00F0481F" w:rsidP="00F0481F">
      <w:pPr>
        <w:spacing w:line="276" w:lineRule="auto"/>
        <w:ind w:firstLine="567"/>
        <w:jc w:val="center"/>
        <w:rPr>
          <w:rFonts w:ascii="Times New Roman" w:eastAsia="SimSun" w:hAnsi="Times New Roman" w:cs="Times New Roman"/>
          <w:b/>
          <w:bCs/>
          <w:sz w:val="28"/>
          <w:szCs w:val="28"/>
        </w:rPr>
      </w:pPr>
      <w:r w:rsidRPr="00F0481F">
        <w:rPr>
          <w:rFonts w:ascii="Times New Roman" w:eastAsia="SimSun" w:hAnsi="Times New Roman" w:cs="Times New Roman"/>
          <w:b/>
          <w:bCs/>
          <w:sz w:val="28"/>
          <w:szCs w:val="28"/>
        </w:rPr>
        <w:t>Охват дополнительным образованием (школьные кружки и секции)</w:t>
      </w:r>
    </w:p>
    <w:tbl>
      <w:tblPr>
        <w:tblStyle w:val="ac"/>
        <w:tblW w:w="5000" w:type="pct"/>
        <w:tblLook w:val="04A0" w:firstRow="1" w:lastRow="0" w:firstColumn="1" w:lastColumn="0" w:noHBand="0" w:noVBand="1"/>
      </w:tblPr>
      <w:tblGrid>
        <w:gridCol w:w="463"/>
        <w:gridCol w:w="2851"/>
        <w:gridCol w:w="2155"/>
        <w:gridCol w:w="1520"/>
        <w:gridCol w:w="2781"/>
      </w:tblGrid>
      <w:tr w:rsidR="00F0481F" w:rsidRPr="00C50C98" w14:paraId="363FAA87" w14:textId="77777777" w:rsidTr="00F0481F">
        <w:trPr>
          <w:trHeight w:val="201"/>
        </w:trPr>
        <w:tc>
          <w:tcPr>
            <w:tcW w:w="237" w:type="pct"/>
          </w:tcPr>
          <w:p w14:paraId="064B7F3E" w14:textId="77777777" w:rsidR="00F0481F" w:rsidRPr="00C50C98" w:rsidRDefault="00F0481F" w:rsidP="002601A8">
            <w:pPr>
              <w:pStyle w:val="ad"/>
              <w:jc w:val="center"/>
              <w:rPr>
                <w:rFonts w:ascii="Times New Roman" w:hAnsi="Times New Roman" w:cs="Times New Roman"/>
                <w:b/>
                <w:sz w:val="24"/>
                <w:szCs w:val="24"/>
              </w:rPr>
            </w:pPr>
            <w:r w:rsidRPr="00C50C98">
              <w:rPr>
                <w:rFonts w:ascii="Times New Roman" w:hAnsi="Times New Roman" w:cs="Times New Roman"/>
                <w:b/>
                <w:sz w:val="24"/>
                <w:szCs w:val="24"/>
              </w:rPr>
              <w:t>№</w:t>
            </w:r>
          </w:p>
        </w:tc>
        <w:tc>
          <w:tcPr>
            <w:tcW w:w="1459" w:type="pct"/>
          </w:tcPr>
          <w:p w14:paraId="195D34A2" w14:textId="77777777" w:rsidR="00F0481F" w:rsidRPr="00C50C98" w:rsidRDefault="00F0481F" w:rsidP="002601A8">
            <w:pPr>
              <w:pStyle w:val="ad"/>
              <w:jc w:val="center"/>
              <w:rPr>
                <w:rFonts w:ascii="Times New Roman" w:hAnsi="Times New Roman" w:cs="Times New Roman"/>
                <w:b/>
                <w:sz w:val="24"/>
                <w:szCs w:val="24"/>
              </w:rPr>
            </w:pPr>
            <w:r w:rsidRPr="00C50C98">
              <w:rPr>
                <w:rFonts w:ascii="Times New Roman" w:hAnsi="Times New Roman" w:cs="Times New Roman"/>
                <w:b/>
                <w:sz w:val="24"/>
                <w:szCs w:val="24"/>
              </w:rPr>
              <w:t xml:space="preserve">Название </w:t>
            </w:r>
          </w:p>
        </w:tc>
        <w:tc>
          <w:tcPr>
            <w:tcW w:w="1103" w:type="pct"/>
          </w:tcPr>
          <w:p w14:paraId="27B8ECCA" w14:textId="77777777" w:rsidR="00F0481F" w:rsidRPr="00C50C98" w:rsidRDefault="00F0481F" w:rsidP="002601A8">
            <w:pPr>
              <w:pStyle w:val="ad"/>
              <w:jc w:val="center"/>
              <w:rPr>
                <w:rFonts w:ascii="Times New Roman" w:hAnsi="Times New Roman" w:cs="Times New Roman"/>
                <w:b/>
                <w:sz w:val="24"/>
                <w:szCs w:val="24"/>
              </w:rPr>
            </w:pPr>
            <w:r w:rsidRPr="00C50C98">
              <w:rPr>
                <w:rFonts w:ascii="Times New Roman" w:hAnsi="Times New Roman" w:cs="Times New Roman"/>
                <w:b/>
                <w:sz w:val="24"/>
                <w:szCs w:val="24"/>
              </w:rPr>
              <w:t>Направление</w:t>
            </w:r>
          </w:p>
        </w:tc>
        <w:tc>
          <w:tcPr>
            <w:tcW w:w="778" w:type="pct"/>
          </w:tcPr>
          <w:p w14:paraId="7C60D539" w14:textId="77777777" w:rsidR="00F0481F" w:rsidRPr="00C50C98" w:rsidRDefault="00F0481F" w:rsidP="002601A8">
            <w:pPr>
              <w:pStyle w:val="ad"/>
              <w:jc w:val="center"/>
              <w:rPr>
                <w:rFonts w:ascii="Times New Roman" w:hAnsi="Times New Roman" w:cs="Times New Roman"/>
                <w:b/>
                <w:sz w:val="24"/>
                <w:szCs w:val="24"/>
              </w:rPr>
            </w:pPr>
            <w:r w:rsidRPr="00C50C98">
              <w:rPr>
                <w:rFonts w:ascii="Times New Roman" w:hAnsi="Times New Roman" w:cs="Times New Roman"/>
                <w:b/>
                <w:sz w:val="24"/>
                <w:szCs w:val="24"/>
              </w:rPr>
              <w:t>Количество учащихся</w:t>
            </w:r>
          </w:p>
        </w:tc>
        <w:tc>
          <w:tcPr>
            <w:tcW w:w="1423" w:type="pct"/>
          </w:tcPr>
          <w:p w14:paraId="29E0F5BA" w14:textId="77777777" w:rsidR="00F0481F" w:rsidRPr="00C50C98" w:rsidRDefault="00F0481F" w:rsidP="002601A8">
            <w:pPr>
              <w:pStyle w:val="ad"/>
              <w:jc w:val="center"/>
              <w:rPr>
                <w:rFonts w:ascii="Times New Roman" w:hAnsi="Times New Roman" w:cs="Times New Roman"/>
                <w:b/>
                <w:sz w:val="24"/>
                <w:szCs w:val="24"/>
              </w:rPr>
            </w:pPr>
            <w:r w:rsidRPr="00C50C98">
              <w:rPr>
                <w:rFonts w:ascii="Times New Roman" w:hAnsi="Times New Roman" w:cs="Times New Roman"/>
                <w:b/>
                <w:sz w:val="24"/>
                <w:szCs w:val="24"/>
              </w:rPr>
              <w:t>Руководитель</w:t>
            </w:r>
          </w:p>
        </w:tc>
      </w:tr>
      <w:tr w:rsidR="00F0481F" w:rsidRPr="00C50C98" w14:paraId="56DF6BE7" w14:textId="77777777" w:rsidTr="00F0481F">
        <w:trPr>
          <w:trHeight w:val="190"/>
        </w:trPr>
        <w:tc>
          <w:tcPr>
            <w:tcW w:w="237" w:type="pct"/>
          </w:tcPr>
          <w:p w14:paraId="437DBB3C"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1</w:t>
            </w:r>
          </w:p>
        </w:tc>
        <w:tc>
          <w:tcPr>
            <w:tcW w:w="1459" w:type="pct"/>
          </w:tcPr>
          <w:p w14:paraId="4984BD7F"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 xml:space="preserve">Настольный теннис </w:t>
            </w:r>
          </w:p>
        </w:tc>
        <w:tc>
          <w:tcPr>
            <w:tcW w:w="1103" w:type="pct"/>
          </w:tcPr>
          <w:p w14:paraId="04667CAB" w14:textId="77777777" w:rsidR="00F0481F" w:rsidRPr="00C50C98" w:rsidRDefault="00F0481F" w:rsidP="002601A8">
            <w:pPr>
              <w:pStyle w:val="ad"/>
              <w:rPr>
                <w:rFonts w:ascii="Times New Roman" w:hAnsi="Times New Roman" w:cs="Times New Roman"/>
                <w:sz w:val="24"/>
                <w:szCs w:val="24"/>
              </w:rPr>
            </w:pPr>
            <w:r w:rsidRPr="00C50C98">
              <w:rPr>
                <w:rFonts w:ascii="Times New Roman" w:eastAsia="SimSun" w:hAnsi="Times New Roman" w:cs="Times New Roman"/>
                <w:sz w:val="24"/>
                <w:szCs w:val="24"/>
              </w:rPr>
              <w:t>спортивное</w:t>
            </w:r>
          </w:p>
        </w:tc>
        <w:tc>
          <w:tcPr>
            <w:tcW w:w="778" w:type="pct"/>
          </w:tcPr>
          <w:p w14:paraId="6AC96331"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19</w:t>
            </w:r>
          </w:p>
        </w:tc>
        <w:tc>
          <w:tcPr>
            <w:tcW w:w="1423" w:type="pct"/>
          </w:tcPr>
          <w:p w14:paraId="4AEF3C0C"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 xml:space="preserve">Исмагамбетов Самрат Есентаевич </w:t>
            </w:r>
          </w:p>
        </w:tc>
      </w:tr>
      <w:tr w:rsidR="00F0481F" w:rsidRPr="00C50C98" w14:paraId="4A1E9267" w14:textId="77777777" w:rsidTr="00F0481F">
        <w:trPr>
          <w:trHeight w:val="504"/>
        </w:trPr>
        <w:tc>
          <w:tcPr>
            <w:tcW w:w="237" w:type="pct"/>
          </w:tcPr>
          <w:p w14:paraId="543B6B10"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2</w:t>
            </w:r>
          </w:p>
        </w:tc>
        <w:tc>
          <w:tcPr>
            <w:tcW w:w="1459" w:type="pct"/>
          </w:tcPr>
          <w:p w14:paraId="06871F1B"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Национальные виды спорта (</w:t>
            </w:r>
            <w:r w:rsidRPr="00C50C98">
              <w:rPr>
                <w:rFonts w:ascii="Times New Roman" w:hAnsi="Times New Roman" w:cs="Times New Roman"/>
                <w:sz w:val="24"/>
                <w:szCs w:val="24"/>
                <w:lang w:val="kk-KZ"/>
              </w:rPr>
              <w:t>Тоғызқұмалақ</w:t>
            </w:r>
            <w:r w:rsidRPr="00C50C98">
              <w:rPr>
                <w:rFonts w:ascii="Times New Roman" w:hAnsi="Times New Roman" w:cs="Times New Roman"/>
                <w:sz w:val="24"/>
                <w:szCs w:val="24"/>
              </w:rPr>
              <w:t xml:space="preserve">, </w:t>
            </w:r>
            <w:r w:rsidRPr="00C50C98">
              <w:rPr>
                <w:rFonts w:ascii="Times New Roman" w:hAnsi="Times New Roman" w:cs="Times New Roman"/>
                <w:sz w:val="24"/>
                <w:szCs w:val="24"/>
                <w:lang w:val="kk-KZ"/>
              </w:rPr>
              <w:t>Асық ату, Арқан тарту)</w:t>
            </w:r>
          </w:p>
        </w:tc>
        <w:tc>
          <w:tcPr>
            <w:tcW w:w="1103" w:type="pct"/>
          </w:tcPr>
          <w:p w14:paraId="08C0FD91" w14:textId="77777777" w:rsidR="00F0481F" w:rsidRPr="00C50C98" w:rsidRDefault="00F0481F" w:rsidP="002601A8">
            <w:pPr>
              <w:pStyle w:val="ad"/>
              <w:rPr>
                <w:rFonts w:ascii="Times New Roman" w:hAnsi="Times New Roman" w:cs="Times New Roman"/>
                <w:sz w:val="24"/>
                <w:szCs w:val="24"/>
              </w:rPr>
            </w:pPr>
            <w:r w:rsidRPr="00C50C98">
              <w:rPr>
                <w:rFonts w:ascii="Times New Roman" w:eastAsia="SimSun" w:hAnsi="Times New Roman" w:cs="Times New Roman"/>
                <w:sz w:val="24"/>
                <w:szCs w:val="24"/>
              </w:rPr>
              <w:t>спортивное</w:t>
            </w:r>
          </w:p>
        </w:tc>
        <w:tc>
          <w:tcPr>
            <w:tcW w:w="778" w:type="pct"/>
          </w:tcPr>
          <w:p w14:paraId="6ECC6456"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53</w:t>
            </w:r>
          </w:p>
        </w:tc>
        <w:tc>
          <w:tcPr>
            <w:tcW w:w="1423" w:type="pct"/>
          </w:tcPr>
          <w:p w14:paraId="32322E14"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Исмагамбетов Самрат Есентаевич</w:t>
            </w:r>
          </w:p>
        </w:tc>
      </w:tr>
      <w:tr w:rsidR="00F0481F" w:rsidRPr="00C50C98" w14:paraId="41AFD88D" w14:textId="77777777" w:rsidTr="00F0481F">
        <w:trPr>
          <w:trHeight w:val="293"/>
        </w:trPr>
        <w:tc>
          <w:tcPr>
            <w:tcW w:w="237" w:type="pct"/>
          </w:tcPr>
          <w:p w14:paraId="11E34ACB"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3</w:t>
            </w:r>
          </w:p>
        </w:tc>
        <w:tc>
          <w:tcPr>
            <w:tcW w:w="1459" w:type="pct"/>
          </w:tcPr>
          <w:p w14:paraId="57B90B43"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Баскетбол</w:t>
            </w:r>
          </w:p>
        </w:tc>
        <w:tc>
          <w:tcPr>
            <w:tcW w:w="1103" w:type="pct"/>
          </w:tcPr>
          <w:p w14:paraId="70F1E80C" w14:textId="77777777" w:rsidR="00F0481F" w:rsidRPr="00C50C98" w:rsidRDefault="00F0481F" w:rsidP="002601A8">
            <w:pPr>
              <w:pStyle w:val="ad"/>
              <w:rPr>
                <w:rFonts w:ascii="Times New Roman" w:hAnsi="Times New Roman" w:cs="Times New Roman"/>
                <w:sz w:val="24"/>
                <w:szCs w:val="24"/>
              </w:rPr>
            </w:pPr>
            <w:r w:rsidRPr="00C50C98">
              <w:rPr>
                <w:rFonts w:ascii="Times New Roman" w:eastAsia="SimSun" w:hAnsi="Times New Roman" w:cs="Times New Roman"/>
                <w:sz w:val="24"/>
                <w:szCs w:val="24"/>
              </w:rPr>
              <w:t>спортивное</w:t>
            </w:r>
          </w:p>
        </w:tc>
        <w:tc>
          <w:tcPr>
            <w:tcW w:w="778" w:type="pct"/>
          </w:tcPr>
          <w:p w14:paraId="0B6004FB"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18</w:t>
            </w:r>
          </w:p>
        </w:tc>
        <w:tc>
          <w:tcPr>
            <w:tcW w:w="1423" w:type="pct"/>
          </w:tcPr>
          <w:p w14:paraId="7DABC4F5"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 xml:space="preserve">Альмухамедов Бакытбек Сабитбекович </w:t>
            </w:r>
          </w:p>
        </w:tc>
      </w:tr>
      <w:tr w:rsidR="00F0481F" w:rsidRPr="00C50C98" w14:paraId="4D42AFC6" w14:textId="77777777" w:rsidTr="00F0481F">
        <w:trPr>
          <w:trHeight w:val="312"/>
        </w:trPr>
        <w:tc>
          <w:tcPr>
            <w:tcW w:w="237" w:type="pct"/>
          </w:tcPr>
          <w:p w14:paraId="12136248"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4</w:t>
            </w:r>
          </w:p>
        </w:tc>
        <w:tc>
          <w:tcPr>
            <w:tcW w:w="1459" w:type="pct"/>
          </w:tcPr>
          <w:p w14:paraId="0CAE1B75"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 xml:space="preserve">Веселые старты </w:t>
            </w:r>
          </w:p>
        </w:tc>
        <w:tc>
          <w:tcPr>
            <w:tcW w:w="1103" w:type="pct"/>
          </w:tcPr>
          <w:p w14:paraId="0E600CEE" w14:textId="77777777" w:rsidR="00F0481F" w:rsidRPr="00C50C98" w:rsidRDefault="00F0481F" w:rsidP="002601A8">
            <w:pPr>
              <w:pStyle w:val="ad"/>
              <w:rPr>
                <w:rFonts w:ascii="Times New Roman" w:hAnsi="Times New Roman" w:cs="Times New Roman"/>
                <w:sz w:val="24"/>
                <w:szCs w:val="24"/>
              </w:rPr>
            </w:pPr>
            <w:r w:rsidRPr="00C50C98">
              <w:rPr>
                <w:rFonts w:ascii="Times New Roman" w:eastAsia="SimSun" w:hAnsi="Times New Roman" w:cs="Times New Roman"/>
                <w:sz w:val="24"/>
                <w:szCs w:val="24"/>
              </w:rPr>
              <w:t>спортивное</w:t>
            </w:r>
          </w:p>
        </w:tc>
        <w:tc>
          <w:tcPr>
            <w:tcW w:w="778" w:type="pct"/>
          </w:tcPr>
          <w:p w14:paraId="15DCCD7F" w14:textId="77777777" w:rsidR="00F0481F" w:rsidRPr="00C50C98" w:rsidRDefault="00F0481F" w:rsidP="002601A8">
            <w:pPr>
              <w:rPr>
                <w:rFonts w:ascii="Times New Roman" w:hAnsi="Times New Roman" w:cs="Times New Roman"/>
                <w:sz w:val="24"/>
                <w:szCs w:val="24"/>
              </w:rPr>
            </w:pPr>
            <w:r w:rsidRPr="00C50C98">
              <w:rPr>
                <w:rFonts w:ascii="Times New Roman" w:hAnsi="Times New Roman" w:cs="Times New Roman"/>
                <w:sz w:val="24"/>
                <w:szCs w:val="24"/>
              </w:rPr>
              <w:t>27</w:t>
            </w:r>
          </w:p>
        </w:tc>
        <w:tc>
          <w:tcPr>
            <w:tcW w:w="1423" w:type="pct"/>
          </w:tcPr>
          <w:p w14:paraId="52C43C1B"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 xml:space="preserve">Салтыкова Мария Сергеевна </w:t>
            </w:r>
          </w:p>
        </w:tc>
      </w:tr>
      <w:tr w:rsidR="00F0481F" w:rsidRPr="00C50C98" w14:paraId="75E47DAB" w14:textId="77777777" w:rsidTr="00F0481F">
        <w:trPr>
          <w:trHeight w:val="79"/>
        </w:trPr>
        <w:tc>
          <w:tcPr>
            <w:tcW w:w="237" w:type="pct"/>
          </w:tcPr>
          <w:p w14:paraId="125E2236"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5</w:t>
            </w:r>
          </w:p>
        </w:tc>
        <w:tc>
          <w:tcPr>
            <w:tcW w:w="1459" w:type="pct"/>
          </w:tcPr>
          <w:p w14:paraId="40533EF2"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 xml:space="preserve">Легкая атлетика </w:t>
            </w:r>
          </w:p>
        </w:tc>
        <w:tc>
          <w:tcPr>
            <w:tcW w:w="1103" w:type="pct"/>
          </w:tcPr>
          <w:p w14:paraId="54A28EC6" w14:textId="77777777" w:rsidR="00F0481F" w:rsidRPr="00C50C98" w:rsidRDefault="00F0481F" w:rsidP="002601A8">
            <w:pPr>
              <w:pStyle w:val="ad"/>
              <w:rPr>
                <w:rFonts w:ascii="Times New Roman" w:hAnsi="Times New Roman" w:cs="Times New Roman"/>
                <w:sz w:val="24"/>
                <w:szCs w:val="24"/>
              </w:rPr>
            </w:pPr>
            <w:r w:rsidRPr="00C50C98">
              <w:rPr>
                <w:rFonts w:ascii="Times New Roman" w:eastAsia="SimSun" w:hAnsi="Times New Roman" w:cs="Times New Roman"/>
                <w:sz w:val="24"/>
                <w:szCs w:val="24"/>
              </w:rPr>
              <w:t>спортивное</w:t>
            </w:r>
          </w:p>
        </w:tc>
        <w:tc>
          <w:tcPr>
            <w:tcW w:w="778" w:type="pct"/>
          </w:tcPr>
          <w:p w14:paraId="7B4C18FE" w14:textId="77777777" w:rsidR="00F0481F" w:rsidRPr="00C50C98" w:rsidRDefault="00F0481F" w:rsidP="002601A8">
            <w:pPr>
              <w:rPr>
                <w:rFonts w:ascii="Times New Roman" w:hAnsi="Times New Roman" w:cs="Times New Roman"/>
                <w:sz w:val="24"/>
                <w:szCs w:val="24"/>
              </w:rPr>
            </w:pPr>
            <w:r w:rsidRPr="00C50C98">
              <w:rPr>
                <w:rFonts w:ascii="Times New Roman" w:hAnsi="Times New Roman" w:cs="Times New Roman"/>
                <w:sz w:val="24"/>
                <w:szCs w:val="24"/>
              </w:rPr>
              <w:t>34</w:t>
            </w:r>
          </w:p>
        </w:tc>
        <w:tc>
          <w:tcPr>
            <w:tcW w:w="1423" w:type="pct"/>
          </w:tcPr>
          <w:p w14:paraId="3167CB06"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 xml:space="preserve">Салтыкова Мария Сергеевна  </w:t>
            </w:r>
          </w:p>
        </w:tc>
      </w:tr>
      <w:tr w:rsidR="00F0481F" w:rsidRPr="00C50C98" w14:paraId="287AFCF5" w14:textId="77777777" w:rsidTr="00F0481F">
        <w:trPr>
          <w:trHeight w:val="160"/>
        </w:trPr>
        <w:tc>
          <w:tcPr>
            <w:tcW w:w="237" w:type="pct"/>
          </w:tcPr>
          <w:p w14:paraId="59B5F6D1"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6</w:t>
            </w:r>
          </w:p>
        </w:tc>
        <w:tc>
          <w:tcPr>
            <w:tcW w:w="1459" w:type="pct"/>
          </w:tcPr>
          <w:p w14:paraId="34CA86C5" w14:textId="77777777" w:rsidR="00F0481F" w:rsidRPr="00C50C98" w:rsidRDefault="00F0481F" w:rsidP="002601A8">
            <w:pPr>
              <w:rPr>
                <w:rFonts w:ascii="Times New Roman" w:hAnsi="Times New Roman" w:cs="Times New Roman"/>
                <w:sz w:val="24"/>
                <w:szCs w:val="24"/>
              </w:rPr>
            </w:pPr>
            <w:r w:rsidRPr="00C50C98">
              <w:rPr>
                <w:rFonts w:ascii="Times New Roman" w:hAnsi="Times New Roman" w:cs="Times New Roman"/>
                <w:sz w:val="24"/>
                <w:szCs w:val="24"/>
              </w:rPr>
              <w:t xml:space="preserve">Юные читатели </w:t>
            </w:r>
          </w:p>
        </w:tc>
        <w:tc>
          <w:tcPr>
            <w:tcW w:w="1103" w:type="pct"/>
          </w:tcPr>
          <w:p w14:paraId="58A0FB0C" w14:textId="77777777" w:rsidR="00F0481F" w:rsidRPr="00C50C98" w:rsidRDefault="00F0481F" w:rsidP="002601A8">
            <w:pPr>
              <w:pStyle w:val="ad"/>
              <w:rPr>
                <w:rFonts w:ascii="Times New Roman" w:hAnsi="Times New Roman" w:cs="Times New Roman"/>
                <w:sz w:val="24"/>
                <w:szCs w:val="24"/>
              </w:rPr>
            </w:pPr>
            <w:r w:rsidRPr="00C50C98">
              <w:rPr>
                <w:rFonts w:ascii="Times New Roman" w:eastAsia="SimSun" w:hAnsi="Times New Roman" w:cs="Times New Roman"/>
                <w:sz w:val="24"/>
                <w:szCs w:val="24"/>
              </w:rPr>
              <w:t>языковое</w:t>
            </w:r>
          </w:p>
        </w:tc>
        <w:tc>
          <w:tcPr>
            <w:tcW w:w="778" w:type="pct"/>
          </w:tcPr>
          <w:p w14:paraId="32CBE024"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7</w:t>
            </w:r>
          </w:p>
        </w:tc>
        <w:tc>
          <w:tcPr>
            <w:tcW w:w="1423" w:type="pct"/>
          </w:tcPr>
          <w:p w14:paraId="52628451" w14:textId="77777777" w:rsidR="00F0481F" w:rsidRPr="00C50C98" w:rsidRDefault="00F0481F" w:rsidP="002601A8">
            <w:pPr>
              <w:rPr>
                <w:rFonts w:ascii="Times New Roman" w:hAnsi="Times New Roman" w:cs="Times New Roman"/>
                <w:sz w:val="24"/>
                <w:szCs w:val="24"/>
              </w:rPr>
            </w:pPr>
            <w:r w:rsidRPr="00C50C98">
              <w:rPr>
                <w:rFonts w:ascii="Times New Roman" w:hAnsi="Times New Roman" w:cs="Times New Roman"/>
                <w:sz w:val="24"/>
                <w:szCs w:val="24"/>
              </w:rPr>
              <w:t>Токтамысова Светлана Сергеевна</w:t>
            </w:r>
          </w:p>
        </w:tc>
      </w:tr>
      <w:tr w:rsidR="00F0481F" w:rsidRPr="00C50C98" w14:paraId="0CD4EFFC" w14:textId="77777777" w:rsidTr="00F0481F">
        <w:trPr>
          <w:trHeight w:val="264"/>
        </w:trPr>
        <w:tc>
          <w:tcPr>
            <w:tcW w:w="237" w:type="pct"/>
          </w:tcPr>
          <w:p w14:paraId="1146FB34"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7</w:t>
            </w:r>
          </w:p>
        </w:tc>
        <w:tc>
          <w:tcPr>
            <w:tcW w:w="1459" w:type="pct"/>
          </w:tcPr>
          <w:p w14:paraId="6B1FB635" w14:textId="77777777" w:rsidR="00F0481F" w:rsidRPr="00C50C98" w:rsidRDefault="00F0481F" w:rsidP="002601A8">
            <w:pPr>
              <w:rPr>
                <w:rFonts w:ascii="Times New Roman" w:hAnsi="Times New Roman" w:cs="Times New Roman"/>
                <w:sz w:val="24"/>
                <w:szCs w:val="24"/>
              </w:rPr>
            </w:pPr>
            <w:r w:rsidRPr="00C50C98">
              <w:rPr>
                <w:rFonts w:ascii="Times New Roman" w:hAnsi="Times New Roman" w:cs="Times New Roman"/>
                <w:sz w:val="24"/>
                <w:szCs w:val="24"/>
              </w:rPr>
              <w:t>Сиқырлы театр</w:t>
            </w:r>
          </w:p>
        </w:tc>
        <w:tc>
          <w:tcPr>
            <w:tcW w:w="1103" w:type="pct"/>
          </w:tcPr>
          <w:p w14:paraId="3A9DF18F" w14:textId="77777777" w:rsidR="00F0481F" w:rsidRPr="00C50C98" w:rsidRDefault="00F0481F" w:rsidP="002601A8">
            <w:pPr>
              <w:pStyle w:val="ad"/>
              <w:rPr>
                <w:rFonts w:ascii="Times New Roman" w:hAnsi="Times New Roman" w:cs="Times New Roman"/>
                <w:sz w:val="24"/>
                <w:szCs w:val="24"/>
              </w:rPr>
            </w:pPr>
            <w:r w:rsidRPr="00C50C98">
              <w:rPr>
                <w:rFonts w:ascii="Times New Roman" w:eastAsia="SimSun" w:hAnsi="Times New Roman" w:cs="Times New Roman"/>
                <w:sz w:val="24"/>
                <w:szCs w:val="24"/>
              </w:rPr>
              <w:t>художественно-эстетическое</w:t>
            </w:r>
          </w:p>
        </w:tc>
        <w:tc>
          <w:tcPr>
            <w:tcW w:w="778" w:type="pct"/>
          </w:tcPr>
          <w:p w14:paraId="5848E0C7"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7</w:t>
            </w:r>
          </w:p>
        </w:tc>
        <w:tc>
          <w:tcPr>
            <w:tcW w:w="1423" w:type="pct"/>
          </w:tcPr>
          <w:p w14:paraId="7EE4065C" w14:textId="77777777" w:rsidR="00F0481F" w:rsidRPr="00C50C98" w:rsidRDefault="00F0481F" w:rsidP="002601A8">
            <w:pPr>
              <w:rPr>
                <w:rFonts w:ascii="Times New Roman" w:hAnsi="Times New Roman" w:cs="Times New Roman"/>
                <w:sz w:val="24"/>
                <w:szCs w:val="24"/>
              </w:rPr>
            </w:pPr>
            <w:r w:rsidRPr="00C50C98">
              <w:rPr>
                <w:rFonts w:ascii="Times New Roman" w:hAnsi="Times New Roman" w:cs="Times New Roman"/>
                <w:sz w:val="24"/>
                <w:szCs w:val="24"/>
              </w:rPr>
              <w:t>Бермухамедова Бахытгуль Мукатаевна</w:t>
            </w:r>
          </w:p>
        </w:tc>
      </w:tr>
      <w:tr w:rsidR="00F0481F" w:rsidRPr="00C50C98" w14:paraId="5A12EA19" w14:textId="77777777" w:rsidTr="00F0481F">
        <w:trPr>
          <w:trHeight w:val="267"/>
        </w:trPr>
        <w:tc>
          <w:tcPr>
            <w:tcW w:w="237" w:type="pct"/>
          </w:tcPr>
          <w:p w14:paraId="60075410"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8</w:t>
            </w:r>
          </w:p>
        </w:tc>
        <w:tc>
          <w:tcPr>
            <w:tcW w:w="1459" w:type="pct"/>
          </w:tcPr>
          <w:p w14:paraId="1430C886" w14:textId="77777777" w:rsidR="00F0481F" w:rsidRPr="00C50C98" w:rsidRDefault="00F0481F" w:rsidP="002601A8">
            <w:pPr>
              <w:rPr>
                <w:rFonts w:ascii="Times New Roman" w:hAnsi="Times New Roman" w:cs="Times New Roman"/>
                <w:sz w:val="24"/>
                <w:szCs w:val="24"/>
              </w:rPr>
            </w:pPr>
            <w:r w:rsidRPr="00C50C98">
              <w:rPr>
                <w:rFonts w:ascii="Times New Roman" w:hAnsi="Times New Roman" w:cs="Times New Roman"/>
                <w:sz w:val="24"/>
                <w:szCs w:val="24"/>
              </w:rPr>
              <w:t>Сказки стран мира</w:t>
            </w:r>
          </w:p>
        </w:tc>
        <w:tc>
          <w:tcPr>
            <w:tcW w:w="1103" w:type="pct"/>
          </w:tcPr>
          <w:p w14:paraId="2E8986EF" w14:textId="77777777" w:rsidR="00F0481F" w:rsidRPr="00C50C98" w:rsidRDefault="00F0481F" w:rsidP="002601A8">
            <w:pPr>
              <w:pStyle w:val="ad"/>
              <w:rPr>
                <w:rFonts w:ascii="Times New Roman" w:hAnsi="Times New Roman" w:cs="Times New Roman"/>
                <w:sz w:val="24"/>
                <w:szCs w:val="24"/>
              </w:rPr>
            </w:pPr>
            <w:r w:rsidRPr="00C50C98">
              <w:rPr>
                <w:rFonts w:ascii="Times New Roman" w:eastAsia="SimSun" w:hAnsi="Times New Roman" w:cs="Times New Roman"/>
                <w:sz w:val="24"/>
                <w:szCs w:val="24"/>
              </w:rPr>
              <w:t>языковое</w:t>
            </w:r>
          </w:p>
        </w:tc>
        <w:tc>
          <w:tcPr>
            <w:tcW w:w="778" w:type="pct"/>
          </w:tcPr>
          <w:p w14:paraId="6D0A58E3"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12</w:t>
            </w:r>
          </w:p>
        </w:tc>
        <w:tc>
          <w:tcPr>
            <w:tcW w:w="1423" w:type="pct"/>
          </w:tcPr>
          <w:p w14:paraId="4100E30B" w14:textId="77777777" w:rsidR="00F0481F" w:rsidRPr="00C50C98" w:rsidRDefault="00F0481F" w:rsidP="002601A8">
            <w:pPr>
              <w:rPr>
                <w:rFonts w:ascii="Times New Roman" w:hAnsi="Times New Roman" w:cs="Times New Roman"/>
                <w:sz w:val="24"/>
                <w:szCs w:val="24"/>
              </w:rPr>
            </w:pPr>
            <w:r w:rsidRPr="00C50C98">
              <w:rPr>
                <w:rFonts w:ascii="Times New Roman" w:hAnsi="Times New Roman" w:cs="Times New Roman"/>
                <w:sz w:val="24"/>
                <w:szCs w:val="24"/>
              </w:rPr>
              <w:t>Булатова Анастасия Юрьевна</w:t>
            </w:r>
          </w:p>
        </w:tc>
      </w:tr>
      <w:tr w:rsidR="00F0481F" w:rsidRPr="00C50C98" w14:paraId="69A168E2" w14:textId="77777777" w:rsidTr="00F0481F">
        <w:trPr>
          <w:trHeight w:val="258"/>
        </w:trPr>
        <w:tc>
          <w:tcPr>
            <w:tcW w:w="237" w:type="pct"/>
          </w:tcPr>
          <w:p w14:paraId="22AB9767"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9</w:t>
            </w:r>
          </w:p>
        </w:tc>
        <w:tc>
          <w:tcPr>
            <w:tcW w:w="1459" w:type="pct"/>
          </w:tcPr>
          <w:p w14:paraId="2BDC077C" w14:textId="77777777" w:rsidR="00F0481F" w:rsidRPr="00C50C98" w:rsidRDefault="00F0481F" w:rsidP="002601A8">
            <w:pPr>
              <w:rPr>
                <w:rFonts w:ascii="Times New Roman" w:hAnsi="Times New Roman" w:cs="Times New Roman"/>
                <w:sz w:val="24"/>
                <w:szCs w:val="24"/>
              </w:rPr>
            </w:pPr>
            <w:r w:rsidRPr="00C50C98">
              <w:rPr>
                <w:rFonts w:ascii="Times New Roman" w:hAnsi="Times New Roman" w:cs="Times New Roman"/>
                <w:sz w:val="24"/>
                <w:szCs w:val="24"/>
              </w:rPr>
              <w:t>Жас мерген</w:t>
            </w:r>
          </w:p>
        </w:tc>
        <w:tc>
          <w:tcPr>
            <w:tcW w:w="1103" w:type="pct"/>
          </w:tcPr>
          <w:p w14:paraId="3317FB50" w14:textId="77777777" w:rsidR="00F0481F" w:rsidRPr="00C50C98" w:rsidRDefault="00F0481F" w:rsidP="002601A8">
            <w:pPr>
              <w:pStyle w:val="ad"/>
              <w:rPr>
                <w:rFonts w:ascii="Times New Roman" w:hAnsi="Times New Roman" w:cs="Times New Roman"/>
                <w:sz w:val="24"/>
                <w:szCs w:val="24"/>
              </w:rPr>
            </w:pPr>
            <w:r w:rsidRPr="00C50C98">
              <w:rPr>
                <w:rFonts w:ascii="Times New Roman" w:eastAsia="SimSun" w:hAnsi="Times New Roman" w:cs="Times New Roman"/>
                <w:sz w:val="24"/>
                <w:szCs w:val="24"/>
              </w:rPr>
              <w:t>военно-патриотическое</w:t>
            </w:r>
          </w:p>
        </w:tc>
        <w:tc>
          <w:tcPr>
            <w:tcW w:w="778" w:type="pct"/>
          </w:tcPr>
          <w:p w14:paraId="3A10E8AE"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11</w:t>
            </w:r>
          </w:p>
        </w:tc>
        <w:tc>
          <w:tcPr>
            <w:tcW w:w="1423" w:type="pct"/>
          </w:tcPr>
          <w:p w14:paraId="35BB3307" w14:textId="77777777" w:rsidR="00F0481F" w:rsidRPr="00C50C98" w:rsidRDefault="00F0481F" w:rsidP="002601A8">
            <w:pPr>
              <w:rPr>
                <w:rFonts w:ascii="Times New Roman" w:hAnsi="Times New Roman" w:cs="Times New Roman"/>
                <w:sz w:val="24"/>
                <w:szCs w:val="24"/>
              </w:rPr>
            </w:pPr>
            <w:r w:rsidRPr="00C50C98">
              <w:rPr>
                <w:rFonts w:ascii="Times New Roman" w:hAnsi="Times New Roman" w:cs="Times New Roman"/>
                <w:sz w:val="24"/>
                <w:szCs w:val="24"/>
              </w:rPr>
              <w:t>Исмагамбетов Самрат Есентаевич</w:t>
            </w:r>
          </w:p>
        </w:tc>
      </w:tr>
      <w:tr w:rsidR="00F0481F" w:rsidRPr="00C50C98" w14:paraId="3BCF9DC0" w14:textId="77777777" w:rsidTr="00F0481F">
        <w:trPr>
          <w:trHeight w:val="247"/>
        </w:trPr>
        <w:tc>
          <w:tcPr>
            <w:tcW w:w="237" w:type="pct"/>
          </w:tcPr>
          <w:p w14:paraId="7041A208"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10</w:t>
            </w:r>
          </w:p>
        </w:tc>
        <w:tc>
          <w:tcPr>
            <w:tcW w:w="1459" w:type="pct"/>
          </w:tcPr>
          <w:p w14:paraId="20F1F762" w14:textId="77777777" w:rsidR="00F0481F" w:rsidRPr="00C50C98" w:rsidRDefault="00F0481F" w:rsidP="002601A8">
            <w:pPr>
              <w:rPr>
                <w:rFonts w:ascii="Times New Roman" w:hAnsi="Times New Roman" w:cs="Times New Roman"/>
                <w:sz w:val="24"/>
                <w:szCs w:val="24"/>
              </w:rPr>
            </w:pPr>
            <w:r w:rsidRPr="00C50C98">
              <w:rPr>
                <w:rFonts w:ascii="Times New Roman" w:hAnsi="Times New Roman" w:cs="Times New Roman"/>
                <w:sz w:val="24"/>
                <w:szCs w:val="24"/>
              </w:rPr>
              <w:t>Дебатный клуб «Игры разума»</w:t>
            </w:r>
          </w:p>
        </w:tc>
        <w:tc>
          <w:tcPr>
            <w:tcW w:w="1103" w:type="pct"/>
          </w:tcPr>
          <w:p w14:paraId="7DAC226B"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 xml:space="preserve">Гуманитарное </w:t>
            </w:r>
          </w:p>
        </w:tc>
        <w:tc>
          <w:tcPr>
            <w:tcW w:w="778" w:type="pct"/>
          </w:tcPr>
          <w:p w14:paraId="4FB16F70" w14:textId="77777777" w:rsidR="00F0481F" w:rsidRPr="00C50C98" w:rsidRDefault="00F0481F" w:rsidP="002601A8">
            <w:pPr>
              <w:rPr>
                <w:rFonts w:ascii="Times New Roman" w:hAnsi="Times New Roman" w:cs="Times New Roman"/>
                <w:sz w:val="24"/>
                <w:szCs w:val="24"/>
              </w:rPr>
            </w:pPr>
            <w:r w:rsidRPr="00C50C98">
              <w:rPr>
                <w:rFonts w:ascii="Times New Roman" w:hAnsi="Times New Roman" w:cs="Times New Roman"/>
                <w:sz w:val="24"/>
                <w:szCs w:val="24"/>
              </w:rPr>
              <w:t>13</w:t>
            </w:r>
          </w:p>
        </w:tc>
        <w:tc>
          <w:tcPr>
            <w:tcW w:w="1423" w:type="pct"/>
          </w:tcPr>
          <w:p w14:paraId="650CEC3C" w14:textId="77777777" w:rsidR="00F0481F" w:rsidRPr="00C50C98" w:rsidRDefault="00F0481F" w:rsidP="002601A8">
            <w:pPr>
              <w:rPr>
                <w:rFonts w:ascii="Times New Roman" w:hAnsi="Times New Roman" w:cs="Times New Roman"/>
                <w:sz w:val="24"/>
                <w:szCs w:val="24"/>
              </w:rPr>
            </w:pPr>
            <w:r w:rsidRPr="00C50C98">
              <w:rPr>
                <w:rFonts w:ascii="Times New Roman" w:hAnsi="Times New Roman" w:cs="Times New Roman"/>
                <w:sz w:val="24"/>
                <w:szCs w:val="24"/>
              </w:rPr>
              <w:t>Гайворонская Марина Сергеевна</w:t>
            </w:r>
          </w:p>
        </w:tc>
      </w:tr>
    </w:tbl>
    <w:p w14:paraId="26E3B46E" w14:textId="77777777" w:rsidR="00F0481F" w:rsidRPr="00C50C98" w:rsidRDefault="00F0481F" w:rsidP="00F0481F">
      <w:pPr>
        <w:spacing w:after="0" w:line="240" w:lineRule="auto"/>
        <w:ind w:firstLine="567"/>
        <w:jc w:val="both"/>
        <w:rPr>
          <w:rFonts w:ascii="Times New Roman" w:eastAsia="SimSun" w:hAnsi="Times New Roman" w:cs="Times New Roman"/>
        </w:rPr>
      </w:pPr>
    </w:p>
    <w:p w14:paraId="05E3FE97" w14:textId="77777777" w:rsidR="00F0481F" w:rsidRPr="00F0481F" w:rsidRDefault="00F0481F" w:rsidP="00F0481F">
      <w:pPr>
        <w:spacing w:line="276" w:lineRule="auto"/>
        <w:ind w:firstLine="567"/>
        <w:jc w:val="both"/>
        <w:rPr>
          <w:rFonts w:ascii="Times New Roman" w:eastAsia="SimSun" w:hAnsi="Times New Roman" w:cs="Times New Roman"/>
          <w:sz w:val="28"/>
          <w:szCs w:val="28"/>
        </w:rPr>
      </w:pPr>
      <w:r w:rsidRPr="00F0481F">
        <w:rPr>
          <w:rFonts w:ascii="Times New Roman" w:eastAsia="SimSun" w:hAnsi="Times New Roman" w:cs="Times New Roman"/>
          <w:sz w:val="28"/>
          <w:szCs w:val="28"/>
        </w:rPr>
        <w:t>Анализируя деятельность кружков, спортивных секций и клубов, можно отметить положительные тенденции: составлено и утверждено постоянное расписание внеурочной деятельности, благодаря которому охвачено 100% обучающихся дополнительным образованием. Вся работа направлена на развитие способностей и интересов учащихся, что приводит к результативному участию в конкурсах и соревнованиях. Достижения учащихся отражены в приложении 1.</w:t>
      </w:r>
    </w:p>
    <w:p w14:paraId="16AA9F48" w14:textId="77777777" w:rsidR="00F0481F" w:rsidRPr="00C50C98" w:rsidRDefault="00F0481F" w:rsidP="00F0481F">
      <w:pPr>
        <w:spacing w:after="0" w:line="240" w:lineRule="auto"/>
        <w:jc w:val="both"/>
        <w:rPr>
          <w:rFonts w:ascii="Times New Roman" w:eastAsia="Calibri" w:hAnsi="Times New Roman" w:cs="Times New Roman"/>
          <w:lang w:val="kk-KZ"/>
        </w:rPr>
      </w:pPr>
    </w:p>
    <w:p w14:paraId="560CE37D" w14:textId="77777777" w:rsidR="00F0481F" w:rsidRDefault="00F0481F" w:rsidP="00F0481F">
      <w:pPr>
        <w:spacing w:line="276" w:lineRule="auto"/>
        <w:jc w:val="right"/>
        <w:rPr>
          <w:rFonts w:ascii="Times New Roman" w:hAnsi="Times New Roman" w:cs="Times New Roman"/>
          <w:sz w:val="28"/>
          <w:szCs w:val="28"/>
          <w:lang w:val="kk-KZ"/>
        </w:rPr>
      </w:pPr>
    </w:p>
    <w:p w14:paraId="17D2B45F" w14:textId="77777777" w:rsidR="00F0481F" w:rsidRDefault="00F0481F" w:rsidP="00F0481F">
      <w:pPr>
        <w:spacing w:line="276" w:lineRule="auto"/>
        <w:jc w:val="right"/>
        <w:rPr>
          <w:rFonts w:ascii="Times New Roman" w:hAnsi="Times New Roman" w:cs="Times New Roman"/>
          <w:sz w:val="28"/>
          <w:szCs w:val="28"/>
          <w:lang w:val="kk-KZ"/>
        </w:rPr>
      </w:pPr>
    </w:p>
    <w:p w14:paraId="042792CF" w14:textId="77777777" w:rsidR="00F0481F" w:rsidRDefault="00F0481F" w:rsidP="00F0481F">
      <w:pPr>
        <w:spacing w:line="276" w:lineRule="auto"/>
        <w:jc w:val="right"/>
        <w:rPr>
          <w:rFonts w:ascii="Times New Roman" w:hAnsi="Times New Roman" w:cs="Times New Roman"/>
          <w:sz w:val="28"/>
          <w:szCs w:val="28"/>
          <w:lang w:val="kk-KZ"/>
        </w:rPr>
      </w:pPr>
    </w:p>
    <w:p w14:paraId="5E87C047" w14:textId="77777777" w:rsidR="00F0481F" w:rsidRDefault="00F0481F" w:rsidP="00F0481F">
      <w:pPr>
        <w:spacing w:line="276" w:lineRule="auto"/>
        <w:jc w:val="right"/>
        <w:rPr>
          <w:rFonts w:ascii="Times New Roman" w:hAnsi="Times New Roman" w:cs="Times New Roman"/>
          <w:sz w:val="28"/>
          <w:szCs w:val="28"/>
          <w:lang w:val="kk-KZ"/>
        </w:rPr>
      </w:pPr>
    </w:p>
    <w:p w14:paraId="2315248E" w14:textId="77777777" w:rsidR="00F0481F" w:rsidRDefault="00F0481F" w:rsidP="00F0481F">
      <w:pPr>
        <w:spacing w:line="276" w:lineRule="auto"/>
        <w:jc w:val="right"/>
        <w:rPr>
          <w:rFonts w:ascii="Times New Roman" w:hAnsi="Times New Roman" w:cs="Times New Roman"/>
          <w:sz w:val="28"/>
          <w:szCs w:val="28"/>
          <w:lang w:val="kk-KZ"/>
        </w:rPr>
      </w:pPr>
    </w:p>
    <w:p w14:paraId="0A292D30" w14:textId="77777777" w:rsidR="00F0481F" w:rsidRDefault="00F0481F" w:rsidP="00F0481F">
      <w:pPr>
        <w:spacing w:line="276" w:lineRule="auto"/>
        <w:jc w:val="right"/>
        <w:rPr>
          <w:rFonts w:ascii="Times New Roman" w:hAnsi="Times New Roman" w:cs="Times New Roman"/>
          <w:sz w:val="28"/>
          <w:szCs w:val="28"/>
          <w:lang w:val="kk-KZ"/>
        </w:rPr>
      </w:pPr>
    </w:p>
    <w:p w14:paraId="2563B4BE" w14:textId="7D283293" w:rsidR="00F0481F" w:rsidRPr="00F0481F" w:rsidRDefault="00F0481F" w:rsidP="00F0481F">
      <w:pPr>
        <w:spacing w:line="276" w:lineRule="auto"/>
        <w:jc w:val="right"/>
        <w:rPr>
          <w:rFonts w:ascii="Times New Roman" w:hAnsi="Times New Roman" w:cs="Times New Roman"/>
          <w:sz w:val="28"/>
          <w:szCs w:val="28"/>
          <w:lang w:val="kk-KZ"/>
        </w:rPr>
      </w:pPr>
      <w:r w:rsidRPr="00F0481F">
        <w:rPr>
          <w:rFonts w:ascii="Times New Roman" w:hAnsi="Times New Roman" w:cs="Times New Roman"/>
          <w:sz w:val="28"/>
          <w:szCs w:val="28"/>
          <w:lang w:val="kk-KZ"/>
        </w:rPr>
        <w:lastRenderedPageBreak/>
        <w:t>Приложение 1</w:t>
      </w:r>
    </w:p>
    <w:p w14:paraId="5C0DCA89" w14:textId="77777777" w:rsidR="00F0481F" w:rsidRPr="00F0481F" w:rsidRDefault="00F0481F" w:rsidP="00F0481F">
      <w:pPr>
        <w:spacing w:line="276" w:lineRule="auto"/>
        <w:jc w:val="center"/>
        <w:rPr>
          <w:rFonts w:ascii="Times New Roman" w:hAnsi="Times New Roman" w:cs="Times New Roman"/>
          <w:sz w:val="28"/>
          <w:szCs w:val="28"/>
          <w:lang w:val="kk-KZ"/>
        </w:rPr>
      </w:pPr>
      <w:r w:rsidRPr="00F0481F">
        <w:rPr>
          <w:rFonts w:ascii="Times New Roman" w:hAnsi="Times New Roman" w:cs="Times New Roman"/>
          <w:sz w:val="28"/>
          <w:szCs w:val="28"/>
          <w:lang w:val="kk-KZ"/>
        </w:rPr>
        <w:t xml:space="preserve">КГУ </w:t>
      </w:r>
      <w:r w:rsidRPr="00F0481F">
        <w:rPr>
          <w:rFonts w:ascii="Times New Roman" w:hAnsi="Times New Roman" w:cs="Times New Roman"/>
          <w:sz w:val="28"/>
          <w:szCs w:val="28"/>
        </w:rPr>
        <w:t xml:space="preserve"> «Александровская </w:t>
      </w:r>
      <w:r w:rsidRPr="00F0481F">
        <w:rPr>
          <w:rFonts w:ascii="Times New Roman" w:hAnsi="Times New Roman" w:cs="Times New Roman"/>
          <w:sz w:val="28"/>
          <w:szCs w:val="28"/>
          <w:lang w:val="kk-KZ"/>
        </w:rPr>
        <w:t xml:space="preserve">общеобразовательная </w:t>
      </w:r>
      <w:r w:rsidRPr="00F0481F">
        <w:rPr>
          <w:rFonts w:ascii="Times New Roman" w:hAnsi="Times New Roman" w:cs="Times New Roman"/>
          <w:sz w:val="28"/>
          <w:szCs w:val="28"/>
        </w:rPr>
        <w:t xml:space="preserve"> школа отдела образования  Костанайского района»</w:t>
      </w:r>
      <w:r w:rsidRPr="00F0481F">
        <w:rPr>
          <w:rFonts w:ascii="Times New Roman" w:hAnsi="Times New Roman" w:cs="Times New Roman"/>
          <w:sz w:val="28"/>
          <w:szCs w:val="28"/>
          <w:lang w:val="kk-KZ"/>
        </w:rPr>
        <w:t xml:space="preserve"> Управления  образования акимата  Костанайской  области </w:t>
      </w:r>
    </w:p>
    <w:p w14:paraId="52720177" w14:textId="77777777" w:rsidR="00F0481F" w:rsidRPr="00F0481F" w:rsidRDefault="00F0481F" w:rsidP="00F0481F">
      <w:pPr>
        <w:pStyle w:val="ad"/>
        <w:spacing w:after="160" w:line="276" w:lineRule="auto"/>
        <w:jc w:val="center"/>
        <w:rPr>
          <w:rFonts w:ascii="Times New Roman" w:hAnsi="Times New Roman" w:cs="Times New Roman"/>
          <w:b/>
          <w:sz w:val="28"/>
          <w:szCs w:val="28"/>
          <w:lang w:val="kk-KZ"/>
        </w:rPr>
      </w:pPr>
      <w:r w:rsidRPr="00F0481F">
        <w:rPr>
          <w:rFonts w:ascii="Times New Roman" w:hAnsi="Times New Roman" w:cs="Times New Roman"/>
          <w:b/>
          <w:sz w:val="28"/>
          <w:szCs w:val="28"/>
          <w:lang w:val="kk-KZ"/>
        </w:rPr>
        <w:t>Достижения педагогов, учащихся по воспитательной работе</w:t>
      </w:r>
    </w:p>
    <w:p w14:paraId="7AAF197A" w14:textId="77777777" w:rsidR="00F0481F" w:rsidRPr="00F0481F" w:rsidRDefault="00F0481F" w:rsidP="00F0481F">
      <w:pPr>
        <w:pStyle w:val="ad"/>
        <w:spacing w:after="160" w:line="276" w:lineRule="auto"/>
        <w:jc w:val="center"/>
        <w:rPr>
          <w:rFonts w:ascii="Times New Roman" w:hAnsi="Times New Roman" w:cs="Times New Roman"/>
          <w:b/>
          <w:sz w:val="28"/>
          <w:szCs w:val="28"/>
          <w:lang w:val="kk-KZ"/>
        </w:rPr>
      </w:pPr>
      <w:r w:rsidRPr="00F0481F">
        <w:rPr>
          <w:rFonts w:ascii="Times New Roman" w:hAnsi="Times New Roman" w:cs="Times New Roman"/>
          <w:b/>
          <w:sz w:val="28"/>
          <w:szCs w:val="28"/>
          <w:lang w:val="kk-KZ"/>
        </w:rPr>
        <w:t>за 2024-2025 учебный год</w:t>
      </w:r>
    </w:p>
    <w:tbl>
      <w:tblPr>
        <w:tblStyle w:val="ac"/>
        <w:tblW w:w="0" w:type="auto"/>
        <w:tblInd w:w="-318" w:type="dxa"/>
        <w:tblLayout w:type="fixed"/>
        <w:tblLook w:val="04A0" w:firstRow="1" w:lastRow="0" w:firstColumn="1" w:lastColumn="0" w:noHBand="0" w:noVBand="1"/>
      </w:tblPr>
      <w:tblGrid>
        <w:gridCol w:w="475"/>
        <w:gridCol w:w="1982"/>
        <w:gridCol w:w="1799"/>
        <w:gridCol w:w="2266"/>
        <w:gridCol w:w="1984"/>
        <w:gridCol w:w="1383"/>
      </w:tblGrid>
      <w:tr w:rsidR="00F0481F" w:rsidRPr="00C50C98" w14:paraId="300E7202" w14:textId="77777777" w:rsidTr="002601A8">
        <w:tc>
          <w:tcPr>
            <w:tcW w:w="475" w:type="dxa"/>
          </w:tcPr>
          <w:p w14:paraId="5BD85B82" w14:textId="77777777" w:rsidR="00F0481F" w:rsidRPr="00C50C98" w:rsidRDefault="00F0481F" w:rsidP="002601A8">
            <w:pPr>
              <w:pStyle w:val="ad"/>
              <w:rPr>
                <w:rFonts w:ascii="Times New Roman" w:hAnsi="Times New Roman" w:cs="Times New Roman"/>
                <w:b/>
                <w:sz w:val="24"/>
                <w:szCs w:val="24"/>
                <w:lang w:val="kk-KZ"/>
              </w:rPr>
            </w:pPr>
            <w:r w:rsidRPr="00C50C98">
              <w:rPr>
                <w:rFonts w:ascii="Times New Roman" w:hAnsi="Times New Roman" w:cs="Times New Roman"/>
                <w:b/>
                <w:sz w:val="24"/>
                <w:szCs w:val="24"/>
                <w:lang w:val="kk-KZ"/>
              </w:rPr>
              <w:t xml:space="preserve">№ </w:t>
            </w:r>
          </w:p>
        </w:tc>
        <w:tc>
          <w:tcPr>
            <w:tcW w:w="1982" w:type="dxa"/>
          </w:tcPr>
          <w:p w14:paraId="163B7C1F" w14:textId="77777777" w:rsidR="00F0481F" w:rsidRPr="00C50C98" w:rsidRDefault="00F0481F" w:rsidP="002601A8">
            <w:pPr>
              <w:pStyle w:val="ad"/>
              <w:rPr>
                <w:rFonts w:ascii="Times New Roman" w:hAnsi="Times New Roman" w:cs="Times New Roman"/>
                <w:b/>
                <w:sz w:val="24"/>
                <w:szCs w:val="24"/>
                <w:lang w:val="kk-KZ"/>
              </w:rPr>
            </w:pPr>
            <w:r w:rsidRPr="00C50C98">
              <w:rPr>
                <w:rFonts w:ascii="Times New Roman" w:hAnsi="Times New Roman" w:cs="Times New Roman"/>
                <w:b/>
                <w:sz w:val="24"/>
                <w:szCs w:val="24"/>
                <w:lang w:val="kk-KZ"/>
              </w:rPr>
              <w:t xml:space="preserve">ФИО рукководителя </w:t>
            </w:r>
          </w:p>
        </w:tc>
        <w:tc>
          <w:tcPr>
            <w:tcW w:w="1799" w:type="dxa"/>
          </w:tcPr>
          <w:p w14:paraId="03156857" w14:textId="77777777" w:rsidR="00F0481F" w:rsidRPr="00C50C98" w:rsidRDefault="00F0481F" w:rsidP="002601A8">
            <w:pPr>
              <w:pStyle w:val="ad"/>
              <w:rPr>
                <w:rFonts w:ascii="Times New Roman" w:hAnsi="Times New Roman" w:cs="Times New Roman"/>
                <w:b/>
                <w:sz w:val="24"/>
                <w:szCs w:val="24"/>
                <w:lang w:val="kk-KZ"/>
              </w:rPr>
            </w:pPr>
            <w:r w:rsidRPr="00C50C98">
              <w:rPr>
                <w:rFonts w:ascii="Times New Roman" w:hAnsi="Times New Roman" w:cs="Times New Roman"/>
                <w:b/>
                <w:sz w:val="24"/>
                <w:szCs w:val="24"/>
                <w:lang w:val="kk-KZ"/>
              </w:rPr>
              <w:t xml:space="preserve">ФИ учащихся </w:t>
            </w:r>
          </w:p>
        </w:tc>
        <w:tc>
          <w:tcPr>
            <w:tcW w:w="2266" w:type="dxa"/>
          </w:tcPr>
          <w:p w14:paraId="6750721F" w14:textId="77777777" w:rsidR="00F0481F" w:rsidRPr="00C50C98" w:rsidRDefault="00F0481F" w:rsidP="002601A8">
            <w:pPr>
              <w:pStyle w:val="ad"/>
              <w:rPr>
                <w:rFonts w:ascii="Times New Roman" w:hAnsi="Times New Roman" w:cs="Times New Roman"/>
                <w:b/>
                <w:sz w:val="24"/>
                <w:szCs w:val="24"/>
                <w:lang w:val="kk-KZ"/>
              </w:rPr>
            </w:pPr>
            <w:r w:rsidRPr="00C50C98">
              <w:rPr>
                <w:rFonts w:ascii="Times New Roman" w:hAnsi="Times New Roman" w:cs="Times New Roman"/>
                <w:b/>
                <w:sz w:val="24"/>
                <w:szCs w:val="24"/>
                <w:lang w:val="kk-KZ"/>
              </w:rPr>
              <w:t xml:space="preserve">Название конкурса </w:t>
            </w:r>
          </w:p>
        </w:tc>
        <w:tc>
          <w:tcPr>
            <w:tcW w:w="1984" w:type="dxa"/>
          </w:tcPr>
          <w:p w14:paraId="14370907" w14:textId="77777777" w:rsidR="00F0481F" w:rsidRPr="00C50C98" w:rsidRDefault="00F0481F" w:rsidP="002601A8">
            <w:pPr>
              <w:pStyle w:val="ad"/>
              <w:rPr>
                <w:rFonts w:ascii="Times New Roman" w:hAnsi="Times New Roman" w:cs="Times New Roman"/>
                <w:b/>
                <w:sz w:val="24"/>
                <w:szCs w:val="24"/>
                <w:lang w:val="kk-KZ"/>
              </w:rPr>
            </w:pPr>
            <w:r w:rsidRPr="00C50C98">
              <w:rPr>
                <w:rFonts w:ascii="Times New Roman" w:hAnsi="Times New Roman" w:cs="Times New Roman"/>
                <w:b/>
                <w:sz w:val="24"/>
                <w:szCs w:val="24"/>
                <w:lang w:val="kk-KZ"/>
              </w:rPr>
              <w:t xml:space="preserve">Уровень, место  </w:t>
            </w:r>
          </w:p>
        </w:tc>
        <w:tc>
          <w:tcPr>
            <w:tcW w:w="1383" w:type="dxa"/>
          </w:tcPr>
          <w:p w14:paraId="1E61FC08" w14:textId="77777777" w:rsidR="00F0481F" w:rsidRPr="00C50C98" w:rsidRDefault="00F0481F" w:rsidP="002601A8">
            <w:pPr>
              <w:pStyle w:val="ad"/>
              <w:rPr>
                <w:rFonts w:ascii="Times New Roman" w:hAnsi="Times New Roman" w:cs="Times New Roman"/>
                <w:b/>
                <w:sz w:val="24"/>
                <w:szCs w:val="24"/>
                <w:lang w:val="kk-KZ"/>
              </w:rPr>
            </w:pPr>
            <w:r w:rsidRPr="00C50C98">
              <w:rPr>
                <w:rFonts w:ascii="Times New Roman" w:hAnsi="Times New Roman" w:cs="Times New Roman"/>
                <w:b/>
                <w:sz w:val="24"/>
                <w:szCs w:val="24"/>
                <w:lang w:val="kk-KZ"/>
              </w:rPr>
              <w:t xml:space="preserve">Сроки </w:t>
            </w:r>
          </w:p>
        </w:tc>
      </w:tr>
      <w:tr w:rsidR="00F0481F" w:rsidRPr="00C50C98" w14:paraId="7FE4E710" w14:textId="77777777" w:rsidTr="002601A8">
        <w:tc>
          <w:tcPr>
            <w:tcW w:w="475" w:type="dxa"/>
          </w:tcPr>
          <w:p w14:paraId="35388BEC"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555CA45D"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Бобренко М.А.</w:t>
            </w:r>
          </w:p>
        </w:tc>
        <w:tc>
          <w:tcPr>
            <w:tcW w:w="1799" w:type="dxa"/>
          </w:tcPr>
          <w:p w14:paraId="5E1A7680"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Байхадамова Наргиз</w:t>
            </w:r>
          </w:p>
        </w:tc>
        <w:tc>
          <w:tcPr>
            <w:tcW w:w="2266" w:type="dxa"/>
          </w:tcPr>
          <w:p w14:paraId="3840E9DD"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 xml:space="preserve">Фестиваль патриотической песни «Өнерім саған, туған Ел!» </w:t>
            </w:r>
          </w:p>
        </w:tc>
        <w:tc>
          <w:tcPr>
            <w:tcW w:w="1984" w:type="dxa"/>
          </w:tcPr>
          <w:p w14:paraId="2D588333"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 xml:space="preserve">Районный, участие </w:t>
            </w:r>
          </w:p>
        </w:tc>
        <w:tc>
          <w:tcPr>
            <w:tcW w:w="1383" w:type="dxa"/>
          </w:tcPr>
          <w:p w14:paraId="37AE130B"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Октябрь</w:t>
            </w:r>
          </w:p>
          <w:p w14:paraId="2C1D6CD5"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 xml:space="preserve">2024 </w:t>
            </w:r>
          </w:p>
        </w:tc>
      </w:tr>
      <w:tr w:rsidR="00F0481F" w:rsidRPr="00C50C98" w14:paraId="0B2113BF" w14:textId="77777777" w:rsidTr="002601A8">
        <w:tc>
          <w:tcPr>
            <w:tcW w:w="475" w:type="dxa"/>
          </w:tcPr>
          <w:p w14:paraId="0B816027"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7D527E13"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Базаркин В.С.</w:t>
            </w:r>
          </w:p>
        </w:tc>
        <w:tc>
          <w:tcPr>
            <w:tcW w:w="1799" w:type="dxa"/>
          </w:tcPr>
          <w:p w14:paraId="60BB8ACC"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Рыжков Виктор</w:t>
            </w:r>
          </w:p>
        </w:tc>
        <w:tc>
          <w:tcPr>
            <w:tcW w:w="2266" w:type="dxa"/>
          </w:tcPr>
          <w:p w14:paraId="15C8A388"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Конкурс инновационных идей «Первый шаг к великому изобретению», номинация «Техническое конструирование в области промышленности»</w:t>
            </w:r>
          </w:p>
        </w:tc>
        <w:tc>
          <w:tcPr>
            <w:tcW w:w="1984" w:type="dxa"/>
          </w:tcPr>
          <w:p w14:paraId="4D364FB4"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Республика, 1 место</w:t>
            </w:r>
          </w:p>
        </w:tc>
        <w:tc>
          <w:tcPr>
            <w:tcW w:w="1383" w:type="dxa"/>
          </w:tcPr>
          <w:p w14:paraId="379C882E"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Октябрь 2024</w:t>
            </w:r>
          </w:p>
        </w:tc>
      </w:tr>
      <w:tr w:rsidR="00F0481F" w:rsidRPr="00C50C98" w14:paraId="03FB8338" w14:textId="77777777" w:rsidTr="002601A8">
        <w:tc>
          <w:tcPr>
            <w:tcW w:w="475" w:type="dxa"/>
          </w:tcPr>
          <w:p w14:paraId="0EFF415C"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717B1806"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Бермухамедова Б.М.</w:t>
            </w:r>
          </w:p>
        </w:tc>
        <w:tc>
          <w:tcPr>
            <w:tcW w:w="1799" w:type="dxa"/>
          </w:tcPr>
          <w:p w14:paraId="1A558176"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Аппель Регина</w:t>
            </w:r>
          </w:p>
        </w:tc>
        <w:tc>
          <w:tcPr>
            <w:tcW w:w="2266" w:type="dxa"/>
          </w:tcPr>
          <w:p w14:paraId="5D545944"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«ІЛИЯС ОКУЛАРЫ»</w:t>
            </w:r>
          </w:p>
        </w:tc>
        <w:tc>
          <w:tcPr>
            <w:tcW w:w="1984" w:type="dxa"/>
          </w:tcPr>
          <w:p w14:paraId="07F177E6"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 xml:space="preserve">Республиканский, 2 место </w:t>
            </w:r>
          </w:p>
        </w:tc>
        <w:tc>
          <w:tcPr>
            <w:tcW w:w="1383" w:type="dxa"/>
          </w:tcPr>
          <w:p w14:paraId="55915F23"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Ноябрь</w:t>
            </w:r>
          </w:p>
          <w:p w14:paraId="44FB9E7A"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 xml:space="preserve">2024 </w:t>
            </w:r>
          </w:p>
        </w:tc>
      </w:tr>
      <w:tr w:rsidR="00F0481F" w:rsidRPr="00C50C98" w14:paraId="2F6BBF8E" w14:textId="77777777" w:rsidTr="002601A8">
        <w:tc>
          <w:tcPr>
            <w:tcW w:w="475" w:type="dxa"/>
          </w:tcPr>
          <w:p w14:paraId="62E5A71A"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1F486D49"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Булатова А.Ю.</w:t>
            </w:r>
          </w:p>
        </w:tc>
        <w:tc>
          <w:tcPr>
            <w:tcW w:w="1799" w:type="dxa"/>
          </w:tcPr>
          <w:p w14:paraId="38953F05"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w:t>
            </w:r>
          </w:p>
        </w:tc>
        <w:tc>
          <w:tcPr>
            <w:tcW w:w="2266" w:type="dxa"/>
          </w:tcPr>
          <w:p w14:paraId="509F70D1"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rPr>
              <w:t>Креативный учитель начальных классов</w:t>
            </w:r>
          </w:p>
        </w:tc>
        <w:tc>
          <w:tcPr>
            <w:tcW w:w="1984" w:type="dxa"/>
          </w:tcPr>
          <w:p w14:paraId="0FB7DF24"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Районный, 3 место</w:t>
            </w:r>
          </w:p>
        </w:tc>
        <w:tc>
          <w:tcPr>
            <w:tcW w:w="1383" w:type="dxa"/>
          </w:tcPr>
          <w:p w14:paraId="1BF81A0F"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Ноябрь</w:t>
            </w:r>
          </w:p>
          <w:p w14:paraId="180C6AD9"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2024</w:t>
            </w:r>
          </w:p>
        </w:tc>
      </w:tr>
      <w:tr w:rsidR="00F0481F" w:rsidRPr="00C50C98" w14:paraId="25DB6DF5" w14:textId="77777777" w:rsidTr="002601A8">
        <w:tc>
          <w:tcPr>
            <w:tcW w:w="475" w:type="dxa"/>
          </w:tcPr>
          <w:p w14:paraId="53A07151"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4D281C3F"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Булатова А.Ю.</w:t>
            </w:r>
          </w:p>
        </w:tc>
        <w:tc>
          <w:tcPr>
            <w:tcW w:w="1799" w:type="dxa"/>
          </w:tcPr>
          <w:p w14:paraId="16D08557"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Сагадиева Раушан</w:t>
            </w:r>
          </w:p>
        </w:tc>
        <w:tc>
          <w:tcPr>
            <w:tcW w:w="2266" w:type="dxa"/>
          </w:tcPr>
          <w:p w14:paraId="58981606"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Конкурс рисунков «Таза энергетика»</w:t>
            </w:r>
          </w:p>
        </w:tc>
        <w:tc>
          <w:tcPr>
            <w:tcW w:w="1984" w:type="dxa"/>
          </w:tcPr>
          <w:p w14:paraId="5D91BF97"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Республиканский, участие</w:t>
            </w:r>
          </w:p>
        </w:tc>
        <w:tc>
          <w:tcPr>
            <w:tcW w:w="1383" w:type="dxa"/>
          </w:tcPr>
          <w:p w14:paraId="3B6FF4C6"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Ноябрь</w:t>
            </w:r>
          </w:p>
          <w:p w14:paraId="510E1F81"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2024</w:t>
            </w:r>
          </w:p>
        </w:tc>
      </w:tr>
      <w:tr w:rsidR="00F0481F" w:rsidRPr="00C50C98" w14:paraId="2D18F189" w14:textId="77777777" w:rsidTr="002601A8">
        <w:tc>
          <w:tcPr>
            <w:tcW w:w="475" w:type="dxa"/>
          </w:tcPr>
          <w:p w14:paraId="6E161E87"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619E08AB"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Булатова А.Ю.</w:t>
            </w:r>
          </w:p>
        </w:tc>
        <w:tc>
          <w:tcPr>
            <w:tcW w:w="1799" w:type="dxa"/>
          </w:tcPr>
          <w:p w14:paraId="06BF6A0E"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Бермухамедов Алдияр</w:t>
            </w:r>
          </w:p>
        </w:tc>
        <w:tc>
          <w:tcPr>
            <w:tcW w:w="2266" w:type="dxa"/>
          </w:tcPr>
          <w:p w14:paraId="78545E12"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Конкурс рисунков «Таза энергетика»</w:t>
            </w:r>
          </w:p>
        </w:tc>
        <w:tc>
          <w:tcPr>
            <w:tcW w:w="1984" w:type="dxa"/>
          </w:tcPr>
          <w:p w14:paraId="57A9C136"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Республиканский, участие</w:t>
            </w:r>
          </w:p>
        </w:tc>
        <w:tc>
          <w:tcPr>
            <w:tcW w:w="1383" w:type="dxa"/>
          </w:tcPr>
          <w:p w14:paraId="26662B61"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Ноябрь</w:t>
            </w:r>
          </w:p>
          <w:p w14:paraId="389AFE42"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2024</w:t>
            </w:r>
          </w:p>
        </w:tc>
      </w:tr>
      <w:tr w:rsidR="00F0481F" w:rsidRPr="00C50C98" w14:paraId="1BBA2B51" w14:textId="77777777" w:rsidTr="002601A8">
        <w:tc>
          <w:tcPr>
            <w:tcW w:w="475" w:type="dxa"/>
          </w:tcPr>
          <w:p w14:paraId="30F6DA28"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091BEBA7"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Нуриева А. М.</w:t>
            </w:r>
          </w:p>
        </w:tc>
        <w:tc>
          <w:tcPr>
            <w:tcW w:w="1799" w:type="dxa"/>
          </w:tcPr>
          <w:p w14:paraId="0F2C2536"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Тяжкина Ольга</w:t>
            </w:r>
          </w:p>
        </w:tc>
        <w:tc>
          <w:tcPr>
            <w:tcW w:w="2266" w:type="dxa"/>
          </w:tcPr>
          <w:p w14:paraId="2B9C3D4B"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Конкурс молодых журналистов «Знаменитые люди моего края»</w:t>
            </w:r>
          </w:p>
        </w:tc>
        <w:tc>
          <w:tcPr>
            <w:tcW w:w="1984" w:type="dxa"/>
          </w:tcPr>
          <w:p w14:paraId="23E83453"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Область, участие</w:t>
            </w:r>
          </w:p>
        </w:tc>
        <w:tc>
          <w:tcPr>
            <w:tcW w:w="1383" w:type="dxa"/>
          </w:tcPr>
          <w:p w14:paraId="1E2C11F8"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Декабрь 2024</w:t>
            </w:r>
          </w:p>
        </w:tc>
      </w:tr>
      <w:tr w:rsidR="00F0481F" w:rsidRPr="00C50C98" w14:paraId="4EEDC5A6" w14:textId="77777777" w:rsidTr="002601A8">
        <w:tc>
          <w:tcPr>
            <w:tcW w:w="475" w:type="dxa"/>
          </w:tcPr>
          <w:p w14:paraId="501C7C32"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6FD565B9"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Булатова А.Ю.</w:t>
            </w:r>
          </w:p>
        </w:tc>
        <w:tc>
          <w:tcPr>
            <w:tcW w:w="1799" w:type="dxa"/>
          </w:tcPr>
          <w:p w14:paraId="68AC690F"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4 класс</w:t>
            </w:r>
          </w:p>
        </w:tc>
        <w:tc>
          <w:tcPr>
            <w:tcW w:w="2266" w:type="dxa"/>
          </w:tcPr>
          <w:p w14:paraId="39475238"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Конкурс видеороликов «Қазақ ертегілеріне саяхат» (путешествие в казахские сказки)</w:t>
            </w:r>
          </w:p>
        </w:tc>
        <w:tc>
          <w:tcPr>
            <w:tcW w:w="1984" w:type="dxa"/>
          </w:tcPr>
          <w:p w14:paraId="002A0C28"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Районный, 3 место</w:t>
            </w:r>
          </w:p>
        </w:tc>
        <w:tc>
          <w:tcPr>
            <w:tcW w:w="1383" w:type="dxa"/>
          </w:tcPr>
          <w:p w14:paraId="68211DE4"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Декабрь</w:t>
            </w:r>
          </w:p>
          <w:p w14:paraId="598498FB"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2024</w:t>
            </w:r>
          </w:p>
        </w:tc>
      </w:tr>
      <w:tr w:rsidR="00F0481F" w:rsidRPr="00C50C98" w14:paraId="2039AB70" w14:textId="77777777" w:rsidTr="002601A8">
        <w:tc>
          <w:tcPr>
            <w:tcW w:w="475" w:type="dxa"/>
          </w:tcPr>
          <w:p w14:paraId="12C463CC"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13355191"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Исмагамбетов С.Е.</w:t>
            </w:r>
          </w:p>
        </w:tc>
        <w:tc>
          <w:tcPr>
            <w:tcW w:w="1799" w:type="dxa"/>
          </w:tcPr>
          <w:p w14:paraId="7F86F3F3"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Команда школы</w:t>
            </w:r>
          </w:p>
        </w:tc>
        <w:tc>
          <w:tcPr>
            <w:tcW w:w="2266" w:type="dxa"/>
          </w:tcPr>
          <w:p w14:paraId="7749AE08"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Военно-спортивные соревнования «Юный стрелок», номинация «»Пневматическая винтовка</w:t>
            </w:r>
          </w:p>
        </w:tc>
        <w:tc>
          <w:tcPr>
            <w:tcW w:w="1984" w:type="dxa"/>
          </w:tcPr>
          <w:p w14:paraId="60A65361"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Район, 1 место</w:t>
            </w:r>
          </w:p>
        </w:tc>
        <w:tc>
          <w:tcPr>
            <w:tcW w:w="1383" w:type="dxa"/>
          </w:tcPr>
          <w:p w14:paraId="67D98E6C"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2024</w:t>
            </w:r>
          </w:p>
        </w:tc>
      </w:tr>
      <w:tr w:rsidR="00F0481F" w:rsidRPr="00C50C98" w14:paraId="3C5B8B47" w14:textId="77777777" w:rsidTr="002601A8">
        <w:tc>
          <w:tcPr>
            <w:tcW w:w="475" w:type="dxa"/>
          </w:tcPr>
          <w:p w14:paraId="5F72B83C"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4F12B9C0"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Исмагамбетов С.Е.</w:t>
            </w:r>
          </w:p>
        </w:tc>
        <w:tc>
          <w:tcPr>
            <w:tcW w:w="1799" w:type="dxa"/>
          </w:tcPr>
          <w:p w14:paraId="1C6CE06E"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Команда школы (7-8 классы)</w:t>
            </w:r>
          </w:p>
        </w:tc>
        <w:tc>
          <w:tcPr>
            <w:tcW w:w="2266" w:type="dxa"/>
          </w:tcPr>
          <w:p w14:paraId="17EAA219"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Военно-прикладной чемпионат «Отан Қорғаушы»</w:t>
            </w:r>
          </w:p>
        </w:tc>
        <w:tc>
          <w:tcPr>
            <w:tcW w:w="1984" w:type="dxa"/>
          </w:tcPr>
          <w:p w14:paraId="1F594D29"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Район, 1 место</w:t>
            </w:r>
          </w:p>
        </w:tc>
        <w:tc>
          <w:tcPr>
            <w:tcW w:w="1383" w:type="dxa"/>
          </w:tcPr>
          <w:p w14:paraId="3FF1DA96"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2024</w:t>
            </w:r>
          </w:p>
        </w:tc>
      </w:tr>
      <w:tr w:rsidR="00F0481F" w:rsidRPr="00C50C98" w14:paraId="2D71024F" w14:textId="77777777" w:rsidTr="002601A8">
        <w:tc>
          <w:tcPr>
            <w:tcW w:w="475" w:type="dxa"/>
          </w:tcPr>
          <w:p w14:paraId="1EFAF405"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1C701366"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Исмагамбетов С.Е.</w:t>
            </w:r>
          </w:p>
        </w:tc>
        <w:tc>
          <w:tcPr>
            <w:tcW w:w="1799" w:type="dxa"/>
          </w:tcPr>
          <w:p w14:paraId="12A4F0A5"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Команда школы (9-11 классы)</w:t>
            </w:r>
          </w:p>
        </w:tc>
        <w:tc>
          <w:tcPr>
            <w:tcW w:w="2266" w:type="dxa"/>
          </w:tcPr>
          <w:p w14:paraId="5CB0B372"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Военно-спортивные соревнования «Юный стрелок», стрельба из лука</w:t>
            </w:r>
          </w:p>
        </w:tc>
        <w:tc>
          <w:tcPr>
            <w:tcW w:w="1984" w:type="dxa"/>
          </w:tcPr>
          <w:p w14:paraId="01E0FD86"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Район, 1 место</w:t>
            </w:r>
          </w:p>
        </w:tc>
        <w:tc>
          <w:tcPr>
            <w:tcW w:w="1383" w:type="dxa"/>
          </w:tcPr>
          <w:p w14:paraId="2F6AC0BE"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2024</w:t>
            </w:r>
          </w:p>
        </w:tc>
      </w:tr>
      <w:tr w:rsidR="00F0481F" w:rsidRPr="00C50C98" w14:paraId="19E313F3" w14:textId="77777777" w:rsidTr="002601A8">
        <w:tc>
          <w:tcPr>
            <w:tcW w:w="475" w:type="dxa"/>
          </w:tcPr>
          <w:p w14:paraId="63724D8A"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331593DB"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Альмухамедов Б.С.</w:t>
            </w:r>
          </w:p>
        </w:tc>
        <w:tc>
          <w:tcPr>
            <w:tcW w:w="1799" w:type="dxa"/>
          </w:tcPr>
          <w:p w14:paraId="5DD6018A"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Хабибулаев Расул</w:t>
            </w:r>
          </w:p>
        </w:tc>
        <w:tc>
          <w:tcPr>
            <w:tcW w:w="2266" w:type="dxa"/>
          </w:tcPr>
          <w:p w14:paraId="7605E1D2"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lang w:val="kk-KZ"/>
              </w:rPr>
              <w:t>Районная зимняя спартакиада школьников по «Лыжным гонкам»</w:t>
            </w:r>
          </w:p>
        </w:tc>
        <w:tc>
          <w:tcPr>
            <w:tcW w:w="1984" w:type="dxa"/>
          </w:tcPr>
          <w:p w14:paraId="5AB53B8F"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Район, 3 место</w:t>
            </w:r>
          </w:p>
        </w:tc>
        <w:tc>
          <w:tcPr>
            <w:tcW w:w="1383" w:type="dxa"/>
          </w:tcPr>
          <w:p w14:paraId="75BAC9F8"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Январь 2025</w:t>
            </w:r>
          </w:p>
        </w:tc>
      </w:tr>
      <w:tr w:rsidR="00F0481F" w:rsidRPr="00C50C98" w14:paraId="5B47C64B" w14:textId="77777777" w:rsidTr="002601A8">
        <w:tc>
          <w:tcPr>
            <w:tcW w:w="475" w:type="dxa"/>
          </w:tcPr>
          <w:p w14:paraId="378117A3"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6E749131"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Базаркина И.В.</w:t>
            </w:r>
          </w:p>
        </w:tc>
        <w:tc>
          <w:tcPr>
            <w:tcW w:w="1799" w:type="dxa"/>
          </w:tcPr>
          <w:p w14:paraId="08F301DC"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Булатов Фархат</w:t>
            </w:r>
          </w:p>
        </w:tc>
        <w:tc>
          <w:tcPr>
            <w:tcW w:w="2266" w:type="dxa"/>
          </w:tcPr>
          <w:p w14:paraId="6D9B0E8A"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Республиканский форум «Мы открываем мир профессий»</w:t>
            </w:r>
          </w:p>
        </w:tc>
        <w:tc>
          <w:tcPr>
            <w:tcW w:w="1984" w:type="dxa"/>
          </w:tcPr>
          <w:p w14:paraId="7089B81F"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Республика, 3 место</w:t>
            </w:r>
          </w:p>
        </w:tc>
        <w:tc>
          <w:tcPr>
            <w:tcW w:w="1383" w:type="dxa"/>
          </w:tcPr>
          <w:p w14:paraId="6E695DFE"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Январь 2025</w:t>
            </w:r>
          </w:p>
        </w:tc>
      </w:tr>
      <w:tr w:rsidR="00F0481F" w:rsidRPr="00C50C98" w14:paraId="429B2CFE" w14:textId="77777777" w:rsidTr="002601A8">
        <w:tc>
          <w:tcPr>
            <w:tcW w:w="475" w:type="dxa"/>
          </w:tcPr>
          <w:p w14:paraId="6B8F102C"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6A6C5B86"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Альмухамедов Б.С.</w:t>
            </w:r>
          </w:p>
        </w:tc>
        <w:tc>
          <w:tcPr>
            <w:tcW w:w="1799" w:type="dxa"/>
          </w:tcPr>
          <w:p w14:paraId="5A00011D"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Команда школы</w:t>
            </w:r>
          </w:p>
        </w:tc>
        <w:tc>
          <w:tcPr>
            <w:tcW w:w="2266" w:type="dxa"/>
          </w:tcPr>
          <w:p w14:paraId="4D37A2C8"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Школьная лига по волейболу среди девушек 7-8 классов</w:t>
            </w:r>
          </w:p>
        </w:tc>
        <w:tc>
          <w:tcPr>
            <w:tcW w:w="1984" w:type="dxa"/>
          </w:tcPr>
          <w:p w14:paraId="6A6CA60D"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Район, 3 место</w:t>
            </w:r>
          </w:p>
        </w:tc>
        <w:tc>
          <w:tcPr>
            <w:tcW w:w="1383" w:type="dxa"/>
          </w:tcPr>
          <w:p w14:paraId="652B20EE"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Февраль 2025</w:t>
            </w:r>
          </w:p>
        </w:tc>
      </w:tr>
      <w:tr w:rsidR="00F0481F" w:rsidRPr="00C50C98" w14:paraId="341D9145" w14:textId="77777777" w:rsidTr="002601A8">
        <w:tc>
          <w:tcPr>
            <w:tcW w:w="475" w:type="dxa"/>
          </w:tcPr>
          <w:p w14:paraId="5619E0A4"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39CBE1A6"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Токтамысова С.С.</w:t>
            </w:r>
          </w:p>
        </w:tc>
        <w:tc>
          <w:tcPr>
            <w:tcW w:w="1799" w:type="dxa"/>
          </w:tcPr>
          <w:p w14:paraId="5D9C70A0"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Елистратов Иван</w:t>
            </w:r>
          </w:p>
        </w:tc>
        <w:tc>
          <w:tcPr>
            <w:tcW w:w="2266" w:type="dxa"/>
          </w:tcPr>
          <w:p w14:paraId="5599835D"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«Живое слово»</w:t>
            </w:r>
          </w:p>
        </w:tc>
        <w:tc>
          <w:tcPr>
            <w:tcW w:w="1984" w:type="dxa"/>
          </w:tcPr>
          <w:p w14:paraId="7D516D6F"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 xml:space="preserve">Районный тур XII областного конкурса, участие </w:t>
            </w:r>
          </w:p>
        </w:tc>
        <w:tc>
          <w:tcPr>
            <w:tcW w:w="1383" w:type="dxa"/>
          </w:tcPr>
          <w:p w14:paraId="37E035AF"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 xml:space="preserve">Март </w:t>
            </w:r>
          </w:p>
          <w:p w14:paraId="2F7845E1"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2025</w:t>
            </w:r>
          </w:p>
        </w:tc>
      </w:tr>
      <w:tr w:rsidR="00F0481F" w:rsidRPr="00C50C98" w14:paraId="7233A8FA" w14:textId="77777777" w:rsidTr="002601A8">
        <w:tc>
          <w:tcPr>
            <w:tcW w:w="475" w:type="dxa"/>
          </w:tcPr>
          <w:p w14:paraId="6D5AD74F"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5102EA55"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Альмухамедов Б.С.</w:t>
            </w:r>
          </w:p>
        </w:tc>
        <w:tc>
          <w:tcPr>
            <w:tcW w:w="1799" w:type="dxa"/>
          </w:tcPr>
          <w:p w14:paraId="77E4A9CC"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Команда школы</w:t>
            </w:r>
          </w:p>
        </w:tc>
        <w:tc>
          <w:tcPr>
            <w:tcW w:w="2266" w:type="dxa"/>
          </w:tcPr>
          <w:p w14:paraId="1A52FF08"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Областная школьная лига по гандболу среди юношей 7-8 классов</w:t>
            </w:r>
          </w:p>
        </w:tc>
        <w:tc>
          <w:tcPr>
            <w:tcW w:w="1984" w:type="dxa"/>
          </w:tcPr>
          <w:p w14:paraId="7D0E9C8F"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Район, 2 место</w:t>
            </w:r>
          </w:p>
        </w:tc>
        <w:tc>
          <w:tcPr>
            <w:tcW w:w="1383" w:type="dxa"/>
          </w:tcPr>
          <w:p w14:paraId="3499252B"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Март 2025</w:t>
            </w:r>
          </w:p>
        </w:tc>
      </w:tr>
      <w:tr w:rsidR="00F0481F" w:rsidRPr="00C50C98" w14:paraId="275FDA10" w14:textId="77777777" w:rsidTr="002601A8">
        <w:tc>
          <w:tcPr>
            <w:tcW w:w="475" w:type="dxa"/>
          </w:tcPr>
          <w:p w14:paraId="42E66E2A"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1D1D181A"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Альмухамедов Б.С.</w:t>
            </w:r>
          </w:p>
        </w:tc>
        <w:tc>
          <w:tcPr>
            <w:tcW w:w="1799" w:type="dxa"/>
          </w:tcPr>
          <w:p w14:paraId="003264EE"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Хабибулаев Расул</w:t>
            </w:r>
          </w:p>
        </w:tc>
        <w:tc>
          <w:tcPr>
            <w:tcW w:w="2266" w:type="dxa"/>
          </w:tcPr>
          <w:p w14:paraId="2856BCE1"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lang w:val="kk-KZ"/>
              </w:rPr>
              <w:t>Областная летняя спартакиада школьников по қазақ куресі</w:t>
            </w:r>
            <w:r w:rsidRPr="00C50C98">
              <w:rPr>
                <w:rFonts w:ascii="Times New Roman" w:hAnsi="Times New Roman" w:cs="Times New Roman"/>
                <w:sz w:val="24"/>
                <w:szCs w:val="24"/>
              </w:rPr>
              <w:t xml:space="preserve"> в весовой категории 60 кг</w:t>
            </w:r>
          </w:p>
        </w:tc>
        <w:tc>
          <w:tcPr>
            <w:tcW w:w="1984" w:type="dxa"/>
          </w:tcPr>
          <w:p w14:paraId="2298C2FB"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Район, 1 место</w:t>
            </w:r>
          </w:p>
        </w:tc>
        <w:tc>
          <w:tcPr>
            <w:tcW w:w="1383" w:type="dxa"/>
          </w:tcPr>
          <w:p w14:paraId="597CE4BC"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Март 2025</w:t>
            </w:r>
          </w:p>
        </w:tc>
      </w:tr>
      <w:tr w:rsidR="00F0481F" w:rsidRPr="00C50C98" w14:paraId="7A750087" w14:textId="77777777" w:rsidTr="002601A8">
        <w:tc>
          <w:tcPr>
            <w:tcW w:w="475" w:type="dxa"/>
          </w:tcPr>
          <w:p w14:paraId="233D6285"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04F93F78"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Исмагамбетов С.Е.</w:t>
            </w:r>
          </w:p>
        </w:tc>
        <w:tc>
          <w:tcPr>
            <w:tcW w:w="1799" w:type="dxa"/>
          </w:tcPr>
          <w:p w14:paraId="69048614"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Джумадилова Сабина</w:t>
            </w:r>
          </w:p>
        </w:tc>
        <w:tc>
          <w:tcPr>
            <w:tcW w:w="2266" w:type="dxa"/>
          </w:tcPr>
          <w:p w14:paraId="6D98A2E7"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lang w:val="kk-KZ"/>
              </w:rPr>
              <w:t>Бес асық</w:t>
            </w:r>
          </w:p>
        </w:tc>
        <w:tc>
          <w:tcPr>
            <w:tcW w:w="1984" w:type="dxa"/>
          </w:tcPr>
          <w:p w14:paraId="13AE5881"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Район, 3 место</w:t>
            </w:r>
          </w:p>
        </w:tc>
        <w:tc>
          <w:tcPr>
            <w:tcW w:w="1383" w:type="dxa"/>
          </w:tcPr>
          <w:p w14:paraId="22860596"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Март</w:t>
            </w:r>
          </w:p>
          <w:p w14:paraId="0A91123A"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2025</w:t>
            </w:r>
          </w:p>
        </w:tc>
      </w:tr>
      <w:tr w:rsidR="00F0481F" w:rsidRPr="00C50C98" w14:paraId="23474D7D" w14:textId="77777777" w:rsidTr="002601A8">
        <w:tc>
          <w:tcPr>
            <w:tcW w:w="475" w:type="dxa"/>
          </w:tcPr>
          <w:p w14:paraId="75A2237D"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68387AB4"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Исмагамбетов С.Е.</w:t>
            </w:r>
          </w:p>
        </w:tc>
        <w:tc>
          <w:tcPr>
            <w:tcW w:w="1799" w:type="dxa"/>
          </w:tcPr>
          <w:p w14:paraId="59C834D0"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Команда школы</w:t>
            </w:r>
          </w:p>
        </w:tc>
        <w:tc>
          <w:tcPr>
            <w:tcW w:w="2266" w:type="dxa"/>
          </w:tcPr>
          <w:p w14:paraId="709EFF34"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Соревнования по стрельбе «Мерген шебі»</w:t>
            </w:r>
            <w:r w:rsidRPr="00C50C98">
              <w:rPr>
                <w:rFonts w:ascii="Times New Roman" w:hAnsi="Times New Roman" w:cs="Times New Roman"/>
                <w:sz w:val="24"/>
                <w:szCs w:val="24"/>
              </w:rPr>
              <w:t xml:space="preserve">, </w:t>
            </w:r>
            <w:r w:rsidRPr="00C50C98">
              <w:rPr>
                <w:rFonts w:ascii="Times New Roman" w:hAnsi="Times New Roman" w:cs="Times New Roman"/>
                <w:sz w:val="24"/>
                <w:szCs w:val="24"/>
                <w:lang w:val="kk-KZ"/>
              </w:rPr>
              <w:t>посвященные 100-летию со дня рождения героя ВОВ А. Молдагуловой</w:t>
            </w:r>
          </w:p>
        </w:tc>
        <w:tc>
          <w:tcPr>
            <w:tcW w:w="1984" w:type="dxa"/>
          </w:tcPr>
          <w:p w14:paraId="1EB16075"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Район, 2 место</w:t>
            </w:r>
          </w:p>
        </w:tc>
        <w:tc>
          <w:tcPr>
            <w:tcW w:w="1383" w:type="dxa"/>
          </w:tcPr>
          <w:p w14:paraId="15CE3801"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2025</w:t>
            </w:r>
          </w:p>
        </w:tc>
      </w:tr>
      <w:tr w:rsidR="00F0481F" w:rsidRPr="00C50C98" w14:paraId="427B2CD7" w14:textId="77777777" w:rsidTr="002601A8">
        <w:tc>
          <w:tcPr>
            <w:tcW w:w="475" w:type="dxa"/>
          </w:tcPr>
          <w:p w14:paraId="0174870F"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6E6E0B56"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Исмагамбетов С.Е.</w:t>
            </w:r>
          </w:p>
        </w:tc>
        <w:tc>
          <w:tcPr>
            <w:tcW w:w="1799" w:type="dxa"/>
          </w:tcPr>
          <w:p w14:paraId="0EB5C7A0"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Чурсин Максим</w:t>
            </w:r>
          </w:p>
        </w:tc>
        <w:tc>
          <w:tcPr>
            <w:tcW w:w="2266" w:type="dxa"/>
          </w:tcPr>
          <w:p w14:paraId="6EB7FAFF"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Соревнования по стрельбе «Мерген шебі»</w:t>
            </w:r>
            <w:r w:rsidRPr="00C50C98">
              <w:rPr>
                <w:rFonts w:ascii="Times New Roman" w:hAnsi="Times New Roman" w:cs="Times New Roman"/>
                <w:sz w:val="24"/>
                <w:szCs w:val="24"/>
              </w:rPr>
              <w:t xml:space="preserve">, </w:t>
            </w:r>
            <w:r w:rsidRPr="00C50C98">
              <w:rPr>
                <w:rFonts w:ascii="Times New Roman" w:hAnsi="Times New Roman" w:cs="Times New Roman"/>
                <w:sz w:val="24"/>
                <w:szCs w:val="24"/>
                <w:lang w:val="kk-KZ"/>
              </w:rPr>
              <w:t xml:space="preserve">посвященные 100-летию со дня рождения героя </w:t>
            </w:r>
            <w:r w:rsidRPr="00C50C98">
              <w:rPr>
                <w:rFonts w:ascii="Times New Roman" w:hAnsi="Times New Roman" w:cs="Times New Roman"/>
                <w:sz w:val="24"/>
                <w:szCs w:val="24"/>
                <w:lang w:val="kk-KZ"/>
              </w:rPr>
              <w:lastRenderedPageBreak/>
              <w:t>ВОВ А. Молдагуловой</w:t>
            </w:r>
          </w:p>
        </w:tc>
        <w:tc>
          <w:tcPr>
            <w:tcW w:w="1984" w:type="dxa"/>
          </w:tcPr>
          <w:p w14:paraId="2324F97B"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lastRenderedPageBreak/>
              <w:t>Район, 1 место</w:t>
            </w:r>
          </w:p>
        </w:tc>
        <w:tc>
          <w:tcPr>
            <w:tcW w:w="1383" w:type="dxa"/>
          </w:tcPr>
          <w:p w14:paraId="5C83AC70"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2025</w:t>
            </w:r>
          </w:p>
        </w:tc>
      </w:tr>
      <w:tr w:rsidR="00F0481F" w:rsidRPr="00C50C98" w14:paraId="427952C9" w14:textId="77777777" w:rsidTr="002601A8">
        <w:tc>
          <w:tcPr>
            <w:tcW w:w="475" w:type="dxa"/>
          </w:tcPr>
          <w:p w14:paraId="0A73FA04"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1E4B30FD"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Исмагамбетов С.Е.</w:t>
            </w:r>
          </w:p>
        </w:tc>
        <w:tc>
          <w:tcPr>
            <w:tcW w:w="1799" w:type="dxa"/>
          </w:tcPr>
          <w:p w14:paraId="45A322F7"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Молчанов Артем</w:t>
            </w:r>
          </w:p>
        </w:tc>
        <w:tc>
          <w:tcPr>
            <w:tcW w:w="2266" w:type="dxa"/>
          </w:tcPr>
          <w:p w14:paraId="1E813B65"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lang w:val="kk-KZ"/>
              </w:rPr>
              <w:t>Тоғызқұмалақ</w:t>
            </w:r>
          </w:p>
        </w:tc>
        <w:tc>
          <w:tcPr>
            <w:tcW w:w="1984" w:type="dxa"/>
          </w:tcPr>
          <w:p w14:paraId="5ED0471D"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Район, 1 место</w:t>
            </w:r>
          </w:p>
        </w:tc>
        <w:tc>
          <w:tcPr>
            <w:tcW w:w="1383" w:type="dxa"/>
          </w:tcPr>
          <w:p w14:paraId="774510ED"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Март</w:t>
            </w:r>
          </w:p>
          <w:p w14:paraId="2FA75BCB"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2025</w:t>
            </w:r>
          </w:p>
        </w:tc>
      </w:tr>
      <w:tr w:rsidR="00F0481F" w:rsidRPr="00C50C98" w14:paraId="6527FB9C" w14:textId="77777777" w:rsidTr="002601A8">
        <w:tc>
          <w:tcPr>
            <w:tcW w:w="475" w:type="dxa"/>
          </w:tcPr>
          <w:p w14:paraId="4369D345"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4DDAC745"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Исмагамбетов С.Е.</w:t>
            </w:r>
          </w:p>
        </w:tc>
        <w:tc>
          <w:tcPr>
            <w:tcW w:w="1799" w:type="dxa"/>
          </w:tcPr>
          <w:p w14:paraId="5D1B8DA9"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Калабаева Екатерина</w:t>
            </w:r>
          </w:p>
        </w:tc>
        <w:tc>
          <w:tcPr>
            <w:tcW w:w="2266" w:type="dxa"/>
          </w:tcPr>
          <w:p w14:paraId="0516864F"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lang w:val="kk-KZ"/>
              </w:rPr>
              <w:t>Теннис</w:t>
            </w:r>
          </w:p>
        </w:tc>
        <w:tc>
          <w:tcPr>
            <w:tcW w:w="1984" w:type="dxa"/>
          </w:tcPr>
          <w:p w14:paraId="4C2B261E"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Район, 1 место</w:t>
            </w:r>
          </w:p>
        </w:tc>
        <w:tc>
          <w:tcPr>
            <w:tcW w:w="1383" w:type="dxa"/>
          </w:tcPr>
          <w:p w14:paraId="2E622730"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Март</w:t>
            </w:r>
          </w:p>
          <w:p w14:paraId="0686318F" w14:textId="77777777" w:rsidR="00F0481F" w:rsidRPr="00C50C98" w:rsidRDefault="00F0481F" w:rsidP="002601A8">
            <w:pPr>
              <w:rPr>
                <w:rFonts w:ascii="Times New Roman" w:hAnsi="Times New Roman" w:cs="Times New Roman"/>
                <w:sz w:val="24"/>
                <w:szCs w:val="24"/>
              </w:rPr>
            </w:pPr>
            <w:r w:rsidRPr="00C50C98">
              <w:rPr>
                <w:rFonts w:ascii="Times New Roman" w:hAnsi="Times New Roman" w:cs="Times New Roman"/>
                <w:sz w:val="24"/>
                <w:szCs w:val="24"/>
                <w:lang w:val="kk-KZ"/>
              </w:rPr>
              <w:t>2025</w:t>
            </w:r>
          </w:p>
        </w:tc>
      </w:tr>
      <w:tr w:rsidR="00F0481F" w:rsidRPr="00C50C98" w14:paraId="1416AB65" w14:textId="77777777" w:rsidTr="002601A8">
        <w:tc>
          <w:tcPr>
            <w:tcW w:w="475" w:type="dxa"/>
          </w:tcPr>
          <w:p w14:paraId="49EC8682"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11F10637"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Исмагамбетов С.Е.</w:t>
            </w:r>
          </w:p>
        </w:tc>
        <w:tc>
          <w:tcPr>
            <w:tcW w:w="1799" w:type="dxa"/>
          </w:tcPr>
          <w:p w14:paraId="66882F6A"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Команда школы</w:t>
            </w:r>
          </w:p>
        </w:tc>
        <w:tc>
          <w:tcPr>
            <w:tcW w:w="2266" w:type="dxa"/>
          </w:tcPr>
          <w:p w14:paraId="118FE1A2"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lang w:val="kk-KZ"/>
              </w:rPr>
              <w:t>Асық ату</w:t>
            </w:r>
          </w:p>
        </w:tc>
        <w:tc>
          <w:tcPr>
            <w:tcW w:w="1984" w:type="dxa"/>
          </w:tcPr>
          <w:p w14:paraId="57CFBB72"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Район, 1 место</w:t>
            </w:r>
          </w:p>
        </w:tc>
        <w:tc>
          <w:tcPr>
            <w:tcW w:w="1383" w:type="dxa"/>
          </w:tcPr>
          <w:p w14:paraId="5756FC13"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Март</w:t>
            </w:r>
          </w:p>
          <w:p w14:paraId="3F1141D0"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2025</w:t>
            </w:r>
          </w:p>
        </w:tc>
      </w:tr>
      <w:tr w:rsidR="00F0481F" w:rsidRPr="00C50C98" w14:paraId="5DC257A0" w14:textId="77777777" w:rsidTr="002601A8">
        <w:tc>
          <w:tcPr>
            <w:tcW w:w="475" w:type="dxa"/>
          </w:tcPr>
          <w:p w14:paraId="44BA0B92"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305ABDA0"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Исмагамбетов С.Е.</w:t>
            </w:r>
          </w:p>
        </w:tc>
        <w:tc>
          <w:tcPr>
            <w:tcW w:w="1799" w:type="dxa"/>
          </w:tcPr>
          <w:p w14:paraId="242977F2"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Чурсин Максим</w:t>
            </w:r>
          </w:p>
        </w:tc>
        <w:tc>
          <w:tcPr>
            <w:tcW w:w="2266" w:type="dxa"/>
          </w:tcPr>
          <w:p w14:paraId="65EB4A11"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Военно-спортивные соревнования «Юный стрелок», стрельба из лука</w:t>
            </w:r>
          </w:p>
        </w:tc>
        <w:tc>
          <w:tcPr>
            <w:tcW w:w="1984" w:type="dxa"/>
          </w:tcPr>
          <w:p w14:paraId="0E854F23"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Район, 1 место</w:t>
            </w:r>
          </w:p>
        </w:tc>
        <w:tc>
          <w:tcPr>
            <w:tcW w:w="1383" w:type="dxa"/>
          </w:tcPr>
          <w:p w14:paraId="2B39A6D7"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2025</w:t>
            </w:r>
          </w:p>
        </w:tc>
      </w:tr>
      <w:tr w:rsidR="00F0481F" w:rsidRPr="00C50C98" w14:paraId="38FE0FFF" w14:textId="77777777" w:rsidTr="002601A8">
        <w:tc>
          <w:tcPr>
            <w:tcW w:w="475" w:type="dxa"/>
          </w:tcPr>
          <w:p w14:paraId="03A886F2"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734DA204"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Исмагамбетов С.Е.</w:t>
            </w:r>
          </w:p>
        </w:tc>
        <w:tc>
          <w:tcPr>
            <w:tcW w:w="1799" w:type="dxa"/>
          </w:tcPr>
          <w:p w14:paraId="044D64D3"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Чурсин Максим</w:t>
            </w:r>
          </w:p>
        </w:tc>
        <w:tc>
          <w:tcPr>
            <w:tcW w:w="2266" w:type="dxa"/>
          </w:tcPr>
          <w:p w14:paraId="28219F63"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Военно-спортивные соревнования «Юный стрелок», номинация «»Пневматическая винтовка</w:t>
            </w:r>
          </w:p>
        </w:tc>
        <w:tc>
          <w:tcPr>
            <w:tcW w:w="1984" w:type="dxa"/>
          </w:tcPr>
          <w:p w14:paraId="2CEC5D4D"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Район, 1 место</w:t>
            </w:r>
          </w:p>
        </w:tc>
        <w:tc>
          <w:tcPr>
            <w:tcW w:w="1383" w:type="dxa"/>
          </w:tcPr>
          <w:p w14:paraId="02C41FA1"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2025</w:t>
            </w:r>
          </w:p>
        </w:tc>
      </w:tr>
      <w:tr w:rsidR="00F0481F" w:rsidRPr="00C50C98" w14:paraId="084EB31A" w14:textId="77777777" w:rsidTr="002601A8">
        <w:tc>
          <w:tcPr>
            <w:tcW w:w="475" w:type="dxa"/>
          </w:tcPr>
          <w:p w14:paraId="05B87F70"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11FD8EFB"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Исмагамбетов С.Е.</w:t>
            </w:r>
          </w:p>
        </w:tc>
        <w:tc>
          <w:tcPr>
            <w:tcW w:w="1799" w:type="dxa"/>
          </w:tcPr>
          <w:p w14:paraId="4762FBDD"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Гапонова Дарья</w:t>
            </w:r>
          </w:p>
        </w:tc>
        <w:tc>
          <w:tcPr>
            <w:tcW w:w="2266" w:type="dxa"/>
          </w:tcPr>
          <w:p w14:paraId="3B652E78"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Военно-спортивные соревнования «Юный стрелок», номинация «»Пневматическая винтовка</w:t>
            </w:r>
          </w:p>
        </w:tc>
        <w:tc>
          <w:tcPr>
            <w:tcW w:w="1984" w:type="dxa"/>
          </w:tcPr>
          <w:p w14:paraId="33B47BA0"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Район, 1 место</w:t>
            </w:r>
          </w:p>
        </w:tc>
        <w:tc>
          <w:tcPr>
            <w:tcW w:w="1383" w:type="dxa"/>
          </w:tcPr>
          <w:p w14:paraId="2DF76E49"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2025</w:t>
            </w:r>
          </w:p>
        </w:tc>
      </w:tr>
      <w:tr w:rsidR="00F0481F" w:rsidRPr="00C50C98" w14:paraId="59EBC990" w14:textId="77777777" w:rsidTr="002601A8">
        <w:tc>
          <w:tcPr>
            <w:tcW w:w="475" w:type="dxa"/>
          </w:tcPr>
          <w:p w14:paraId="4E3991FC"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11A24A77"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Исмагамбетов С.Е.</w:t>
            </w:r>
          </w:p>
        </w:tc>
        <w:tc>
          <w:tcPr>
            <w:tcW w:w="1799" w:type="dxa"/>
          </w:tcPr>
          <w:p w14:paraId="1A0F6983"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Новоженов Серик</w:t>
            </w:r>
          </w:p>
        </w:tc>
        <w:tc>
          <w:tcPr>
            <w:tcW w:w="2266" w:type="dxa"/>
          </w:tcPr>
          <w:p w14:paraId="5C4F757E"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Военно-спортивные соревнования «Юный стрелок», номинация «»Пневматическая винтовка</w:t>
            </w:r>
          </w:p>
        </w:tc>
        <w:tc>
          <w:tcPr>
            <w:tcW w:w="1984" w:type="dxa"/>
          </w:tcPr>
          <w:p w14:paraId="6F5B57BC"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Район, 3 место</w:t>
            </w:r>
          </w:p>
        </w:tc>
        <w:tc>
          <w:tcPr>
            <w:tcW w:w="1383" w:type="dxa"/>
          </w:tcPr>
          <w:p w14:paraId="1E41B5E5"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2025</w:t>
            </w:r>
          </w:p>
        </w:tc>
      </w:tr>
      <w:tr w:rsidR="00F0481F" w:rsidRPr="00C50C98" w14:paraId="73F6496F" w14:textId="77777777" w:rsidTr="002601A8">
        <w:tc>
          <w:tcPr>
            <w:tcW w:w="475" w:type="dxa"/>
          </w:tcPr>
          <w:p w14:paraId="45A07C11"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38C48173"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Исмагамбетов С.Е.</w:t>
            </w:r>
          </w:p>
        </w:tc>
        <w:tc>
          <w:tcPr>
            <w:tcW w:w="1799" w:type="dxa"/>
          </w:tcPr>
          <w:p w14:paraId="65A6FA7B"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Новоженова София</w:t>
            </w:r>
          </w:p>
        </w:tc>
        <w:tc>
          <w:tcPr>
            <w:tcW w:w="2266" w:type="dxa"/>
          </w:tcPr>
          <w:p w14:paraId="51E43B7E"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Военно-спортивные соревнования «Юный стрелок», стрельба из лука</w:t>
            </w:r>
          </w:p>
        </w:tc>
        <w:tc>
          <w:tcPr>
            <w:tcW w:w="1984" w:type="dxa"/>
          </w:tcPr>
          <w:p w14:paraId="3BCB1F73"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Район, 1 место</w:t>
            </w:r>
          </w:p>
        </w:tc>
        <w:tc>
          <w:tcPr>
            <w:tcW w:w="1383" w:type="dxa"/>
          </w:tcPr>
          <w:p w14:paraId="7A824DF9"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2025</w:t>
            </w:r>
          </w:p>
        </w:tc>
      </w:tr>
      <w:tr w:rsidR="00F0481F" w:rsidRPr="00C50C98" w14:paraId="2A969B68" w14:textId="77777777" w:rsidTr="002601A8">
        <w:tc>
          <w:tcPr>
            <w:tcW w:w="475" w:type="dxa"/>
          </w:tcPr>
          <w:p w14:paraId="4A6C0A74"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2DD9E9F8"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Исмагамбетов С.Е.</w:t>
            </w:r>
          </w:p>
        </w:tc>
        <w:tc>
          <w:tcPr>
            <w:tcW w:w="1799" w:type="dxa"/>
          </w:tcPr>
          <w:p w14:paraId="1BF1A32A"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Аллахвердиев Вагиф</w:t>
            </w:r>
          </w:p>
        </w:tc>
        <w:tc>
          <w:tcPr>
            <w:tcW w:w="2266" w:type="dxa"/>
          </w:tcPr>
          <w:p w14:paraId="200D5475"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Республиканскаявоенно-спортивная игра «Алау»</w:t>
            </w:r>
          </w:p>
        </w:tc>
        <w:tc>
          <w:tcPr>
            <w:tcW w:w="1984" w:type="dxa"/>
          </w:tcPr>
          <w:p w14:paraId="3A6DC9F2"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Район, 2 место</w:t>
            </w:r>
          </w:p>
        </w:tc>
        <w:tc>
          <w:tcPr>
            <w:tcW w:w="1383" w:type="dxa"/>
          </w:tcPr>
          <w:p w14:paraId="20E920A8"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2025</w:t>
            </w:r>
          </w:p>
        </w:tc>
      </w:tr>
      <w:tr w:rsidR="00F0481F" w:rsidRPr="00C50C98" w14:paraId="2338A5AB" w14:textId="77777777" w:rsidTr="002601A8">
        <w:tc>
          <w:tcPr>
            <w:tcW w:w="475" w:type="dxa"/>
          </w:tcPr>
          <w:p w14:paraId="6ED4BE78"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729BEBB0"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Альмухамедов Б.С.</w:t>
            </w:r>
          </w:p>
        </w:tc>
        <w:tc>
          <w:tcPr>
            <w:tcW w:w="1799" w:type="dxa"/>
          </w:tcPr>
          <w:p w14:paraId="62ADC6EE"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Команда школы</w:t>
            </w:r>
          </w:p>
        </w:tc>
        <w:tc>
          <w:tcPr>
            <w:tcW w:w="2266" w:type="dxa"/>
          </w:tcPr>
          <w:p w14:paraId="3FB58C60" w14:textId="77777777" w:rsidR="00F0481F" w:rsidRPr="00C50C98" w:rsidRDefault="00F0481F" w:rsidP="002601A8">
            <w:pPr>
              <w:pStyle w:val="ad"/>
              <w:rPr>
                <w:rFonts w:ascii="Times New Roman" w:hAnsi="Times New Roman" w:cs="Times New Roman"/>
                <w:sz w:val="24"/>
                <w:szCs w:val="24"/>
              </w:rPr>
            </w:pPr>
            <w:r w:rsidRPr="00C50C98">
              <w:rPr>
                <w:rFonts w:ascii="Times New Roman" w:hAnsi="Times New Roman" w:cs="Times New Roman"/>
                <w:sz w:val="24"/>
                <w:szCs w:val="24"/>
                <w:lang w:val="kk-KZ"/>
              </w:rPr>
              <w:t>Районный этап областой школьной лиги по футболу среди девушек 7-8 классов</w:t>
            </w:r>
          </w:p>
        </w:tc>
        <w:tc>
          <w:tcPr>
            <w:tcW w:w="1984" w:type="dxa"/>
          </w:tcPr>
          <w:p w14:paraId="32D718A4"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Район, 1 место</w:t>
            </w:r>
          </w:p>
        </w:tc>
        <w:tc>
          <w:tcPr>
            <w:tcW w:w="1383" w:type="dxa"/>
          </w:tcPr>
          <w:p w14:paraId="00D91649"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Апрель 2025</w:t>
            </w:r>
          </w:p>
        </w:tc>
      </w:tr>
      <w:tr w:rsidR="00F0481F" w:rsidRPr="00C50C98" w14:paraId="5213F402" w14:textId="77777777" w:rsidTr="002601A8">
        <w:tc>
          <w:tcPr>
            <w:tcW w:w="475" w:type="dxa"/>
          </w:tcPr>
          <w:p w14:paraId="4F385EF9"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40A0513C"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Курманова Н.Н.</w:t>
            </w:r>
          </w:p>
        </w:tc>
        <w:tc>
          <w:tcPr>
            <w:tcW w:w="1799" w:type="dxa"/>
          </w:tcPr>
          <w:p w14:paraId="615933A0"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 xml:space="preserve">Танцевальный коллектив «Юность»: Рыспаева Альмира, </w:t>
            </w:r>
            <w:r w:rsidRPr="00C50C98">
              <w:rPr>
                <w:rFonts w:ascii="Times New Roman" w:hAnsi="Times New Roman" w:cs="Times New Roman"/>
                <w:sz w:val="24"/>
                <w:szCs w:val="24"/>
                <w:lang w:val="kk-KZ"/>
              </w:rPr>
              <w:lastRenderedPageBreak/>
              <w:t>Кривоносова Мария, Цвенгер Ева, Соболева Мария, Яковлева Яна, Перекутина София, Костикова Наталья, Нурпеисова Эльвира, Аллахвержиева Азиза, Ринг Мария</w:t>
            </w:r>
          </w:p>
        </w:tc>
        <w:tc>
          <w:tcPr>
            <w:tcW w:w="2266" w:type="dxa"/>
          </w:tcPr>
          <w:p w14:paraId="361E703F"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lastRenderedPageBreak/>
              <w:t>Международный хореографический конкурс «Жаңа Жұлдыз»</w:t>
            </w:r>
          </w:p>
        </w:tc>
        <w:tc>
          <w:tcPr>
            <w:tcW w:w="1984" w:type="dxa"/>
          </w:tcPr>
          <w:p w14:paraId="48C4E2AC"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 xml:space="preserve">Международный, лауреат </w:t>
            </w:r>
            <w:r w:rsidRPr="00C50C98">
              <w:rPr>
                <w:rFonts w:ascii="Times New Roman" w:hAnsi="Times New Roman" w:cs="Times New Roman"/>
                <w:sz w:val="24"/>
                <w:szCs w:val="24"/>
                <w:lang w:val="en-US"/>
              </w:rPr>
              <w:t>I</w:t>
            </w:r>
            <w:r w:rsidRPr="00C50C98">
              <w:rPr>
                <w:rFonts w:ascii="Times New Roman" w:hAnsi="Times New Roman" w:cs="Times New Roman"/>
                <w:sz w:val="24"/>
                <w:szCs w:val="24"/>
                <w:lang w:val="kk-KZ"/>
              </w:rPr>
              <w:t xml:space="preserve"> степени</w:t>
            </w:r>
          </w:p>
        </w:tc>
        <w:tc>
          <w:tcPr>
            <w:tcW w:w="1383" w:type="dxa"/>
          </w:tcPr>
          <w:p w14:paraId="4438CCC1"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Апрель 2025</w:t>
            </w:r>
          </w:p>
        </w:tc>
      </w:tr>
      <w:tr w:rsidR="00F0481F" w:rsidRPr="00C50C98" w14:paraId="7010ACC2" w14:textId="77777777" w:rsidTr="002601A8">
        <w:tc>
          <w:tcPr>
            <w:tcW w:w="475" w:type="dxa"/>
          </w:tcPr>
          <w:p w14:paraId="6284E025" w14:textId="77777777" w:rsidR="00F0481F" w:rsidRPr="00C50C98" w:rsidRDefault="00F0481F" w:rsidP="00F0481F">
            <w:pPr>
              <w:pStyle w:val="ad"/>
              <w:numPr>
                <w:ilvl w:val="0"/>
                <w:numId w:val="13"/>
              </w:numPr>
              <w:ind w:left="0" w:firstLine="0"/>
              <w:jc w:val="center"/>
              <w:rPr>
                <w:rFonts w:ascii="Times New Roman" w:hAnsi="Times New Roman" w:cs="Times New Roman"/>
                <w:b/>
                <w:sz w:val="24"/>
                <w:szCs w:val="24"/>
                <w:lang w:val="kk-KZ"/>
              </w:rPr>
            </w:pPr>
          </w:p>
        </w:tc>
        <w:tc>
          <w:tcPr>
            <w:tcW w:w="1982" w:type="dxa"/>
          </w:tcPr>
          <w:p w14:paraId="1E97C91B"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Курманова Н.Н.</w:t>
            </w:r>
          </w:p>
        </w:tc>
        <w:tc>
          <w:tcPr>
            <w:tcW w:w="1799" w:type="dxa"/>
          </w:tcPr>
          <w:p w14:paraId="400AC63C"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Танцевальный коллектив «Юность»</w:t>
            </w:r>
          </w:p>
        </w:tc>
        <w:tc>
          <w:tcPr>
            <w:tcW w:w="2266" w:type="dxa"/>
          </w:tcPr>
          <w:p w14:paraId="7863B2D3"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Детский творческий фестиваль «Мы – цветы жизни»</w:t>
            </w:r>
          </w:p>
        </w:tc>
        <w:tc>
          <w:tcPr>
            <w:tcW w:w="1984" w:type="dxa"/>
          </w:tcPr>
          <w:p w14:paraId="23D05059"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Районный, участие</w:t>
            </w:r>
          </w:p>
        </w:tc>
        <w:tc>
          <w:tcPr>
            <w:tcW w:w="1383" w:type="dxa"/>
          </w:tcPr>
          <w:p w14:paraId="09A73E60" w14:textId="77777777" w:rsidR="00F0481F" w:rsidRPr="00C50C98" w:rsidRDefault="00F0481F" w:rsidP="002601A8">
            <w:pPr>
              <w:pStyle w:val="ad"/>
              <w:rPr>
                <w:rFonts w:ascii="Times New Roman" w:hAnsi="Times New Roman" w:cs="Times New Roman"/>
                <w:sz w:val="24"/>
                <w:szCs w:val="24"/>
                <w:lang w:val="kk-KZ"/>
              </w:rPr>
            </w:pPr>
            <w:r w:rsidRPr="00C50C98">
              <w:rPr>
                <w:rFonts w:ascii="Times New Roman" w:hAnsi="Times New Roman" w:cs="Times New Roman"/>
                <w:sz w:val="24"/>
                <w:szCs w:val="24"/>
                <w:lang w:val="kk-KZ"/>
              </w:rPr>
              <w:t>Июнь 2025</w:t>
            </w:r>
          </w:p>
        </w:tc>
      </w:tr>
    </w:tbl>
    <w:p w14:paraId="4AC07E0B" w14:textId="77777777" w:rsidR="00F0481F" w:rsidRPr="00C50C98" w:rsidRDefault="00F0481F" w:rsidP="00F0481F">
      <w:pPr>
        <w:pStyle w:val="ad"/>
        <w:rPr>
          <w:rFonts w:ascii="Times New Roman" w:hAnsi="Times New Roman" w:cs="Times New Roman"/>
          <w:sz w:val="24"/>
          <w:szCs w:val="24"/>
          <w:lang w:val="kk-KZ"/>
        </w:rPr>
      </w:pPr>
    </w:p>
    <w:p w14:paraId="55B057AB" w14:textId="77777777" w:rsidR="00F0481F" w:rsidRPr="00C50C98" w:rsidRDefault="00F0481F" w:rsidP="00F0481F">
      <w:pPr>
        <w:pStyle w:val="ae"/>
        <w:spacing w:before="0" w:beforeAutospacing="0" w:after="0" w:afterAutospacing="0"/>
        <w:ind w:firstLine="567"/>
        <w:jc w:val="both"/>
        <w:rPr>
          <w:lang w:val="kk-KZ"/>
        </w:rPr>
      </w:pPr>
    </w:p>
    <w:p w14:paraId="085EBC42" w14:textId="7F252BE0" w:rsidR="00F0481F" w:rsidRPr="00F826FF" w:rsidRDefault="00F0481F" w:rsidP="00F826FF">
      <w:pPr>
        <w:pStyle w:val="a7"/>
        <w:numPr>
          <w:ilvl w:val="0"/>
          <w:numId w:val="7"/>
        </w:numPr>
        <w:spacing w:line="276" w:lineRule="auto"/>
        <w:jc w:val="both"/>
        <w:rPr>
          <w:rFonts w:ascii="Times New Roman" w:hAnsi="Times New Roman" w:cs="Times New Roman"/>
          <w:b/>
          <w:bCs/>
          <w:sz w:val="28"/>
          <w:szCs w:val="28"/>
          <w:lang w:val="kk-KZ"/>
        </w:rPr>
      </w:pPr>
      <w:r>
        <w:rPr>
          <w:rFonts w:ascii="Times New Roman" w:hAnsi="Times New Roman" w:cs="Times New Roman"/>
          <w:b/>
          <w:bCs/>
          <w:sz w:val="28"/>
          <w:lang w:val="kk-KZ"/>
        </w:rPr>
        <w:t>Прохождение курсов, результаты УМС</w:t>
      </w:r>
      <w:r w:rsidR="00292FF4">
        <w:rPr>
          <w:rFonts w:ascii="Times New Roman" w:hAnsi="Times New Roman" w:cs="Times New Roman"/>
          <w:b/>
          <w:bCs/>
          <w:sz w:val="28"/>
          <w:lang w:val="kk-KZ"/>
        </w:rPr>
        <w:t xml:space="preserve"> (районный, областной), </w:t>
      </w:r>
      <w:r w:rsidR="00292FF4" w:rsidRPr="00F826FF">
        <w:rPr>
          <w:rFonts w:ascii="Times New Roman" w:hAnsi="Times New Roman" w:cs="Times New Roman"/>
          <w:b/>
          <w:bCs/>
          <w:sz w:val="28"/>
          <w:szCs w:val="28"/>
          <w:lang w:val="kk-KZ"/>
        </w:rPr>
        <w:t>трансляция опыта работы</w:t>
      </w:r>
      <w:r w:rsidR="005D7A40">
        <w:rPr>
          <w:rFonts w:ascii="Times New Roman" w:hAnsi="Times New Roman" w:cs="Times New Roman"/>
          <w:b/>
          <w:bCs/>
          <w:sz w:val="28"/>
          <w:szCs w:val="28"/>
          <w:lang w:val="kk-KZ"/>
        </w:rPr>
        <w:t xml:space="preserve"> ДО</w:t>
      </w:r>
      <w:r w:rsidR="00292FF4" w:rsidRPr="00F826FF">
        <w:rPr>
          <w:rFonts w:ascii="Times New Roman" w:hAnsi="Times New Roman" w:cs="Times New Roman"/>
          <w:b/>
          <w:bCs/>
          <w:sz w:val="28"/>
          <w:szCs w:val="28"/>
          <w:lang w:val="kk-KZ"/>
        </w:rPr>
        <w:t>:</w:t>
      </w:r>
    </w:p>
    <w:p w14:paraId="33265E49" w14:textId="77777777" w:rsidR="00F826FF" w:rsidRPr="00F826FF" w:rsidRDefault="00F826FF" w:rsidP="00F826FF">
      <w:pPr>
        <w:spacing w:after="0" w:line="276" w:lineRule="auto"/>
        <w:ind w:firstLine="708"/>
        <w:contextualSpacing/>
        <w:jc w:val="both"/>
        <w:rPr>
          <w:rFonts w:ascii="Times New Roman" w:eastAsia="Calibri" w:hAnsi="Times New Roman" w:cs="Times New Roman"/>
          <w:sz w:val="28"/>
          <w:szCs w:val="28"/>
        </w:rPr>
      </w:pPr>
      <w:r w:rsidRPr="00F826FF">
        <w:rPr>
          <w:rFonts w:ascii="Times New Roman" w:eastAsia="Calibri" w:hAnsi="Times New Roman" w:cs="Times New Roman"/>
          <w:sz w:val="28"/>
          <w:szCs w:val="28"/>
        </w:rPr>
        <w:t>Совершенствованию и обогащению профессиональных знаний, изучению достижений современной педагогической науки, актуального и новаторского опыта способствуют курсы повышения квалификации педагогов. Администрация школы создает условия для развития профессиональной компетентности педагогов на основе непрерывного повышения квалификации. Наличие в школе перспективного плана повышения квалификации педагогических и руководящих работников позволяет проводить мониторинг уровня квалификации педагогов и определять необходимость прохождения курсов каждому педагогу.</w:t>
      </w:r>
    </w:p>
    <w:p w14:paraId="61FBE51E" w14:textId="77777777" w:rsidR="00F826FF" w:rsidRPr="00F826FF" w:rsidRDefault="00F826FF" w:rsidP="00F826FF">
      <w:pPr>
        <w:spacing w:after="0" w:line="276" w:lineRule="auto"/>
        <w:contextualSpacing/>
        <w:jc w:val="both"/>
        <w:rPr>
          <w:rFonts w:ascii="Times New Roman" w:eastAsia="Calibri" w:hAnsi="Times New Roman" w:cs="Times New Roman"/>
          <w:sz w:val="28"/>
          <w:szCs w:val="28"/>
        </w:rPr>
      </w:pPr>
    </w:p>
    <w:p w14:paraId="17919E7F" w14:textId="77777777" w:rsidR="00F826FF" w:rsidRPr="00F826FF" w:rsidRDefault="00F826FF" w:rsidP="00F826FF">
      <w:pPr>
        <w:widowControl w:val="0"/>
        <w:autoSpaceDE w:val="0"/>
        <w:autoSpaceDN w:val="0"/>
        <w:spacing w:after="0" w:line="276" w:lineRule="auto"/>
        <w:ind w:left="828"/>
        <w:contextualSpacing/>
        <w:jc w:val="center"/>
        <w:rPr>
          <w:rFonts w:ascii="Times New Roman" w:eastAsia="Times New Roman" w:hAnsi="Times New Roman" w:cs="Times New Roman"/>
          <w:b/>
          <w:sz w:val="28"/>
          <w:szCs w:val="28"/>
          <w:lang w:val="kk-KZ"/>
        </w:rPr>
      </w:pPr>
      <w:r w:rsidRPr="00F826FF">
        <w:rPr>
          <w:rFonts w:ascii="Times New Roman" w:eastAsia="Times New Roman" w:hAnsi="Times New Roman" w:cs="Times New Roman"/>
          <w:b/>
          <w:spacing w:val="-2"/>
          <w:sz w:val="28"/>
          <w:szCs w:val="28"/>
          <w:lang w:val="kk-KZ"/>
        </w:rPr>
        <w:t>Сведения</w:t>
      </w:r>
      <w:r w:rsidRPr="00F826FF">
        <w:rPr>
          <w:rFonts w:ascii="Times New Roman" w:eastAsia="Times New Roman" w:hAnsi="Times New Roman" w:cs="Times New Roman"/>
          <w:b/>
          <w:spacing w:val="-12"/>
          <w:sz w:val="28"/>
          <w:szCs w:val="28"/>
          <w:lang w:val="kk-KZ"/>
        </w:rPr>
        <w:t xml:space="preserve"> </w:t>
      </w:r>
      <w:r w:rsidRPr="00F826FF">
        <w:rPr>
          <w:rFonts w:ascii="Times New Roman" w:eastAsia="Times New Roman" w:hAnsi="Times New Roman" w:cs="Times New Roman"/>
          <w:b/>
          <w:spacing w:val="-2"/>
          <w:sz w:val="28"/>
          <w:szCs w:val="28"/>
          <w:lang w:val="kk-KZ"/>
        </w:rPr>
        <w:t>о</w:t>
      </w:r>
      <w:r w:rsidRPr="00F826FF">
        <w:rPr>
          <w:rFonts w:ascii="Times New Roman" w:eastAsia="Times New Roman" w:hAnsi="Times New Roman" w:cs="Times New Roman"/>
          <w:b/>
          <w:sz w:val="28"/>
          <w:szCs w:val="28"/>
          <w:lang w:val="kk-KZ"/>
        </w:rPr>
        <w:t xml:space="preserve"> </w:t>
      </w:r>
      <w:r w:rsidRPr="00F826FF">
        <w:rPr>
          <w:rFonts w:ascii="Times New Roman" w:eastAsia="Times New Roman" w:hAnsi="Times New Roman" w:cs="Times New Roman"/>
          <w:b/>
          <w:spacing w:val="-2"/>
          <w:sz w:val="28"/>
          <w:szCs w:val="28"/>
          <w:lang w:val="kk-KZ"/>
        </w:rPr>
        <w:t>повышении</w:t>
      </w:r>
      <w:r w:rsidRPr="00F826FF">
        <w:rPr>
          <w:rFonts w:ascii="Times New Roman" w:eastAsia="Times New Roman" w:hAnsi="Times New Roman" w:cs="Times New Roman"/>
          <w:b/>
          <w:spacing w:val="5"/>
          <w:sz w:val="28"/>
          <w:szCs w:val="28"/>
          <w:lang w:val="kk-KZ"/>
        </w:rPr>
        <w:t xml:space="preserve"> </w:t>
      </w:r>
      <w:r w:rsidRPr="00F826FF">
        <w:rPr>
          <w:rFonts w:ascii="Times New Roman" w:eastAsia="Times New Roman" w:hAnsi="Times New Roman" w:cs="Times New Roman"/>
          <w:b/>
          <w:spacing w:val="-2"/>
          <w:sz w:val="28"/>
          <w:szCs w:val="28"/>
          <w:lang w:val="kk-KZ"/>
        </w:rPr>
        <w:t>подтверждении</w:t>
      </w:r>
      <w:r w:rsidRPr="00F826FF">
        <w:rPr>
          <w:rFonts w:ascii="Times New Roman" w:eastAsia="Times New Roman" w:hAnsi="Times New Roman" w:cs="Times New Roman"/>
          <w:b/>
          <w:spacing w:val="-1"/>
          <w:sz w:val="28"/>
          <w:szCs w:val="28"/>
          <w:lang w:val="kk-KZ"/>
        </w:rPr>
        <w:t xml:space="preserve"> </w:t>
      </w:r>
      <w:r w:rsidRPr="00F826FF">
        <w:rPr>
          <w:rFonts w:ascii="Times New Roman" w:eastAsia="Times New Roman" w:hAnsi="Times New Roman" w:cs="Times New Roman"/>
          <w:b/>
          <w:spacing w:val="-2"/>
          <w:sz w:val="28"/>
          <w:szCs w:val="28"/>
          <w:lang w:val="kk-KZ"/>
        </w:rPr>
        <w:t>уровня</w:t>
      </w:r>
      <w:r w:rsidRPr="00F826FF">
        <w:rPr>
          <w:rFonts w:ascii="Times New Roman" w:eastAsia="Times New Roman" w:hAnsi="Times New Roman" w:cs="Times New Roman"/>
          <w:b/>
          <w:spacing w:val="-2"/>
          <w:sz w:val="28"/>
          <w:szCs w:val="28"/>
        </w:rPr>
        <w:t xml:space="preserve"> </w:t>
      </w:r>
      <w:r w:rsidRPr="00F826FF">
        <w:rPr>
          <w:rFonts w:ascii="Times New Roman" w:eastAsia="Times New Roman" w:hAnsi="Times New Roman" w:cs="Times New Roman"/>
          <w:b/>
          <w:spacing w:val="-2"/>
          <w:sz w:val="28"/>
          <w:szCs w:val="28"/>
          <w:lang w:val="kk-KZ"/>
        </w:rPr>
        <w:t>квалификационной</w:t>
      </w:r>
      <w:r w:rsidRPr="00F826FF">
        <w:rPr>
          <w:rFonts w:ascii="Times New Roman" w:eastAsia="Times New Roman" w:hAnsi="Times New Roman" w:cs="Times New Roman"/>
          <w:b/>
          <w:spacing w:val="7"/>
          <w:sz w:val="28"/>
          <w:szCs w:val="28"/>
          <w:lang w:val="kk-KZ"/>
        </w:rPr>
        <w:t xml:space="preserve"> </w:t>
      </w:r>
      <w:r w:rsidRPr="00F826FF">
        <w:rPr>
          <w:rFonts w:ascii="Times New Roman" w:eastAsia="Times New Roman" w:hAnsi="Times New Roman" w:cs="Times New Roman"/>
          <w:b/>
          <w:spacing w:val="-2"/>
          <w:sz w:val="28"/>
          <w:szCs w:val="28"/>
          <w:lang w:val="kk-KZ"/>
        </w:rPr>
        <w:t>категории</w:t>
      </w:r>
    </w:p>
    <w:p w14:paraId="487A2582" w14:textId="77777777" w:rsidR="00F826FF" w:rsidRPr="00811474" w:rsidRDefault="00F826FF" w:rsidP="00F826FF">
      <w:pPr>
        <w:widowControl w:val="0"/>
        <w:autoSpaceDE w:val="0"/>
        <w:autoSpaceDN w:val="0"/>
        <w:spacing w:after="0" w:line="240" w:lineRule="auto"/>
        <w:contextualSpacing/>
        <w:jc w:val="both"/>
        <w:rPr>
          <w:rFonts w:ascii="Times New Roman" w:eastAsia="Times New Roman" w:hAnsi="Times New Roman" w:cs="Times New Roman"/>
          <w:b/>
          <w:lang w:val="kk-KZ"/>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67"/>
        <w:gridCol w:w="1168"/>
        <w:gridCol w:w="2954"/>
        <w:gridCol w:w="1407"/>
        <w:gridCol w:w="2374"/>
      </w:tblGrid>
      <w:tr w:rsidR="00F826FF" w:rsidRPr="00811474" w14:paraId="0DD7E89D" w14:textId="77777777" w:rsidTr="002601A8">
        <w:trPr>
          <w:trHeight w:val="740"/>
        </w:trPr>
        <w:tc>
          <w:tcPr>
            <w:tcW w:w="955" w:type="pct"/>
          </w:tcPr>
          <w:p w14:paraId="10FDCEFC" w14:textId="77777777" w:rsidR="00F826FF" w:rsidRPr="00811474" w:rsidRDefault="00F826FF" w:rsidP="002601A8">
            <w:pPr>
              <w:ind w:left="628"/>
              <w:contextualSpacing/>
              <w:jc w:val="both"/>
              <w:rPr>
                <w:rFonts w:ascii="Times New Roman" w:eastAsia="Times New Roman" w:hAnsi="Times New Roman"/>
                <w:sz w:val="24"/>
                <w:szCs w:val="24"/>
                <w:lang w:val="kk-KZ"/>
              </w:rPr>
            </w:pPr>
            <w:r w:rsidRPr="00811474">
              <w:rPr>
                <w:rFonts w:ascii="Times New Roman" w:eastAsia="Times New Roman" w:hAnsi="Times New Roman"/>
                <w:spacing w:val="-2"/>
                <w:sz w:val="24"/>
                <w:szCs w:val="24"/>
                <w:lang w:val="kk-KZ"/>
              </w:rPr>
              <w:t>Ф.И.О.</w:t>
            </w:r>
          </w:p>
        </w:tc>
        <w:tc>
          <w:tcPr>
            <w:tcW w:w="598" w:type="pct"/>
          </w:tcPr>
          <w:p w14:paraId="73FA5C74" w14:textId="77777777" w:rsidR="00F826FF" w:rsidRPr="00811474" w:rsidRDefault="00F826FF" w:rsidP="002601A8">
            <w:pPr>
              <w:ind w:left="357"/>
              <w:contextualSpacing/>
              <w:jc w:val="both"/>
              <w:rPr>
                <w:rFonts w:ascii="Times New Roman" w:eastAsia="Times New Roman" w:hAnsi="Times New Roman"/>
                <w:sz w:val="24"/>
                <w:szCs w:val="24"/>
                <w:lang w:val="kk-KZ"/>
              </w:rPr>
            </w:pPr>
            <w:r w:rsidRPr="00811474">
              <w:rPr>
                <w:rFonts w:ascii="Times New Roman" w:eastAsia="Times New Roman" w:hAnsi="Times New Roman"/>
                <w:spacing w:val="-2"/>
                <w:sz w:val="24"/>
                <w:szCs w:val="24"/>
                <w:lang w:val="kk-KZ"/>
              </w:rPr>
              <w:t>Сроки</w:t>
            </w:r>
          </w:p>
        </w:tc>
        <w:tc>
          <w:tcPr>
            <w:tcW w:w="1512" w:type="pct"/>
          </w:tcPr>
          <w:p w14:paraId="66B9D635" w14:textId="77777777" w:rsidR="00F826FF" w:rsidRPr="00811474" w:rsidRDefault="00F826FF" w:rsidP="002601A8">
            <w:pPr>
              <w:ind w:left="842"/>
              <w:contextualSpacing/>
              <w:jc w:val="both"/>
              <w:rPr>
                <w:rFonts w:ascii="Times New Roman" w:eastAsia="Times New Roman" w:hAnsi="Times New Roman"/>
                <w:sz w:val="24"/>
                <w:szCs w:val="24"/>
                <w:lang w:val="kk-KZ"/>
              </w:rPr>
            </w:pPr>
            <w:r w:rsidRPr="00811474">
              <w:rPr>
                <w:rFonts w:ascii="Times New Roman" w:eastAsia="Times New Roman" w:hAnsi="Times New Roman"/>
                <w:spacing w:val="-4"/>
                <w:sz w:val="24"/>
                <w:szCs w:val="24"/>
                <w:lang w:val="kk-KZ"/>
              </w:rPr>
              <w:t>Тема</w:t>
            </w:r>
          </w:p>
        </w:tc>
        <w:tc>
          <w:tcPr>
            <w:tcW w:w="720" w:type="pct"/>
          </w:tcPr>
          <w:p w14:paraId="025BAA11" w14:textId="77777777" w:rsidR="00F826FF" w:rsidRPr="00811474" w:rsidRDefault="00F826FF" w:rsidP="002601A8">
            <w:pPr>
              <w:ind w:left="21" w:right="36" w:firstLine="547"/>
              <w:contextualSpacing/>
              <w:jc w:val="both"/>
              <w:rPr>
                <w:rFonts w:ascii="Times New Roman" w:eastAsia="Times New Roman" w:hAnsi="Times New Roman"/>
                <w:sz w:val="24"/>
                <w:szCs w:val="24"/>
              </w:rPr>
            </w:pPr>
            <w:r w:rsidRPr="00811474">
              <w:rPr>
                <w:rFonts w:ascii="Times New Roman" w:eastAsia="Times New Roman" w:hAnsi="Times New Roman"/>
                <w:spacing w:val="-10"/>
                <w:sz w:val="24"/>
                <w:szCs w:val="24"/>
                <w:lang w:val="kk-KZ"/>
              </w:rPr>
              <w:t xml:space="preserve">№ </w:t>
            </w:r>
            <w:r w:rsidRPr="00811474">
              <w:rPr>
                <w:rFonts w:ascii="Times New Roman" w:eastAsia="Times New Roman" w:hAnsi="Times New Roman"/>
                <w:spacing w:val="-2"/>
                <w:sz w:val="24"/>
                <w:szCs w:val="24"/>
                <w:lang w:val="kk-KZ"/>
              </w:rPr>
              <w:t>сертификат</w:t>
            </w:r>
            <w:r w:rsidRPr="00811474">
              <w:rPr>
                <w:rFonts w:ascii="Times New Roman" w:eastAsia="Times New Roman" w:hAnsi="Times New Roman"/>
                <w:spacing w:val="-2"/>
                <w:sz w:val="24"/>
                <w:szCs w:val="24"/>
              </w:rPr>
              <w:t>а</w:t>
            </w:r>
          </w:p>
        </w:tc>
        <w:tc>
          <w:tcPr>
            <w:tcW w:w="1215" w:type="pct"/>
          </w:tcPr>
          <w:p w14:paraId="1197F67E" w14:textId="77777777" w:rsidR="00F826FF" w:rsidRPr="00811474" w:rsidRDefault="00F826FF" w:rsidP="002601A8">
            <w:pPr>
              <w:ind w:left="22" w:right="255" w:firstLine="117"/>
              <w:contextualSpacing/>
              <w:jc w:val="both"/>
              <w:rPr>
                <w:rFonts w:ascii="Times New Roman" w:eastAsia="Times New Roman" w:hAnsi="Times New Roman"/>
                <w:sz w:val="24"/>
                <w:szCs w:val="24"/>
                <w:lang w:val="kk-KZ"/>
              </w:rPr>
            </w:pPr>
            <w:r w:rsidRPr="00811474">
              <w:rPr>
                <w:rFonts w:ascii="Times New Roman" w:eastAsia="Times New Roman" w:hAnsi="Times New Roman"/>
                <w:spacing w:val="-2"/>
                <w:sz w:val="24"/>
                <w:szCs w:val="24"/>
                <w:lang w:val="kk-KZ"/>
              </w:rPr>
              <w:t>Место прохождения</w:t>
            </w:r>
          </w:p>
        </w:tc>
      </w:tr>
      <w:tr w:rsidR="00F826FF" w:rsidRPr="00811474" w14:paraId="203A435A" w14:textId="77777777" w:rsidTr="002601A8">
        <w:trPr>
          <w:trHeight w:val="1593"/>
        </w:trPr>
        <w:tc>
          <w:tcPr>
            <w:tcW w:w="955" w:type="pct"/>
            <w:vMerge w:val="restart"/>
          </w:tcPr>
          <w:p w14:paraId="2F03994A" w14:textId="77777777" w:rsidR="00F826FF" w:rsidRPr="00811474" w:rsidRDefault="00F826FF" w:rsidP="002601A8">
            <w:pPr>
              <w:ind w:left="235" w:hanging="48"/>
              <w:contextualSpacing/>
              <w:jc w:val="both"/>
              <w:rPr>
                <w:rFonts w:ascii="Times New Roman" w:eastAsia="Times New Roman" w:hAnsi="Times New Roman"/>
                <w:sz w:val="24"/>
                <w:szCs w:val="24"/>
                <w:lang w:val="kk-KZ"/>
              </w:rPr>
            </w:pPr>
            <w:r w:rsidRPr="00811474">
              <w:rPr>
                <w:rFonts w:ascii="Times New Roman" w:eastAsia="Times New Roman" w:hAnsi="Times New Roman"/>
                <w:spacing w:val="-2"/>
                <w:sz w:val="24"/>
                <w:szCs w:val="24"/>
                <w:lang w:val="kk-KZ"/>
              </w:rPr>
              <w:t>Мананкова Ольга Александровна</w:t>
            </w:r>
          </w:p>
        </w:tc>
        <w:tc>
          <w:tcPr>
            <w:tcW w:w="598" w:type="pct"/>
          </w:tcPr>
          <w:p w14:paraId="381C85F3" w14:textId="77777777" w:rsidR="00F826FF" w:rsidRPr="00811474" w:rsidRDefault="00F826FF" w:rsidP="002601A8">
            <w:pPr>
              <w:ind w:left="14"/>
              <w:contextualSpacing/>
              <w:jc w:val="both"/>
              <w:rPr>
                <w:rFonts w:ascii="Times New Roman" w:eastAsia="Times New Roman" w:hAnsi="Times New Roman"/>
                <w:sz w:val="24"/>
                <w:szCs w:val="24"/>
                <w:lang w:val="kk-KZ"/>
              </w:rPr>
            </w:pPr>
            <w:r w:rsidRPr="00811474">
              <w:rPr>
                <w:rFonts w:ascii="Times New Roman" w:eastAsia="Times New Roman" w:hAnsi="Times New Roman"/>
                <w:spacing w:val="-2"/>
                <w:sz w:val="24"/>
                <w:szCs w:val="24"/>
                <w:lang w:val="kk-KZ"/>
              </w:rPr>
              <w:t>07.10.-</w:t>
            </w:r>
          </w:p>
          <w:p w14:paraId="394B7B7E" w14:textId="77777777" w:rsidR="00F826FF" w:rsidRPr="00811474" w:rsidRDefault="00F826FF" w:rsidP="002601A8">
            <w:pPr>
              <w:ind w:left="14"/>
              <w:contextualSpacing/>
              <w:jc w:val="both"/>
              <w:rPr>
                <w:rFonts w:ascii="Times New Roman" w:eastAsia="Times New Roman" w:hAnsi="Times New Roman"/>
                <w:sz w:val="24"/>
                <w:szCs w:val="24"/>
                <w:lang w:val="kk-KZ"/>
              </w:rPr>
            </w:pPr>
            <w:r w:rsidRPr="00811474">
              <w:rPr>
                <w:rFonts w:ascii="Times New Roman" w:eastAsia="Times New Roman" w:hAnsi="Times New Roman"/>
                <w:spacing w:val="-2"/>
                <w:sz w:val="24"/>
                <w:szCs w:val="24"/>
                <w:lang w:val="kk-KZ"/>
              </w:rPr>
              <w:t>17.</w:t>
            </w:r>
            <w:r w:rsidRPr="00811474">
              <w:rPr>
                <w:rFonts w:ascii="Times New Roman" w:eastAsia="Times New Roman" w:hAnsi="Times New Roman"/>
                <w:spacing w:val="-2"/>
                <w:sz w:val="24"/>
                <w:szCs w:val="24"/>
              </w:rPr>
              <w:t>10</w:t>
            </w:r>
            <w:r w:rsidRPr="00811474">
              <w:rPr>
                <w:rFonts w:ascii="Times New Roman" w:eastAsia="Times New Roman" w:hAnsi="Times New Roman"/>
                <w:spacing w:val="-2"/>
                <w:sz w:val="24"/>
                <w:szCs w:val="24"/>
                <w:lang w:val="kk-KZ"/>
              </w:rPr>
              <w:t>.2024</w:t>
            </w:r>
          </w:p>
        </w:tc>
        <w:tc>
          <w:tcPr>
            <w:tcW w:w="1512" w:type="pct"/>
          </w:tcPr>
          <w:p w14:paraId="1FCD5DCD" w14:textId="77777777" w:rsidR="00F826FF" w:rsidRPr="00811474" w:rsidRDefault="00F826FF" w:rsidP="002601A8">
            <w:pPr>
              <w:ind w:left="138" w:right="429"/>
              <w:contextualSpacing/>
              <w:jc w:val="both"/>
              <w:rPr>
                <w:rFonts w:ascii="Times New Roman" w:eastAsia="Times New Roman" w:hAnsi="Times New Roman"/>
                <w:sz w:val="24"/>
                <w:szCs w:val="24"/>
                <w:lang w:val="ru-RU"/>
              </w:rPr>
            </w:pPr>
            <w:r w:rsidRPr="00811474">
              <w:rPr>
                <w:rFonts w:ascii="Times New Roman" w:eastAsia="Times New Roman" w:hAnsi="Times New Roman"/>
                <w:sz w:val="24"/>
                <w:szCs w:val="24"/>
                <w:lang w:val="kk-KZ"/>
              </w:rPr>
              <w:t>Развитие</w:t>
            </w:r>
            <w:r w:rsidRPr="00811474">
              <w:rPr>
                <w:rFonts w:ascii="Times New Roman" w:eastAsia="Times New Roman" w:hAnsi="Times New Roman"/>
                <w:spacing w:val="-18"/>
                <w:sz w:val="24"/>
                <w:szCs w:val="24"/>
                <w:lang w:val="kk-KZ"/>
              </w:rPr>
              <w:t xml:space="preserve"> </w:t>
            </w:r>
            <w:r w:rsidRPr="00811474">
              <w:rPr>
                <w:rFonts w:ascii="Times New Roman" w:eastAsia="Times New Roman" w:hAnsi="Times New Roman"/>
                <w:sz w:val="24"/>
                <w:szCs w:val="24"/>
                <w:lang w:val="kk-KZ"/>
              </w:rPr>
              <w:t xml:space="preserve">профессиональной </w:t>
            </w:r>
            <w:r w:rsidRPr="00811474">
              <w:rPr>
                <w:rFonts w:ascii="Times New Roman" w:eastAsia="Times New Roman" w:hAnsi="Times New Roman"/>
                <w:spacing w:val="-2"/>
                <w:sz w:val="24"/>
                <w:szCs w:val="24"/>
                <w:lang w:val="kk-KZ"/>
              </w:rPr>
              <w:t xml:space="preserve">компетенции педагога </w:t>
            </w:r>
            <w:r w:rsidRPr="00811474">
              <w:rPr>
                <w:rFonts w:ascii="Times New Roman" w:eastAsia="Times New Roman" w:hAnsi="Times New Roman"/>
                <w:spacing w:val="-2"/>
                <w:sz w:val="24"/>
                <w:szCs w:val="24"/>
                <w:lang w:val="ru-RU"/>
              </w:rPr>
              <w:t xml:space="preserve"> по формированию этнокультурных ценностей у детей </w:t>
            </w:r>
            <w:r w:rsidRPr="00811474">
              <w:rPr>
                <w:rFonts w:ascii="Times New Roman" w:eastAsia="Times New Roman" w:hAnsi="Times New Roman"/>
                <w:spacing w:val="-2"/>
                <w:sz w:val="24"/>
                <w:szCs w:val="24"/>
                <w:lang w:val="kk-KZ"/>
              </w:rPr>
              <w:t xml:space="preserve">дошкольного </w:t>
            </w:r>
            <w:r w:rsidRPr="00811474">
              <w:rPr>
                <w:rFonts w:ascii="Times New Roman" w:eastAsia="Times New Roman" w:hAnsi="Times New Roman"/>
                <w:spacing w:val="-2"/>
                <w:sz w:val="24"/>
                <w:szCs w:val="24"/>
                <w:lang w:val="ru-RU"/>
              </w:rPr>
              <w:t>возраста</w:t>
            </w:r>
          </w:p>
        </w:tc>
        <w:tc>
          <w:tcPr>
            <w:tcW w:w="720" w:type="pct"/>
          </w:tcPr>
          <w:p w14:paraId="249450D3" w14:textId="77777777" w:rsidR="00F826FF" w:rsidRPr="00811474" w:rsidRDefault="00F826FF" w:rsidP="002601A8">
            <w:pPr>
              <w:ind w:left="14"/>
              <w:contextualSpacing/>
              <w:jc w:val="both"/>
              <w:rPr>
                <w:rFonts w:ascii="Times New Roman" w:eastAsia="Times New Roman" w:hAnsi="Times New Roman"/>
                <w:sz w:val="24"/>
                <w:szCs w:val="24"/>
                <w:lang w:val="kk-KZ"/>
              </w:rPr>
            </w:pPr>
            <w:r w:rsidRPr="00811474">
              <w:rPr>
                <w:rFonts w:ascii="Times New Roman" w:eastAsia="Times New Roman" w:hAnsi="Times New Roman"/>
                <w:spacing w:val="-2"/>
                <w:sz w:val="24"/>
                <w:szCs w:val="24"/>
                <w:lang w:val="kk-KZ"/>
              </w:rPr>
              <w:t>0955811</w:t>
            </w:r>
          </w:p>
        </w:tc>
        <w:tc>
          <w:tcPr>
            <w:tcW w:w="1215" w:type="pct"/>
          </w:tcPr>
          <w:p w14:paraId="68ED6FD6" w14:textId="77777777" w:rsidR="00F826FF" w:rsidRPr="00811474" w:rsidRDefault="00F826FF" w:rsidP="002601A8">
            <w:pPr>
              <w:ind w:left="15"/>
              <w:contextualSpacing/>
              <w:jc w:val="both"/>
              <w:rPr>
                <w:rFonts w:ascii="Times New Roman" w:eastAsia="Times New Roman" w:hAnsi="Times New Roman"/>
                <w:sz w:val="24"/>
                <w:szCs w:val="24"/>
                <w:lang w:val="kk-KZ"/>
              </w:rPr>
            </w:pPr>
            <w:r w:rsidRPr="00811474">
              <w:rPr>
                <w:rFonts w:ascii="Times New Roman" w:eastAsia="Times New Roman" w:hAnsi="Times New Roman"/>
                <w:sz w:val="24"/>
                <w:szCs w:val="24"/>
                <w:lang w:val="kk-KZ"/>
              </w:rPr>
              <w:t>Костанай</w:t>
            </w:r>
            <w:r w:rsidRPr="00811474">
              <w:rPr>
                <w:rFonts w:ascii="Times New Roman" w:eastAsia="Times New Roman" w:hAnsi="Times New Roman"/>
                <w:spacing w:val="-5"/>
                <w:sz w:val="24"/>
                <w:szCs w:val="24"/>
                <w:lang w:val="kk-KZ"/>
              </w:rPr>
              <w:t xml:space="preserve"> АО</w:t>
            </w:r>
          </w:p>
          <w:p w14:paraId="77E865FE" w14:textId="77777777" w:rsidR="00F826FF" w:rsidRPr="00811474" w:rsidRDefault="00F826FF" w:rsidP="002601A8">
            <w:pPr>
              <w:ind w:left="15"/>
              <w:contextualSpacing/>
              <w:jc w:val="both"/>
              <w:rPr>
                <w:rFonts w:ascii="Times New Roman" w:eastAsia="Times New Roman" w:hAnsi="Times New Roman"/>
                <w:sz w:val="24"/>
                <w:szCs w:val="24"/>
                <w:lang w:val="kk-KZ"/>
              </w:rPr>
            </w:pPr>
            <w:r w:rsidRPr="00811474">
              <w:rPr>
                <w:rFonts w:ascii="Times New Roman" w:eastAsia="Times New Roman" w:hAnsi="Times New Roman"/>
                <w:spacing w:val="-2"/>
                <w:sz w:val="24"/>
                <w:szCs w:val="24"/>
                <w:lang w:val="kk-KZ"/>
              </w:rPr>
              <w:t>«НЦПК</w:t>
            </w:r>
          </w:p>
          <w:p w14:paraId="299DA7C7" w14:textId="77777777" w:rsidR="00F826FF" w:rsidRPr="00811474" w:rsidRDefault="00F826FF" w:rsidP="002601A8">
            <w:pPr>
              <w:ind w:left="15"/>
              <w:contextualSpacing/>
              <w:jc w:val="both"/>
              <w:rPr>
                <w:rFonts w:ascii="Times New Roman" w:eastAsia="Times New Roman" w:hAnsi="Times New Roman"/>
                <w:sz w:val="24"/>
                <w:szCs w:val="24"/>
                <w:lang w:val="kk-KZ"/>
              </w:rPr>
            </w:pPr>
            <w:r w:rsidRPr="00811474">
              <w:rPr>
                <w:rFonts w:ascii="Times New Roman" w:eastAsia="Times New Roman" w:hAnsi="Times New Roman"/>
                <w:spacing w:val="-2"/>
                <w:sz w:val="24"/>
                <w:szCs w:val="24"/>
                <w:lang w:val="kk-KZ"/>
              </w:rPr>
              <w:t>«Өрлеу»</w:t>
            </w:r>
          </w:p>
        </w:tc>
      </w:tr>
      <w:tr w:rsidR="00F826FF" w:rsidRPr="00811474" w14:paraId="2AE151FE" w14:textId="77777777" w:rsidTr="002601A8">
        <w:trPr>
          <w:trHeight w:val="1454"/>
        </w:trPr>
        <w:tc>
          <w:tcPr>
            <w:tcW w:w="955" w:type="pct"/>
            <w:vMerge/>
          </w:tcPr>
          <w:p w14:paraId="7636A72A" w14:textId="77777777" w:rsidR="00F826FF" w:rsidRPr="00811474" w:rsidRDefault="00F826FF" w:rsidP="002601A8">
            <w:pPr>
              <w:ind w:left="235" w:hanging="48"/>
              <w:contextualSpacing/>
              <w:jc w:val="both"/>
              <w:rPr>
                <w:rFonts w:ascii="Times New Roman" w:eastAsia="Times New Roman" w:hAnsi="Times New Roman"/>
                <w:spacing w:val="-2"/>
                <w:sz w:val="24"/>
                <w:szCs w:val="24"/>
                <w:lang w:val="kk-KZ"/>
              </w:rPr>
            </w:pPr>
          </w:p>
        </w:tc>
        <w:tc>
          <w:tcPr>
            <w:tcW w:w="598" w:type="pct"/>
          </w:tcPr>
          <w:p w14:paraId="29B7DD70" w14:textId="77777777" w:rsidR="00F826FF" w:rsidRPr="00811474" w:rsidRDefault="00F826FF" w:rsidP="002601A8">
            <w:pPr>
              <w:ind w:left="14"/>
              <w:contextualSpacing/>
              <w:jc w:val="both"/>
              <w:rPr>
                <w:rFonts w:ascii="Times New Roman" w:eastAsia="Times New Roman" w:hAnsi="Times New Roman"/>
                <w:spacing w:val="-2"/>
                <w:sz w:val="24"/>
                <w:szCs w:val="24"/>
              </w:rPr>
            </w:pPr>
            <w:r w:rsidRPr="00811474">
              <w:rPr>
                <w:rFonts w:ascii="Times New Roman" w:eastAsia="Times New Roman" w:hAnsi="Times New Roman"/>
                <w:spacing w:val="-2"/>
                <w:sz w:val="24"/>
                <w:szCs w:val="24"/>
              </w:rPr>
              <w:t>16.12. – 23.12.2024</w:t>
            </w:r>
          </w:p>
        </w:tc>
        <w:tc>
          <w:tcPr>
            <w:tcW w:w="1512" w:type="pct"/>
          </w:tcPr>
          <w:p w14:paraId="0DB6C9D0" w14:textId="77777777" w:rsidR="00F826FF" w:rsidRPr="00811474" w:rsidRDefault="00F826FF" w:rsidP="002601A8">
            <w:pPr>
              <w:tabs>
                <w:tab w:val="left" w:pos="2470"/>
              </w:tabs>
              <w:ind w:left="138" w:right="429"/>
              <w:contextualSpacing/>
              <w:jc w:val="both"/>
              <w:rPr>
                <w:rFonts w:ascii="Times New Roman" w:eastAsia="Times New Roman" w:hAnsi="Times New Roman"/>
                <w:sz w:val="24"/>
                <w:szCs w:val="24"/>
                <w:lang w:val="ru-RU"/>
              </w:rPr>
            </w:pPr>
            <w:r w:rsidRPr="00811474">
              <w:rPr>
                <w:rFonts w:ascii="Times New Roman" w:eastAsia="Times New Roman" w:hAnsi="Times New Roman"/>
                <w:sz w:val="24"/>
                <w:szCs w:val="24"/>
                <w:lang w:val="ru-RU"/>
              </w:rPr>
              <w:t>Инклюзивное образование в общеобразовательных учреждениях</w:t>
            </w:r>
          </w:p>
        </w:tc>
        <w:tc>
          <w:tcPr>
            <w:tcW w:w="720" w:type="pct"/>
          </w:tcPr>
          <w:p w14:paraId="3868E5EA" w14:textId="77777777" w:rsidR="00F826FF" w:rsidRPr="00811474" w:rsidRDefault="00F826FF" w:rsidP="002601A8">
            <w:pPr>
              <w:ind w:left="14"/>
              <w:contextualSpacing/>
              <w:jc w:val="both"/>
              <w:rPr>
                <w:rFonts w:ascii="Times New Roman" w:eastAsia="Times New Roman" w:hAnsi="Times New Roman"/>
                <w:spacing w:val="-2"/>
                <w:sz w:val="24"/>
                <w:szCs w:val="24"/>
              </w:rPr>
            </w:pPr>
            <w:r w:rsidRPr="00811474">
              <w:rPr>
                <w:rFonts w:ascii="Times New Roman" w:eastAsia="Times New Roman" w:hAnsi="Times New Roman"/>
                <w:spacing w:val="-2"/>
                <w:sz w:val="24"/>
                <w:szCs w:val="24"/>
              </w:rPr>
              <w:t>IOD-LLO-3684</w:t>
            </w:r>
          </w:p>
        </w:tc>
        <w:tc>
          <w:tcPr>
            <w:tcW w:w="1215" w:type="pct"/>
          </w:tcPr>
          <w:p w14:paraId="2B490213" w14:textId="77777777" w:rsidR="00F826FF" w:rsidRPr="00811474" w:rsidRDefault="00F826FF" w:rsidP="002601A8">
            <w:pPr>
              <w:ind w:left="15"/>
              <w:contextualSpacing/>
              <w:jc w:val="both"/>
              <w:rPr>
                <w:rFonts w:ascii="Times New Roman" w:eastAsia="Times New Roman" w:hAnsi="Times New Roman"/>
                <w:sz w:val="24"/>
                <w:szCs w:val="24"/>
                <w:lang w:val="ru-RU"/>
              </w:rPr>
            </w:pPr>
            <w:r w:rsidRPr="00811474">
              <w:rPr>
                <w:rFonts w:ascii="Times New Roman" w:eastAsia="Times New Roman" w:hAnsi="Times New Roman"/>
                <w:sz w:val="24"/>
                <w:szCs w:val="24"/>
                <w:lang w:val="ru-RU"/>
              </w:rPr>
              <w:t>ОО «Интеллектуальный центр ИННОВАЦИОННОЕ ОБРАЗОВАНИЕ»</w:t>
            </w:r>
          </w:p>
        </w:tc>
      </w:tr>
      <w:tr w:rsidR="00F826FF" w:rsidRPr="00811474" w14:paraId="353D798D" w14:textId="77777777" w:rsidTr="002601A8">
        <w:trPr>
          <w:trHeight w:val="1124"/>
        </w:trPr>
        <w:tc>
          <w:tcPr>
            <w:tcW w:w="955" w:type="pct"/>
            <w:vMerge w:val="restart"/>
          </w:tcPr>
          <w:p w14:paraId="211354DE" w14:textId="77777777" w:rsidR="00F826FF" w:rsidRPr="00811474" w:rsidRDefault="00F826FF" w:rsidP="002601A8">
            <w:pPr>
              <w:ind w:left="143"/>
              <w:contextualSpacing/>
              <w:jc w:val="both"/>
              <w:rPr>
                <w:rFonts w:ascii="Times New Roman" w:eastAsia="Times New Roman" w:hAnsi="Times New Roman"/>
                <w:sz w:val="24"/>
                <w:szCs w:val="24"/>
              </w:rPr>
            </w:pPr>
            <w:r w:rsidRPr="00811474">
              <w:rPr>
                <w:rFonts w:ascii="Times New Roman" w:eastAsia="Times New Roman" w:hAnsi="Times New Roman"/>
                <w:spacing w:val="-2"/>
                <w:sz w:val="24"/>
                <w:szCs w:val="24"/>
              </w:rPr>
              <w:t>Велиева Антонина Александровна</w:t>
            </w:r>
          </w:p>
        </w:tc>
        <w:tc>
          <w:tcPr>
            <w:tcW w:w="598" w:type="pct"/>
          </w:tcPr>
          <w:p w14:paraId="7DAB8915" w14:textId="77777777" w:rsidR="00F826FF" w:rsidRPr="00811474" w:rsidRDefault="00F826FF" w:rsidP="002601A8">
            <w:pPr>
              <w:ind w:left="14"/>
              <w:contextualSpacing/>
              <w:jc w:val="both"/>
              <w:rPr>
                <w:rFonts w:ascii="Times New Roman" w:eastAsia="Times New Roman" w:hAnsi="Times New Roman"/>
                <w:sz w:val="24"/>
                <w:szCs w:val="24"/>
                <w:lang w:val="kk-KZ"/>
              </w:rPr>
            </w:pPr>
            <w:r w:rsidRPr="00811474">
              <w:rPr>
                <w:rFonts w:ascii="Times New Roman" w:eastAsia="Times New Roman" w:hAnsi="Times New Roman"/>
                <w:sz w:val="24"/>
                <w:szCs w:val="24"/>
              </w:rPr>
              <w:t>17.12. – 27.12.2024</w:t>
            </w:r>
          </w:p>
        </w:tc>
        <w:tc>
          <w:tcPr>
            <w:tcW w:w="1512" w:type="pct"/>
          </w:tcPr>
          <w:p w14:paraId="38B6F2ED" w14:textId="77777777" w:rsidR="00F826FF" w:rsidRPr="00811474" w:rsidRDefault="00F826FF" w:rsidP="002601A8">
            <w:pPr>
              <w:ind w:left="12" w:right="93"/>
              <w:contextualSpacing/>
              <w:jc w:val="both"/>
              <w:rPr>
                <w:rFonts w:ascii="Times New Roman" w:eastAsia="Times New Roman" w:hAnsi="Times New Roman"/>
                <w:sz w:val="24"/>
                <w:szCs w:val="24"/>
                <w:lang w:val="kk-KZ"/>
              </w:rPr>
            </w:pPr>
            <w:r w:rsidRPr="00811474">
              <w:rPr>
                <w:rFonts w:ascii="Times New Roman" w:eastAsia="Times New Roman" w:hAnsi="Times New Roman"/>
                <w:sz w:val="24"/>
                <w:szCs w:val="24"/>
                <w:lang w:val="ru-RU"/>
              </w:rPr>
              <w:t>Психолого-педагогическое сопровождение детей с особыми образовательными потребностями</w:t>
            </w:r>
          </w:p>
        </w:tc>
        <w:tc>
          <w:tcPr>
            <w:tcW w:w="720" w:type="pct"/>
          </w:tcPr>
          <w:p w14:paraId="5D923128" w14:textId="77777777" w:rsidR="00F826FF" w:rsidRPr="00811474" w:rsidRDefault="00F826FF" w:rsidP="002601A8">
            <w:pPr>
              <w:ind w:left="14"/>
              <w:contextualSpacing/>
              <w:jc w:val="both"/>
              <w:rPr>
                <w:rFonts w:ascii="Times New Roman" w:eastAsia="Times New Roman" w:hAnsi="Times New Roman"/>
                <w:sz w:val="24"/>
                <w:szCs w:val="24"/>
                <w:lang w:val="kk-KZ"/>
              </w:rPr>
            </w:pPr>
            <w:r w:rsidRPr="00811474">
              <w:rPr>
                <w:rFonts w:ascii="Times New Roman" w:eastAsia="Times New Roman" w:hAnsi="Times New Roman"/>
                <w:spacing w:val="-2"/>
                <w:sz w:val="24"/>
                <w:szCs w:val="24"/>
              </w:rPr>
              <w:t>218093</w:t>
            </w:r>
          </w:p>
        </w:tc>
        <w:tc>
          <w:tcPr>
            <w:tcW w:w="1215" w:type="pct"/>
          </w:tcPr>
          <w:p w14:paraId="4C74BB2D" w14:textId="77777777" w:rsidR="00F826FF" w:rsidRPr="00811474" w:rsidRDefault="00F826FF" w:rsidP="002601A8">
            <w:pPr>
              <w:ind w:left="15"/>
              <w:contextualSpacing/>
              <w:jc w:val="both"/>
              <w:rPr>
                <w:rFonts w:ascii="Times New Roman" w:eastAsia="Times New Roman" w:hAnsi="Times New Roman"/>
                <w:sz w:val="24"/>
                <w:szCs w:val="24"/>
                <w:lang w:val="kk-KZ"/>
              </w:rPr>
            </w:pPr>
            <w:r w:rsidRPr="00811474">
              <w:rPr>
                <w:rFonts w:ascii="Times New Roman" w:eastAsia="Times New Roman" w:hAnsi="Times New Roman"/>
                <w:sz w:val="24"/>
                <w:szCs w:val="24"/>
              </w:rPr>
              <w:t>КМЦПК</w:t>
            </w:r>
          </w:p>
        </w:tc>
      </w:tr>
      <w:tr w:rsidR="00F826FF" w:rsidRPr="00811474" w14:paraId="3468739B" w14:textId="77777777" w:rsidTr="002601A8">
        <w:trPr>
          <w:trHeight w:val="593"/>
        </w:trPr>
        <w:tc>
          <w:tcPr>
            <w:tcW w:w="955" w:type="pct"/>
            <w:vMerge/>
          </w:tcPr>
          <w:p w14:paraId="126CE5A6" w14:textId="77777777" w:rsidR="00F826FF" w:rsidRPr="00811474" w:rsidRDefault="00F826FF" w:rsidP="002601A8">
            <w:pPr>
              <w:ind w:left="143"/>
              <w:contextualSpacing/>
              <w:jc w:val="both"/>
              <w:rPr>
                <w:rFonts w:ascii="Times New Roman" w:eastAsia="Times New Roman" w:hAnsi="Times New Roman"/>
                <w:spacing w:val="-2"/>
                <w:sz w:val="24"/>
                <w:szCs w:val="24"/>
              </w:rPr>
            </w:pPr>
          </w:p>
        </w:tc>
        <w:tc>
          <w:tcPr>
            <w:tcW w:w="598" w:type="pct"/>
          </w:tcPr>
          <w:p w14:paraId="76B2D975" w14:textId="77777777" w:rsidR="00F826FF" w:rsidRPr="00811474" w:rsidRDefault="00F826FF" w:rsidP="002601A8">
            <w:pPr>
              <w:ind w:left="14"/>
              <w:contextualSpacing/>
              <w:jc w:val="both"/>
              <w:rPr>
                <w:rFonts w:ascii="Times New Roman" w:eastAsia="Times New Roman" w:hAnsi="Times New Roman"/>
                <w:sz w:val="24"/>
                <w:szCs w:val="24"/>
              </w:rPr>
            </w:pPr>
            <w:r w:rsidRPr="00811474">
              <w:rPr>
                <w:rFonts w:ascii="Times New Roman" w:eastAsia="Times New Roman" w:hAnsi="Times New Roman"/>
                <w:sz w:val="24"/>
                <w:szCs w:val="24"/>
              </w:rPr>
              <w:t>23.12.24 – 08.01.25</w:t>
            </w:r>
          </w:p>
        </w:tc>
        <w:tc>
          <w:tcPr>
            <w:tcW w:w="1512" w:type="pct"/>
          </w:tcPr>
          <w:p w14:paraId="464D5AA2" w14:textId="77777777" w:rsidR="00F826FF" w:rsidRPr="00811474" w:rsidRDefault="00F826FF" w:rsidP="002601A8">
            <w:pPr>
              <w:ind w:left="12" w:right="93"/>
              <w:contextualSpacing/>
              <w:jc w:val="both"/>
              <w:rPr>
                <w:rFonts w:ascii="Times New Roman" w:eastAsia="Times New Roman" w:hAnsi="Times New Roman"/>
                <w:sz w:val="24"/>
                <w:szCs w:val="24"/>
              </w:rPr>
            </w:pPr>
            <w:r w:rsidRPr="00811474">
              <w:rPr>
                <w:rFonts w:ascii="Times New Roman" w:eastAsia="Times New Roman" w:hAnsi="Times New Roman"/>
                <w:sz w:val="24"/>
                <w:szCs w:val="24"/>
              </w:rPr>
              <w:t>Нейропсихология детского возраста</w:t>
            </w:r>
          </w:p>
        </w:tc>
        <w:tc>
          <w:tcPr>
            <w:tcW w:w="720" w:type="pct"/>
          </w:tcPr>
          <w:p w14:paraId="209ADFE1" w14:textId="77777777" w:rsidR="00F826FF" w:rsidRPr="00811474" w:rsidRDefault="00F826FF" w:rsidP="002601A8">
            <w:pPr>
              <w:ind w:left="14"/>
              <w:contextualSpacing/>
              <w:jc w:val="both"/>
              <w:rPr>
                <w:rFonts w:ascii="Times New Roman" w:eastAsia="Times New Roman" w:hAnsi="Times New Roman"/>
                <w:spacing w:val="-2"/>
                <w:sz w:val="24"/>
                <w:szCs w:val="24"/>
              </w:rPr>
            </w:pPr>
            <w:r w:rsidRPr="00811474">
              <w:rPr>
                <w:rFonts w:ascii="Times New Roman" w:eastAsia="Times New Roman" w:hAnsi="Times New Roman"/>
                <w:spacing w:val="-2"/>
                <w:sz w:val="24"/>
                <w:szCs w:val="24"/>
              </w:rPr>
              <w:t>1794</w:t>
            </w:r>
          </w:p>
        </w:tc>
        <w:tc>
          <w:tcPr>
            <w:tcW w:w="1215" w:type="pct"/>
          </w:tcPr>
          <w:p w14:paraId="708B8B35" w14:textId="77777777" w:rsidR="00F826FF" w:rsidRPr="00811474" w:rsidRDefault="00F826FF" w:rsidP="002601A8">
            <w:pPr>
              <w:ind w:left="15"/>
              <w:contextualSpacing/>
              <w:jc w:val="both"/>
              <w:rPr>
                <w:rFonts w:ascii="Times New Roman" w:eastAsia="Times New Roman" w:hAnsi="Times New Roman"/>
                <w:sz w:val="24"/>
                <w:szCs w:val="24"/>
              </w:rPr>
            </w:pPr>
            <w:r w:rsidRPr="00811474">
              <w:rPr>
                <w:rFonts w:ascii="Times New Roman" w:eastAsia="Times New Roman" w:hAnsi="Times New Roman"/>
                <w:sz w:val="24"/>
                <w:szCs w:val="24"/>
              </w:rPr>
              <w:t>Академия педагогов и психологов</w:t>
            </w:r>
          </w:p>
        </w:tc>
      </w:tr>
    </w:tbl>
    <w:p w14:paraId="7ECBA397" w14:textId="77777777" w:rsidR="00F826FF" w:rsidRDefault="00F826FF" w:rsidP="00F826FF">
      <w:pPr>
        <w:spacing w:after="0" w:line="240" w:lineRule="auto"/>
        <w:jc w:val="both"/>
        <w:rPr>
          <w:rFonts w:ascii="Times New Roman" w:eastAsia="Calibri" w:hAnsi="Times New Roman" w:cs="Times New Roman"/>
          <w:sz w:val="28"/>
          <w:szCs w:val="28"/>
          <w:lang w:val="kk-KZ"/>
        </w:rPr>
      </w:pPr>
    </w:p>
    <w:p w14:paraId="654FC95F" w14:textId="77777777" w:rsidR="00F826FF" w:rsidRPr="00F826FF" w:rsidRDefault="00F826FF" w:rsidP="00F826FF">
      <w:pPr>
        <w:spacing w:line="276" w:lineRule="auto"/>
        <w:ind w:firstLine="708"/>
        <w:jc w:val="both"/>
        <w:rPr>
          <w:rFonts w:ascii="Times New Roman" w:eastAsia="Calibri" w:hAnsi="Times New Roman" w:cs="Times New Roman"/>
          <w:sz w:val="28"/>
          <w:szCs w:val="28"/>
          <w:lang w:val="kk-KZ"/>
        </w:rPr>
      </w:pPr>
      <w:r w:rsidRPr="00F826FF">
        <w:rPr>
          <w:rFonts w:ascii="Times New Roman" w:eastAsia="Calibri" w:hAnsi="Times New Roman" w:cs="Times New Roman"/>
          <w:sz w:val="28"/>
          <w:szCs w:val="28"/>
          <w:lang w:val="kk-KZ"/>
        </w:rPr>
        <w:t>В июле планируется прохождение курсов воспитателем класса предшкольной подготовки Килишбековой Е.В.</w:t>
      </w:r>
    </w:p>
    <w:p w14:paraId="40ED228B" w14:textId="77777777" w:rsidR="00F826FF" w:rsidRDefault="00F826FF" w:rsidP="00F826FF">
      <w:pPr>
        <w:widowControl w:val="0"/>
        <w:shd w:val="clear" w:color="auto" w:fill="FFFFFF"/>
        <w:spacing w:line="276" w:lineRule="auto"/>
        <w:ind w:left="142" w:firstLine="578"/>
        <w:contextualSpacing/>
        <w:jc w:val="both"/>
        <w:rPr>
          <w:rFonts w:ascii="Times New Roman" w:eastAsia="Calibri" w:hAnsi="Times New Roman" w:cs="Times New Roman"/>
          <w:sz w:val="28"/>
          <w:szCs w:val="28"/>
        </w:rPr>
      </w:pPr>
      <w:r w:rsidRPr="00F826FF">
        <w:rPr>
          <w:rFonts w:ascii="Times New Roman" w:eastAsia="Calibri" w:hAnsi="Times New Roman" w:cs="Times New Roman"/>
          <w:sz w:val="28"/>
          <w:szCs w:val="28"/>
        </w:rPr>
        <w:t>Таким образом, все педагоги дошкольного образования обладают соответствующими профессиональными компетенциями в своей деятельности, непрерывно совершенствуют свое профессиональное мастерство, исследовательский, интеллектуальный и творческий уровень, в том числе повышают (подтверждают) уровень квалификационной категории не реже одного раза в пять лет.</w:t>
      </w:r>
    </w:p>
    <w:p w14:paraId="5DFF5899" w14:textId="1B0AF5D4" w:rsidR="00F826FF" w:rsidRDefault="005D7A40" w:rsidP="00F826FF">
      <w:pPr>
        <w:widowControl w:val="0"/>
        <w:shd w:val="clear" w:color="auto" w:fill="FFFFFF"/>
        <w:spacing w:line="276" w:lineRule="auto"/>
        <w:ind w:left="142" w:firstLine="578"/>
        <w:contextualSpacing/>
        <w:jc w:val="both"/>
        <w:rPr>
          <w:rFonts w:ascii="Times New Roman" w:hAnsi="Times New Roman" w:cs="Times New Roman"/>
          <w:b/>
          <w:bCs/>
          <w:sz w:val="28"/>
          <w:szCs w:val="28"/>
          <w:lang w:val="kk-KZ"/>
        </w:rPr>
      </w:pPr>
      <w:r>
        <w:rPr>
          <w:rFonts w:ascii="Times New Roman" w:hAnsi="Times New Roman" w:cs="Times New Roman"/>
          <w:b/>
          <w:bCs/>
          <w:sz w:val="28"/>
          <w:lang w:val="kk-KZ"/>
        </w:rPr>
        <w:t xml:space="preserve">Прохождение курсов, результаты УМС (районный, областной), </w:t>
      </w:r>
      <w:r w:rsidRPr="00F826FF">
        <w:rPr>
          <w:rFonts w:ascii="Times New Roman" w:hAnsi="Times New Roman" w:cs="Times New Roman"/>
          <w:b/>
          <w:bCs/>
          <w:sz w:val="28"/>
          <w:szCs w:val="28"/>
          <w:lang w:val="kk-KZ"/>
        </w:rPr>
        <w:t>трансляция опыта работы</w:t>
      </w:r>
      <w:r>
        <w:rPr>
          <w:rFonts w:ascii="Times New Roman" w:hAnsi="Times New Roman" w:cs="Times New Roman"/>
          <w:b/>
          <w:bCs/>
          <w:sz w:val="28"/>
          <w:szCs w:val="28"/>
          <w:lang w:val="kk-KZ"/>
        </w:rPr>
        <w:t xml:space="preserve"> ОСО:</w:t>
      </w:r>
    </w:p>
    <w:p w14:paraId="673F7746" w14:textId="30485065" w:rsidR="005D7A40" w:rsidRPr="005D7A40" w:rsidRDefault="005D7A40" w:rsidP="005D7A40">
      <w:pPr>
        <w:spacing w:after="0" w:line="240" w:lineRule="auto"/>
        <w:ind w:firstLine="567"/>
        <w:jc w:val="both"/>
        <w:rPr>
          <w:rFonts w:ascii="Times New Roman" w:eastAsia="Times New Roman" w:hAnsi="Times New Roman" w:cs="Times New Roman"/>
          <w:kern w:val="0"/>
          <w:sz w:val="28"/>
          <w:szCs w:val="28"/>
          <w:bdr w:val="none" w:sz="0" w:space="0" w:color="auto" w:frame="1"/>
          <w:lang w:eastAsia="ru-RU"/>
          <w14:ligatures w14:val="none"/>
        </w:rPr>
      </w:pPr>
      <w:r>
        <w:rPr>
          <w:rFonts w:ascii="Times New Roman" w:hAnsi="Times New Roman" w:cs="Times New Roman"/>
          <w:b/>
          <w:bCs/>
          <w:sz w:val="28"/>
          <w:szCs w:val="28"/>
          <w:lang w:val="kk-KZ"/>
        </w:rPr>
        <w:t xml:space="preserve"> </w:t>
      </w:r>
      <w:r w:rsidRPr="005D7A40">
        <w:rPr>
          <w:rFonts w:ascii="Times New Roman" w:eastAsia="Times New Roman" w:hAnsi="Times New Roman" w:cs="Times New Roman"/>
          <w:color w:val="000000"/>
          <w:kern w:val="0"/>
          <w:sz w:val="28"/>
          <w:szCs w:val="28"/>
          <w:bdr w:val="none" w:sz="0" w:space="0" w:color="auto" w:frame="1"/>
          <w:lang w:eastAsia="ru-RU"/>
          <w14:ligatures w14:val="none"/>
        </w:rPr>
        <w:t>Работа по повышению квалификации в 20</w:t>
      </w:r>
      <w:r>
        <w:rPr>
          <w:rFonts w:ascii="Times New Roman" w:eastAsia="Times New Roman" w:hAnsi="Times New Roman" w:cs="Times New Roman"/>
          <w:color w:val="000000"/>
          <w:kern w:val="0"/>
          <w:sz w:val="28"/>
          <w:szCs w:val="28"/>
          <w:bdr w:val="none" w:sz="0" w:space="0" w:color="auto" w:frame="1"/>
          <w:lang w:eastAsia="ru-RU"/>
          <w14:ligatures w14:val="none"/>
        </w:rPr>
        <w:t>24-2025 учебном</w:t>
      </w:r>
      <w:r w:rsidRPr="005D7A40">
        <w:rPr>
          <w:rFonts w:ascii="Times New Roman" w:eastAsia="Times New Roman" w:hAnsi="Times New Roman" w:cs="Times New Roman"/>
          <w:color w:val="000000"/>
          <w:kern w:val="0"/>
          <w:sz w:val="28"/>
          <w:szCs w:val="28"/>
          <w:bdr w:val="none" w:sz="0" w:space="0" w:color="auto" w:frame="1"/>
          <w:lang w:eastAsia="ru-RU"/>
          <w14:ligatures w14:val="none"/>
        </w:rPr>
        <w:t xml:space="preserve"> году была направлена на решение следующих задач:</w:t>
      </w:r>
    </w:p>
    <w:p w14:paraId="08CFB676" w14:textId="77777777" w:rsidR="005D7A40" w:rsidRPr="005D7A40" w:rsidRDefault="005D7A40" w:rsidP="005D7A40">
      <w:pPr>
        <w:numPr>
          <w:ilvl w:val="0"/>
          <w:numId w:val="14"/>
        </w:numPr>
        <w:spacing w:after="0" w:line="240" w:lineRule="auto"/>
        <w:ind w:firstLine="567"/>
        <w:jc w:val="both"/>
        <w:rPr>
          <w:rFonts w:ascii="Times New Roman" w:eastAsia="Times New Roman" w:hAnsi="Times New Roman" w:cs="Times New Roman"/>
          <w:kern w:val="0"/>
          <w:sz w:val="28"/>
          <w:szCs w:val="28"/>
          <w:bdr w:val="none" w:sz="0" w:space="0" w:color="auto" w:frame="1"/>
          <w:lang w:eastAsia="ru-RU"/>
          <w14:ligatures w14:val="none"/>
        </w:rPr>
      </w:pPr>
      <w:r w:rsidRPr="005D7A40">
        <w:rPr>
          <w:rFonts w:ascii="Times New Roman" w:eastAsia="Times New Roman" w:hAnsi="Times New Roman" w:cs="Times New Roman"/>
          <w:color w:val="000000"/>
          <w:kern w:val="0"/>
          <w:sz w:val="28"/>
          <w:szCs w:val="28"/>
          <w:bdr w:val="none" w:sz="0" w:space="0" w:color="auto" w:frame="1"/>
          <w:lang w:eastAsia="ru-RU"/>
          <w14:ligatures w14:val="none"/>
        </w:rPr>
        <w:t>обеспечение выполнения плана курсовой подготовки, изучение ее эффективности;</w:t>
      </w:r>
    </w:p>
    <w:p w14:paraId="23979447" w14:textId="77777777" w:rsidR="005D7A40" w:rsidRPr="00867416" w:rsidRDefault="005D7A40" w:rsidP="005D7A40">
      <w:pPr>
        <w:numPr>
          <w:ilvl w:val="0"/>
          <w:numId w:val="14"/>
        </w:numPr>
        <w:spacing w:after="0" w:line="240" w:lineRule="auto"/>
        <w:ind w:firstLine="567"/>
        <w:jc w:val="both"/>
        <w:rPr>
          <w:rFonts w:ascii="Times New Roman" w:eastAsia="Times New Roman" w:hAnsi="Times New Roman" w:cs="Times New Roman"/>
          <w:kern w:val="0"/>
          <w:sz w:val="28"/>
          <w:szCs w:val="28"/>
          <w:bdr w:val="none" w:sz="0" w:space="0" w:color="auto" w:frame="1"/>
          <w:lang w:eastAsia="ru-RU"/>
          <w14:ligatures w14:val="none"/>
        </w:rPr>
      </w:pPr>
      <w:r w:rsidRPr="005D7A40">
        <w:rPr>
          <w:rFonts w:ascii="Times New Roman" w:eastAsia="Times New Roman" w:hAnsi="Times New Roman" w:cs="Times New Roman"/>
          <w:color w:val="000000"/>
          <w:kern w:val="0"/>
          <w:sz w:val="28"/>
          <w:szCs w:val="28"/>
          <w:bdr w:val="none" w:sz="0" w:space="0" w:color="auto" w:frame="1"/>
          <w:lang w:eastAsia="ru-RU"/>
          <w14:ligatures w14:val="none"/>
        </w:rPr>
        <w:t>координация действий с методистами-предметниками по организации повышения квалификации.</w:t>
      </w:r>
    </w:p>
    <w:p w14:paraId="74CD08A5" w14:textId="39183D3C" w:rsidR="00867416" w:rsidRPr="00867416" w:rsidRDefault="00867416" w:rsidP="00867416">
      <w:pPr>
        <w:pStyle w:val="ad"/>
        <w:jc w:val="center"/>
        <w:rPr>
          <w:rFonts w:ascii="Times New Roman" w:hAnsi="Times New Roman" w:cs="Times New Roman"/>
          <w:b/>
          <w:bCs/>
          <w:i/>
          <w:iCs/>
          <w:sz w:val="28"/>
          <w:szCs w:val="28"/>
        </w:rPr>
      </w:pPr>
      <w:r w:rsidRPr="00867416">
        <w:rPr>
          <w:rFonts w:ascii="Times New Roman" w:hAnsi="Times New Roman" w:cs="Times New Roman"/>
          <w:b/>
          <w:bCs/>
          <w:i/>
          <w:iCs/>
          <w:sz w:val="28"/>
          <w:szCs w:val="28"/>
        </w:rPr>
        <w:t>Перспективный план прохождения курсовой переподготовки педагогических работников</w:t>
      </w:r>
    </w:p>
    <w:p w14:paraId="78D18751" w14:textId="77777777" w:rsidR="00867416" w:rsidRPr="00867416" w:rsidRDefault="00867416" w:rsidP="00867416">
      <w:pPr>
        <w:pStyle w:val="ad"/>
        <w:jc w:val="center"/>
        <w:rPr>
          <w:rFonts w:ascii="Times New Roman" w:hAnsi="Times New Roman" w:cs="Times New Roman"/>
          <w:b/>
          <w:bCs/>
          <w:i/>
          <w:iCs/>
          <w:sz w:val="28"/>
          <w:szCs w:val="28"/>
        </w:rPr>
      </w:pPr>
      <w:r w:rsidRPr="00867416">
        <w:rPr>
          <w:rFonts w:ascii="Times New Roman" w:hAnsi="Times New Roman" w:cs="Times New Roman"/>
          <w:b/>
          <w:bCs/>
          <w:i/>
          <w:iCs/>
          <w:sz w:val="28"/>
          <w:szCs w:val="28"/>
        </w:rPr>
        <w:t>КГУ «Александровская общеобразовательная школа отдела образования Костанайского района» Управления образования Костанайской области</w:t>
      </w:r>
    </w:p>
    <w:p w14:paraId="4C60C53B" w14:textId="77777777" w:rsidR="00867416" w:rsidRPr="005D7A40" w:rsidRDefault="00867416" w:rsidP="00867416">
      <w:pPr>
        <w:spacing w:after="0" w:line="240" w:lineRule="auto"/>
        <w:ind w:left="720"/>
        <w:jc w:val="center"/>
        <w:rPr>
          <w:rFonts w:ascii="Times New Roman" w:eastAsia="Times New Roman" w:hAnsi="Times New Roman" w:cs="Times New Roman"/>
          <w:kern w:val="0"/>
          <w:sz w:val="28"/>
          <w:szCs w:val="28"/>
          <w:bdr w:val="none" w:sz="0" w:space="0" w:color="auto" w:frame="1"/>
          <w:lang w:eastAsia="ru-RU"/>
          <w14:ligatures w14:val="none"/>
        </w:rPr>
      </w:pPr>
    </w:p>
    <w:tbl>
      <w:tblPr>
        <w:tblStyle w:val="11"/>
        <w:tblW w:w="10349" w:type="dxa"/>
        <w:tblInd w:w="-856" w:type="dxa"/>
        <w:tblLook w:val="04A0" w:firstRow="1" w:lastRow="0" w:firstColumn="1" w:lastColumn="0" w:noHBand="0" w:noVBand="1"/>
      </w:tblPr>
      <w:tblGrid>
        <w:gridCol w:w="456"/>
        <w:gridCol w:w="2671"/>
        <w:gridCol w:w="2833"/>
        <w:gridCol w:w="1416"/>
        <w:gridCol w:w="1415"/>
        <w:gridCol w:w="1558"/>
      </w:tblGrid>
      <w:tr w:rsidR="00867416" w:rsidRPr="00867416" w14:paraId="709C2EC5" w14:textId="77777777" w:rsidTr="002601A8">
        <w:tc>
          <w:tcPr>
            <w:tcW w:w="456" w:type="dxa"/>
          </w:tcPr>
          <w:p w14:paraId="5086078B"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c>
          <w:tcPr>
            <w:tcW w:w="2671" w:type="dxa"/>
          </w:tcPr>
          <w:p w14:paraId="40DC379D"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ФИО</w:t>
            </w:r>
          </w:p>
        </w:tc>
        <w:tc>
          <w:tcPr>
            <w:tcW w:w="2833" w:type="dxa"/>
          </w:tcPr>
          <w:p w14:paraId="5B4E4CE3"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 xml:space="preserve">Преподаваемый предмет </w:t>
            </w:r>
          </w:p>
        </w:tc>
        <w:tc>
          <w:tcPr>
            <w:tcW w:w="1416" w:type="dxa"/>
          </w:tcPr>
          <w:p w14:paraId="65E88BE9"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2024</w:t>
            </w:r>
          </w:p>
        </w:tc>
        <w:tc>
          <w:tcPr>
            <w:tcW w:w="1415" w:type="dxa"/>
          </w:tcPr>
          <w:p w14:paraId="254C559E"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2025</w:t>
            </w:r>
          </w:p>
        </w:tc>
        <w:tc>
          <w:tcPr>
            <w:tcW w:w="1558" w:type="dxa"/>
          </w:tcPr>
          <w:p w14:paraId="7C7D5E6B"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2026</w:t>
            </w:r>
          </w:p>
        </w:tc>
      </w:tr>
      <w:tr w:rsidR="00867416" w:rsidRPr="00867416" w14:paraId="75033654" w14:textId="77777777" w:rsidTr="002601A8">
        <w:tc>
          <w:tcPr>
            <w:tcW w:w="456" w:type="dxa"/>
            <w:vMerge w:val="restart"/>
          </w:tcPr>
          <w:p w14:paraId="32BB3E2B"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1</w:t>
            </w:r>
          </w:p>
        </w:tc>
        <w:tc>
          <w:tcPr>
            <w:tcW w:w="2671" w:type="dxa"/>
            <w:vMerge w:val="restart"/>
          </w:tcPr>
          <w:p w14:paraId="544CC22D"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Абдигапарова А.Ж.</w:t>
            </w:r>
          </w:p>
        </w:tc>
        <w:tc>
          <w:tcPr>
            <w:tcW w:w="2833" w:type="dxa"/>
          </w:tcPr>
          <w:p w14:paraId="1FC207EC"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Учитель физики</w:t>
            </w:r>
          </w:p>
        </w:tc>
        <w:tc>
          <w:tcPr>
            <w:tcW w:w="1416" w:type="dxa"/>
          </w:tcPr>
          <w:p w14:paraId="71B6BED3" w14:textId="77777777" w:rsidR="00867416" w:rsidRPr="00867416" w:rsidRDefault="00867416" w:rsidP="00867416">
            <w:pPr>
              <w:jc w:val="center"/>
              <w:rPr>
                <w:rFonts w:ascii="Times New Roman" w:hAnsi="Times New Roman" w:cs="Times New Roman"/>
              </w:rPr>
            </w:pPr>
          </w:p>
        </w:tc>
        <w:tc>
          <w:tcPr>
            <w:tcW w:w="1415" w:type="dxa"/>
          </w:tcPr>
          <w:p w14:paraId="0AC3998B" w14:textId="77777777" w:rsidR="00867416" w:rsidRPr="00867416" w:rsidRDefault="00867416" w:rsidP="00867416">
            <w:pPr>
              <w:jc w:val="center"/>
              <w:rPr>
                <w:rFonts w:ascii="Times New Roman" w:hAnsi="Times New Roman" w:cs="Times New Roman"/>
              </w:rPr>
            </w:pPr>
          </w:p>
        </w:tc>
        <w:tc>
          <w:tcPr>
            <w:tcW w:w="1558" w:type="dxa"/>
          </w:tcPr>
          <w:p w14:paraId="0CE62AC3"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r>
      <w:tr w:rsidR="00867416" w:rsidRPr="00867416" w14:paraId="2637EC9F" w14:textId="77777777" w:rsidTr="002601A8">
        <w:tc>
          <w:tcPr>
            <w:tcW w:w="456" w:type="dxa"/>
            <w:vMerge/>
          </w:tcPr>
          <w:p w14:paraId="17483D43" w14:textId="77777777" w:rsidR="00867416" w:rsidRPr="00867416" w:rsidRDefault="00867416" w:rsidP="00867416">
            <w:pPr>
              <w:jc w:val="center"/>
              <w:rPr>
                <w:rFonts w:ascii="Times New Roman" w:hAnsi="Times New Roman" w:cs="Times New Roman"/>
              </w:rPr>
            </w:pPr>
          </w:p>
        </w:tc>
        <w:tc>
          <w:tcPr>
            <w:tcW w:w="2671" w:type="dxa"/>
            <w:vMerge/>
          </w:tcPr>
          <w:p w14:paraId="4962F9D9" w14:textId="77777777" w:rsidR="00867416" w:rsidRPr="00867416" w:rsidRDefault="00867416" w:rsidP="00867416">
            <w:pPr>
              <w:rPr>
                <w:rFonts w:ascii="Times New Roman" w:hAnsi="Times New Roman" w:cs="Times New Roman"/>
              </w:rPr>
            </w:pPr>
          </w:p>
        </w:tc>
        <w:tc>
          <w:tcPr>
            <w:tcW w:w="2833" w:type="dxa"/>
          </w:tcPr>
          <w:p w14:paraId="7517D0BF"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Учитель математики</w:t>
            </w:r>
          </w:p>
        </w:tc>
        <w:tc>
          <w:tcPr>
            <w:tcW w:w="1416" w:type="dxa"/>
          </w:tcPr>
          <w:p w14:paraId="2DB02434" w14:textId="77777777" w:rsidR="00867416" w:rsidRPr="00867416" w:rsidRDefault="00867416" w:rsidP="00867416">
            <w:pPr>
              <w:jc w:val="center"/>
              <w:rPr>
                <w:rFonts w:ascii="Times New Roman" w:hAnsi="Times New Roman" w:cs="Times New Roman"/>
              </w:rPr>
            </w:pPr>
          </w:p>
        </w:tc>
        <w:tc>
          <w:tcPr>
            <w:tcW w:w="1415" w:type="dxa"/>
          </w:tcPr>
          <w:p w14:paraId="59699942" w14:textId="77777777" w:rsidR="00867416" w:rsidRPr="00867416" w:rsidRDefault="00867416" w:rsidP="00867416">
            <w:pPr>
              <w:jc w:val="center"/>
              <w:rPr>
                <w:rFonts w:ascii="Times New Roman" w:hAnsi="Times New Roman" w:cs="Times New Roman"/>
              </w:rPr>
            </w:pPr>
          </w:p>
        </w:tc>
        <w:tc>
          <w:tcPr>
            <w:tcW w:w="1558" w:type="dxa"/>
          </w:tcPr>
          <w:p w14:paraId="432965EC"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r>
      <w:tr w:rsidR="00867416" w:rsidRPr="00867416" w14:paraId="671A1863" w14:textId="77777777" w:rsidTr="002601A8">
        <w:tc>
          <w:tcPr>
            <w:tcW w:w="456" w:type="dxa"/>
          </w:tcPr>
          <w:p w14:paraId="4A7D5A17"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2</w:t>
            </w:r>
          </w:p>
        </w:tc>
        <w:tc>
          <w:tcPr>
            <w:tcW w:w="2671" w:type="dxa"/>
          </w:tcPr>
          <w:p w14:paraId="45F60563"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 xml:space="preserve">Альмухамедов Б.С. </w:t>
            </w:r>
          </w:p>
        </w:tc>
        <w:tc>
          <w:tcPr>
            <w:tcW w:w="2833" w:type="dxa"/>
          </w:tcPr>
          <w:p w14:paraId="0A39896D"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Учитель физической культуры</w:t>
            </w:r>
          </w:p>
        </w:tc>
        <w:tc>
          <w:tcPr>
            <w:tcW w:w="1416" w:type="dxa"/>
          </w:tcPr>
          <w:p w14:paraId="5C59C1A2" w14:textId="77777777" w:rsidR="00867416" w:rsidRPr="00867416" w:rsidRDefault="00867416" w:rsidP="00867416">
            <w:pPr>
              <w:jc w:val="center"/>
              <w:rPr>
                <w:rFonts w:ascii="Times New Roman" w:hAnsi="Times New Roman" w:cs="Times New Roman"/>
              </w:rPr>
            </w:pPr>
          </w:p>
        </w:tc>
        <w:tc>
          <w:tcPr>
            <w:tcW w:w="1415" w:type="dxa"/>
          </w:tcPr>
          <w:p w14:paraId="7A66560A" w14:textId="77777777" w:rsidR="00867416" w:rsidRPr="00867416" w:rsidRDefault="00867416" w:rsidP="00867416">
            <w:pPr>
              <w:jc w:val="center"/>
              <w:rPr>
                <w:rFonts w:ascii="Times New Roman" w:hAnsi="Times New Roman" w:cs="Times New Roman"/>
              </w:rPr>
            </w:pPr>
          </w:p>
        </w:tc>
        <w:tc>
          <w:tcPr>
            <w:tcW w:w="1558" w:type="dxa"/>
          </w:tcPr>
          <w:p w14:paraId="42FFB6F1"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r>
      <w:tr w:rsidR="00867416" w:rsidRPr="00867416" w14:paraId="52C1A6E7" w14:textId="77777777" w:rsidTr="002601A8">
        <w:tc>
          <w:tcPr>
            <w:tcW w:w="456" w:type="dxa"/>
            <w:vMerge w:val="restart"/>
          </w:tcPr>
          <w:p w14:paraId="6F2669D3"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3</w:t>
            </w:r>
          </w:p>
        </w:tc>
        <w:tc>
          <w:tcPr>
            <w:tcW w:w="2671" w:type="dxa"/>
            <w:vMerge w:val="restart"/>
          </w:tcPr>
          <w:p w14:paraId="2FB6B804"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Баженова Г.В.</w:t>
            </w:r>
          </w:p>
        </w:tc>
        <w:tc>
          <w:tcPr>
            <w:tcW w:w="2833" w:type="dxa"/>
          </w:tcPr>
          <w:p w14:paraId="0FBE4EBE"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 xml:space="preserve">Учитель географии </w:t>
            </w:r>
          </w:p>
        </w:tc>
        <w:tc>
          <w:tcPr>
            <w:tcW w:w="1416" w:type="dxa"/>
          </w:tcPr>
          <w:p w14:paraId="12DF87F9" w14:textId="77777777" w:rsidR="00867416" w:rsidRPr="00867416" w:rsidRDefault="00867416" w:rsidP="00867416">
            <w:pPr>
              <w:jc w:val="center"/>
              <w:rPr>
                <w:rFonts w:ascii="Times New Roman" w:hAnsi="Times New Roman" w:cs="Times New Roman"/>
              </w:rPr>
            </w:pPr>
          </w:p>
        </w:tc>
        <w:tc>
          <w:tcPr>
            <w:tcW w:w="1415" w:type="dxa"/>
          </w:tcPr>
          <w:p w14:paraId="247010BC" w14:textId="77777777" w:rsidR="00867416" w:rsidRPr="00867416" w:rsidRDefault="00867416" w:rsidP="00867416">
            <w:pPr>
              <w:jc w:val="center"/>
              <w:rPr>
                <w:rFonts w:ascii="Times New Roman" w:hAnsi="Times New Roman" w:cs="Times New Roman"/>
              </w:rPr>
            </w:pPr>
          </w:p>
        </w:tc>
        <w:tc>
          <w:tcPr>
            <w:tcW w:w="1558" w:type="dxa"/>
          </w:tcPr>
          <w:p w14:paraId="7A3EB564"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r>
      <w:tr w:rsidR="00867416" w:rsidRPr="00867416" w14:paraId="447546B9" w14:textId="77777777" w:rsidTr="002601A8">
        <w:tc>
          <w:tcPr>
            <w:tcW w:w="456" w:type="dxa"/>
            <w:vMerge/>
          </w:tcPr>
          <w:p w14:paraId="6A2CC335" w14:textId="77777777" w:rsidR="00867416" w:rsidRPr="00867416" w:rsidRDefault="00867416" w:rsidP="00867416">
            <w:pPr>
              <w:jc w:val="center"/>
              <w:rPr>
                <w:rFonts w:ascii="Times New Roman" w:hAnsi="Times New Roman" w:cs="Times New Roman"/>
              </w:rPr>
            </w:pPr>
          </w:p>
        </w:tc>
        <w:tc>
          <w:tcPr>
            <w:tcW w:w="2671" w:type="dxa"/>
            <w:vMerge/>
          </w:tcPr>
          <w:p w14:paraId="5249B98B" w14:textId="77777777" w:rsidR="00867416" w:rsidRPr="00867416" w:rsidRDefault="00867416" w:rsidP="00867416">
            <w:pPr>
              <w:rPr>
                <w:rFonts w:ascii="Times New Roman" w:hAnsi="Times New Roman" w:cs="Times New Roman"/>
              </w:rPr>
            </w:pPr>
          </w:p>
        </w:tc>
        <w:tc>
          <w:tcPr>
            <w:tcW w:w="2833" w:type="dxa"/>
          </w:tcPr>
          <w:p w14:paraId="715FFBE9" w14:textId="77777777" w:rsidR="00867416" w:rsidRPr="00867416" w:rsidRDefault="00867416" w:rsidP="00867416">
            <w:pPr>
              <w:jc w:val="center"/>
              <w:rPr>
                <w:rFonts w:ascii="Times New Roman" w:hAnsi="Times New Roman" w:cs="Times New Roman"/>
              </w:rPr>
            </w:pPr>
            <w:proofErr w:type="gramStart"/>
            <w:r w:rsidRPr="00867416">
              <w:rPr>
                <w:rFonts w:ascii="Times New Roman" w:hAnsi="Times New Roman" w:cs="Times New Roman"/>
              </w:rPr>
              <w:t>Учитель  худ</w:t>
            </w:r>
            <w:proofErr w:type="gramEnd"/>
            <w:r w:rsidRPr="00867416">
              <w:rPr>
                <w:rFonts w:ascii="Times New Roman" w:hAnsi="Times New Roman" w:cs="Times New Roman"/>
              </w:rPr>
              <w:t>.труда</w:t>
            </w:r>
          </w:p>
        </w:tc>
        <w:tc>
          <w:tcPr>
            <w:tcW w:w="1416" w:type="dxa"/>
          </w:tcPr>
          <w:p w14:paraId="0A500180"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c>
          <w:tcPr>
            <w:tcW w:w="1415" w:type="dxa"/>
          </w:tcPr>
          <w:p w14:paraId="3A5635AF" w14:textId="77777777" w:rsidR="00867416" w:rsidRPr="00867416" w:rsidRDefault="00867416" w:rsidP="00867416">
            <w:pPr>
              <w:jc w:val="center"/>
              <w:rPr>
                <w:rFonts w:ascii="Times New Roman" w:hAnsi="Times New Roman" w:cs="Times New Roman"/>
              </w:rPr>
            </w:pPr>
          </w:p>
        </w:tc>
        <w:tc>
          <w:tcPr>
            <w:tcW w:w="1558" w:type="dxa"/>
          </w:tcPr>
          <w:p w14:paraId="18565E88" w14:textId="77777777" w:rsidR="00867416" w:rsidRPr="00867416" w:rsidRDefault="00867416" w:rsidP="00867416">
            <w:pPr>
              <w:jc w:val="center"/>
              <w:rPr>
                <w:rFonts w:ascii="Times New Roman" w:hAnsi="Times New Roman" w:cs="Times New Roman"/>
              </w:rPr>
            </w:pPr>
          </w:p>
        </w:tc>
      </w:tr>
      <w:tr w:rsidR="00867416" w:rsidRPr="00867416" w14:paraId="09ACE3B1" w14:textId="77777777" w:rsidTr="002601A8">
        <w:tc>
          <w:tcPr>
            <w:tcW w:w="456" w:type="dxa"/>
          </w:tcPr>
          <w:p w14:paraId="6226ED57"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4</w:t>
            </w:r>
          </w:p>
        </w:tc>
        <w:tc>
          <w:tcPr>
            <w:tcW w:w="2671" w:type="dxa"/>
          </w:tcPr>
          <w:p w14:paraId="0A6BFD0C"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Базаркин В.С.</w:t>
            </w:r>
          </w:p>
        </w:tc>
        <w:tc>
          <w:tcPr>
            <w:tcW w:w="2833" w:type="dxa"/>
          </w:tcPr>
          <w:p w14:paraId="6BD7720D"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Физика и информатика</w:t>
            </w:r>
          </w:p>
        </w:tc>
        <w:tc>
          <w:tcPr>
            <w:tcW w:w="1416" w:type="dxa"/>
          </w:tcPr>
          <w:p w14:paraId="433F3B82"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c>
          <w:tcPr>
            <w:tcW w:w="1415" w:type="dxa"/>
          </w:tcPr>
          <w:p w14:paraId="6BDABB85" w14:textId="77777777" w:rsidR="00867416" w:rsidRPr="00867416" w:rsidRDefault="00867416" w:rsidP="00867416">
            <w:pPr>
              <w:jc w:val="center"/>
              <w:rPr>
                <w:rFonts w:ascii="Times New Roman" w:hAnsi="Times New Roman" w:cs="Times New Roman"/>
              </w:rPr>
            </w:pPr>
          </w:p>
        </w:tc>
        <w:tc>
          <w:tcPr>
            <w:tcW w:w="1558" w:type="dxa"/>
          </w:tcPr>
          <w:p w14:paraId="4158E097" w14:textId="77777777" w:rsidR="00867416" w:rsidRPr="00867416" w:rsidRDefault="00867416" w:rsidP="00867416">
            <w:pPr>
              <w:jc w:val="center"/>
              <w:rPr>
                <w:rFonts w:ascii="Times New Roman" w:hAnsi="Times New Roman" w:cs="Times New Roman"/>
              </w:rPr>
            </w:pPr>
          </w:p>
        </w:tc>
      </w:tr>
      <w:tr w:rsidR="00867416" w:rsidRPr="00867416" w14:paraId="06F41AC9" w14:textId="77777777" w:rsidTr="002601A8">
        <w:tc>
          <w:tcPr>
            <w:tcW w:w="456" w:type="dxa"/>
          </w:tcPr>
          <w:p w14:paraId="48A7A0D1"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5</w:t>
            </w:r>
          </w:p>
        </w:tc>
        <w:tc>
          <w:tcPr>
            <w:tcW w:w="2671" w:type="dxa"/>
          </w:tcPr>
          <w:p w14:paraId="61D14F82"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Базаркина И.В.</w:t>
            </w:r>
          </w:p>
        </w:tc>
        <w:tc>
          <w:tcPr>
            <w:tcW w:w="2833" w:type="dxa"/>
          </w:tcPr>
          <w:p w14:paraId="35E42969"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 xml:space="preserve">Педагог -психолог </w:t>
            </w:r>
          </w:p>
        </w:tc>
        <w:tc>
          <w:tcPr>
            <w:tcW w:w="1416" w:type="dxa"/>
          </w:tcPr>
          <w:p w14:paraId="0D156C4D" w14:textId="77777777" w:rsidR="00867416" w:rsidRPr="00867416" w:rsidRDefault="00867416" w:rsidP="00867416">
            <w:pPr>
              <w:jc w:val="center"/>
              <w:rPr>
                <w:rFonts w:ascii="Times New Roman" w:hAnsi="Times New Roman" w:cs="Times New Roman"/>
              </w:rPr>
            </w:pPr>
          </w:p>
        </w:tc>
        <w:tc>
          <w:tcPr>
            <w:tcW w:w="1415" w:type="dxa"/>
          </w:tcPr>
          <w:p w14:paraId="09E88092" w14:textId="77777777" w:rsidR="00867416" w:rsidRPr="00867416" w:rsidRDefault="00867416" w:rsidP="00867416">
            <w:pPr>
              <w:jc w:val="center"/>
              <w:rPr>
                <w:rFonts w:ascii="Times New Roman" w:hAnsi="Times New Roman" w:cs="Times New Roman"/>
              </w:rPr>
            </w:pPr>
          </w:p>
        </w:tc>
        <w:tc>
          <w:tcPr>
            <w:tcW w:w="1558" w:type="dxa"/>
          </w:tcPr>
          <w:p w14:paraId="3799162A"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r>
      <w:tr w:rsidR="00867416" w:rsidRPr="00867416" w14:paraId="4482AADD" w14:textId="77777777" w:rsidTr="002601A8">
        <w:tc>
          <w:tcPr>
            <w:tcW w:w="456" w:type="dxa"/>
            <w:vMerge w:val="restart"/>
          </w:tcPr>
          <w:p w14:paraId="5DB4361C"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6</w:t>
            </w:r>
          </w:p>
        </w:tc>
        <w:tc>
          <w:tcPr>
            <w:tcW w:w="2671" w:type="dxa"/>
            <w:vMerge w:val="restart"/>
          </w:tcPr>
          <w:p w14:paraId="658CA6A3"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Бегайдарова Г.А.</w:t>
            </w:r>
          </w:p>
        </w:tc>
        <w:tc>
          <w:tcPr>
            <w:tcW w:w="2833" w:type="dxa"/>
          </w:tcPr>
          <w:p w14:paraId="5FE1AC94"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 xml:space="preserve">Директор </w:t>
            </w:r>
          </w:p>
        </w:tc>
        <w:tc>
          <w:tcPr>
            <w:tcW w:w="1416" w:type="dxa"/>
          </w:tcPr>
          <w:p w14:paraId="6FA6A326" w14:textId="77777777" w:rsidR="00867416" w:rsidRPr="00867416" w:rsidRDefault="00867416" w:rsidP="00867416">
            <w:pPr>
              <w:jc w:val="center"/>
              <w:rPr>
                <w:rFonts w:ascii="Times New Roman" w:hAnsi="Times New Roman" w:cs="Times New Roman"/>
              </w:rPr>
            </w:pPr>
          </w:p>
        </w:tc>
        <w:tc>
          <w:tcPr>
            <w:tcW w:w="1415" w:type="dxa"/>
          </w:tcPr>
          <w:p w14:paraId="66CDCC88" w14:textId="77777777" w:rsidR="00867416" w:rsidRPr="00867416" w:rsidRDefault="00867416" w:rsidP="00867416">
            <w:pPr>
              <w:jc w:val="center"/>
              <w:rPr>
                <w:rFonts w:ascii="Times New Roman" w:hAnsi="Times New Roman" w:cs="Times New Roman"/>
              </w:rPr>
            </w:pPr>
          </w:p>
        </w:tc>
        <w:tc>
          <w:tcPr>
            <w:tcW w:w="1558" w:type="dxa"/>
          </w:tcPr>
          <w:p w14:paraId="002C749F"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r>
      <w:tr w:rsidR="00867416" w:rsidRPr="00867416" w14:paraId="0466B9B5" w14:textId="77777777" w:rsidTr="002601A8">
        <w:tc>
          <w:tcPr>
            <w:tcW w:w="456" w:type="dxa"/>
            <w:vMerge/>
          </w:tcPr>
          <w:p w14:paraId="63E1B57A" w14:textId="77777777" w:rsidR="00867416" w:rsidRPr="00867416" w:rsidRDefault="00867416" w:rsidP="00867416">
            <w:pPr>
              <w:jc w:val="center"/>
              <w:rPr>
                <w:rFonts w:ascii="Times New Roman" w:hAnsi="Times New Roman" w:cs="Times New Roman"/>
              </w:rPr>
            </w:pPr>
          </w:p>
        </w:tc>
        <w:tc>
          <w:tcPr>
            <w:tcW w:w="2671" w:type="dxa"/>
            <w:vMerge/>
          </w:tcPr>
          <w:p w14:paraId="64FC05B3" w14:textId="77777777" w:rsidR="00867416" w:rsidRPr="00867416" w:rsidRDefault="00867416" w:rsidP="00867416">
            <w:pPr>
              <w:rPr>
                <w:rFonts w:ascii="Times New Roman" w:hAnsi="Times New Roman" w:cs="Times New Roman"/>
              </w:rPr>
            </w:pPr>
          </w:p>
        </w:tc>
        <w:tc>
          <w:tcPr>
            <w:tcW w:w="2833" w:type="dxa"/>
          </w:tcPr>
          <w:p w14:paraId="337391F3"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Глобальные компетенции</w:t>
            </w:r>
          </w:p>
        </w:tc>
        <w:tc>
          <w:tcPr>
            <w:tcW w:w="1416" w:type="dxa"/>
          </w:tcPr>
          <w:p w14:paraId="73B2DCA8" w14:textId="77777777" w:rsidR="00867416" w:rsidRPr="00867416" w:rsidRDefault="00867416" w:rsidP="00867416">
            <w:pPr>
              <w:jc w:val="center"/>
              <w:rPr>
                <w:rFonts w:ascii="Times New Roman" w:hAnsi="Times New Roman" w:cs="Times New Roman"/>
              </w:rPr>
            </w:pPr>
          </w:p>
        </w:tc>
        <w:tc>
          <w:tcPr>
            <w:tcW w:w="1415" w:type="dxa"/>
          </w:tcPr>
          <w:p w14:paraId="2FC820E1"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c>
          <w:tcPr>
            <w:tcW w:w="1558" w:type="dxa"/>
          </w:tcPr>
          <w:p w14:paraId="2BA2175B" w14:textId="77777777" w:rsidR="00867416" w:rsidRPr="00867416" w:rsidRDefault="00867416" w:rsidP="00867416">
            <w:pPr>
              <w:jc w:val="center"/>
              <w:rPr>
                <w:rFonts w:ascii="Times New Roman" w:hAnsi="Times New Roman" w:cs="Times New Roman"/>
              </w:rPr>
            </w:pPr>
          </w:p>
        </w:tc>
      </w:tr>
      <w:tr w:rsidR="00867416" w:rsidRPr="00867416" w14:paraId="1F945401" w14:textId="77777777" w:rsidTr="002601A8">
        <w:tc>
          <w:tcPr>
            <w:tcW w:w="456" w:type="dxa"/>
          </w:tcPr>
          <w:p w14:paraId="73EEF858"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lastRenderedPageBreak/>
              <w:t>7</w:t>
            </w:r>
          </w:p>
        </w:tc>
        <w:tc>
          <w:tcPr>
            <w:tcW w:w="2671" w:type="dxa"/>
          </w:tcPr>
          <w:p w14:paraId="31BA2C86"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Бермухамедова Б.М.</w:t>
            </w:r>
          </w:p>
        </w:tc>
        <w:tc>
          <w:tcPr>
            <w:tcW w:w="2833" w:type="dxa"/>
          </w:tcPr>
          <w:p w14:paraId="4E4AE187"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Учитель казахского языка и литературы</w:t>
            </w:r>
          </w:p>
        </w:tc>
        <w:tc>
          <w:tcPr>
            <w:tcW w:w="1416" w:type="dxa"/>
          </w:tcPr>
          <w:p w14:paraId="29BAD182" w14:textId="77777777" w:rsidR="00867416" w:rsidRPr="00867416" w:rsidRDefault="00867416" w:rsidP="00867416">
            <w:pPr>
              <w:jc w:val="center"/>
              <w:rPr>
                <w:rFonts w:ascii="Times New Roman" w:hAnsi="Times New Roman" w:cs="Times New Roman"/>
              </w:rPr>
            </w:pPr>
          </w:p>
        </w:tc>
        <w:tc>
          <w:tcPr>
            <w:tcW w:w="1415" w:type="dxa"/>
          </w:tcPr>
          <w:p w14:paraId="7F043D6B" w14:textId="77777777" w:rsidR="00867416" w:rsidRPr="00867416" w:rsidRDefault="00867416" w:rsidP="00867416">
            <w:pPr>
              <w:jc w:val="center"/>
              <w:rPr>
                <w:rFonts w:ascii="Times New Roman" w:hAnsi="Times New Roman" w:cs="Times New Roman"/>
              </w:rPr>
            </w:pPr>
          </w:p>
        </w:tc>
        <w:tc>
          <w:tcPr>
            <w:tcW w:w="1558" w:type="dxa"/>
          </w:tcPr>
          <w:p w14:paraId="60B51FDD"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r>
      <w:tr w:rsidR="00867416" w:rsidRPr="00867416" w14:paraId="37AC2981" w14:textId="77777777" w:rsidTr="002601A8">
        <w:tc>
          <w:tcPr>
            <w:tcW w:w="456" w:type="dxa"/>
          </w:tcPr>
          <w:p w14:paraId="1867615D"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8</w:t>
            </w:r>
          </w:p>
        </w:tc>
        <w:tc>
          <w:tcPr>
            <w:tcW w:w="2671" w:type="dxa"/>
          </w:tcPr>
          <w:p w14:paraId="510EECB3"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Бобренко М.А.</w:t>
            </w:r>
          </w:p>
        </w:tc>
        <w:tc>
          <w:tcPr>
            <w:tcW w:w="2833" w:type="dxa"/>
          </w:tcPr>
          <w:p w14:paraId="449B668B"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Учитель биологии</w:t>
            </w:r>
          </w:p>
        </w:tc>
        <w:tc>
          <w:tcPr>
            <w:tcW w:w="1416" w:type="dxa"/>
          </w:tcPr>
          <w:p w14:paraId="18B9C255" w14:textId="77777777" w:rsidR="00867416" w:rsidRPr="00867416" w:rsidRDefault="00867416" w:rsidP="00867416">
            <w:pPr>
              <w:jc w:val="center"/>
              <w:rPr>
                <w:rFonts w:ascii="Times New Roman" w:hAnsi="Times New Roman" w:cs="Times New Roman"/>
              </w:rPr>
            </w:pPr>
          </w:p>
        </w:tc>
        <w:tc>
          <w:tcPr>
            <w:tcW w:w="1415" w:type="dxa"/>
          </w:tcPr>
          <w:p w14:paraId="2960F692" w14:textId="77777777" w:rsidR="00867416" w:rsidRPr="00867416" w:rsidRDefault="00867416" w:rsidP="00867416">
            <w:pPr>
              <w:jc w:val="center"/>
              <w:rPr>
                <w:rFonts w:ascii="Times New Roman" w:hAnsi="Times New Roman" w:cs="Times New Roman"/>
              </w:rPr>
            </w:pPr>
          </w:p>
        </w:tc>
        <w:tc>
          <w:tcPr>
            <w:tcW w:w="1558" w:type="dxa"/>
          </w:tcPr>
          <w:p w14:paraId="07E001A7"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r>
      <w:tr w:rsidR="00867416" w:rsidRPr="00867416" w14:paraId="5BB2FC9A" w14:textId="77777777" w:rsidTr="002601A8">
        <w:tc>
          <w:tcPr>
            <w:tcW w:w="456" w:type="dxa"/>
          </w:tcPr>
          <w:p w14:paraId="62C0F86D"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9</w:t>
            </w:r>
          </w:p>
        </w:tc>
        <w:tc>
          <w:tcPr>
            <w:tcW w:w="2671" w:type="dxa"/>
          </w:tcPr>
          <w:p w14:paraId="20076124"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Булатова А.Ю.</w:t>
            </w:r>
          </w:p>
        </w:tc>
        <w:tc>
          <w:tcPr>
            <w:tcW w:w="2833" w:type="dxa"/>
          </w:tcPr>
          <w:p w14:paraId="56265900"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Учитель начальных классов</w:t>
            </w:r>
          </w:p>
        </w:tc>
        <w:tc>
          <w:tcPr>
            <w:tcW w:w="1416" w:type="dxa"/>
          </w:tcPr>
          <w:p w14:paraId="18313450" w14:textId="77777777" w:rsidR="00867416" w:rsidRPr="00867416" w:rsidRDefault="00867416" w:rsidP="00867416">
            <w:pPr>
              <w:jc w:val="center"/>
              <w:rPr>
                <w:rFonts w:ascii="Times New Roman" w:hAnsi="Times New Roman" w:cs="Times New Roman"/>
              </w:rPr>
            </w:pPr>
          </w:p>
        </w:tc>
        <w:tc>
          <w:tcPr>
            <w:tcW w:w="1415" w:type="dxa"/>
          </w:tcPr>
          <w:p w14:paraId="32B09656" w14:textId="77777777" w:rsidR="00867416" w:rsidRPr="00867416" w:rsidRDefault="00867416" w:rsidP="00867416">
            <w:pPr>
              <w:jc w:val="center"/>
              <w:rPr>
                <w:rFonts w:ascii="Times New Roman" w:hAnsi="Times New Roman" w:cs="Times New Roman"/>
              </w:rPr>
            </w:pPr>
          </w:p>
        </w:tc>
        <w:tc>
          <w:tcPr>
            <w:tcW w:w="1558" w:type="dxa"/>
          </w:tcPr>
          <w:p w14:paraId="3B8440B4"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r>
      <w:tr w:rsidR="00867416" w:rsidRPr="00867416" w14:paraId="307F1F0B" w14:textId="77777777" w:rsidTr="002601A8">
        <w:tc>
          <w:tcPr>
            <w:tcW w:w="456" w:type="dxa"/>
          </w:tcPr>
          <w:p w14:paraId="7C917729"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10</w:t>
            </w:r>
          </w:p>
        </w:tc>
        <w:tc>
          <w:tcPr>
            <w:tcW w:w="2671" w:type="dxa"/>
          </w:tcPr>
          <w:p w14:paraId="73954A37"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Велиева А.А.</w:t>
            </w:r>
          </w:p>
        </w:tc>
        <w:tc>
          <w:tcPr>
            <w:tcW w:w="2833" w:type="dxa"/>
          </w:tcPr>
          <w:p w14:paraId="414D1698"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Воспитатель м/ц</w:t>
            </w:r>
          </w:p>
        </w:tc>
        <w:tc>
          <w:tcPr>
            <w:tcW w:w="1416" w:type="dxa"/>
          </w:tcPr>
          <w:p w14:paraId="45688D60"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c>
          <w:tcPr>
            <w:tcW w:w="1415" w:type="dxa"/>
          </w:tcPr>
          <w:p w14:paraId="570472A4" w14:textId="77777777" w:rsidR="00867416" w:rsidRPr="00867416" w:rsidRDefault="00867416" w:rsidP="00867416">
            <w:pPr>
              <w:jc w:val="center"/>
              <w:rPr>
                <w:rFonts w:ascii="Times New Roman" w:hAnsi="Times New Roman" w:cs="Times New Roman"/>
              </w:rPr>
            </w:pPr>
          </w:p>
        </w:tc>
        <w:tc>
          <w:tcPr>
            <w:tcW w:w="1558" w:type="dxa"/>
          </w:tcPr>
          <w:p w14:paraId="60AEE474" w14:textId="77777777" w:rsidR="00867416" w:rsidRPr="00867416" w:rsidRDefault="00867416" w:rsidP="00867416">
            <w:pPr>
              <w:jc w:val="center"/>
              <w:rPr>
                <w:rFonts w:ascii="Times New Roman" w:hAnsi="Times New Roman" w:cs="Times New Roman"/>
              </w:rPr>
            </w:pPr>
          </w:p>
        </w:tc>
      </w:tr>
      <w:tr w:rsidR="00867416" w:rsidRPr="00867416" w14:paraId="2A19B78B" w14:textId="77777777" w:rsidTr="002601A8">
        <w:tc>
          <w:tcPr>
            <w:tcW w:w="456" w:type="dxa"/>
          </w:tcPr>
          <w:p w14:paraId="17D6A7DD"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11</w:t>
            </w:r>
          </w:p>
        </w:tc>
        <w:tc>
          <w:tcPr>
            <w:tcW w:w="2671" w:type="dxa"/>
          </w:tcPr>
          <w:p w14:paraId="20F28BF9"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Гайворонская М.С.</w:t>
            </w:r>
          </w:p>
        </w:tc>
        <w:tc>
          <w:tcPr>
            <w:tcW w:w="2833" w:type="dxa"/>
          </w:tcPr>
          <w:p w14:paraId="13F09C43"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Учитель иностранного языка</w:t>
            </w:r>
          </w:p>
        </w:tc>
        <w:tc>
          <w:tcPr>
            <w:tcW w:w="1416" w:type="dxa"/>
          </w:tcPr>
          <w:p w14:paraId="10A770CA" w14:textId="77777777" w:rsidR="00867416" w:rsidRPr="00867416" w:rsidRDefault="00867416" w:rsidP="00867416">
            <w:pPr>
              <w:jc w:val="center"/>
              <w:rPr>
                <w:rFonts w:ascii="Times New Roman" w:hAnsi="Times New Roman" w:cs="Times New Roman"/>
              </w:rPr>
            </w:pPr>
          </w:p>
        </w:tc>
        <w:tc>
          <w:tcPr>
            <w:tcW w:w="1415" w:type="dxa"/>
          </w:tcPr>
          <w:p w14:paraId="029E9C93"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c>
          <w:tcPr>
            <w:tcW w:w="1558" w:type="dxa"/>
          </w:tcPr>
          <w:p w14:paraId="19E966CE" w14:textId="77777777" w:rsidR="00867416" w:rsidRPr="00867416" w:rsidRDefault="00867416" w:rsidP="00867416">
            <w:pPr>
              <w:jc w:val="center"/>
              <w:rPr>
                <w:rFonts w:ascii="Times New Roman" w:hAnsi="Times New Roman" w:cs="Times New Roman"/>
              </w:rPr>
            </w:pPr>
          </w:p>
        </w:tc>
      </w:tr>
      <w:tr w:rsidR="00867416" w:rsidRPr="00867416" w14:paraId="65CD2559" w14:textId="77777777" w:rsidTr="002601A8">
        <w:tc>
          <w:tcPr>
            <w:tcW w:w="456" w:type="dxa"/>
            <w:vMerge w:val="restart"/>
          </w:tcPr>
          <w:p w14:paraId="37A31DA6" w14:textId="77777777" w:rsidR="00867416" w:rsidRPr="00867416" w:rsidRDefault="00867416" w:rsidP="00867416">
            <w:pPr>
              <w:jc w:val="center"/>
              <w:rPr>
                <w:rFonts w:ascii="Times New Roman" w:hAnsi="Times New Roman" w:cs="Times New Roman"/>
              </w:rPr>
            </w:pPr>
          </w:p>
          <w:p w14:paraId="07B52E18"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12</w:t>
            </w:r>
          </w:p>
        </w:tc>
        <w:tc>
          <w:tcPr>
            <w:tcW w:w="2671" w:type="dxa"/>
            <w:vMerge w:val="restart"/>
          </w:tcPr>
          <w:p w14:paraId="4CB5F874"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Исмагамбетов С.Е.</w:t>
            </w:r>
          </w:p>
        </w:tc>
        <w:tc>
          <w:tcPr>
            <w:tcW w:w="2833" w:type="dxa"/>
          </w:tcPr>
          <w:p w14:paraId="7C095AA5"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Преподаватель НВТП</w:t>
            </w:r>
          </w:p>
        </w:tc>
        <w:tc>
          <w:tcPr>
            <w:tcW w:w="1416" w:type="dxa"/>
          </w:tcPr>
          <w:p w14:paraId="0DE76A59" w14:textId="77777777" w:rsidR="00867416" w:rsidRPr="00867416" w:rsidRDefault="00867416" w:rsidP="00867416">
            <w:pPr>
              <w:jc w:val="center"/>
              <w:rPr>
                <w:rFonts w:ascii="Times New Roman" w:hAnsi="Times New Roman" w:cs="Times New Roman"/>
              </w:rPr>
            </w:pPr>
          </w:p>
        </w:tc>
        <w:tc>
          <w:tcPr>
            <w:tcW w:w="1415" w:type="dxa"/>
          </w:tcPr>
          <w:p w14:paraId="01E79C4C"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c>
          <w:tcPr>
            <w:tcW w:w="1558" w:type="dxa"/>
          </w:tcPr>
          <w:p w14:paraId="2D63B96C" w14:textId="77777777" w:rsidR="00867416" w:rsidRPr="00867416" w:rsidRDefault="00867416" w:rsidP="00867416">
            <w:pPr>
              <w:jc w:val="center"/>
              <w:rPr>
                <w:rFonts w:ascii="Times New Roman" w:hAnsi="Times New Roman" w:cs="Times New Roman"/>
              </w:rPr>
            </w:pPr>
          </w:p>
        </w:tc>
      </w:tr>
      <w:tr w:rsidR="00867416" w:rsidRPr="00867416" w14:paraId="1E2BBC4D" w14:textId="77777777" w:rsidTr="002601A8">
        <w:tc>
          <w:tcPr>
            <w:tcW w:w="456" w:type="dxa"/>
            <w:vMerge/>
          </w:tcPr>
          <w:p w14:paraId="0A1EB242" w14:textId="77777777" w:rsidR="00867416" w:rsidRPr="00867416" w:rsidRDefault="00867416" w:rsidP="00867416">
            <w:pPr>
              <w:jc w:val="center"/>
              <w:rPr>
                <w:rFonts w:ascii="Times New Roman" w:hAnsi="Times New Roman" w:cs="Times New Roman"/>
              </w:rPr>
            </w:pPr>
          </w:p>
        </w:tc>
        <w:tc>
          <w:tcPr>
            <w:tcW w:w="2671" w:type="dxa"/>
            <w:vMerge/>
          </w:tcPr>
          <w:p w14:paraId="56A9492B" w14:textId="77777777" w:rsidR="00867416" w:rsidRPr="00867416" w:rsidRDefault="00867416" w:rsidP="00867416">
            <w:pPr>
              <w:rPr>
                <w:rFonts w:ascii="Times New Roman" w:hAnsi="Times New Roman" w:cs="Times New Roman"/>
              </w:rPr>
            </w:pPr>
          </w:p>
        </w:tc>
        <w:tc>
          <w:tcPr>
            <w:tcW w:w="2833" w:type="dxa"/>
          </w:tcPr>
          <w:p w14:paraId="3768E37E"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 xml:space="preserve">Учитель </w:t>
            </w:r>
          </w:p>
          <w:p w14:paraId="4DEC2FB1"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физ-ры</w:t>
            </w:r>
          </w:p>
        </w:tc>
        <w:tc>
          <w:tcPr>
            <w:tcW w:w="1416" w:type="dxa"/>
          </w:tcPr>
          <w:p w14:paraId="78EE67BF" w14:textId="77777777" w:rsidR="00867416" w:rsidRPr="00867416" w:rsidRDefault="00867416" w:rsidP="00867416">
            <w:pPr>
              <w:jc w:val="center"/>
              <w:rPr>
                <w:rFonts w:ascii="Times New Roman" w:hAnsi="Times New Roman" w:cs="Times New Roman"/>
              </w:rPr>
            </w:pPr>
          </w:p>
        </w:tc>
        <w:tc>
          <w:tcPr>
            <w:tcW w:w="1415" w:type="dxa"/>
          </w:tcPr>
          <w:p w14:paraId="6D0F1168" w14:textId="77777777" w:rsidR="00867416" w:rsidRPr="00867416" w:rsidRDefault="00867416" w:rsidP="00867416">
            <w:pPr>
              <w:jc w:val="center"/>
              <w:rPr>
                <w:rFonts w:ascii="Times New Roman" w:hAnsi="Times New Roman" w:cs="Times New Roman"/>
              </w:rPr>
            </w:pPr>
          </w:p>
        </w:tc>
        <w:tc>
          <w:tcPr>
            <w:tcW w:w="1558" w:type="dxa"/>
          </w:tcPr>
          <w:p w14:paraId="761BA8E8"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r>
      <w:tr w:rsidR="00867416" w:rsidRPr="00867416" w14:paraId="177D1058" w14:textId="77777777" w:rsidTr="002601A8">
        <w:tc>
          <w:tcPr>
            <w:tcW w:w="456" w:type="dxa"/>
          </w:tcPr>
          <w:p w14:paraId="0EE39EBB"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13</w:t>
            </w:r>
          </w:p>
        </w:tc>
        <w:tc>
          <w:tcPr>
            <w:tcW w:w="2671" w:type="dxa"/>
          </w:tcPr>
          <w:p w14:paraId="4D4D2DB8"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Килишбекова Е.В.</w:t>
            </w:r>
          </w:p>
        </w:tc>
        <w:tc>
          <w:tcPr>
            <w:tcW w:w="2833" w:type="dxa"/>
          </w:tcPr>
          <w:p w14:paraId="24DFD81E"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Воспитатель КПП</w:t>
            </w:r>
          </w:p>
        </w:tc>
        <w:tc>
          <w:tcPr>
            <w:tcW w:w="1416" w:type="dxa"/>
          </w:tcPr>
          <w:p w14:paraId="3A72BC6F" w14:textId="77777777" w:rsidR="00867416" w:rsidRPr="00867416" w:rsidRDefault="00867416" w:rsidP="00867416">
            <w:pPr>
              <w:jc w:val="center"/>
              <w:rPr>
                <w:rFonts w:ascii="Times New Roman" w:hAnsi="Times New Roman" w:cs="Times New Roman"/>
              </w:rPr>
            </w:pPr>
          </w:p>
        </w:tc>
        <w:tc>
          <w:tcPr>
            <w:tcW w:w="1415" w:type="dxa"/>
          </w:tcPr>
          <w:p w14:paraId="5EB3B761"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c>
          <w:tcPr>
            <w:tcW w:w="1558" w:type="dxa"/>
          </w:tcPr>
          <w:p w14:paraId="2F8EE1E6" w14:textId="77777777" w:rsidR="00867416" w:rsidRPr="00867416" w:rsidRDefault="00867416" w:rsidP="00867416">
            <w:pPr>
              <w:jc w:val="center"/>
              <w:rPr>
                <w:rFonts w:ascii="Times New Roman" w:hAnsi="Times New Roman" w:cs="Times New Roman"/>
              </w:rPr>
            </w:pPr>
          </w:p>
        </w:tc>
      </w:tr>
      <w:tr w:rsidR="00867416" w:rsidRPr="00867416" w14:paraId="4C018095" w14:textId="77777777" w:rsidTr="002601A8">
        <w:tc>
          <w:tcPr>
            <w:tcW w:w="456" w:type="dxa"/>
          </w:tcPr>
          <w:p w14:paraId="33E8C700"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14</w:t>
            </w:r>
          </w:p>
        </w:tc>
        <w:tc>
          <w:tcPr>
            <w:tcW w:w="2671" w:type="dxa"/>
          </w:tcPr>
          <w:p w14:paraId="04272C56"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Киреева Т.В.</w:t>
            </w:r>
          </w:p>
        </w:tc>
        <w:tc>
          <w:tcPr>
            <w:tcW w:w="2833" w:type="dxa"/>
          </w:tcPr>
          <w:p w14:paraId="6DDC90D8"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Учитель русского языка и литературы</w:t>
            </w:r>
          </w:p>
        </w:tc>
        <w:tc>
          <w:tcPr>
            <w:tcW w:w="1416" w:type="dxa"/>
          </w:tcPr>
          <w:p w14:paraId="41AD91C0"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c>
          <w:tcPr>
            <w:tcW w:w="1415" w:type="dxa"/>
          </w:tcPr>
          <w:p w14:paraId="3ABD4027" w14:textId="77777777" w:rsidR="00867416" w:rsidRPr="00867416" w:rsidRDefault="00867416" w:rsidP="00867416">
            <w:pPr>
              <w:jc w:val="center"/>
              <w:rPr>
                <w:rFonts w:ascii="Times New Roman" w:hAnsi="Times New Roman" w:cs="Times New Roman"/>
              </w:rPr>
            </w:pPr>
          </w:p>
        </w:tc>
        <w:tc>
          <w:tcPr>
            <w:tcW w:w="1558" w:type="dxa"/>
          </w:tcPr>
          <w:p w14:paraId="0952E400" w14:textId="77777777" w:rsidR="00867416" w:rsidRPr="00867416" w:rsidRDefault="00867416" w:rsidP="00867416">
            <w:pPr>
              <w:jc w:val="center"/>
              <w:rPr>
                <w:rFonts w:ascii="Times New Roman" w:hAnsi="Times New Roman" w:cs="Times New Roman"/>
              </w:rPr>
            </w:pPr>
          </w:p>
        </w:tc>
      </w:tr>
      <w:tr w:rsidR="00867416" w:rsidRPr="00867416" w14:paraId="6629F30F" w14:textId="77777777" w:rsidTr="002601A8">
        <w:tc>
          <w:tcPr>
            <w:tcW w:w="456" w:type="dxa"/>
          </w:tcPr>
          <w:p w14:paraId="70AEB0E3"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15</w:t>
            </w:r>
          </w:p>
        </w:tc>
        <w:tc>
          <w:tcPr>
            <w:tcW w:w="2671" w:type="dxa"/>
          </w:tcPr>
          <w:p w14:paraId="78C4EFB8"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Кривоносова Е.А.</w:t>
            </w:r>
          </w:p>
        </w:tc>
        <w:tc>
          <w:tcPr>
            <w:tcW w:w="2833" w:type="dxa"/>
          </w:tcPr>
          <w:p w14:paraId="362D5E68"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 xml:space="preserve">Учитель </w:t>
            </w:r>
            <w:proofErr w:type="gramStart"/>
            <w:r w:rsidRPr="00867416">
              <w:rPr>
                <w:rFonts w:ascii="Times New Roman" w:hAnsi="Times New Roman" w:cs="Times New Roman"/>
              </w:rPr>
              <w:t>худ.труда</w:t>
            </w:r>
            <w:proofErr w:type="gramEnd"/>
          </w:p>
        </w:tc>
        <w:tc>
          <w:tcPr>
            <w:tcW w:w="1416" w:type="dxa"/>
          </w:tcPr>
          <w:p w14:paraId="058B794D"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c>
          <w:tcPr>
            <w:tcW w:w="1415" w:type="dxa"/>
          </w:tcPr>
          <w:p w14:paraId="52B93751" w14:textId="77777777" w:rsidR="00867416" w:rsidRPr="00867416" w:rsidRDefault="00867416" w:rsidP="00867416">
            <w:pPr>
              <w:jc w:val="center"/>
              <w:rPr>
                <w:rFonts w:ascii="Times New Roman" w:hAnsi="Times New Roman" w:cs="Times New Roman"/>
              </w:rPr>
            </w:pPr>
          </w:p>
        </w:tc>
        <w:tc>
          <w:tcPr>
            <w:tcW w:w="1558" w:type="dxa"/>
          </w:tcPr>
          <w:p w14:paraId="268C0F0B" w14:textId="77777777" w:rsidR="00867416" w:rsidRPr="00867416" w:rsidRDefault="00867416" w:rsidP="00867416">
            <w:pPr>
              <w:jc w:val="center"/>
              <w:rPr>
                <w:rFonts w:ascii="Times New Roman" w:hAnsi="Times New Roman" w:cs="Times New Roman"/>
              </w:rPr>
            </w:pPr>
          </w:p>
        </w:tc>
      </w:tr>
      <w:tr w:rsidR="00867416" w:rsidRPr="00867416" w14:paraId="3F8029BB" w14:textId="77777777" w:rsidTr="002601A8">
        <w:tc>
          <w:tcPr>
            <w:tcW w:w="456" w:type="dxa"/>
          </w:tcPr>
          <w:p w14:paraId="725E6D06"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16</w:t>
            </w:r>
          </w:p>
        </w:tc>
        <w:tc>
          <w:tcPr>
            <w:tcW w:w="2671" w:type="dxa"/>
          </w:tcPr>
          <w:p w14:paraId="2B897292"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Кривоносова И.А.</w:t>
            </w:r>
          </w:p>
        </w:tc>
        <w:tc>
          <w:tcPr>
            <w:tcW w:w="2833" w:type="dxa"/>
          </w:tcPr>
          <w:p w14:paraId="52FD1A63"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Учитель истории</w:t>
            </w:r>
          </w:p>
        </w:tc>
        <w:tc>
          <w:tcPr>
            <w:tcW w:w="1416" w:type="dxa"/>
          </w:tcPr>
          <w:p w14:paraId="52EA2F84" w14:textId="77777777" w:rsidR="00867416" w:rsidRPr="00867416" w:rsidRDefault="00867416" w:rsidP="00867416">
            <w:pPr>
              <w:jc w:val="center"/>
              <w:rPr>
                <w:rFonts w:ascii="Times New Roman" w:hAnsi="Times New Roman" w:cs="Times New Roman"/>
              </w:rPr>
            </w:pPr>
          </w:p>
        </w:tc>
        <w:tc>
          <w:tcPr>
            <w:tcW w:w="1415" w:type="dxa"/>
          </w:tcPr>
          <w:p w14:paraId="7D2DB5D6" w14:textId="77777777" w:rsidR="00867416" w:rsidRPr="00867416" w:rsidRDefault="00867416" w:rsidP="00867416">
            <w:pPr>
              <w:jc w:val="center"/>
              <w:rPr>
                <w:rFonts w:ascii="Times New Roman" w:hAnsi="Times New Roman" w:cs="Times New Roman"/>
              </w:rPr>
            </w:pPr>
          </w:p>
        </w:tc>
        <w:tc>
          <w:tcPr>
            <w:tcW w:w="1558" w:type="dxa"/>
          </w:tcPr>
          <w:p w14:paraId="5DA5DF9B"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r>
      <w:tr w:rsidR="00867416" w:rsidRPr="00867416" w14:paraId="0DE2D51E" w14:textId="77777777" w:rsidTr="002601A8">
        <w:tc>
          <w:tcPr>
            <w:tcW w:w="456" w:type="dxa"/>
          </w:tcPr>
          <w:p w14:paraId="32CDBE68" w14:textId="77777777" w:rsidR="00867416" w:rsidRPr="00867416" w:rsidRDefault="00867416" w:rsidP="00867416">
            <w:pPr>
              <w:jc w:val="center"/>
              <w:rPr>
                <w:rFonts w:ascii="Times New Roman" w:hAnsi="Times New Roman" w:cs="Times New Roman"/>
              </w:rPr>
            </w:pPr>
          </w:p>
          <w:p w14:paraId="1A0E5C99"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17</w:t>
            </w:r>
          </w:p>
        </w:tc>
        <w:tc>
          <w:tcPr>
            <w:tcW w:w="2671" w:type="dxa"/>
          </w:tcPr>
          <w:p w14:paraId="340311A1"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Кузнецова Т.Г.</w:t>
            </w:r>
          </w:p>
        </w:tc>
        <w:tc>
          <w:tcPr>
            <w:tcW w:w="2833" w:type="dxa"/>
          </w:tcPr>
          <w:p w14:paraId="74C8223B"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Учитель начальных классов</w:t>
            </w:r>
          </w:p>
        </w:tc>
        <w:tc>
          <w:tcPr>
            <w:tcW w:w="1416" w:type="dxa"/>
          </w:tcPr>
          <w:p w14:paraId="3CD61BFB" w14:textId="77777777" w:rsidR="00867416" w:rsidRPr="00867416" w:rsidRDefault="00867416" w:rsidP="00867416">
            <w:pPr>
              <w:jc w:val="center"/>
              <w:rPr>
                <w:rFonts w:ascii="Times New Roman" w:hAnsi="Times New Roman" w:cs="Times New Roman"/>
              </w:rPr>
            </w:pPr>
          </w:p>
        </w:tc>
        <w:tc>
          <w:tcPr>
            <w:tcW w:w="1415" w:type="dxa"/>
          </w:tcPr>
          <w:p w14:paraId="7CFC5169" w14:textId="77777777" w:rsidR="00867416" w:rsidRPr="00867416" w:rsidRDefault="00867416" w:rsidP="00867416">
            <w:pPr>
              <w:jc w:val="center"/>
              <w:rPr>
                <w:rFonts w:ascii="Times New Roman" w:hAnsi="Times New Roman" w:cs="Times New Roman"/>
              </w:rPr>
            </w:pPr>
          </w:p>
        </w:tc>
        <w:tc>
          <w:tcPr>
            <w:tcW w:w="1558" w:type="dxa"/>
          </w:tcPr>
          <w:p w14:paraId="76CC1231"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r>
      <w:tr w:rsidR="00867416" w:rsidRPr="00867416" w14:paraId="366A06C0" w14:textId="77777777" w:rsidTr="002601A8">
        <w:tc>
          <w:tcPr>
            <w:tcW w:w="456" w:type="dxa"/>
          </w:tcPr>
          <w:p w14:paraId="5216A85A" w14:textId="77777777" w:rsidR="00867416" w:rsidRPr="00867416" w:rsidRDefault="00867416" w:rsidP="00867416">
            <w:pPr>
              <w:jc w:val="center"/>
              <w:rPr>
                <w:rFonts w:ascii="Times New Roman" w:hAnsi="Times New Roman" w:cs="Times New Roman"/>
              </w:rPr>
            </w:pPr>
          </w:p>
          <w:p w14:paraId="4A457756"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18</w:t>
            </w:r>
          </w:p>
        </w:tc>
        <w:tc>
          <w:tcPr>
            <w:tcW w:w="2671" w:type="dxa"/>
          </w:tcPr>
          <w:p w14:paraId="65FFF4A2"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Курманова Н.Н.</w:t>
            </w:r>
          </w:p>
        </w:tc>
        <w:tc>
          <w:tcPr>
            <w:tcW w:w="2833" w:type="dxa"/>
          </w:tcPr>
          <w:p w14:paraId="2758D540"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Учитель начальных классов</w:t>
            </w:r>
          </w:p>
        </w:tc>
        <w:tc>
          <w:tcPr>
            <w:tcW w:w="1416" w:type="dxa"/>
          </w:tcPr>
          <w:p w14:paraId="15F9CF65" w14:textId="77777777" w:rsidR="00867416" w:rsidRPr="00867416" w:rsidRDefault="00867416" w:rsidP="00867416">
            <w:pPr>
              <w:jc w:val="center"/>
              <w:rPr>
                <w:rFonts w:ascii="Times New Roman" w:hAnsi="Times New Roman" w:cs="Times New Roman"/>
              </w:rPr>
            </w:pPr>
          </w:p>
        </w:tc>
        <w:tc>
          <w:tcPr>
            <w:tcW w:w="1415" w:type="dxa"/>
          </w:tcPr>
          <w:p w14:paraId="2B9612AF"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c>
          <w:tcPr>
            <w:tcW w:w="1558" w:type="dxa"/>
          </w:tcPr>
          <w:p w14:paraId="375797DF" w14:textId="77777777" w:rsidR="00867416" w:rsidRPr="00867416" w:rsidRDefault="00867416" w:rsidP="00867416">
            <w:pPr>
              <w:jc w:val="center"/>
              <w:rPr>
                <w:rFonts w:ascii="Times New Roman" w:hAnsi="Times New Roman" w:cs="Times New Roman"/>
              </w:rPr>
            </w:pPr>
          </w:p>
        </w:tc>
      </w:tr>
      <w:tr w:rsidR="00867416" w:rsidRPr="00867416" w14:paraId="372B5004" w14:textId="77777777" w:rsidTr="002601A8">
        <w:tc>
          <w:tcPr>
            <w:tcW w:w="456" w:type="dxa"/>
            <w:vMerge w:val="restart"/>
          </w:tcPr>
          <w:p w14:paraId="1C91CB32" w14:textId="77777777" w:rsidR="00867416" w:rsidRPr="00867416" w:rsidRDefault="00867416" w:rsidP="00867416">
            <w:pPr>
              <w:jc w:val="center"/>
              <w:rPr>
                <w:rFonts w:ascii="Times New Roman" w:hAnsi="Times New Roman" w:cs="Times New Roman"/>
              </w:rPr>
            </w:pPr>
          </w:p>
          <w:p w14:paraId="202CEFAB"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19</w:t>
            </w:r>
          </w:p>
        </w:tc>
        <w:tc>
          <w:tcPr>
            <w:tcW w:w="2671" w:type="dxa"/>
            <w:vMerge w:val="restart"/>
          </w:tcPr>
          <w:p w14:paraId="76F336EE" w14:textId="77777777" w:rsidR="00867416" w:rsidRPr="00867416" w:rsidRDefault="00867416" w:rsidP="00867416">
            <w:pPr>
              <w:rPr>
                <w:rFonts w:ascii="Times New Roman" w:hAnsi="Times New Roman" w:cs="Times New Roman"/>
              </w:rPr>
            </w:pPr>
            <w:r w:rsidRPr="00867416">
              <w:rPr>
                <w:rFonts w:ascii="Times New Roman" w:hAnsi="Times New Roman" w:cs="Times New Roman"/>
                <w:lang w:val="kk-KZ"/>
              </w:rPr>
              <w:t>Құрманғалиева Ж.Қ</w:t>
            </w:r>
            <w:r w:rsidRPr="00867416">
              <w:rPr>
                <w:rFonts w:ascii="Times New Roman" w:hAnsi="Times New Roman" w:cs="Times New Roman"/>
              </w:rPr>
              <w:t>.</w:t>
            </w:r>
          </w:p>
        </w:tc>
        <w:tc>
          <w:tcPr>
            <w:tcW w:w="2833" w:type="dxa"/>
          </w:tcPr>
          <w:p w14:paraId="6B8F310F"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Учитель химии</w:t>
            </w:r>
          </w:p>
        </w:tc>
        <w:tc>
          <w:tcPr>
            <w:tcW w:w="1416" w:type="dxa"/>
          </w:tcPr>
          <w:p w14:paraId="6F59FC2A" w14:textId="77777777" w:rsidR="00867416" w:rsidRPr="00867416" w:rsidRDefault="00867416" w:rsidP="00867416">
            <w:pPr>
              <w:jc w:val="center"/>
              <w:rPr>
                <w:rFonts w:ascii="Times New Roman" w:hAnsi="Times New Roman" w:cs="Times New Roman"/>
              </w:rPr>
            </w:pPr>
          </w:p>
        </w:tc>
        <w:tc>
          <w:tcPr>
            <w:tcW w:w="1415" w:type="dxa"/>
          </w:tcPr>
          <w:p w14:paraId="6A2BD0DD"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c>
          <w:tcPr>
            <w:tcW w:w="1558" w:type="dxa"/>
          </w:tcPr>
          <w:p w14:paraId="2DF8A6FF" w14:textId="77777777" w:rsidR="00867416" w:rsidRPr="00867416" w:rsidRDefault="00867416" w:rsidP="00867416">
            <w:pPr>
              <w:jc w:val="center"/>
              <w:rPr>
                <w:rFonts w:ascii="Times New Roman" w:hAnsi="Times New Roman" w:cs="Times New Roman"/>
              </w:rPr>
            </w:pPr>
          </w:p>
        </w:tc>
      </w:tr>
      <w:tr w:rsidR="00867416" w:rsidRPr="00867416" w14:paraId="72D53540" w14:textId="77777777" w:rsidTr="002601A8">
        <w:tc>
          <w:tcPr>
            <w:tcW w:w="456" w:type="dxa"/>
            <w:vMerge/>
          </w:tcPr>
          <w:p w14:paraId="13A978F4" w14:textId="77777777" w:rsidR="00867416" w:rsidRPr="00867416" w:rsidRDefault="00867416" w:rsidP="00867416">
            <w:pPr>
              <w:jc w:val="center"/>
              <w:rPr>
                <w:rFonts w:ascii="Times New Roman" w:hAnsi="Times New Roman" w:cs="Times New Roman"/>
              </w:rPr>
            </w:pPr>
          </w:p>
        </w:tc>
        <w:tc>
          <w:tcPr>
            <w:tcW w:w="2671" w:type="dxa"/>
            <w:vMerge/>
          </w:tcPr>
          <w:p w14:paraId="6791F7C3" w14:textId="77777777" w:rsidR="00867416" w:rsidRPr="00867416" w:rsidRDefault="00867416" w:rsidP="00867416">
            <w:pPr>
              <w:rPr>
                <w:rFonts w:ascii="Times New Roman" w:hAnsi="Times New Roman" w:cs="Times New Roman"/>
                <w:lang w:val="kk-KZ"/>
              </w:rPr>
            </w:pPr>
          </w:p>
        </w:tc>
        <w:tc>
          <w:tcPr>
            <w:tcW w:w="2833" w:type="dxa"/>
          </w:tcPr>
          <w:p w14:paraId="65DAECD9"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 xml:space="preserve">Завуч </w:t>
            </w:r>
          </w:p>
        </w:tc>
        <w:tc>
          <w:tcPr>
            <w:tcW w:w="1416" w:type="dxa"/>
          </w:tcPr>
          <w:p w14:paraId="1ABD2816" w14:textId="77777777" w:rsidR="00867416" w:rsidRPr="00867416" w:rsidRDefault="00867416" w:rsidP="00867416">
            <w:pPr>
              <w:jc w:val="center"/>
              <w:rPr>
                <w:rFonts w:ascii="Times New Roman" w:hAnsi="Times New Roman" w:cs="Times New Roman"/>
              </w:rPr>
            </w:pPr>
          </w:p>
        </w:tc>
        <w:tc>
          <w:tcPr>
            <w:tcW w:w="1415" w:type="dxa"/>
          </w:tcPr>
          <w:p w14:paraId="65B79301" w14:textId="77777777" w:rsidR="00867416" w:rsidRPr="00867416" w:rsidRDefault="00867416" w:rsidP="00867416">
            <w:pPr>
              <w:jc w:val="center"/>
              <w:rPr>
                <w:rFonts w:ascii="Times New Roman" w:hAnsi="Times New Roman" w:cs="Times New Roman"/>
              </w:rPr>
            </w:pPr>
          </w:p>
        </w:tc>
        <w:tc>
          <w:tcPr>
            <w:tcW w:w="1558" w:type="dxa"/>
          </w:tcPr>
          <w:p w14:paraId="4E8F8459"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r>
      <w:tr w:rsidR="00867416" w:rsidRPr="00867416" w14:paraId="1EF918AB" w14:textId="77777777" w:rsidTr="002601A8">
        <w:tc>
          <w:tcPr>
            <w:tcW w:w="456" w:type="dxa"/>
          </w:tcPr>
          <w:p w14:paraId="7868E02B" w14:textId="77777777" w:rsidR="00867416" w:rsidRPr="00867416" w:rsidRDefault="00867416" w:rsidP="00867416">
            <w:pPr>
              <w:jc w:val="center"/>
              <w:rPr>
                <w:rFonts w:ascii="Times New Roman" w:hAnsi="Times New Roman" w:cs="Times New Roman"/>
              </w:rPr>
            </w:pPr>
          </w:p>
        </w:tc>
        <w:tc>
          <w:tcPr>
            <w:tcW w:w="2671" w:type="dxa"/>
          </w:tcPr>
          <w:p w14:paraId="6A6CBEA4" w14:textId="77777777" w:rsidR="00867416" w:rsidRPr="00867416" w:rsidRDefault="00867416" w:rsidP="00867416">
            <w:pPr>
              <w:rPr>
                <w:rFonts w:ascii="Times New Roman" w:hAnsi="Times New Roman" w:cs="Times New Roman"/>
              </w:rPr>
            </w:pPr>
            <w:r w:rsidRPr="00867416">
              <w:rPr>
                <w:rFonts w:ascii="Times New Roman" w:hAnsi="Times New Roman" w:cs="Times New Roman"/>
                <w:lang w:val="kk-KZ"/>
              </w:rPr>
              <w:t>Қуанышбек Ж</w:t>
            </w:r>
            <w:r w:rsidRPr="00867416">
              <w:rPr>
                <w:rFonts w:ascii="Times New Roman" w:hAnsi="Times New Roman" w:cs="Times New Roman"/>
              </w:rPr>
              <w:t>.Б.</w:t>
            </w:r>
          </w:p>
        </w:tc>
        <w:tc>
          <w:tcPr>
            <w:tcW w:w="2833" w:type="dxa"/>
          </w:tcPr>
          <w:p w14:paraId="68DA7E81"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Учитель казахского языка</w:t>
            </w:r>
          </w:p>
        </w:tc>
        <w:tc>
          <w:tcPr>
            <w:tcW w:w="1416" w:type="dxa"/>
          </w:tcPr>
          <w:p w14:paraId="21340E68" w14:textId="77777777" w:rsidR="00867416" w:rsidRPr="00867416" w:rsidRDefault="00867416" w:rsidP="00867416">
            <w:pPr>
              <w:jc w:val="center"/>
              <w:rPr>
                <w:rFonts w:ascii="Times New Roman" w:hAnsi="Times New Roman" w:cs="Times New Roman"/>
              </w:rPr>
            </w:pPr>
          </w:p>
        </w:tc>
        <w:tc>
          <w:tcPr>
            <w:tcW w:w="1415" w:type="dxa"/>
          </w:tcPr>
          <w:p w14:paraId="651962B4"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c>
          <w:tcPr>
            <w:tcW w:w="1558" w:type="dxa"/>
          </w:tcPr>
          <w:p w14:paraId="19EC72B4" w14:textId="77777777" w:rsidR="00867416" w:rsidRPr="00867416" w:rsidRDefault="00867416" w:rsidP="00867416">
            <w:pPr>
              <w:jc w:val="center"/>
              <w:rPr>
                <w:rFonts w:ascii="Times New Roman" w:hAnsi="Times New Roman" w:cs="Times New Roman"/>
              </w:rPr>
            </w:pPr>
          </w:p>
        </w:tc>
      </w:tr>
      <w:tr w:rsidR="00867416" w:rsidRPr="00867416" w14:paraId="48E5C5C5" w14:textId="77777777" w:rsidTr="002601A8">
        <w:tc>
          <w:tcPr>
            <w:tcW w:w="456" w:type="dxa"/>
          </w:tcPr>
          <w:p w14:paraId="55341137"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20</w:t>
            </w:r>
          </w:p>
        </w:tc>
        <w:tc>
          <w:tcPr>
            <w:tcW w:w="2671" w:type="dxa"/>
          </w:tcPr>
          <w:p w14:paraId="4985548E" w14:textId="77777777" w:rsidR="00867416" w:rsidRPr="00867416" w:rsidRDefault="00867416" w:rsidP="00867416">
            <w:pPr>
              <w:rPr>
                <w:rFonts w:ascii="Times New Roman" w:hAnsi="Times New Roman" w:cs="Times New Roman"/>
                <w:lang w:val="kk-KZ"/>
              </w:rPr>
            </w:pPr>
            <w:r w:rsidRPr="00867416">
              <w:rPr>
                <w:rFonts w:ascii="Times New Roman" w:hAnsi="Times New Roman" w:cs="Times New Roman"/>
                <w:lang w:val="kk-KZ"/>
              </w:rPr>
              <w:t>Мананкова О.А.</w:t>
            </w:r>
          </w:p>
        </w:tc>
        <w:tc>
          <w:tcPr>
            <w:tcW w:w="2833" w:type="dxa"/>
          </w:tcPr>
          <w:p w14:paraId="1B09A2CE"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Воспитатель м/ц</w:t>
            </w:r>
          </w:p>
        </w:tc>
        <w:tc>
          <w:tcPr>
            <w:tcW w:w="1416" w:type="dxa"/>
          </w:tcPr>
          <w:p w14:paraId="5BB77CCB"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c>
          <w:tcPr>
            <w:tcW w:w="1415" w:type="dxa"/>
          </w:tcPr>
          <w:p w14:paraId="293B6E49" w14:textId="77777777" w:rsidR="00867416" w:rsidRPr="00867416" w:rsidRDefault="00867416" w:rsidP="00867416">
            <w:pPr>
              <w:jc w:val="center"/>
              <w:rPr>
                <w:rFonts w:ascii="Times New Roman" w:hAnsi="Times New Roman" w:cs="Times New Roman"/>
              </w:rPr>
            </w:pPr>
          </w:p>
        </w:tc>
        <w:tc>
          <w:tcPr>
            <w:tcW w:w="1558" w:type="dxa"/>
          </w:tcPr>
          <w:p w14:paraId="6802A7A1" w14:textId="77777777" w:rsidR="00867416" w:rsidRPr="00867416" w:rsidRDefault="00867416" w:rsidP="00867416">
            <w:pPr>
              <w:jc w:val="center"/>
              <w:rPr>
                <w:rFonts w:ascii="Times New Roman" w:hAnsi="Times New Roman" w:cs="Times New Roman"/>
              </w:rPr>
            </w:pPr>
          </w:p>
        </w:tc>
      </w:tr>
      <w:tr w:rsidR="00867416" w:rsidRPr="00867416" w14:paraId="5391B69A" w14:textId="77777777" w:rsidTr="002601A8">
        <w:tc>
          <w:tcPr>
            <w:tcW w:w="456" w:type="dxa"/>
          </w:tcPr>
          <w:p w14:paraId="31E10131" w14:textId="77777777" w:rsidR="00867416" w:rsidRPr="00867416" w:rsidRDefault="00867416" w:rsidP="00867416">
            <w:pPr>
              <w:jc w:val="center"/>
              <w:rPr>
                <w:rFonts w:ascii="Times New Roman" w:hAnsi="Times New Roman" w:cs="Times New Roman"/>
              </w:rPr>
            </w:pPr>
          </w:p>
          <w:p w14:paraId="1FF77A7D"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21</w:t>
            </w:r>
          </w:p>
        </w:tc>
        <w:tc>
          <w:tcPr>
            <w:tcW w:w="2671" w:type="dxa"/>
          </w:tcPr>
          <w:p w14:paraId="7422BE09"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Мордасова Л.Н.</w:t>
            </w:r>
          </w:p>
        </w:tc>
        <w:tc>
          <w:tcPr>
            <w:tcW w:w="2833" w:type="dxa"/>
          </w:tcPr>
          <w:p w14:paraId="73E15B0C"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Учитель начальных классов</w:t>
            </w:r>
          </w:p>
        </w:tc>
        <w:tc>
          <w:tcPr>
            <w:tcW w:w="1416" w:type="dxa"/>
          </w:tcPr>
          <w:p w14:paraId="276EDE43" w14:textId="77777777" w:rsidR="00867416" w:rsidRPr="00867416" w:rsidRDefault="00867416" w:rsidP="00867416">
            <w:pPr>
              <w:jc w:val="center"/>
              <w:rPr>
                <w:rFonts w:ascii="Times New Roman" w:hAnsi="Times New Roman" w:cs="Times New Roman"/>
              </w:rPr>
            </w:pPr>
          </w:p>
        </w:tc>
        <w:tc>
          <w:tcPr>
            <w:tcW w:w="1415" w:type="dxa"/>
          </w:tcPr>
          <w:p w14:paraId="63517067"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c>
          <w:tcPr>
            <w:tcW w:w="1558" w:type="dxa"/>
          </w:tcPr>
          <w:p w14:paraId="465204DF" w14:textId="77777777" w:rsidR="00867416" w:rsidRPr="00867416" w:rsidRDefault="00867416" w:rsidP="00867416">
            <w:pPr>
              <w:jc w:val="center"/>
              <w:rPr>
                <w:rFonts w:ascii="Times New Roman" w:hAnsi="Times New Roman" w:cs="Times New Roman"/>
              </w:rPr>
            </w:pPr>
          </w:p>
        </w:tc>
      </w:tr>
      <w:tr w:rsidR="00867416" w:rsidRPr="00867416" w14:paraId="5EC8F5BE" w14:textId="77777777" w:rsidTr="002601A8">
        <w:tc>
          <w:tcPr>
            <w:tcW w:w="456" w:type="dxa"/>
          </w:tcPr>
          <w:p w14:paraId="181718C0" w14:textId="77777777" w:rsidR="00867416" w:rsidRPr="00867416" w:rsidRDefault="00867416" w:rsidP="00867416">
            <w:pPr>
              <w:jc w:val="center"/>
              <w:rPr>
                <w:rFonts w:ascii="Times New Roman" w:hAnsi="Times New Roman" w:cs="Times New Roman"/>
              </w:rPr>
            </w:pPr>
          </w:p>
          <w:p w14:paraId="491D3951"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22</w:t>
            </w:r>
          </w:p>
        </w:tc>
        <w:tc>
          <w:tcPr>
            <w:tcW w:w="2671" w:type="dxa"/>
          </w:tcPr>
          <w:p w14:paraId="012CC1C7"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Нуриева А.М.</w:t>
            </w:r>
          </w:p>
        </w:tc>
        <w:tc>
          <w:tcPr>
            <w:tcW w:w="2833" w:type="dxa"/>
          </w:tcPr>
          <w:p w14:paraId="2D12B19B"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Учитель иностранного языка</w:t>
            </w:r>
          </w:p>
        </w:tc>
        <w:tc>
          <w:tcPr>
            <w:tcW w:w="1416" w:type="dxa"/>
          </w:tcPr>
          <w:p w14:paraId="413457A2" w14:textId="77777777" w:rsidR="00867416" w:rsidRPr="00867416" w:rsidRDefault="00867416" w:rsidP="00867416">
            <w:pPr>
              <w:jc w:val="center"/>
              <w:rPr>
                <w:rFonts w:ascii="Times New Roman" w:hAnsi="Times New Roman" w:cs="Times New Roman"/>
              </w:rPr>
            </w:pPr>
          </w:p>
        </w:tc>
        <w:tc>
          <w:tcPr>
            <w:tcW w:w="1415" w:type="dxa"/>
          </w:tcPr>
          <w:p w14:paraId="1012BC68" w14:textId="77777777" w:rsidR="00867416" w:rsidRPr="00867416" w:rsidRDefault="00867416" w:rsidP="00867416">
            <w:pPr>
              <w:jc w:val="center"/>
              <w:rPr>
                <w:rFonts w:ascii="Times New Roman" w:hAnsi="Times New Roman" w:cs="Times New Roman"/>
              </w:rPr>
            </w:pPr>
          </w:p>
        </w:tc>
        <w:tc>
          <w:tcPr>
            <w:tcW w:w="1558" w:type="dxa"/>
          </w:tcPr>
          <w:p w14:paraId="39D295C8"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r>
      <w:tr w:rsidR="00867416" w:rsidRPr="00867416" w14:paraId="7AEBDD19" w14:textId="77777777" w:rsidTr="002601A8">
        <w:tc>
          <w:tcPr>
            <w:tcW w:w="456" w:type="dxa"/>
            <w:vMerge w:val="restart"/>
          </w:tcPr>
          <w:p w14:paraId="5E885CED" w14:textId="77777777" w:rsidR="00867416" w:rsidRPr="00867416" w:rsidRDefault="00867416" w:rsidP="00867416">
            <w:pPr>
              <w:jc w:val="center"/>
              <w:rPr>
                <w:rFonts w:ascii="Times New Roman" w:hAnsi="Times New Roman" w:cs="Times New Roman"/>
              </w:rPr>
            </w:pPr>
          </w:p>
          <w:p w14:paraId="3061E74F"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23</w:t>
            </w:r>
          </w:p>
        </w:tc>
        <w:tc>
          <w:tcPr>
            <w:tcW w:w="2671" w:type="dxa"/>
            <w:vMerge w:val="restart"/>
          </w:tcPr>
          <w:p w14:paraId="36F39B2A"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Салтыкова М.С.</w:t>
            </w:r>
          </w:p>
        </w:tc>
        <w:tc>
          <w:tcPr>
            <w:tcW w:w="2833" w:type="dxa"/>
          </w:tcPr>
          <w:p w14:paraId="3A946F74"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Соц.педагог</w:t>
            </w:r>
          </w:p>
        </w:tc>
        <w:tc>
          <w:tcPr>
            <w:tcW w:w="1416" w:type="dxa"/>
          </w:tcPr>
          <w:p w14:paraId="6B847CC5" w14:textId="77777777" w:rsidR="00867416" w:rsidRPr="00867416" w:rsidRDefault="00867416" w:rsidP="00867416">
            <w:pPr>
              <w:jc w:val="center"/>
              <w:rPr>
                <w:rFonts w:ascii="Times New Roman" w:hAnsi="Times New Roman" w:cs="Times New Roman"/>
              </w:rPr>
            </w:pPr>
          </w:p>
        </w:tc>
        <w:tc>
          <w:tcPr>
            <w:tcW w:w="1415" w:type="dxa"/>
          </w:tcPr>
          <w:p w14:paraId="54B38448" w14:textId="77777777" w:rsidR="00867416" w:rsidRPr="00867416" w:rsidRDefault="00867416" w:rsidP="00867416">
            <w:pPr>
              <w:jc w:val="center"/>
              <w:rPr>
                <w:rFonts w:ascii="Times New Roman" w:hAnsi="Times New Roman" w:cs="Times New Roman"/>
              </w:rPr>
            </w:pPr>
          </w:p>
        </w:tc>
        <w:tc>
          <w:tcPr>
            <w:tcW w:w="1558" w:type="dxa"/>
          </w:tcPr>
          <w:p w14:paraId="05E69B98"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r>
      <w:tr w:rsidR="00867416" w:rsidRPr="00867416" w14:paraId="46C7DCFF" w14:textId="77777777" w:rsidTr="002601A8">
        <w:tc>
          <w:tcPr>
            <w:tcW w:w="456" w:type="dxa"/>
            <w:vMerge/>
          </w:tcPr>
          <w:p w14:paraId="458E01D7" w14:textId="77777777" w:rsidR="00867416" w:rsidRPr="00867416" w:rsidRDefault="00867416" w:rsidP="00867416">
            <w:pPr>
              <w:jc w:val="center"/>
              <w:rPr>
                <w:rFonts w:ascii="Times New Roman" w:hAnsi="Times New Roman" w:cs="Times New Roman"/>
              </w:rPr>
            </w:pPr>
          </w:p>
        </w:tc>
        <w:tc>
          <w:tcPr>
            <w:tcW w:w="2671" w:type="dxa"/>
            <w:vMerge/>
          </w:tcPr>
          <w:p w14:paraId="73E97563" w14:textId="77777777" w:rsidR="00867416" w:rsidRPr="00867416" w:rsidRDefault="00867416" w:rsidP="00867416">
            <w:pPr>
              <w:rPr>
                <w:rFonts w:ascii="Times New Roman" w:hAnsi="Times New Roman" w:cs="Times New Roman"/>
              </w:rPr>
            </w:pPr>
          </w:p>
        </w:tc>
        <w:tc>
          <w:tcPr>
            <w:tcW w:w="2833" w:type="dxa"/>
          </w:tcPr>
          <w:p w14:paraId="5E494076"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Учитель физической культуры</w:t>
            </w:r>
          </w:p>
        </w:tc>
        <w:tc>
          <w:tcPr>
            <w:tcW w:w="1416" w:type="dxa"/>
          </w:tcPr>
          <w:p w14:paraId="3B3AE57B" w14:textId="77777777" w:rsidR="00867416" w:rsidRPr="00867416" w:rsidRDefault="00867416" w:rsidP="00867416">
            <w:pPr>
              <w:jc w:val="center"/>
              <w:rPr>
                <w:rFonts w:ascii="Times New Roman" w:hAnsi="Times New Roman" w:cs="Times New Roman"/>
              </w:rPr>
            </w:pPr>
          </w:p>
        </w:tc>
        <w:tc>
          <w:tcPr>
            <w:tcW w:w="1415" w:type="dxa"/>
          </w:tcPr>
          <w:p w14:paraId="5D8267C3" w14:textId="77777777" w:rsidR="00867416" w:rsidRPr="00867416" w:rsidRDefault="00867416" w:rsidP="00867416">
            <w:pPr>
              <w:jc w:val="center"/>
              <w:rPr>
                <w:rFonts w:ascii="Times New Roman" w:hAnsi="Times New Roman" w:cs="Times New Roman"/>
              </w:rPr>
            </w:pPr>
          </w:p>
        </w:tc>
        <w:tc>
          <w:tcPr>
            <w:tcW w:w="1558" w:type="dxa"/>
          </w:tcPr>
          <w:p w14:paraId="6ED39A00"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r>
      <w:tr w:rsidR="00867416" w:rsidRPr="00867416" w14:paraId="5D029D2B" w14:textId="77777777" w:rsidTr="002601A8">
        <w:tc>
          <w:tcPr>
            <w:tcW w:w="456" w:type="dxa"/>
          </w:tcPr>
          <w:p w14:paraId="7C760B29"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24</w:t>
            </w:r>
          </w:p>
        </w:tc>
        <w:tc>
          <w:tcPr>
            <w:tcW w:w="2671" w:type="dxa"/>
          </w:tcPr>
          <w:p w14:paraId="57970CA5"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Соболева Е.А.</w:t>
            </w:r>
          </w:p>
        </w:tc>
        <w:tc>
          <w:tcPr>
            <w:tcW w:w="2833" w:type="dxa"/>
          </w:tcPr>
          <w:p w14:paraId="58CCED62"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Учитель математики</w:t>
            </w:r>
          </w:p>
        </w:tc>
        <w:tc>
          <w:tcPr>
            <w:tcW w:w="1416" w:type="dxa"/>
          </w:tcPr>
          <w:p w14:paraId="48BBA177" w14:textId="77777777" w:rsidR="00867416" w:rsidRPr="00867416" w:rsidRDefault="00867416" w:rsidP="00867416">
            <w:pPr>
              <w:jc w:val="center"/>
              <w:rPr>
                <w:rFonts w:ascii="Times New Roman" w:hAnsi="Times New Roman" w:cs="Times New Roman"/>
              </w:rPr>
            </w:pPr>
          </w:p>
        </w:tc>
        <w:tc>
          <w:tcPr>
            <w:tcW w:w="1415" w:type="dxa"/>
          </w:tcPr>
          <w:p w14:paraId="612E3C67"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c>
          <w:tcPr>
            <w:tcW w:w="1558" w:type="dxa"/>
          </w:tcPr>
          <w:p w14:paraId="45D02405" w14:textId="77777777" w:rsidR="00867416" w:rsidRPr="00867416" w:rsidRDefault="00867416" w:rsidP="00867416">
            <w:pPr>
              <w:jc w:val="center"/>
              <w:rPr>
                <w:rFonts w:ascii="Times New Roman" w:hAnsi="Times New Roman" w:cs="Times New Roman"/>
              </w:rPr>
            </w:pPr>
          </w:p>
        </w:tc>
      </w:tr>
      <w:tr w:rsidR="00867416" w:rsidRPr="00867416" w14:paraId="778D12FE" w14:textId="77777777" w:rsidTr="002601A8">
        <w:tc>
          <w:tcPr>
            <w:tcW w:w="456" w:type="dxa"/>
          </w:tcPr>
          <w:p w14:paraId="48547428"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25</w:t>
            </w:r>
          </w:p>
        </w:tc>
        <w:tc>
          <w:tcPr>
            <w:tcW w:w="2671" w:type="dxa"/>
          </w:tcPr>
          <w:p w14:paraId="6AF8EDD5"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Токтамысова С.С.</w:t>
            </w:r>
          </w:p>
        </w:tc>
        <w:tc>
          <w:tcPr>
            <w:tcW w:w="2833" w:type="dxa"/>
          </w:tcPr>
          <w:p w14:paraId="6AC8F345"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 xml:space="preserve">Библиотекарь </w:t>
            </w:r>
          </w:p>
        </w:tc>
        <w:tc>
          <w:tcPr>
            <w:tcW w:w="1416" w:type="dxa"/>
          </w:tcPr>
          <w:p w14:paraId="3A2997AD"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c>
          <w:tcPr>
            <w:tcW w:w="1415" w:type="dxa"/>
          </w:tcPr>
          <w:p w14:paraId="68AC9A31" w14:textId="77777777" w:rsidR="00867416" w:rsidRPr="00867416" w:rsidRDefault="00867416" w:rsidP="00867416">
            <w:pPr>
              <w:jc w:val="center"/>
              <w:rPr>
                <w:rFonts w:ascii="Times New Roman" w:hAnsi="Times New Roman" w:cs="Times New Roman"/>
              </w:rPr>
            </w:pPr>
          </w:p>
        </w:tc>
        <w:tc>
          <w:tcPr>
            <w:tcW w:w="1558" w:type="dxa"/>
          </w:tcPr>
          <w:p w14:paraId="40A43B8B" w14:textId="77777777" w:rsidR="00867416" w:rsidRPr="00867416" w:rsidRDefault="00867416" w:rsidP="00867416">
            <w:pPr>
              <w:jc w:val="center"/>
              <w:rPr>
                <w:rFonts w:ascii="Times New Roman" w:hAnsi="Times New Roman" w:cs="Times New Roman"/>
              </w:rPr>
            </w:pPr>
          </w:p>
        </w:tc>
      </w:tr>
      <w:tr w:rsidR="00867416" w:rsidRPr="00867416" w14:paraId="1DD408B7" w14:textId="77777777" w:rsidTr="002601A8">
        <w:tc>
          <w:tcPr>
            <w:tcW w:w="456" w:type="dxa"/>
          </w:tcPr>
          <w:p w14:paraId="7A1E8FC2"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26</w:t>
            </w:r>
          </w:p>
        </w:tc>
        <w:tc>
          <w:tcPr>
            <w:tcW w:w="2671" w:type="dxa"/>
          </w:tcPr>
          <w:p w14:paraId="017DFE7D"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Тулегенова Ж.С.</w:t>
            </w:r>
          </w:p>
        </w:tc>
        <w:tc>
          <w:tcPr>
            <w:tcW w:w="2833" w:type="dxa"/>
          </w:tcPr>
          <w:p w14:paraId="5998C25F" w14:textId="77777777" w:rsidR="00867416" w:rsidRPr="00867416" w:rsidRDefault="00867416" w:rsidP="00867416">
            <w:pPr>
              <w:jc w:val="center"/>
              <w:rPr>
                <w:rFonts w:ascii="Times New Roman" w:hAnsi="Times New Roman" w:cs="Times New Roman"/>
              </w:rPr>
            </w:pPr>
            <w:proofErr w:type="gramStart"/>
            <w:r w:rsidRPr="00867416">
              <w:rPr>
                <w:rFonts w:ascii="Times New Roman" w:hAnsi="Times New Roman" w:cs="Times New Roman"/>
              </w:rPr>
              <w:t>Зам.дир.по</w:t>
            </w:r>
            <w:proofErr w:type="gramEnd"/>
            <w:r w:rsidRPr="00867416">
              <w:rPr>
                <w:rFonts w:ascii="Times New Roman" w:hAnsi="Times New Roman" w:cs="Times New Roman"/>
              </w:rPr>
              <w:t xml:space="preserve"> УВР</w:t>
            </w:r>
          </w:p>
        </w:tc>
        <w:tc>
          <w:tcPr>
            <w:tcW w:w="1416" w:type="dxa"/>
          </w:tcPr>
          <w:p w14:paraId="5465A2DC"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c>
          <w:tcPr>
            <w:tcW w:w="1415" w:type="dxa"/>
          </w:tcPr>
          <w:p w14:paraId="5A25A9E3" w14:textId="77777777" w:rsidR="00867416" w:rsidRPr="00867416" w:rsidRDefault="00867416" w:rsidP="00867416">
            <w:pPr>
              <w:jc w:val="center"/>
              <w:rPr>
                <w:rFonts w:ascii="Times New Roman" w:hAnsi="Times New Roman" w:cs="Times New Roman"/>
              </w:rPr>
            </w:pPr>
          </w:p>
        </w:tc>
        <w:tc>
          <w:tcPr>
            <w:tcW w:w="1558" w:type="dxa"/>
          </w:tcPr>
          <w:p w14:paraId="71F34CBE" w14:textId="77777777" w:rsidR="00867416" w:rsidRPr="00867416" w:rsidRDefault="00867416" w:rsidP="00867416">
            <w:pPr>
              <w:jc w:val="center"/>
              <w:rPr>
                <w:rFonts w:ascii="Times New Roman" w:hAnsi="Times New Roman" w:cs="Times New Roman"/>
              </w:rPr>
            </w:pPr>
          </w:p>
        </w:tc>
      </w:tr>
      <w:tr w:rsidR="00867416" w:rsidRPr="00867416" w14:paraId="2EA90302" w14:textId="77777777" w:rsidTr="002601A8">
        <w:tc>
          <w:tcPr>
            <w:tcW w:w="456" w:type="dxa"/>
          </w:tcPr>
          <w:p w14:paraId="6A5F1956"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27</w:t>
            </w:r>
          </w:p>
        </w:tc>
        <w:tc>
          <w:tcPr>
            <w:tcW w:w="2671" w:type="dxa"/>
          </w:tcPr>
          <w:p w14:paraId="5D5BF5AC" w14:textId="77777777" w:rsidR="00867416" w:rsidRPr="00867416" w:rsidRDefault="00867416" w:rsidP="00867416">
            <w:pPr>
              <w:rPr>
                <w:rFonts w:ascii="Times New Roman" w:hAnsi="Times New Roman" w:cs="Times New Roman"/>
              </w:rPr>
            </w:pPr>
            <w:r w:rsidRPr="00867416">
              <w:rPr>
                <w:rFonts w:ascii="Times New Roman" w:hAnsi="Times New Roman" w:cs="Times New Roman"/>
              </w:rPr>
              <w:t>Тяглова Т.Б.</w:t>
            </w:r>
          </w:p>
        </w:tc>
        <w:tc>
          <w:tcPr>
            <w:tcW w:w="2833" w:type="dxa"/>
          </w:tcPr>
          <w:p w14:paraId="2BECA3DF"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Учитель истории</w:t>
            </w:r>
          </w:p>
        </w:tc>
        <w:tc>
          <w:tcPr>
            <w:tcW w:w="1416" w:type="dxa"/>
          </w:tcPr>
          <w:p w14:paraId="30577A6E" w14:textId="77777777" w:rsidR="00867416" w:rsidRPr="00867416" w:rsidRDefault="00867416" w:rsidP="00867416">
            <w:pPr>
              <w:jc w:val="center"/>
              <w:rPr>
                <w:rFonts w:ascii="Times New Roman" w:hAnsi="Times New Roman" w:cs="Times New Roman"/>
              </w:rPr>
            </w:pPr>
          </w:p>
        </w:tc>
        <w:tc>
          <w:tcPr>
            <w:tcW w:w="1415" w:type="dxa"/>
          </w:tcPr>
          <w:p w14:paraId="27008E54" w14:textId="77777777" w:rsidR="00867416" w:rsidRPr="00867416" w:rsidRDefault="00867416" w:rsidP="00867416">
            <w:pPr>
              <w:jc w:val="center"/>
              <w:rPr>
                <w:rFonts w:ascii="Times New Roman" w:hAnsi="Times New Roman" w:cs="Times New Roman"/>
              </w:rPr>
            </w:pPr>
            <w:r w:rsidRPr="00867416">
              <w:rPr>
                <w:rFonts w:ascii="Times New Roman" w:hAnsi="Times New Roman" w:cs="Times New Roman"/>
              </w:rPr>
              <w:t>+</w:t>
            </w:r>
          </w:p>
        </w:tc>
        <w:tc>
          <w:tcPr>
            <w:tcW w:w="1558" w:type="dxa"/>
          </w:tcPr>
          <w:p w14:paraId="5B60E11D" w14:textId="77777777" w:rsidR="00867416" w:rsidRPr="00867416" w:rsidRDefault="00867416" w:rsidP="00867416">
            <w:pPr>
              <w:jc w:val="center"/>
              <w:rPr>
                <w:rFonts w:ascii="Times New Roman" w:hAnsi="Times New Roman" w:cs="Times New Roman"/>
              </w:rPr>
            </w:pPr>
          </w:p>
        </w:tc>
      </w:tr>
    </w:tbl>
    <w:p w14:paraId="32F9F848" w14:textId="09201F3E" w:rsidR="005D7A40" w:rsidRDefault="005D7A40" w:rsidP="00F826FF">
      <w:pPr>
        <w:widowControl w:val="0"/>
        <w:shd w:val="clear" w:color="auto" w:fill="FFFFFF"/>
        <w:spacing w:line="276" w:lineRule="auto"/>
        <w:ind w:left="142" w:firstLine="578"/>
        <w:contextualSpacing/>
        <w:jc w:val="both"/>
        <w:rPr>
          <w:rFonts w:ascii="Times New Roman" w:eastAsia="Calibri" w:hAnsi="Times New Roman" w:cs="Times New Roman"/>
          <w:sz w:val="28"/>
          <w:szCs w:val="28"/>
        </w:rPr>
      </w:pPr>
    </w:p>
    <w:p w14:paraId="7B7A53FB" w14:textId="77777777" w:rsidR="00867416" w:rsidRDefault="00867416" w:rsidP="00F826FF">
      <w:pPr>
        <w:widowControl w:val="0"/>
        <w:shd w:val="clear" w:color="auto" w:fill="FFFFFF"/>
        <w:spacing w:line="276" w:lineRule="auto"/>
        <w:ind w:left="142" w:firstLine="57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2024-2025 учебном году перспективный план выполнен на 72%, курсовую подготовку прошли 13 и 18 педагогов.</w:t>
      </w:r>
    </w:p>
    <w:p w14:paraId="2F63D89C" w14:textId="77777777" w:rsidR="00867416" w:rsidRDefault="00867416" w:rsidP="00F826FF">
      <w:pPr>
        <w:widowControl w:val="0"/>
        <w:shd w:val="clear" w:color="auto" w:fill="FFFFFF"/>
        <w:spacing w:line="276" w:lineRule="auto"/>
        <w:ind w:left="142" w:firstLine="578"/>
        <w:contextualSpacing/>
        <w:jc w:val="both"/>
        <w:rPr>
          <w:rFonts w:ascii="Times New Roman" w:eastAsia="Calibri" w:hAnsi="Times New Roman" w:cs="Times New Roman"/>
          <w:sz w:val="28"/>
          <w:szCs w:val="28"/>
        </w:rPr>
      </w:pPr>
    </w:p>
    <w:p w14:paraId="6F04D125" w14:textId="270DD3F2" w:rsidR="00867416" w:rsidRPr="00F826FF" w:rsidRDefault="00867416" w:rsidP="00F826FF">
      <w:pPr>
        <w:widowControl w:val="0"/>
        <w:shd w:val="clear" w:color="auto" w:fill="FFFFFF"/>
        <w:spacing w:line="276" w:lineRule="auto"/>
        <w:ind w:left="142" w:firstLine="57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результатам </w:t>
      </w:r>
      <w:r>
        <w:rPr>
          <w:rFonts w:ascii="Times New Roman" w:eastAsia="Calibri" w:hAnsi="Times New Roman" w:cs="Times New Roman"/>
          <w:b/>
          <w:sz w:val="28"/>
          <w:szCs w:val="28"/>
        </w:rPr>
        <w:t>УМС</w:t>
      </w:r>
      <w:r>
        <w:rPr>
          <w:rFonts w:ascii="Times New Roman" w:eastAsia="Calibri" w:hAnsi="Times New Roman" w:cs="Times New Roman"/>
          <w:bCs/>
          <w:sz w:val="28"/>
          <w:szCs w:val="28"/>
        </w:rPr>
        <w:t xml:space="preserve"> в 2024-2025 учебном году работа учителя математики Соболевой </w:t>
      </w:r>
      <w:proofErr w:type="gramStart"/>
      <w:r>
        <w:rPr>
          <w:rFonts w:ascii="Times New Roman" w:eastAsia="Calibri" w:hAnsi="Times New Roman" w:cs="Times New Roman"/>
          <w:bCs/>
          <w:sz w:val="28"/>
          <w:szCs w:val="28"/>
        </w:rPr>
        <w:t xml:space="preserve">Елены </w:t>
      </w:r>
      <w:r>
        <w:rPr>
          <w:rFonts w:ascii="Times New Roman" w:eastAsia="Calibri" w:hAnsi="Times New Roman" w:cs="Times New Roman"/>
          <w:sz w:val="28"/>
          <w:szCs w:val="28"/>
        </w:rPr>
        <w:t xml:space="preserve"> Александровны</w:t>
      </w:r>
      <w:proofErr w:type="gramEnd"/>
      <w:r>
        <w:rPr>
          <w:rFonts w:ascii="Times New Roman" w:eastAsia="Calibri" w:hAnsi="Times New Roman" w:cs="Times New Roman"/>
          <w:sz w:val="28"/>
          <w:szCs w:val="28"/>
        </w:rPr>
        <w:t xml:space="preserve"> «Тест в тексте» получила одобрение районного и областного УМС.</w:t>
      </w:r>
    </w:p>
    <w:p w14:paraId="645310F3" w14:textId="77777777" w:rsidR="00F826FF" w:rsidRPr="00F826FF" w:rsidRDefault="00F826FF" w:rsidP="00F826FF">
      <w:pPr>
        <w:spacing w:after="0" w:line="240" w:lineRule="auto"/>
        <w:ind w:firstLine="708"/>
        <w:jc w:val="both"/>
        <w:rPr>
          <w:rFonts w:ascii="Times New Roman" w:eastAsia="Calibri" w:hAnsi="Times New Roman" w:cs="Times New Roman"/>
          <w:sz w:val="28"/>
          <w:szCs w:val="28"/>
        </w:rPr>
      </w:pPr>
    </w:p>
    <w:p w14:paraId="61BE2E0A" w14:textId="77777777" w:rsidR="00F826FF" w:rsidRPr="004D716B" w:rsidRDefault="00F826FF" w:rsidP="00F826FF">
      <w:pPr>
        <w:spacing w:after="0" w:line="240" w:lineRule="auto"/>
        <w:ind w:left="1119"/>
        <w:contextualSpacing/>
        <w:rPr>
          <w:rFonts w:ascii="Times New Roman" w:eastAsia="Calibri" w:hAnsi="Times New Roman" w:cs="Times New Roman"/>
          <w:sz w:val="28"/>
          <w:szCs w:val="28"/>
          <w:lang w:val="kk-KZ"/>
        </w:rPr>
      </w:pPr>
    </w:p>
    <w:p w14:paraId="7680CA90" w14:textId="77777777" w:rsidR="00F826FF" w:rsidRDefault="00F826FF" w:rsidP="00292FF4">
      <w:pPr>
        <w:pStyle w:val="a7"/>
        <w:spacing w:line="276" w:lineRule="auto"/>
        <w:jc w:val="both"/>
        <w:rPr>
          <w:rFonts w:ascii="Times New Roman" w:hAnsi="Times New Roman" w:cs="Times New Roman"/>
          <w:b/>
          <w:bCs/>
          <w:sz w:val="28"/>
          <w:lang w:val="kk-KZ"/>
        </w:rPr>
      </w:pPr>
    </w:p>
    <w:p w14:paraId="06E76EFD" w14:textId="77777777" w:rsidR="00F0481F" w:rsidRPr="00F0481F" w:rsidRDefault="00F0481F" w:rsidP="00F0481F">
      <w:pPr>
        <w:spacing w:line="276" w:lineRule="auto"/>
        <w:ind w:left="360"/>
        <w:jc w:val="both"/>
        <w:rPr>
          <w:rFonts w:ascii="Times New Roman" w:hAnsi="Times New Roman" w:cs="Times New Roman"/>
          <w:b/>
          <w:bCs/>
          <w:sz w:val="28"/>
          <w:lang w:val="kk-KZ"/>
        </w:rPr>
      </w:pPr>
    </w:p>
    <w:p w14:paraId="71178C55" w14:textId="77777777" w:rsidR="00F0481F" w:rsidRPr="00F0481F" w:rsidRDefault="00F0481F" w:rsidP="00F0481F">
      <w:pPr>
        <w:pStyle w:val="a7"/>
        <w:spacing w:line="276" w:lineRule="auto"/>
        <w:jc w:val="both"/>
        <w:rPr>
          <w:rFonts w:ascii="Times New Roman" w:hAnsi="Times New Roman" w:cs="Times New Roman"/>
          <w:b/>
          <w:bCs/>
          <w:sz w:val="28"/>
          <w:lang w:val="kk-KZ"/>
        </w:rPr>
      </w:pPr>
    </w:p>
    <w:p w14:paraId="7B1F4A63" w14:textId="77777777" w:rsidR="00EB279C" w:rsidRPr="001062C9" w:rsidRDefault="00EB279C" w:rsidP="00EB279C">
      <w:pPr>
        <w:ind w:left="-851" w:hanging="142"/>
        <w:jc w:val="center"/>
        <w:rPr>
          <w:b/>
          <w:sz w:val="28"/>
          <w:lang w:val="kk-KZ"/>
        </w:rPr>
      </w:pPr>
    </w:p>
    <w:p w14:paraId="7A75B04C" w14:textId="77777777" w:rsidR="00EB279C" w:rsidRDefault="00EB279C" w:rsidP="00EB279C">
      <w:pPr>
        <w:ind w:left="-851" w:hanging="142"/>
        <w:jc w:val="center"/>
        <w:rPr>
          <w:b/>
          <w:sz w:val="28"/>
          <w:lang w:val="kk-KZ"/>
        </w:rPr>
      </w:pPr>
    </w:p>
    <w:p w14:paraId="0FF94906" w14:textId="77777777" w:rsidR="00EB279C" w:rsidRDefault="00EB279C" w:rsidP="00EB279C">
      <w:pPr>
        <w:ind w:firstLine="284"/>
        <w:jc w:val="both"/>
        <w:rPr>
          <w:sz w:val="28"/>
          <w:lang w:val="kk-KZ"/>
        </w:rPr>
      </w:pPr>
    </w:p>
    <w:p w14:paraId="3825FCA9" w14:textId="77777777" w:rsidR="00EB279C" w:rsidRPr="00EB279C" w:rsidRDefault="00EB279C" w:rsidP="00EB279C">
      <w:pPr>
        <w:widowControl w:val="0"/>
        <w:autoSpaceDE w:val="0"/>
        <w:autoSpaceDN w:val="0"/>
        <w:adjustRightInd w:val="0"/>
        <w:spacing w:line="276" w:lineRule="auto"/>
        <w:jc w:val="both"/>
        <w:rPr>
          <w:rFonts w:ascii="Times New Roman" w:eastAsia="Times New Roman" w:hAnsi="Times New Roman" w:cs="Times New Roman"/>
          <w:b/>
          <w:bCs/>
          <w:sz w:val="28"/>
          <w:szCs w:val="28"/>
          <w:lang w:eastAsia="ru-RU"/>
        </w:rPr>
      </w:pPr>
    </w:p>
    <w:p w14:paraId="734D7F38" w14:textId="77777777" w:rsidR="00EB279C" w:rsidRPr="00D01577" w:rsidRDefault="00EB279C" w:rsidP="00B16820">
      <w:pPr>
        <w:widowControl w:val="0"/>
        <w:autoSpaceDE w:val="0"/>
        <w:autoSpaceDN w:val="0"/>
        <w:adjustRightInd w:val="0"/>
        <w:spacing w:line="276" w:lineRule="auto"/>
        <w:ind w:left="360"/>
        <w:jc w:val="both"/>
        <w:rPr>
          <w:rFonts w:ascii="Times New Roman" w:eastAsia="Times New Roman" w:hAnsi="Times New Roman" w:cs="Times New Roman"/>
          <w:sz w:val="28"/>
          <w:szCs w:val="28"/>
          <w:lang w:eastAsia="ru-RU"/>
        </w:rPr>
      </w:pPr>
    </w:p>
    <w:p w14:paraId="02F9552C" w14:textId="77777777" w:rsidR="00626D70" w:rsidRPr="003F1611" w:rsidRDefault="00626D70" w:rsidP="00B4282D">
      <w:pPr>
        <w:spacing w:line="276" w:lineRule="auto"/>
        <w:ind w:firstLine="708"/>
        <w:jc w:val="both"/>
        <w:rPr>
          <w:rFonts w:ascii="Times New Roman" w:eastAsia="SimSun" w:hAnsi="Times New Roman" w:cs="Times New Roman"/>
          <w:kern w:val="0"/>
          <w:sz w:val="28"/>
          <w:szCs w:val="28"/>
          <w14:ligatures w14:val="none"/>
        </w:rPr>
      </w:pPr>
    </w:p>
    <w:p w14:paraId="70FEEAD7" w14:textId="77777777" w:rsidR="008E0176" w:rsidRPr="008E0176" w:rsidRDefault="008E0176" w:rsidP="008E0176">
      <w:pPr>
        <w:ind w:left="360" w:firstLine="348"/>
        <w:rPr>
          <w:rFonts w:ascii="Times New Roman" w:hAnsi="Times New Roman" w:cs="Times New Roman"/>
          <w:sz w:val="28"/>
          <w:szCs w:val="28"/>
        </w:rPr>
      </w:pPr>
    </w:p>
    <w:sectPr w:rsidR="008E0176" w:rsidRPr="008E0176" w:rsidSect="00664909">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812F6" w14:textId="77777777" w:rsidR="00E23035" w:rsidRDefault="00E23035" w:rsidP="00716778">
      <w:pPr>
        <w:spacing w:after="0" w:line="240" w:lineRule="auto"/>
      </w:pPr>
      <w:r>
        <w:separator/>
      </w:r>
    </w:p>
  </w:endnote>
  <w:endnote w:type="continuationSeparator" w:id="0">
    <w:p w14:paraId="5D3E9BFD" w14:textId="77777777" w:rsidR="00E23035" w:rsidRDefault="00E23035" w:rsidP="0071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A8EC0" w14:textId="77777777" w:rsidR="00E23035" w:rsidRDefault="00E23035" w:rsidP="00716778">
      <w:pPr>
        <w:spacing w:after="0" w:line="240" w:lineRule="auto"/>
      </w:pPr>
      <w:r>
        <w:separator/>
      </w:r>
    </w:p>
  </w:footnote>
  <w:footnote w:type="continuationSeparator" w:id="0">
    <w:p w14:paraId="3ED665C3" w14:textId="77777777" w:rsidR="00E23035" w:rsidRDefault="00E23035" w:rsidP="0071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701D2"/>
    <w:multiLevelType w:val="hybridMultilevel"/>
    <w:tmpl w:val="F4D8B2C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36927CB"/>
    <w:multiLevelType w:val="hybridMultilevel"/>
    <w:tmpl w:val="B6C889A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2D3E6DDE"/>
    <w:multiLevelType w:val="hybridMultilevel"/>
    <w:tmpl w:val="5FC6A882"/>
    <w:lvl w:ilvl="0" w:tplc="E5C449E6">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3E0A522A"/>
    <w:multiLevelType w:val="hybridMultilevel"/>
    <w:tmpl w:val="7006035E"/>
    <w:lvl w:ilvl="0" w:tplc="8EEECF46">
      <w:numFmt w:val="bullet"/>
      <w:lvlText w:val="•"/>
      <w:lvlJc w:val="left"/>
      <w:pPr>
        <w:ind w:left="1413" w:hanging="705"/>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3FB847AF"/>
    <w:multiLevelType w:val="hybridMultilevel"/>
    <w:tmpl w:val="9F2E48CA"/>
    <w:lvl w:ilvl="0" w:tplc="24B6D276">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F71804"/>
    <w:multiLevelType w:val="hybridMultilevel"/>
    <w:tmpl w:val="481CF2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BDD21AB"/>
    <w:multiLevelType w:val="hybridMultilevel"/>
    <w:tmpl w:val="1332E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DB15133"/>
    <w:multiLevelType w:val="hybridMultilevel"/>
    <w:tmpl w:val="9C1C8D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9137827"/>
    <w:multiLevelType w:val="hybridMultilevel"/>
    <w:tmpl w:val="7690E1D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709A05FC"/>
    <w:multiLevelType w:val="multilevel"/>
    <w:tmpl w:val="0BAAF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1512E0"/>
    <w:multiLevelType w:val="hybridMultilevel"/>
    <w:tmpl w:val="96DCDA6C"/>
    <w:lvl w:ilvl="0" w:tplc="A3D001C0">
      <w:start w:val="20"/>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15:restartNumberingAfterBreak="0">
    <w:nsid w:val="72D47A24"/>
    <w:multiLevelType w:val="hybridMultilevel"/>
    <w:tmpl w:val="F3C67F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7181A5F"/>
    <w:multiLevelType w:val="hybridMultilevel"/>
    <w:tmpl w:val="E6167F5C"/>
    <w:lvl w:ilvl="0" w:tplc="6CBA9078">
      <w:start w:val="3"/>
      <w:numFmt w:val="decimal"/>
      <w:lvlText w:val="%1."/>
      <w:lvlJc w:val="left"/>
      <w:pPr>
        <w:ind w:left="1119" w:hanging="360"/>
      </w:pPr>
      <w:rPr>
        <w:rFonts w:hint="default"/>
        <w:b/>
        <w:sz w:val="24"/>
        <w:szCs w:val="24"/>
      </w:rPr>
    </w:lvl>
    <w:lvl w:ilvl="1" w:tplc="20000019" w:tentative="1">
      <w:start w:val="1"/>
      <w:numFmt w:val="lowerLetter"/>
      <w:lvlText w:val="%2."/>
      <w:lvlJc w:val="left"/>
      <w:pPr>
        <w:ind w:left="1839" w:hanging="360"/>
      </w:pPr>
    </w:lvl>
    <w:lvl w:ilvl="2" w:tplc="2000001B" w:tentative="1">
      <w:start w:val="1"/>
      <w:numFmt w:val="lowerRoman"/>
      <w:lvlText w:val="%3."/>
      <w:lvlJc w:val="right"/>
      <w:pPr>
        <w:ind w:left="2559" w:hanging="180"/>
      </w:pPr>
    </w:lvl>
    <w:lvl w:ilvl="3" w:tplc="2000000F" w:tentative="1">
      <w:start w:val="1"/>
      <w:numFmt w:val="decimal"/>
      <w:lvlText w:val="%4."/>
      <w:lvlJc w:val="left"/>
      <w:pPr>
        <w:ind w:left="3279" w:hanging="360"/>
      </w:pPr>
    </w:lvl>
    <w:lvl w:ilvl="4" w:tplc="20000019" w:tentative="1">
      <w:start w:val="1"/>
      <w:numFmt w:val="lowerLetter"/>
      <w:lvlText w:val="%5."/>
      <w:lvlJc w:val="left"/>
      <w:pPr>
        <w:ind w:left="3999" w:hanging="360"/>
      </w:pPr>
    </w:lvl>
    <w:lvl w:ilvl="5" w:tplc="2000001B" w:tentative="1">
      <w:start w:val="1"/>
      <w:numFmt w:val="lowerRoman"/>
      <w:lvlText w:val="%6."/>
      <w:lvlJc w:val="right"/>
      <w:pPr>
        <w:ind w:left="4719" w:hanging="180"/>
      </w:pPr>
    </w:lvl>
    <w:lvl w:ilvl="6" w:tplc="2000000F" w:tentative="1">
      <w:start w:val="1"/>
      <w:numFmt w:val="decimal"/>
      <w:lvlText w:val="%7."/>
      <w:lvlJc w:val="left"/>
      <w:pPr>
        <w:ind w:left="5439" w:hanging="360"/>
      </w:pPr>
    </w:lvl>
    <w:lvl w:ilvl="7" w:tplc="20000019" w:tentative="1">
      <w:start w:val="1"/>
      <w:numFmt w:val="lowerLetter"/>
      <w:lvlText w:val="%8."/>
      <w:lvlJc w:val="left"/>
      <w:pPr>
        <w:ind w:left="6159" w:hanging="360"/>
      </w:pPr>
    </w:lvl>
    <w:lvl w:ilvl="8" w:tplc="2000001B" w:tentative="1">
      <w:start w:val="1"/>
      <w:numFmt w:val="lowerRoman"/>
      <w:lvlText w:val="%9."/>
      <w:lvlJc w:val="right"/>
      <w:pPr>
        <w:ind w:left="6879" w:hanging="180"/>
      </w:pPr>
    </w:lvl>
  </w:abstractNum>
  <w:num w:numId="1" w16cid:durableId="10883976">
    <w:abstractNumId w:val="6"/>
  </w:num>
  <w:num w:numId="2" w16cid:durableId="1372026019">
    <w:abstractNumId w:val="10"/>
  </w:num>
  <w:num w:numId="3" w16cid:durableId="1917589309">
    <w:abstractNumId w:val="5"/>
  </w:num>
  <w:num w:numId="4" w16cid:durableId="497159122">
    <w:abstractNumId w:val="12"/>
  </w:num>
  <w:num w:numId="5" w16cid:durableId="14150099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82292813">
    <w:abstractNumId w:val="11"/>
  </w:num>
  <w:num w:numId="7" w16cid:durableId="951932894">
    <w:abstractNumId w:val="7"/>
  </w:num>
  <w:num w:numId="8" w16cid:durableId="427426024">
    <w:abstractNumId w:val="2"/>
  </w:num>
  <w:num w:numId="9" w16cid:durableId="1746804384">
    <w:abstractNumId w:val="1"/>
  </w:num>
  <w:num w:numId="10" w16cid:durableId="1477722941">
    <w:abstractNumId w:val="3"/>
  </w:num>
  <w:num w:numId="11" w16cid:durableId="899633814">
    <w:abstractNumId w:val="0"/>
  </w:num>
  <w:num w:numId="12" w16cid:durableId="1543516144">
    <w:abstractNumId w:val="4"/>
  </w:num>
  <w:num w:numId="13" w16cid:durableId="685133228">
    <w:abstractNumId w:val="8"/>
  </w:num>
  <w:num w:numId="14" w16cid:durableId="76658180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909"/>
    <w:rsid w:val="00156493"/>
    <w:rsid w:val="00190BB5"/>
    <w:rsid w:val="001B4DEA"/>
    <w:rsid w:val="001B5F1F"/>
    <w:rsid w:val="00250D06"/>
    <w:rsid w:val="002750A0"/>
    <w:rsid w:val="00292FF4"/>
    <w:rsid w:val="002A2CCA"/>
    <w:rsid w:val="003169A6"/>
    <w:rsid w:val="003F1611"/>
    <w:rsid w:val="00493D1F"/>
    <w:rsid w:val="005849C7"/>
    <w:rsid w:val="005C0F58"/>
    <w:rsid w:val="005D7A40"/>
    <w:rsid w:val="0061632C"/>
    <w:rsid w:val="00626D70"/>
    <w:rsid w:val="00664909"/>
    <w:rsid w:val="0070180B"/>
    <w:rsid w:val="00716778"/>
    <w:rsid w:val="00793B73"/>
    <w:rsid w:val="007A6649"/>
    <w:rsid w:val="00867416"/>
    <w:rsid w:val="008E0176"/>
    <w:rsid w:val="009245B0"/>
    <w:rsid w:val="0099563F"/>
    <w:rsid w:val="00A138DB"/>
    <w:rsid w:val="00A34C6A"/>
    <w:rsid w:val="00AD722E"/>
    <w:rsid w:val="00B16820"/>
    <w:rsid w:val="00B4282D"/>
    <w:rsid w:val="00D01577"/>
    <w:rsid w:val="00DB0619"/>
    <w:rsid w:val="00DF250A"/>
    <w:rsid w:val="00E22409"/>
    <w:rsid w:val="00E23035"/>
    <w:rsid w:val="00E51F30"/>
    <w:rsid w:val="00EB279C"/>
    <w:rsid w:val="00F0481F"/>
    <w:rsid w:val="00F826FF"/>
    <w:rsid w:val="00FE4B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4D0D0"/>
  <w15:chartTrackingRefBased/>
  <w15:docId w15:val="{E49352C0-50C1-46A2-909C-C08DE50F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6490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66490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66490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66490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66490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66490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6490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6490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6490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490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66490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664909"/>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664909"/>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664909"/>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66490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64909"/>
    <w:rPr>
      <w:rFonts w:eastAsiaTheme="majorEastAsia" w:cstheme="majorBidi"/>
      <w:color w:val="595959" w:themeColor="text1" w:themeTint="A6"/>
    </w:rPr>
  </w:style>
  <w:style w:type="character" w:customStyle="1" w:styleId="80">
    <w:name w:val="Заголовок 8 Знак"/>
    <w:basedOn w:val="a0"/>
    <w:link w:val="8"/>
    <w:uiPriority w:val="9"/>
    <w:semiHidden/>
    <w:rsid w:val="0066490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64909"/>
    <w:rPr>
      <w:rFonts w:eastAsiaTheme="majorEastAsia" w:cstheme="majorBidi"/>
      <w:color w:val="272727" w:themeColor="text1" w:themeTint="D8"/>
    </w:rPr>
  </w:style>
  <w:style w:type="paragraph" w:styleId="a3">
    <w:name w:val="Title"/>
    <w:basedOn w:val="a"/>
    <w:next w:val="a"/>
    <w:link w:val="a4"/>
    <w:uiPriority w:val="10"/>
    <w:qFormat/>
    <w:rsid w:val="006649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66490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6490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6490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64909"/>
    <w:pPr>
      <w:spacing w:before="160"/>
      <w:jc w:val="center"/>
    </w:pPr>
    <w:rPr>
      <w:i/>
      <w:iCs/>
      <w:color w:val="404040" w:themeColor="text1" w:themeTint="BF"/>
    </w:rPr>
  </w:style>
  <w:style w:type="character" w:customStyle="1" w:styleId="22">
    <w:name w:val="Цитата 2 Знак"/>
    <w:basedOn w:val="a0"/>
    <w:link w:val="21"/>
    <w:uiPriority w:val="29"/>
    <w:rsid w:val="00664909"/>
    <w:rPr>
      <w:i/>
      <w:iCs/>
      <w:color w:val="404040" w:themeColor="text1" w:themeTint="BF"/>
    </w:rPr>
  </w:style>
  <w:style w:type="paragraph" w:styleId="a7">
    <w:name w:val="List Paragraph"/>
    <w:basedOn w:val="a"/>
    <w:uiPriority w:val="34"/>
    <w:qFormat/>
    <w:rsid w:val="00664909"/>
    <w:pPr>
      <w:ind w:left="720"/>
      <w:contextualSpacing/>
    </w:pPr>
  </w:style>
  <w:style w:type="character" w:styleId="a8">
    <w:name w:val="Intense Emphasis"/>
    <w:basedOn w:val="a0"/>
    <w:uiPriority w:val="21"/>
    <w:qFormat/>
    <w:rsid w:val="00664909"/>
    <w:rPr>
      <w:i/>
      <w:iCs/>
      <w:color w:val="2F5496" w:themeColor="accent1" w:themeShade="BF"/>
    </w:rPr>
  </w:style>
  <w:style w:type="paragraph" w:styleId="a9">
    <w:name w:val="Intense Quote"/>
    <w:basedOn w:val="a"/>
    <w:next w:val="a"/>
    <w:link w:val="aa"/>
    <w:uiPriority w:val="30"/>
    <w:qFormat/>
    <w:rsid w:val="0066490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664909"/>
    <w:rPr>
      <w:i/>
      <w:iCs/>
      <w:color w:val="2F5496" w:themeColor="accent1" w:themeShade="BF"/>
    </w:rPr>
  </w:style>
  <w:style w:type="character" w:styleId="ab">
    <w:name w:val="Intense Reference"/>
    <w:basedOn w:val="a0"/>
    <w:uiPriority w:val="32"/>
    <w:qFormat/>
    <w:rsid w:val="00664909"/>
    <w:rPr>
      <w:b/>
      <w:bCs/>
      <w:smallCaps/>
      <w:color w:val="2F5496" w:themeColor="accent1" w:themeShade="BF"/>
      <w:spacing w:val="5"/>
    </w:rPr>
  </w:style>
  <w:style w:type="table" w:styleId="ac">
    <w:name w:val="Table Grid"/>
    <w:basedOn w:val="a1"/>
    <w:uiPriority w:val="59"/>
    <w:rsid w:val="00B1682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B16820"/>
    <w:pPr>
      <w:spacing w:after="0" w:line="240" w:lineRule="auto"/>
    </w:pPr>
    <w:rPr>
      <w:kern w:val="0"/>
      <w:sz w:val="22"/>
      <w:szCs w:val="22"/>
      <w14:ligatures w14:val="none"/>
    </w:rPr>
  </w:style>
  <w:style w:type="character" w:customStyle="1" w:styleId="c10">
    <w:name w:val="c10"/>
    <w:basedOn w:val="a0"/>
    <w:rsid w:val="00B16820"/>
  </w:style>
  <w:style w:type="paragraph" w:customStyle="1" w:styleId="c32">
    <w:name w:val="c32"/>
    <w:basedOn w:val="a"/>
    <w:rsid w:val="00B16820"/>
    <w:pPr>
      <w:spacing w:before="100" w:beforeAutospacing="1" w:after="100" w:afterAutospacing="1" w:line="240" w:lineRule="auto"/>
    </w:pPr>
    <w:rPr>
      <w:rFonts w:ascii="Times New Roman" w:eastAsia="Times New Roman" w:hAnsi="Times New Roman" w:cs="Times New Roman"/>
      <w:kern w:val="0"/>
      <w:lang w:eastAsia="ru-RU"/>
    </w:rPr>
  </w:style>
  <w:style w:type="character" w:customStyle="1" w:styleId="c30">
    <w:name w:val="c30"/>
    <w:basedOn w:val="a0"/>
    <w:rsid w:val="00B16820"/>
  </w:style>
  <w:style w:type="paragraph" w:styleId="ae">
    <w:name w:val="Normal (Web)"/>
    <w:basedOn w:val="a"/>
    <w:uiPriority w:val="99"/>
    <w:unhideWhenUsed/>
    <w:rsid w:val="001B4DEA"/>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f">
    <w:name w:val="Emphasis"/>
    <w:basedOn w:val="a0"/>
    <w:uiPriority w:val="20"/>
    <w:qFormat/>
    <w:rsid w:val="00156493"/>
    <w:rPr>
      <w:i/>
      <w:iCs/>
    </w:rPr>
  </w:style>
  <w:style w:type="paragraph" w:styleId="af0">
    <w:name w:val="header"/>
    <w:basedOn w:val="a"/>
    <w:link w:val="af1"/>
    <w:uiPriority w:val="99"/>
    <w:unhideWhenUsed/>
    <w:rsid w:val="00716778"/>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716778"/>
  </w:style>
  <w:style w:type="paragraph" w:styleId="af2">
    <w:name w:val="footer"/>
    <w:basedOn w:val="a"/>
    <w:link w:val="af3"/>
    <w:uiPriority w:val="99"/>
    <w:unhideWhenUsed/>
    <w:rsid w:val="00716778"/>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716778"/>
  </w:style>
  <w:style w:type="character" w:customStyle="1" w:styleId="citation-239">
    <w:name w:val="citation-239"/>
    <w:basedOn w:val="a0"/>
    <w:rsid w:val="00EB279C"/>
  </w:style>
  <w:style w:type="character" w:customStyle="1" w:styleId="citation-237">
    <w:name w:val="citation-237"/>
    <w:basedOn w:val="a0"/>
    <w:rsid w:val="00EB279C"/>
  </w:style>
  <w:style w:type="table" w:customStyle="1" w:styleId="TableNormal1">
    <w:name w:val="Table Normal1"/>
    <w:uiPriority w:val="2"/>
    <w:semiHidden/>
    <w:unhideWhenUsed/>
    <w:qFormat/>
    <w:rsid w:val="00F826FF"/>
    <w:pPr>
      <w:widowControl w:val="0"/>
      <w:autoSpaceDE w:val="0"/>
      <w:autoSpaceDN w:val="0"/>
      <w:spacing w:after="0" w:line="240" w:lineRule="auto"/>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table" w:customStyle="1" w:styleId="11">
    <w:name w:val="Сетка таблицы1"/>
    <w:basedOn w:val="a1"/>
    <w:next w:val="ac"/>
    <w:uiPriority w:val="39"/>
    <w:rsid w:val="0086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573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gai25121982@bk.ru" TargetMode="External"/><Relationship Id="rId13" Type="http://schemas.openxmlformats.org/officeDocument/2006/relationships/chart" Target="charts/chart5.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aleksandr-mektep.edu.kz" TargetMode="External"/><Relationship Id="rId12" Type="http://schemas.openxmlformats.org/officeDocument/2006/relationships/chart" Target="charts/chart4.xm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cat>
            <c:strRef>
              <c:f>Лист1!$A$2:$A$7</c:f>
              <c:strCache>
                <c:ptCount val="5"/>
                <c:pt idx="0">
                  <c:v>Физическое развитие</c:v>
                </c:pt>
                <c:pt idx="1">
                  <c:v>Коммуникативные навыки</c:v>
                </c:pt>
                <c:pt idx="2">
                  <c:v>Познавательные и интеллектуальные навыки</c:v>
                </c:pt>
                <c:pt idx="3">
                  <c:v>Творческие навыки</c:v>
                </c:pt>
                <c:pt idx="4">
                  <c:v>Социально-эмоциональные навыки</c:v>
                </c:pt>
              </c:strCache>
            </c:strRef>
          </c:cat>
          <c:val>
            <c:numRef>
              <c:f>Лист1!$B$2:$B$7</c:f>
              <c:numCache>
                <c:formatCode>General</c:formatCode>
                <c:ptCount val="6"/>
                <c:pt idx="0">
                  <c:v>7</c:v>
                </c:pt>
                <c:pt idx="1">
                  <c:v>4</c:v>
                </c:pt>
                <c:pt idx="2">
                  <c:v>6</c:v>
                </c:pt>
                <c:pt idx="3">
                  <c:v>4</c:v>
                </c:pt>
                <c:pt idx="4">
                  <c:v>3</c:v>
                </c:pt>
              </c:numCache>
            </c:numRef>
          </c:val>
          <c:extLst>
            <c:ext xmlns:c16="http://schemas.microsoft.com/office/drawing/2014/chart" uri="{C3380CC4-5D6E-409C-BE32-E72D297353CC}">
              <c16:uniqueId val="{00000000-C790-4A39-8B61-7F9843C03140}"/>
            </c:ext>
          </c:extLst>
        </c:ser>
        <c:ser>
          <c:idx val="1"/>
          <c:order val="1"/>
          <c:tx>
            <c:strRef>
              <c:f>Лист1!$C$1</c:f>
              <c:strCache>
                <c:ptCount val="1"/>
                <c:pt idx="0">
                  <c:v>Средний уровень</c:v>
                </c:pt>
              </c:strCache>
            </c:strRef>
          </c:tx>
          <c:spPr>
            <a:solidFill>
              <a:schemeClr val="accent2"/>
            </a:solidFill>
            <a:ln>
              <a:noFill/>
            </a:ln>
            <a:effectLst/>
          </c:spPr>
          <c:invertIfNegative val="0"/>
          <c:cat>
            <c:strRef>
              <c:f>Лист1!$A$2:$A$7</c:f>
              <c:strCache>
                <c:ptCount val="5"/>
                <c:pt idx="0">
                  <c:v>Физическое развитие</c:v>
                </c:pt>
                <c:pt idx="1">
                  <c:v>Коммуникативные навыки</c:v>
                </c:pt>
                <c:pt idx="2">
                  <c:v>Познавательные и интеллектуальные навыки</c:v>
                </c:pt>
                <c:pt idx="3">
                  <c:v>Творческие навыки</c:v>
                </c:pt>
                <c:pt idx="4">
                  <c:v>Социально-эмоциональные навыки</c:v>
                </c:pt>
              </c:strCache>
            </c:strRef>
          </c:cat>
          <c:val>
            <c:numRef>
              <c:f>Лист1!$C$2:$C$7</c:f>
              <c:numCache>
                <c:formatCode>General</c:formatCode>
                <c:ptCount val="6"/>
                <c:pt idx="0">
                  <c:v>0</c:v>
                </c:pt>
                <c:pt idx="1">
                  <c:v>2</c:v>
                </c:pt>
                <c:pt idx="2">
                  <c:v>1</c:v>
                </c:pt>
                <c:pt idx="3">
                  <c:v>3</c:v>
                </c:pt>
                <c:pt idx="4">
                  <c:v>4</c:v>
                </c:pt>
              </c:numCache>
            </c:numRef>
          </c:val>
          <c:extLst>
            <c:ext xmlns:c16="http://schemas.microsoft.com/office/drawing/2014/chart" uri="{C3380CC4-5D6E-409C-BE32-E72D297353CC}">
              <c16:uniqueId val="{00000001-C790-4A39-8B61-7F9843C03140}"/>
            </c:ext>
          </c:extLst>
        </c:ser>
        <c:ser>
          <c:idx val="2"/>
          <c:order val="2"/>
          <c:tx>
            <c:strRef>
              <c:f>Лист1!$D$1</c:f>
              <c:strCache>
                <c:ptCount val="1"/>
                <c:pt idx="0">
                  <c:v>Низкий уровень</c:v>
                </c:pt>
              </c:strCache>
            </c:strRef>
          </c:tx>
          <c:spPr>
            <a:solidFill>
              <a:schemeClr val="accent3"/>
            </a:solidFill>
            <a:ln>
              <a:noFill/>
            </a:ln>
            <a:effectLst/>
          </c:spPr>
          <c:invertIfNegative val="0"/>
          <c:cat>
            <c:strRef>
              <c:f>Лист1!$A$2:$A$7</c:f>
              <c:strCache>
                <c:ptCount val="5"/>
                <c:pt idx="0">
                  <c:v>Физическое развитие</c:v>
                </c:pt>
                <c:pt idx="1">
                  <c:v>Коммуникативные навыки</c:v>
                </c:pt>
                <c:pt idx="2">
                  <c:v>Познавательные и интеллектуальные навыки</c:v>
                </c:pt>
                <c:pt idx="3">
                  <c:v>Творческие навыки</c:v>
                </c:pt>
                <c:pt idx="4">
                  <c:v>Социально-эмоциональные навыки</c:v>
                </c:pt>
              </c:strCache>
            </c:strRef>
          </c:cat>
          <c:val>
            <c:numRef>
              <c:f>Лист1!$D$2:$D$7</c:f>
              <c:numCache>
                <c:formatCode>General</c:formatCode>
                <c:ptCount val="6"/>
                <c:pt idx="0">
                  <c:v>0</c:v>
                </c:pt>
                <c:pt idx="1">
                  <c:v>1</c:v>
                </c:pt>
                <c:pt idx="2">
                  <c:v>0</c:v>
                </c:pt>
                <c:pt idx="3">
                  <c:v>0</c:v>
                </c:pt>
                <c:pt idx="4">
                  <c:v>0</c:v>
                </c:pt>
              </c:numCache>
            </c:numRef>
          </c:val>
          <c:extLst>
            <c:ext xmlns:c16="http://schemas.microsoft.com/office/drawing/2014/chart" uri="{C3380CC4-5D6E-409C-BE32-E72D297353CC}">
              <c16:uniqueId val="{00000002-C790-4A39-8B61-7F9843C03140}"/>
            </c:ext>
          </c:extLst>
        </c:ser>
        <c:dLbls>
          <c:showLegendKey val="0"/>
          <c:showVal val="0"/>
          <c:showCatName val="0"/>
          <c:showSerName val="0"/>
          <c:showPercent val="0"/>
          <c:showBubbleSize val="0"/>
        </c:dLbls>
        <c:gapWidth val="219"/>
        <c:overlap val="-27"/>
        <c:axId val="193443328"/>
        <c:axId val="162454272"/>
      </c:barChart>
      <c:catAx>
        <c:axId val="19344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2454272"/>
        <c:crosses val="autoZero"/>
        <c:auto val="1"/>
        <c:lblAlgn val="ctr"/>
        <c:lblOffset val="100"/>
        <c:noMultiLvlLbl val="0"/>
      </c:catAx>
      <c:valAx>
        <c:axId val="16245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9344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clustered"/>
        <c:varyColors val="0"/>
        <c:ser>
          <c:idx val="0"/>
          <c:order val="0"/>
          <c:tx>
            <c:strRef>
              <c:f>Лист1!$B$1</c:f>
              <c:strCache>
                <c:ptCount val="1"/>
                <c:pt idx="0">
                  <c:v>Сентябрь</c:v>
                </c:pt>
              </c:strCache>
            </c:strRef>
          </c:tx>
          <c:spPr>
            <a:solidFill>
              <a:schemeClr val="accent1"/>
            </a:solidFill>
            <a:ln>
              <a:noFill/>
            </a:ln>
            <a:effectLst/>
          </c:spPr>
          <c:invertIfNegative val="0"/>
          <c:cat>
            <c:strRef>
              <c:f>Лист1!$A$2:$A$4</c:f>
              <c:strCache>
                <c:ptCount val="3"/>
                <c:pt idx="0">
                  <c:v>Низкий уровень</c:v>
                </c:pt>
                <c:pt idx="1">
                  <c:v>Средний уровень</c:v>
                </c:pt>
                <c:pt idx="2">
                  <c:v>Высокий уровень</c:v>
                </c:pt>
              </c:strCache>
            </c:strRef>
          </c:cat>
          <c:val>
            <c:numRef>
              <c:f>Лист1!$B$2:$B$4</c:f>
              <c:numCache>
                <c:formatCode>0%</c:formatCode>
                <c:ptCount val="3"/>
                <c:pt idx="0">
                  <c:v>0.7</c:v>
                </c:pt>
                <c:pt idx="1">
                  <c:v>0.3</c:v>
                </c:pt>
                <c:pt idx="2">
                  <c:v>0</c:v>
                </c:pt>
              </c:numCache>
            </c:numRef>
          </c:val>
          <c:extLst>
            <c:ext xmlns:c16="http://schemas.microsoft.com/office/drawing/2014/chart" uri="{C3380CC4-5D6E-409C-BE32-E72D297353CC}">
              <c16:uniqueId val="{00000000-849A-49FC-8CB7-AED1E46C9949}"/>
            </c:ext>
          </c:extLst>
        </c:ser>
        <c:ser>
          <c:idx val="1"/>
          <c:order val="1"/>
          <c:tx>
            <c:strRef>
              <c:f>Лист1!$C$1</c:f>
              <c:strCache>
                <c:ptCount val="1"/>
                <c:pt idx="0">
                  <c:v>Май</c:v>
                </c:pt>
              </c:strCache>
            </c:strRef>
          </c:tx>
          <c:spPr>
            <a:solidFill>
              <a:schemeClr val="accent2"/>
            </a:solidFill>
            <a:ln>
              <a:noFill/>
            </a:ln>
            <a:effectLst/>
          </c:spPr>
          <c:invertIfNegative val="0"/>
          <c:cat>
            <c:strRef>
              <c:f>Лист1!$A$2:$A$4</c:f>
              <c:strCache>
                <c:ptCount val="3"/>
                <c:pt idx="0">
                  <c:v>Низкий уровень</c:v>
                </c:pt>
                <c:pt idx="1">
                  <c:v>Средний уровень</c:v>
                </c:pt>
                <c:pt idx="2">
                  <c:v>Высокий уровень</c:v>
                </c:pt>
              </c:strCache>
            </c:strRef>
          </c:cat>
          <c:val>
            <c:numRef>
              <c:f>Лист1!$C$2:$C$4</c:f>
              <c:numCache>
                <c:formatCode>0%</c:formatCode>
                <c:ptCount val="3"/>
                <c:pt idx="0">
                  <c:v>0</c:v>
                </c:pt>
                <c:pt idx="1">
                  <c:v>0.31</c:v>
                </c:pt>
                <c:pt idx="2">
                  <c:v>0.6</c:v>
                </c:pt>
              </c:numCache>
            </c:numRef>
          </c:val>
          <c:extLst>
            <c:ext xmlns:c16="http://schemas.microsoft.com/office/drawing/2014/chart" uri="{C3380CC4-5D6E-409C-BE32-E72D297353CC}">
              <c16:uniqueId val="{00000001-849A-49FC-8CB7-AED1E46C9949}"/>
            </c:ext>
          </c:extLst>
        </c:ser>
        <c:dLbls>
          <c:showLegendKey val="0"/>
          <c:showVal val="0"/>
          <c:showCatName val="0"/>
          <c:showSerName val="0"/>
          <c:showPercent val="0"/>
          <c:showBubbleSize val="0"/>
        </c:dLbls>
        <c:gapWidth val="219"/>
        <c:overlap val="-27"/>
        <c:axId val="193445376"/>
        <c:axId val="194183744"/>
      </c:barChart>
      <c:catAx>
        <c:axId val="19344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94183744"/>
        <c:crosses val="autoZero"/>
        <c:auto val="1"/>
        <c:lblAlgn val="ctr"/>
        <c:lblOffset val="100"/>
        <c:noMultiLvlLbl val="0"/>
      </c:catAx>
      <c:valAx>
        <c:axId val="194183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9344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cat>
            <c:strRef>
              <c:f>Лист1!$A$2:$A$7</c:f>
              <c:strCache>
                <c:ptCount val="5"/>
                <c:pt idx="0">
                  <c:v>Физическое развитие</c:v>
                </c:pt>
                <c:pt idx="1">
                  <c:v>Коммуникативные навыки</c:v>
                </c:pt>
                <c:pt idx="2">
                  <c:v>Познавательные и интеллектуальные навыки</c:v>
                </c:pt>
                <c:pt idx="3">
                  <c:v>Творческие навыки</c:v>
                </c:pt>
                <c:pt idx="4">
                  <c:v>Социально-эмоциональные навыки</c:v>
                </c:pt>
              </c:strCache>
            </c:strRef>
          </c:cat>
          <c:val>
            <c:numRef>
              <c:f>Лист1!$B$2:$B$7</c:f>
              <c:numCache>
                <c:formatCode>General</c:formatCode>
                <c:ptCount val="6"/>
                <c:pt idx="0">
                  <c:v>87.5</c:v>
                </c:pt>
                <c:pt idx="1">
                  <c:v>50</c:v>
                </c:pt>
                <c:pt idx="2">
                  <c:v>62.5</c:v>
                </c:pt>
                <c:pt idx="3">
                  <c:v>37.5</c:v>
                </c:pt>
                <c:pt idx="4">
                  <c:v>62.5</c:v>
                </c:pt>
              </c:numCache>
            </c:numRef>
          </c:val>
          <c:extLst>
            <c:ext xmlns:c16="http://schemas.microsoft.com/office/drawing/2014/chart" uri="{C3380CC4-5D6E-409C-BE32-E72D297353CC}">
              <c16:uniqueId val="{00000000-24E7-4BBA-ACCC-A4F07B4355FF}"/>
            </c:ext>
          </c:extLst>
        </c:ser>
        <c:ser>
          <c:idx val="1"/>
          <c:order val="1"/>
          <c:tx>
            <c:strRef>
              <c:f>Лист1!$C$1</c:f>
              <c:strCache>
                <c:ptCount val="1"/>
                <c:pt idx="0">
                  <c:v>Средний уровень</c:v>
                </c:pt>
              </c:strCache>
            </c:strRef>
          </c:tx>
          <c:spPr>
            <a:solidFill>
              <a:schemeClr val="accent2"/>
            </a:solidFill>
            <a:ln>
              <a:noFill/>
            </a:ln>
            <a:effectLst/>
          </c:spPr>
          <c:invertIfNegative val="0"/>
          <c:cat>
            <c:strRef>
              <c:f>Лист1!$A$2:$A$7</c:f>
              <c:strCache>
                <c:ptCount val="5"/>
                <c:pt idx="0">
                  <c:v>Физическое развитие</c:v>
                </c:pt>
                <c:pt idx="1">
                  <c:v>Коммуникативные навыки</c:v>
                </c:pt>
                <c:pt idx="2">
                  <c:v>Познавательные и интеллектуальные навыки</c:v>
                </c:pt>
                <c:pt idx="3">
                  <c:v>Творческие навыки</c:v>
                </c:pt>
                <c:pt idx="4">
                  <c:v>Социально-эмоциональные навыки</c:v>
                </c:pt>
              </c:strCache>
            </c:strRef>
          </c:cat>
          <c:val>
            <c:numRef>
              <c:f>Лист1!$C$2:$C$7</c:f>
              <c:numCache>
                <c:formatCode>General</c:formatCode>
                <c:ptCount val="6"/>
                <c:pt idx="0">
                  <c:v>12.5</c:v>
                </c:pt>
                <c:pt idx="1">
                  <c:v>37.5</c:v>
                </c:pt>
                <c:pt idx="2">
                  <c:v>37.5</c:v>
                </c:pt>
                <c:pt idx="3">
                  <c:v>50</c:v>
                </c:pt>
                <c:pt idx="4">
                  <c:v>25</c:v>
                </c:pt>
              </c:numCache>
            </c:numRef>
          </c:val>
          <c:extLst>
            <c:ext xmlns:c16="http://schemas.microsoft.com/office/drawing/2014/chart" uri="{C3380CC4-5D6E-409C-BE32-E72D297353CC}">
              <c16:uniqueId val="{00000001-24E7-4BBA-ACCC-A4F07B4355FF}"/>
            </c:ext>
          </c:extLst>
        </c:ser>
        <c:ser>
          <c:idx val="2"/>
          <c:order val="2"/>
          <c:tx>
            <c:strRef>
              <c:f>Лист1!$D$1</c:f>
              <c:strCache>
                <c:ptCount val="1"/>
                <c:pt idx="0">
                  <c:v>Низкий уровень</c:v>
                </c:pt>
              </c:strCache>
            </c:strRef>
          </c:tx>
          <c:spPr>
            <a:solidFill>
              <a:schemeClr val="accent3"/>
            </a:solidFill>
            <a:ln>
              <a:noFill/>
            </a:ln>
            <a:effectLst/>
          </c:spPr>
          <c:invertIfNegative val="0"/>
          <c:cat>
            <c:strRef>
              <c:f>Лист1!$A$2:$A$7</c:f>
              <c:strCache>
                <c:ptCount val="5"/>
                <c:pt idx="0">
                  <c:v>Физическое развитие</c:v>
                </c:pt>
                <c:pt idx="1">
                  <c:v>Коммуникативные навыки</c:v>
                </c:pt>
                <c:pt idx="2">
                  <c:v>Познавательные и интеллектуальные навыки</c:v>
                </c:pt>
                <c:pt idx="3">
                  <c:v>Творческие навыки</c:v>
                </c:pt>
                <c:pt idx="4">
                  <c:v>Социально-эмоциональные навыки</c:v>
                </c:pt>
              </c:strCache>
            </c:strRef>
          </c:cat>
          <c:val>
            <c:numRef>
              <c:f>Лист1!$D$2:$D$7</c:f>
              <c:numCache>
                <c:formatCode>General</c:formatCode>
                <c:ptCount val="6"/>
                <c:pt idx="0">
                  <c:v>0</c:v>
                </c:pt>
                <c:pt idx="1">
                  <c:v>12.5</c:v>
                </c:pt>
                <c:pt idx="2">
                  <c:v>0</c:v>
                </c:pt>
                <c:pt idx="3">
                  <c:v>12.5</c:v>
                </c:pt>
                <c:pt idx="4">
                  <c:v>12.5</c:v>
                </c:pt>
              </c:numCache>
            </c:numRef>
          </c:val>
          <c:extLst>
            <c:ext xmlns:c16="http://schemas.microsoft.com/office/drawing/2014/chart" uri="{C3380CC4-5D6E-409C-BE32-E72D297353CC}">
              <c16:uniqueId val="{00000002-24E7-4BBA-ACCC-A4F07B4355FF}"/>
            </c:ext>
          </c:extLst>
        </c:ser>
        <c:dLbls>
          <c:showLegendKey val="0"/>
          <c:showVal val="0"/>
          <c:showCatName val="0"/>
          <c:showSerName val="0"/>
          <c:showPercent val="0"/>
          <c:showBubbleSize val="0"/>
        </c:dLbls>
        <c:gapWidth val="219"/>
        <c:overlap val="-27"/>
        <c:axId val="182498816"/>
        <c:axId val="124312320"/>
      </c:barChart>
      <c:catAx>
        <c:axId val="18249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24312320"/>
        <c:crosses val="autoZero"/>
        <c:auto val="1"/>
        <c:lblAlgn val="ctr"/>
        <c:lblOffset val="100"/>
        <c:noMultiLvlLbl val="0"/>
      </c:catAx>
      <c:valAx>
        <c:axId val="12431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249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K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clustered"/>
        <c:varyColors val="0"/>
        <c:ser>
          <c:idx val="0"/>
          <c:order val="0"/>
          <c:tx>
            <c:strRef>
              <c:f>Лист1!$B$1</c:f>
              <c:strCache>
                <c:ptCount val="1"/>
                <c:pt idx="0">
                  <c:v>Сентябрь</c:v>
                </c:pt>
              </c:strCache>
            </c:strRef>
          </c:tx>
          <c:spPr>
            <a:solidFill>
              <a:schemeClr val="accent1"/>
            </a:solidFill>
            <a:ln>
              <a:noFill/>
            </a:ln>
            <a:effectLst/>
          </c:spPr>
          <c:invertIfNegative val="0"/>
          <c:cat>
            <c:strRef>
              <c:f>Лист1!$A$2:$A$4</c:f>
              <c:strCache>
                <c:ptCount val="3"/>
                <c:pt idx="0">
                  <c:v>Низкий уровень</c:v>
                </c:pt>
                <c:pt idx="1">
                  <c:v>Средний уровень</c:v>
                </c:pt>
                <c:pt idx="2">
                  <c:v>Высокий уровень</c:v>
                </c:pt>
              </c:strCache>
            </c:strRef>
          </c:cat>
          <c:val>
            <c:numRef>
              <c:f>Лист1!$B$2:$B$4</c:f>
              <c:numCache>
                <c:formatCode>0%</c:formatCode>
                <c:ptCount val="3"/>
                <c:pt idx="0">
                  <c:v>0.14000000000000001</c:v>
                </c:pt>
                <c:pt idx="1">
                  <c:v>0.43</c:v>
                </c:pt>
                <c:pt idx="2">
                  <c:v>0.43</c:v>
                </c:pt>
              </c:numCache>
            </c:numRef>
          </c:val>
          <c:extLst>
            <c:ext xmlns:c16="http://schemas.microsoft.com/office/drawing/2014/chart" uri="{C3380CC4-5D6E-409C-BE32-E72D297353CC}">
              <c16:uniqueId val="{00000000-FE2D-4B81-9CB9-536C985A5DC5}"/>
            </c:ext>
          </c:extLst>
        </c:ser>
        <c:ser>
          <c:idx val="1"/>
          <c:order val="1"/>
          <c:tx>
            <c:strRef>
              <c:f>Лист1!$C$1</c:f>
              <c:strCache>
                <c:ptCount val="1"/>
                <c:pt idx="0">
                  <c:v>Май</c:v>
                </c:pt>
              </c:strCache>
            </c:strRef>
          </c:tx>
          <c:spPr>
            <a:solidFill>
              <a:schemeClr val="accent2"/>
            </a:solidFill>
            <a:ln>
              <a:noFill/>
            </a:ln>
            <a:effectLst/>
          </c:spPr>
          <c:invertIfNegative val="0"/>
          <c:cat>
            <c:strRef>
              <c:f>Лист1!$A$2:$A$4</c:f>
              <c:strCache>
                <c:ptCount val="3"/>
                <c:pt idx="0">
                  <c:v>Низкий уровень</c:v>
                </c:pt>
                <c:pt idx="1">
                  <c:v>Средний уровень</c:v>
                </c:pt>
                <c:pt idx="2">
                  <c:v>Высокий уровень</c:v>
                </c:pt>
              </c:strCache>
            </c:strRef>
          </c:cat>
          <c:val>
            <c:numRef>
              <c:f>Лист1!$C$2:$C$4</c:f>
              <c:numCache>
                <c:formatCode>0%</c:formatCode>
                <c:ptCount val="3"/>
                <c:pt idx="0">
                  <c:v>0.125</c:v>
                </c:pt>
                <c:pt idx="1">
                  <c:v>0.25</c:v>
                </c:pt>
                <c:pt idx="2">
                  <c:v>0.62</c:v>
                </c:pt>
              </c:numCache>
            </c:numRef>
          </c:val>
          <c:extLst>
            <c:ext xmlns:c16="http://schemas.microsoft.com/office/drawing/2014/chart" uri="{C3380CC4-5D6E-409C-BE32-E72D297353CC}">
              <c16:uniqueId val="{00000001-FE2D-4B81-9CB9-536C985A5DC5}"/>
            </c:ext>
          </c:extLst>
        </c:ser>
        <c:dLbls>
          <c:showLegendKey val="0"/>
          <c:showVal val="0"/>
          <c:showCatName val="0"/>
          <c:showSerName val="0"/>
          <c:showPercent val="0"/>
          <c:showBubbleSize val="0"/>
        </c:dLbls>
        <c:gapWidth val="219"/>
        <c:overlap val="-27"/>
        <c:axId val="182500864"/>
        <c:axId val="182567488"/>
      </c:barChart>
      <c:catAx>
        <c:axId val="18250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2567488"/>
        <c:crosses val="autoZero"/>
        <c:auto val="1"/>
        <c:lblAlgn val="ctr"/>
        <c:lblOffset val="100"/>
        <c:noMultiLvlLbl val="0"/>
      </c:catAx>
      <c:valAx>
        <c:axId val="182567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250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cat>
            <c:strRef>
              <c:f>Лист1!$A$2:$A$7</c:f>
              <c:strCache>
                <c:ptCount val="5"/>
                <c:pt idx="0">
                  <c:v>Физическое развитие</c:v>
                </c:pt>
                <c:pt idx="1">
                  <c:v>Коммуникативные навыки</c:v>
                </c:pt>
                <c:pt idx="2">
                  <c:v>Познавательные и интеллектуальные навыки</c:v>
                </c:pt>
                <c:pt idx="3">
                  <c:v>Творческие навыки</c:v>
                </c:pt>
                <c:pt idx="4">
                  <c:v>Социально-эмоциональные навыки</c:v>
                </c:pt>
              </c:strCache>
            </c:strRef>
          </c:cat>
          <c:val>
            <c:numRef>
              <c:f>Лист1!$B$2:$B$7</c:f>
              <c:numCache>
                <c:formatCode>General</c:formatCode>
                <c:ptCount val="6"/>
                <c:pt idx="0">
                  <c:v>100</c:v>
                </c:pt>
                <c:pt idx="1">
                  <c:v>45</c:v>
                </c:pt>
                <c:pt idx="2">
                  <c:v>64</c:v>
                </c:pt>
                <c:pt idx="3">
                  <c:v>73</c:v>
                </c:pt>
                <c:pt idx="4">
                  <c:v>100</c:v>
                </c:pt>
              </c:numCache>
            </c:numRef>
          </c:val>
          <c:extLst>
            <c:ext xmlns:c16="http://schemas.microsoft.com/office/drawing/2014/chart" uri="{C3380CC4-5D6E-409C-BE32-E72D297353CC}">
              <c16:uniqueId val="{00000000-19A7-4BDB-A2E0-0FA234B3B967}"/>
            </c:ext>
          </c:extLst>
        </c:ser>
        <c:ser>
          <c:idx val="1"/>
          <c:order val="1"/>
          <c:tx>
            <c:strRef>
              <c:f>Лист1!$C$1</c:f>
              <c:strCache>
                <c:ptCount val="1"/>
                <c:pt idx="0">
                  <c:v>Средний уровень</c:v>
                </c:pt>
              </c:strCache>
            </c:strRef>
          </c:tx>
          <c:spPr>
            <a:solidFill>
              <a:schemeClr val="accent2"/>
            </a:solidFill>
            <a:ln>
              <a:noFill/>
            </a:ln>
            <a:effectLst/>
          </c:spPr>
          <c:invertIfNegative val="0"/>
          <c:cat>
            <c:strRef>
              <c:f>Лист1!$A$2:$A$7</c:f>
              <c:strCache>
                <c:ptCount val="5"/>
                <c:pt idx="0">
                  <c:v>Физическое развитие</c:v>
                </c:pt>
                <c:pt idx="1">
                  <c:v>Коммуникативные навыки</c:v>
                </c:pt>
                <c:pt idx="2">
                  <c:v>Познавательные и интеллектуальные навыки</c:v>
                </c:pt>
                <c:pt idx="3">
                  <c:v>Творческие навыки</c:v>
                </c:pt>
                <c:pt idx="4">
                  <c:v>Социально-эмоциональные навыки</c:v>
                </c:pt>
              </c:strCache>
            </c:strRef>
          </c:cat>
          <c:val>
            <c:numRef>
              <c:f>Лист1!$C$2:$C$7</c:f>
              <c:numCache>
                <c:formatCode>General</c:formatCode>
                <c:ptCount val="6"/>
                <c:pt idx="0">
                  <c:v>0</c:v>
                </c:pt>
                <c:pt idx="1">
                  <c:v>55</c:v>
                </c:pt>
                <c:pt idx="2">
                  <c:v>36</c:v>
                </c:pt>
                <c:pt idx="3">
                  <c:v>27</c:v>
                </c:pt>
                <c:pt idx="4">
                  <c:v>0</c:v>
                </c:pt>
              </c:numCache>
            </c:numRef>
          </c:val>
          <c:extLst>
            <c:ext xmlns:c16="http://schemas.microsoft.com/office/drawing/2014/chart" uri="{C3380CC4-5D6E-409C-BE32-E72D297353CC}">
              <c16:uniqueId val="{00000001-19A7-4BDB-A2E0-0FA234B3B967}"/>
            </c:ext>
          </c:extLst>
        </c:ser>
        <c:ser>
          <c:idx val="2"/>
          <c:order val="2"/>
          <c:tx>
            <c:strRef>
              <c:f>Лист1!$D$1</c:f>
              <c:strCache>
                <c:ptCount val="1"/>
                <c:pt idx="0">
                  <c:v>Низкий уровень</c:v>
                </c:pt>
              </c:strCache>
            </c:strRef>
          </c:tx>
          <c:spPr>
            <a:solidFill>
              <a:schemeClr val="accent3"/>
            </a:solidFill>
            <a:ln>
              <a:noFill/>
            </a:ln>
            <a:effectLst/>
          </c:spPr>
          <c:invertIfNegative val="0"/>
          <c:cat>
            <c:strRef>
              <c:f>Лист1!$A$2:$A$7</c:f>
              <c:strCache>
                <c:ptCount val="5"/>
                <c:pt idx="0">
                  <c:v>Физическое развитие</c:v>
                </c:pt>
                <c:pt idx="1">
                  <c:v>Коммуникативные навыки</c:v>
                </c:pt>
                <c:pt idx="2">
                  <c:v>Познавательные и интеллектуальные навыки</c:v>
                </c:pt>
                <c:pt idx="3">
                  <c:v>Творческие навыки</c:v>
                </c:pt>
                <c:pt idx="4">
                  <c:v>Социально-эмоциональные навыки</c:v>
                </c:pt>
              </c:strCache>
            </c:strRef>
          </c:cat>
          <c:val>
            <c:numRef>
              <c:f>Лист1!$D$2:$D$7</c:f>
              <c:numCache>
                <c:formatCode>General</c:formatCode>
                <c:ptCount val="6"/>
                <c:pt idx="0">
                  <c:v>0</c:v>
                </c:pt>
                <c:pt idx="1">
                  <c:v>0</c:v>
                </c:pt>
                <c:pt idx="2">
                  <c:v>0</c:v>
                </c:pt>
                <c:pt idx="3">
                  <c:v>0</c:v>
                </c:pt>
                <c:pt idx="4">
                  <c:v>0</c:v>
                </c:pt>
              </c:numCache>
            </c:numRef>
          </c:val>
          <c:extLst>
            <c:ext xmlns:c16="http://schemas.microsoft.com/office/drawing/2014/chart" uri="{C3380CC4-5D6E-409C-BE32-E72D297353CC}">
              <c16:uniqueId val="{00000002-19A7-4BDB-A2E0-0FA234B3B967}"/>
            </c:ext>
          </c:extLst>
        </c:ser>
        <c:dLbls>
          <c:showLegendKey val="0"/>
          <c:showVal val="0"/>
          <c:showCatName val="0"/>
          <c:showSerName val="0"/>
          <c:showPercent val="0"/>
          <c:showBubbleSize val="0"/>
        </c:dLbls>
        <c:gapWidth val="219"/>
        <c:overlap val="-27"/>
        <c:axId val="182498816"/>
        <c:axId val="124312320"/>
      </c:barChart>
      <c:catAx>
        <c:axId val="18249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24312320"/>
        <c:crosses val="autoZero"/>
        <c:auto val="1"/>
        <c:lblAlgn val="ctr"/>
        <c:lblOffset val="100"/>
        <c:noMultiLvlLbl val="0"/>
      </c:catAx>
      <c:valAx>
        <c:axId val="12431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249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K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clustered"/>
        <c:varyColors val="0"/>
        <c:ser>
          <c:idx val="0"/>
          <c:order val="0"/>
          <c:tx>
            <c:strRef>
              <c:f>Лист1!$B$1</c:f>
              <c:strCache>
                <c:ptCount val="1"/>
                <c:pt idx="0">
                  <c:v>Сентябрь</c:v>
                </c:pt>
              </c:strCache>
            </c:strRef>
          </c:tx>
          <c:spPr>
            <a:solidFill>
              <a:schemeClr val="accent1"/>
            </a:solidFill>
            <a:ln>
              <a:noFill/>
            </a:ln>
            <a:effectLst/>
          </c:spPr>
          <c:invertIfNegative val="0"/>
          <c:cat>
            <c:strRef>
              <c:f>Лист1!$A$2:$A$4</c:f>
              <c:strCache>
                <c:ptCount val="3"/>
                <c:pt idx="0">
                  <c:v>Низкий уровень</c:v>
                </c:pt>
                <c:pt idx="1">
                  <c:v>Средний уровень</c:v>
                </c:pt>
                <c:pt idx="2">
                  <c:v>Высокий уровень</c:v>
                </c:pt>
              </c:strCache>
            </c:strRef>
          </c:cat>
          <c:val>
            <c:numRef>
              <c:f>Лист1!$B$2:$B$4</c:f>
              <c:numCache>
                <c:formatCode>0%</c:formatCode>
                <c:ptCount val="3"/>
                <c:pt idx="0">
                  <c:v>0</c:v>
                </c:pt>
                <c:pt idx="1">
                  <c:v>0.45</c:v>
                </c:pt>
                <c:pt idx="2">
                  <c:v>0.55000000000000004</c:v>
                </c:pt>
              </c:numCache>
            </c:numRef>
          </c:val>
          <c:extLst>
            <c:ext xmlns:c16="http://schemas.microsoft.com/office/drawing/2014/chart" uri="{C3380CC4-5D6E-409C-BE32-E72D297353CC}">
              <c16:uniqueId val="{00000000-13A7-4B83-88D6-C964AF1E848E}"/>
            </c:ext>
          </c:extLst>
        </c:ser>
        <c:ser>
          <c:idx val="1"/>
          <c:order val="1"/>
          <c:tx>
            <c:strRef>
              <c:f>Лист1!$C$1</c:f>
              <c:strCache>
                <c:ptCount val="1"/>
                <c:pt idx="0">
                  <c:v>Май</c:v>
                </c:pt>
              </c:strCache>
            </c:strRef>
          </c:tx>
          <c:spPr>
            <a:solidFill>
              <a:schemeClr val="accent2"/>
            </a:solidFill>
            <a:ln>
              <a:noFill/>
            </a:ln>
            <a:effectLst/>
          </c:spPr>
          <c:invertIfNegative val="0"/>
          <c:cat>
            <c:strRef>
              <c:f>Лист1!$A$2:$A$4</c:f>
              <c:strCache>
                <c:ptCount val="3"/>
                <c:pt idx="0">
                  <c:v>Низкий уровень</c:v>
                </c:pt>
                <c:pt idx="1">
                  <c:v>Средний уровень</c:v>
                </c:pt>
                <c:pt idx="2">
                  <c:v>Высокий уровень</c:v>
                </c:pt>
              </c:strCache>
            </c:strRef>
          </c:cat>
          <c:val>
            <c:numRef>
              <c:f>Лист1!$C$2:$C$4</c:f>
              <c:numCache>
                <c:formatCode>0%</c:formatCode>
                <c:ptCount val="3"/>
                <c:pt idx="0">
                  <c:v>0</c:v>
                </c:pt>
                <c:pt idx="1">
                  <c:v>0.27</c:v>
                </c:pt>
                <c:pt idx="2">
                  <c:v>0.73</c:v>
                </c:pt>
              </c:numCache>
            </c:numRef>
          </c:val>
          <c:extLst>
            <c:ext xmlns:c16="http://schemas.microsoft.com/office/drawing/2014/chart" uri="{C3380CC4-5D6E-409C-BE32-E72D297353CC}">
              <c16:uniqueId val="{00000001-13A7-4B83-88D6-C964AF1E848E}"/>
            </c:ext>
          </c:extLst>
        </c:ser>
        <c:dLbls>
          <c:showLegendKey val="0"/>
          <c:showVal val="0"/>
          <c:showCatName val="0"/>
          <c:showSerName val="0"/>
          <c:showPercent val="0"/>
          <c:showBubbleSize val="0"/>
        </c:dLbls>
        <c:gapWidth val="219"/>
        <c:overlap val="-27"/>
        <c:axId val="182500864"/>
        <c:axId val="182567488"/>
      </c:barChart>
      <c:catAx>
        <c:axId val="18250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2567488"/>
        <c:crosses val="autoZero"/>
        <c:auto val="1"/>
        <c:lblAlgn val="ctr"/>
        <c:lblOffset val="100"/>
        <c:noMultiLvlLbl val="0"/>
      </c:catAx>
      <c:valAx>
        <c:axId val="182567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250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Участие</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100-47A6-8F4C-46946E2659B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100-47A6-8F4C-46946E2659B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ln>
                      <a:noFill/>
                    </a:ln>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Лист1!$A$2:$A$3</c:f>
              <c:strCache>
                <c:ptCount val="2"/>
                <c:pt idx="0">
                  <c:v>Участие</c:v>
                </c:pt>
                <c:pt idx="1">
                  <c:v>Призовые места</c:v>
                </c:pt>
              </c:strCache>
            </c:strRef>
          </c:cat>
          <c:val>
            <c:numRef>
              <c:f>Лист1!$B$2:$B$3</c:f>
              <c:numCache>
                <c:formatCode>General</c:formatCode>
                <c:ptCount val="2"/>
                <c:pt idx="0">
                  <c:v>6</c:v>
                </c:pt>
                <c:pt idx="1">
                  <c:v>26</c:v>
                </c:pt>
              </c:numCache>
            </c:numRef>
          </c:val>
          <c:extLst>
            <c:ext xmlns:c16="http://schemas.microsoft.com/office/drawing/2014/chart" uri="{C3380CC4-5D6E-409C-BE32-E72D297353CC}">
              <c16:uniqueId val="{00000004-F100-47A6-8F4C-46946E2659B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ln>
                <a:noFill/>
              </a:ln>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n>
            <a:noFill/>
          </a:ln>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092670075933675E-2"/>
          <c:y val="0.14035087719298245"/>
          <c:w val="0.93181465984813261"/>
          <c:h val="0.71630059400469681"/>
        </c:manualLayout>
      </c:layout>
      <c:barChart>
        <c:barDir val="col"/>
        <c:grouping val="clustered"/>
        <c:varyColors val="0"/>
        <c:ser>
          <c:idx val="0"/>
          <c:order val="0"/>
          <c:tx>
            <c:strRef>
              <c:f>Лист1!$B$1</c:f>
              <c:strCache>
                <c:ptCount val="1"/>
                <c:pt idx="0">
                  <c:v>Район</c:v>
                </c:pt>
              </c:strCache>
            </c:strRef>
          </c:tx>
          <c:spPr>
            <a:solidFill>
              <a:schemeClr val="accent1"/>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Уровень достижений</c:v>
                </c:pt>
              </c:strCache>
            </c:strRef>
          </c:cat>
          <c:val>
            <c:numRef>
              <c:f>Лист1!$B$2</c:f>
              <c:numCache>
                <c:formatCode>General</c:formatCode>
                <c:ptCount val="1"/>
                <c:pt idx="0">
                  <c:v>26</c:v>
                </c:pt>
              </c:numCache>
            </c:numRef>
          </c:val>
          <c:extLst>
            <c:ext xmlns:c16="http://schemas.microsoft.com/office/drawing/2014/chart" uri="{C3380CC4-5D6E-409C-BE32-E72D297353CC}">
              <c16:uniqueId val="{00000000-A5D3-4848-9988-DD994C489A5A}"/>
            </c:ext>
          </c:extLst>
        </c:ser>
        <c:ser>
          <c:idx val="1"/>
          <c:order val="1"/>
          <c:tx>
            <c:strRef>
              <c:f>Лист1!$C$1</c:f>
              <c:strCache>
                <c:ptCount val="1"/>
                <c:pt idx="0">
                  <c:v>Область</c:v>
                </c:pt>
              </c:strCache>
            </c:strRef>
          </c:tx>
          <c:spPr>
            <a:solidFill>
              <a:schemeClr val="accent2"/>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Уровень достижений</c:v>
                </c:pt>
              </c:strCache>
            </c:strRef>
          </c:cat>
          <c:val>
            <c:numRef>
              <c:f>Лист1!$C$2</c:f>
              <c:numCache>
                <c:formatCode>General</c:formatCode>
                <c:ptCount val="1"/>
                <c:pt idx="0">
                  <c:v>1</c:v>
                </c:pt>
              </c:numCache>
            </c:numRef>
          </c:val>
          <c:extLst>
            <c:ext xmlns:c16="http://schemas.microsoft.com/office/drawing/2014/chart" uri="{C3380CC4-5D6E-409C-BE32-E72D297353CC}">
              <c16:uniqueId val="{00000001-A5D3-4848-9988-DD994C489A5A}"/>
            </c:ext>
          </c:extLst>
        </c:ser>
        <c:ser>
          <c:idx val="2"/>
          <c:order val="2"/>
          <c:tx>
            <c:strRef>
              <c:f>Лист1!$D$1</c:f>
              <c:strCache>
                <c:ptCount val="1"/>
                <c:pt idx="0">
                  <c:v>Республика</c:v>
                </c:pt>
              </c:strCache>
            </c:strRef>
          </c:tx>
          <c:spPr>
            <a:solidFill>
              <a:schemeClr val="accent3"/>
            </a:solidFill>
            <a:ln>
              <a:noFill/>
            </a:ln>
            <a:effectLst/>
          </c:spPr>
          <c:invertIfNegative val="0"/>
          <c:dLbls>
            <c:spPr>
              <a:noFill/>
              <a:ln>
                <a:noFill/>
              </a:ln>
              <a:effectLst/>
            </c:spPr>
            <c:txPr>
              <a:bodyPr rot="0" spcFirstLastPara="1" vertOverflow="clip" horzOverflow="clip" vert="horz" wrap="square" lIns="38100" tIns="19050" rIns="38100" bIns="19050" anchor="ctr" anchorCtr="0">
                <a:spAutoFit/>
              </a:bodyPr>
              <a:lstStyle/>
              <a:p>
                <a:pPr algn="ct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Уровень достижений</c:v>
                </c:pt>
              </c:strCache>
            </c:strRef>
          </c:cat>
          <c:val>
            <c:numRef>
              <c:f>Лист1!$D$2</c:f>
              <c:numCache>
                <c:formatCode>General</c:formatCode>
                <c:ptCount val="1"/>
                <c:pt idx="0">
                  <c:v>4</c:v>
                </c:pt>
              </c:numCache>
            </c:numRef>
          </c:val>
          <c:extLst>
            <c:ext xmlns:c16="http://schemas.microsoft.com/office/drawing/2014/chart" uri="{C3380CC4-5D6E-409C-BE32-E72D297353CC}">
              <c16:uniqueId val="{00000002-A5D3-4848-9988-DD994C489A5A}"/>
            </c:ext>
          </c:extLst>
        </c:ser>
        <c:ser>
          <c:idx val="3"/>
          <c:order val="3"/>
          <c:tx>
            <c:strRef>
              <c:f>Лист1!$E$1</c:f>
              <c:strCache>
                <c:ptCount val="1"/>
                <c:pt idx="0">
                  <c:v>Международный</c:v>
                </c:pt>
              </c:strCache>
            </c:strRef>
          </c:tx>
          <c:spPr>
            <a:solidFill>
              <a:schemeClr val="accent4"/>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Уровень достижений</c:v>
                </c:pt>
              </c:strCache>
            </c:strRef>
          </c:cat>
          <c:val>
            <c:numRef>
              <c:f>Лист1!$E$2</c:f>
              <c:numCache>
                <c:formatCode>General</c:formatCode>
                <c:ptCount val="1"/>
                <c:pt idx="0">
                  <c:v>1</c:v>
                </c:pt>
              </c:numCache>
            </c:numRef>
          </c:val>
          <c:extLst>
            <c:ext xmlns:c16="http://schemas.microsoft.com/office/drawing/2014/chart" uri="{C3380CC4-5D6E-409C-BE32-E72D297353CC}">
              <c16:uniqueId val="{00000003-A5D3-4848-9988-DD994C489A5A}"/>
            </c:ext>
          </c:extLst>
        </c:ser>
        <c:dLbls>
          <c:dLblPos val="outEnd"/>
          <c:showLegendKey val="0"/>
          <c:showVal val="1"/>
          <c:showCatName val="0"/>
          <c:showSerName val="0"/>
          <c:showPercent val="0"/>
          <c:showBubbleSize val="0"/>
        </c:dLbls>
        <c:gapWidth val="444"/>
        <c:overlap val="-90"/>
        <c:axId val="1165003632"/>
        <c:axId val="1161754816"/>
      </c:barChart>
      <c:catAx>
        <c:axId val="1165003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b"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161754816"/>
        <c:crosses val="autoZero"/>
        <c:auto val="1"/>
        <c:lblAlgn val="ctr"/>
        <c:lblOffset val="100"/>
        <c:noMultiLvlLbl val="0"/>
      </c:catAx>
      <c:valAx>
        <c:axId val="1161754816"/>
        <c:scaling>
          <c:orientation val="minMax"/>
        </c:scaling>
        <c:delete val="1"/>
        <c:axPos val="l"/>
        <c:numFmt formatCode="General" sourceLinked="1"/>
        <c:majorTickMark val="none"/>
        <c:minorTickMark val="none"/>
        <c:tickLblPos val="nextTo"/>
        <c:crossAx val="1165003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4623</TotalTime>
  <Pages>42</Pages>
  <Words>10292</Words>
  <Characters>58671</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bazgalll@outlook.com</dc:creator>
  <cp:keywords/>
  <dc:description/>
  <cp:lastModifiedBy>bazgalll@outlook.com</cp:lastModifiedBy>
  <cp:revision>9</cp:revision>
  <dcterms:created xsi:type="dcterms:W3CDTF">2025-06-10T06:55:00Z</dcterms:created>
  <dcterms:modified xsi:type="dcterms:W3CDTF">2025-06-24T07:38:00Z</dcterms:modified>
</cp:coreProperties>
</file>